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E71" w:rsidRDefault="002916BA" w:rsidP="002F678C">
      <w:pPr>
        <w:spacing w:after="0" w:line="240" w:lineRule="auto"/>
        <w:jc w:val="center"/>
        <w:rPr>
          <w:rFonts w:ascii="Times New Roman" w:eastAsia="Times New Roman" w:hAnsi="Times New Roman"/>
          <w:sz w:val="28"/>
          <w:szCs w:val="28"/>
          <w:lang w:val="ru-MO" w:eastAsia="ru-RU"/>
        </w:rPr>
      </w:pPr>
      <w:r w:rsidRPr="002916BA">
        <w:rPr>
          <w:rFonts w:ascii="Times New Roman" w:hAnsi="Times New Roman"/>
          <w:noProof/>
          <w:sz w:val="28"/>
          <w:szCs w:val="28"/>
          <w:lang w:eastAsia="ru-RU"/>
        </w:rPr>
        <w:pict>
          <v:oval id="_x0000_s1059" style="position:absolute;left:0;text-align:left;margin-left:222.6pt;margin-top:721.25pt;width:26.15pt;height:19.65pt;z-index:251658240" strokecolor="white [3212]"/>
        </w:pict>
      </w:r>
      <w:r w:rsidR="00C97F31">
        <w:rPr>
          <w:rFonts w:ascii="Times New Roman" w:eastAsia="Times New Roman" w:hAnsi="Times New Roman"/>
          <w:noProof/>
          <w:sz w:val="28"/>
          <w:szCs w:val="28"/>
          <w:lang w:eastAsia="ru-RU"/>
        </w:rPr>
        <w:drawing>
          <wp:inline distT="0" distB="0" distL="0" distR="0">
            <wp:extent cx="5939790" cy="8001000"/>
            <wp:effectExtent l="19050" t="0" r="3810" b="0"/>
            <wp:docPr id="6" name="Рисунок 34" descr="D:\Проекты МОН 2018-2020\ОТЧЕТ 2018\титулка Фосф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Проекты МОН 2018-2020\ОТЧЕТ 2018\титулка Фосфор.jpeg"/>
                    <pic:cNvPicPr>
                      <a:picLocks noChangeAspect="1" noChangeArrowheads="1"/>
                    </pic:cNvPicPr>
                  </pic:nvPicPr>
                  <pic:blipFill>
                    <a:blip r:embed="rId8" cstate="print"/>
                    <a:srcRect b="1984"/>
                    <a:stretch>
                      <a:fillRect/>
                    </a:stretch>
                  </pic:blipFill>
                  <pic:spPr bwMode="auto">
                    <a:xfrm>
                      <a:off x="0" y="0"/>
                      <a:ext cx="5939790" cy="8001000"/>
                    </a:xfrm>
                    <a:prstGeom prst="rect">
                      <a:avLst/>
                    </a:prstGeom>
                    <a:noFill/>
                    <a:ln w="9525">
                      <a:noFill/>
                      <a:miter lim="800000"/>
                      <a:headEnd/>
                      <a:tailEnd/>
                    </a:ln>
                  </pic:spPr>
                </pic:pic>
              </a:graphicData>
            </a:graphic>
          </wp:inline>
        </w:drawing>
      </w:r>
    </w:p>
    <w:p w:rsidR="00D9506F" w:rsidRDefault="00D9506F" w:rsidP="002F678C">
      <w:pPr>
        <w:spacing w:after="0" w:line="240" w:lineRule="auto"/>
        <w:jc w:val="center"/>
        <w:rPr>
          <w:rFonts w:ascii="Times New Roman" w:eastAsia="Times New Roman" w:hAnsi="Times New Roman"/>
          <w:sz w:val="28"/>
          <w:szCs w:val="28"/>
          <w:lang w:val="ru-MO" w:eastAsia="ru-RU"/>
        </w:rPr>
      </w:pPr>
    </w:p>
    <w:p w:rsidR="002F678C" w:rsidRDefault="00F20E56" w:rsidP="002F678C">
      <w:r>
        <w:rPr>
          <w:noProof/>
          <w:lang w:eastAsia="ru-RU"/>
        </w:rPr>
        <w:lastRenderedPageBreak/>
        <w:drawing>
          <wp:inline distT="0" distB="0" distL="0" distR="0">
            <wp:extent cx="5657850" cy="8244559"/>
            <wp:effectExtent l="19050" t="0" r="0" b="0"/>
            <wp:docPr id="18" name="Рисунок 34" descr="D:\Проекты МОН 2018-2020\ОТЧЕТ 2018\Список исполнителец фосф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Проекты МОН 2018-2020\ОТЧЕТ 2018\Список исполнителец фосфор 001.jpg"/>
                    <pic:cNvPicPr>
                      <a:picLocks noChangeAspect="1" noChangeArrowheads="1"/>
                    </pic:cNvPicPr>
                  </pic:nvPicPr>
                  <pic:blipFill>
                    <a:blip r:embed="rId9" cstate="print"/>
                    <a:srcRect l="6678" b="1078"/>
                    <a:stretch>
                      <a:fillRect/>
                    </a:stretch>
                  </pic:blipFill>
                  <pic:spPr bwMode="auto">
                    <a:xfrm>
                      <a:off x="0" y="0"/>
                      <a:ext cx="5657850" cy="8244559"/>
                    </a:xfrm>
                    <a:prstGeom prst="rect">
                      <a:avLst/>
                    </a:prstGeom>
                    <a:noFill/>
                    <a:ln w="9525">
                      <a:noFill/>
                      <a:miter lim="800000"/>
                      <a:headEnd/>
                      <a:tailEnd/>
                    </a:ln>
                  </pic:spPr>
                </pic:pic>
              </a:graphicData>
            </a:graphic>
          </wp:inline>
        </w:drawing>
      </w:r>
    </w:p>
    <w:p w:rsidR="002F678C" w:rsidRDefault="002F678C" w:rsidP="002F678C"/>
    <w:p w:rsidR="002F678C" w:rsidRDefault="002F678C" w:rsidP="002F678C"/>
    <w:p w:rsidR="008536D0" w:rsidRPr="002C73EA" w:rsidRDefault="008536D0" w:rsidP="008536D0">
      <w:pPr>
        <w:spacing w:line="240" w:lineRule="auto"/>
        <w:contextualSpacing/>
        <w:jc w:val="center"/>
        <w:rPr>
          <w:rFonts w:ascii="Times New Roman" w:hAnsi="Times New Roman"/>
          <w:sz w:val="28"/>
          <w:szCs w:val="28"/>
          <w:lang w:val="kk-KZ"/>
        </w:rPr>
      </w:pPr>
      <w:r w:rsidRPr="002C73EA">
        <w:rPr>
          <w:rFonts w:ascii="Times New Roman" w:hAnsi="Times New Roman"/>
          <w:sz w:val="28"/>
          <w:szCs w:val="28"/>
          <w:lang w:val="kk-KZ"/>
        </w:rPr>
        <w:lastRenderedPageBreak/>
        <w:t>РЕФЕРАТ</w:t>
      </w:r>
    </w:p>
    <w:p w:rsidR="008536D0" w:rsidRPr="002C73EA" w:rsidRDefault="008536D0" w:rsidP="008536D0">
      <w:pPr>
        <w:spacing w:line="240" w:lineRule="auto"/>
        <w:contextualSpacing/>
        <w:jc w:val="center"/>
        <w:rPr>
          <w:rFonts w:ascii="Times New Roman" w:hAnsi="Times New Roman"/>
          <w:sz w:val="28"/>
          <w:szCs w:val="28"/>
          <w:lang w:val="kk-KZ"/>
        </w:rPr>
      </w:pPr>
    </w:p>
    <w:p w:rsidR="008536D0" w:rsidRDefault="008536D0" w:rsidP="00C64C9C">
      <w:pPr>
        <w:spacing w:line="240" w:lineRule="auto"/>
        <w:ind w:left="0" w:firstLine="709"/>
        <w:contextualSpacing/>
        <w:jc w:val="both"/>
        <w:rPr>
          <w:rFonts w:ascii="Times New Roman" w:hAnsi="Times New Roman"/>
          <w:sz w:val="28"/>
          <w:szCs w:val="28"/>
          <w:lang w:val="kk-KZ"/>
        </w:rPr>
      </w:pPr>
      <w:r w:rsidRPr="002C73EA">
        <w:rPr>
          <w:rFonts w:ascii="Times New Roman" w:hAnsi="Times New Roman"/>
          <w:sz w:val="28"/>
          <w:szCs w:val="28"/>
          <w:lang w:val="kk-KZ"/>
        </w:rPr>
        <w:t xml:space="preserve">Есеп тапсыру  </w:t>
      </w:r>
      <w:r w:rsidR="00076183">
        <w:rPr>
          <w:rFonts w:ascii="Times New Roman" w:hAnsi="Times New Roman"/>
          <w:sz w:val="28"/>
          <w:szCs w:val="28"/>
          <w:lang w:val="kk-KZ"/>
        </w:rPr>
        <w:t>54</w:t>
      </w:r>
      <w:r>
        <w:rPr>
          <w:rFonts w:ascii="Times New Roman" w:hAnsi="Times New Roman"/>
          <w:sz w:val="28"/>
          <w:szCs w:val="28"/>
          <w:lang w:val="kk-KZ"/>
        </w:rPr>
        <w:t xml:space="preserve"> </w:t>
      </w:r>
      <w:r w:rsidRPr="002C73EA">
        <w:rPr>
          <w:rFonts w:ascii="Times New Roman" w:hAnsi="Times New Roman"/>
          <w:sz w:val="28"/>
          <w:szCs w:val="28"/>
          <w:lang w:val="kk-KZ"/>
        </w:rPr>
        <w:t xml:space="preserve">б,  </w:t>
      </w:r>
      <w:r>
        <w:rPr>
          <w:rFonts w:ascii="Times New Roman" w:hAnsi="Times New Roman"/>
          <w:sz w:val="28"/>
          <w:szCs w:val="28"/>
          <w:lang w:val="kk-KZ"/>
        </w:rPr>
        <w:t xml:space="preserve"> </w:t>
      </w:r>
      <w:r w:rsidRPr="002C73EA">
        <w:rPr>
          <w:rFonts w:ascii="Times New Roman" w:hAnsi="Times New Roman"/>
          <w:sz w:val="28"/>
          <w:szCs w:val="28"/>
          <w:lang w:val="kk-KZ"/>
        </w:rPr>
        <w:t xml:space="preserve"> </w:t>
      </w:r>
      <w:r w:rsidR="00076183">
        <w:rPr>
          <w:rFonts w:ascii="Times New Roman" w:hAnsi="Times New Roman"/>
          <w:sz w:val="28"/>
          <w:szCs w:val="28"/>
          <w:lang w:val="kk-KZ"/>
        </w:rPr>
        <w:t xml:space="preserve">25 </w:t>
      </w:r>
      <w:r w:rsidRPr="002C73EA">
        <w:rPr>
          <w:rFonts w:ascii="Times New Roman" w:hAnsi="Times New Roman"/>
          <w:sz w:val="28"/>
          <w:szCs w:val="28"/>
          <w:lang w:val="kk-KZ"/>
        </w:rPr>
        <w:t xml:space="preserve">сурет, </w:t>
      </w:r>
      <w:r w:rsidR="00076183">
        <w:rPr>
          <w:rFonts w:ascii="Times New Roman" w:hAnsi="Times New Roman"/>
          <w:sz w:val="28"/>
          <w:szCs w:val="28"/>
          <w:lang w:val="kk-KZ"/>
        </w:rPr>
        <w:t>7</w:t>
      </w:r>
      <w:r>
        <w:rPr>
          <w:rFonts w:ascii="Times New Roman" w:hAnsi="Times New Roman"/>
          <w:sz w:val="28"/>
          <w:szCs w:val="28"/>
          <w:lang w:val="kk-KZ"/>
        </w:rPr>
        <w:t xml:space="preserve"> </w:t>
      </w:r>
      <w:r w:rsidRPr="002C73EA">
        <w:rPr>
          <w:rFonts w:ascii="Times New Roman" w:hAnsi="Times New Roman"/>
          <w:sz w:val="28"/>
          <w:szCs w:val="28"/>
          <w:lang w:val="kk-KZ"/>
        </w:rPr>
        <w:t xml:space="preserve">кесте, </w:t>
      </w:r>
      <w:r w:rsidR="00197E7B">
        <w:rPr>
          <w:rFonts w:ascii="Times New Roman" w:hAnsi="Times New Roman"/>
          <w:sz w:val="28"/>
          <w:szCs w:val="28"/>
          <w:lang w:val="kk-KZ"/>
        </w:rPr>
        <w:t xml:space="preserve">40 </w:t>
      </w:r>
      <w:r w:rsidRPr="002C73EA">
        <w:rPr>
          <w:rFonts w:ascii="Times New Roman" w:hAnsi="Times New Roman"/>
          <w:sz w:val="28"/>
          <w:szCs w:val="28"/>
          <w:lang w:val="kk-KZ"/>
        </w:rPr>
        <w:t xml:space="preserve">әдебиет,  </w:t>
      </w:r>
      <w:r w:rsidR="00197E7B">
        <w:rPr>
          <w:rFonts w:ascii="Times New Roman" w:hAnsi="Times New Roman"/>
          <w:sz w:val="28"/>
          <w:szCs w:val="28"/>
          <w:lang w:val="kk-KZ"/>
        </w:rPr>
        <w:t xml:space="preserve">4 </w:t>
      </w:r>
      <w:r w:rsidRPr="002C73EA">
        <w:rPr>
          <w:rFonts w:ascii="Times New Roman" w:hAnsi="Times New Roman"/>
          <w:sz w:val="28"/>
          <w:szCs w:val="28"/>
          <w:lang w:val="kk-KZ"/>
        </w:rPr>
        <w:t xml:space="preserve">қосымша </w:t>
      </w:r>
    </w:p>
    <w:p w:rsidR="006D01F0" w:rsidRDefault="006D01F0" w:rsidP="00C64C9C">
      <w:pPr>
        <w:spacing w:after="0" w:line="240" w:lineRule="auto"/>
        <w:ind w:left="0" w:firstLine="709"/>
        <w:contextualSpacing/>
        <w:jc w:val="both"/>
        <w:rPr>
          <w:rFonts w:ascii="Times New Roman" w:hAnsi="Times New Roman"/>
          <w:sz w:val="28"/>
          <w:szCs w:val="28"/>
          <w:lang w:val="kk-KZ"/>
        </w:rPr>
      </w:pPr>
      <w:r w:rsidRPr="006D01F0">
        <w:rPr>
          <w:rFonts w:ascii="Times New Roman" w:hAnsi="Times New Roman"/>
          <w:sz w:val="28"/>
          <w:szCs w:val="28"/>
          <w:lang w:val="kk-KZ"/>
        </w:rPr>
        <w:t xml:space="preserve">ФУНКЦИОНАЛДЫ ОРГАНИКАЛЫҚ ФОСФИТТЕР МЕН </w:t>
      </w:r>
      <w:r w:rsidR="00D35BD9">
        <w:rPr>
          <w:rFonts w:ascii="Times New Roman" w:hAnsi="Times New Roman"/>
          <w:sz w:val="28"/>
          <w:szCs w:val="28"/>
          <w:lang w:val="kk-KZ"/>
        </w:rPr>
        <w:t>ФОСФАТТАР, АУЫР МЕТАЛДАРДЫҢ ЭКС</w:t>
      </w:r>
      <w:r w:rsidRPr="006D01F0">
        <w:rPr>
          <w:rFonts w:ascii="Times New Roman" w:hAnsi="Times New Roman"/>
          <w:sz w:val="28"/>
          <w:szCs w:val="28"/>
          <w:lang w:val="kk-KZ"/>
        </w:rPr>
        <w:t>ТРАГЕНТТЕРІ, ИННОВАЦИАЛЫҚ ИМ</w:t>
      </w:r>
      <w:r>
        <w:rPr>
          <w:rFonts w:ascii="Times New Roman" w:hAnsi="Times New Roman"/>
          <w:sz w:val="28"/>
          <w:szCs w:val="28"/>
          <w:lang w:val="kk-KZ"/>
        </w:rPr>
        <w:t>ПОРТТЫ АЛМАСТЫРАТЫН МАТЕРИАЛДАР</w:t>
      </w:r>
    </w:p>
    <w:p w:rsidR="006D01F0" w:rsidRDefault="006D01F0" w:rsidP="006D01F0">
      <w:pPr>
        <w:spacing w:after="0" w:line="240" w:lineRule="auto"/>
        <w:ind w:left="0" w:firstLine="710"/>
        <w:contextualSpacing/>
        <w:jc w:val="both"/>
        <w:rPr>
          <w:rFonts w:ascii="Times New Roman" w:hAnsi="Times New Roman"/>
          <w:sz w:val="28"/>
          <w:szCs w:val="28"/>
          <w:lang w:val="kk-KZ"/>
        </w:rPr>
      </w:pPr>
    </w:p>
    <w:p w:rsidR="00BF1292" w:rsidRPr="003C4CF8" w:rsidRDefault="00BF1292" w:rsidP="00BF1292">
      <w:pPr>
        <w:spacing w:line="240" w:lineRule="auto"/>
        <w:ind w:left="0" w:firstLine="709"/>
        <w:contextualSpacing/>
        <w:jc w:val="both"/>
        <w:rPr>
          <w:rFonts w:ascii="Times New Roman" w:hAnsi="Times New Roman"/>
          <w:sz w:val="28"/>
          <w:szCs w:val="28"/>
          <w:lang w:val="kk-KZ"/>
        </w:rPr>
      </w:pPr>
      <w:r>
        <w:rPr>
          <w:rFonts w:ascii="Times New Roman" w:hAnsi="Times New Roman"/>
          <w:color w:val="000000"/>
          <w:spacing w:val="2"/>
          <w:sz w:val="28"/>
          <w:szCs w:val="28"/>
          <w:lang w:val="kk-KZ"/>
        </w:rPr>
        <w:t xml:space="preserve">Зерттеу нысаны ретінде бұрын танылмаған функционалды органикалық фосфаттар мен фосфиттер – ауыр металлдардың жаңа экстрагенттері болып табылады. </w:t>
      </w:r>
    </w:p>
    <w:p w:rsidR="00BF1292" w:rsidRPr="003C4CF8" w:rsidRDefault="00BF1292" w:rsidP="00BF1292">
      <w:pPr>
        <w:spacing w:line="240" w:lineRule="auto"/>
        <w:ind w:left="0" w:firstLine="709"/>
        <w:contextualSpacing/>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Жұмыстың мақсаты: бағытталған синтездің жаңа функционалды циклдік емес және циклдік фосфиттер мен фосфаттардың ыңғайлы технологиялық әдістерін дайындау – ауыр металлдардың перспективті экстрагенттерін, ең алдымен – уран мен ілеспелі металлдар. </w:t>
      </w:r>
    </w:p>
    <w:p w:rsidR="00BF1292" w:rsidRPr="003C4CF8" w:rsidRDefault="00BF1292" w:rsidP="00BF1292">
      <w:pPr>
        <w:spacing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Зерттеу әдістері: синтезделген органикалық фосфаттар мен фосфиттердің физикалық-химиялық қасиеттерін зерттеуде жаңа заманғы химиялық, физикалық әдістердің кешені қолданылды.</w:t>
      </w:r>
    </w:p>
    <w:p w:rsidR="00BF1292" w:rsidRPr="003C4CF8" w:rsidRDefault="00BF1292" w:rsidP="00BF1292">
      <w:pPr>
        <w:shd w:val="clear" w:color="auto" w:fill="FFFFFF"/>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Жұмыстың қорытындылары мен оның жаңашылдығы:</w:t>
      </w:r>
    </w:p>
    <w:p w:rsidR="00BF1292" w:rsidRPr="003C4CF8" w:rsidRDefault="00BF1292" w:rsidP="00BF1292">
      <w:pPr>
        <w:spacing w:line="240" w:lineRule="auto"/>
        <w:ind w:left="0" w:firstLine="709"/>
        <w:contextualSpacing/>
        <w:jc w:val="both"/>
        <w:rPr>
          <w:rFonts w:ascii="Times New Roman" w:hAnsi="Times New Roman"/>
          <w:sz w:val="28"/>
          <w:szCs w:val="28"/>
          <w:lang w:val="kk-KZ"/>
        </w:rPr>
      </w:pPr>
      <w:r w:rsidRPr="00FB06FB">
        <w:rPr>
          <w:rFonts w:ascii="Times New Roman" w:hAnsi="Times New Roman"/>
          <w:i/>
          <w:sz w:val="28"/>
          <w:szCs w:val="28"/>
          <w:lang w:val="kk-KZ"/>
        </w:rPr>
        <w:t>2018 ж.</w:t>
      </w:r>
      <w:r>
        <w:rPr>
          <w:rFonts w:ascii="Times New Roman" w:hAnsi="Times New Roman"/>
          <w:sz w:val="28"/>
          <w:szCs w:val="28"/>
          <w:lang w:val="kk-KZ"/>
        </w:rPr>
        <w:t xml:space="preserve">Функционалды топтары бар </w:t>
      </w:r>
      <w:r w:rsidRPr="009B7D76">
        <w:rPr>
          <w:rFonts w:ascii="Times New Roman" w:hAnsi="Times New Roman"/>
          <w:sz w:val="28"/>
          <w:szCs w:val="28"/>
          <w:lang w:val="kk-KZ"/>
        </w:rPr>
        <w:t>(фторалкил</w:t>
      </w:r>
      <w:r>
        <w:rPr>
          <w:rFonts w:ascii="Times New Roman" w:hAnsi="Times New Roman"/>
          <w:sz w:val="28"/>
          <w:szCs w:val="28"/>
          <w:lang w:val="kk-KZ"/>
        </w:rPr>
        <w:t>ді және</w:t>
      </w:r>
      <w:r w:rsidRPr="009B7D76">
        <w:rPr>
          <w:rFonts w:ascii="Times New Roman" w:hAnsi="Times New Roman"/>
          <w:sz w:val="28"/>
          <w:szCs w:val="28"/>
          <w:lang w:val="kk-KZ"/>
        </w:rPr>
        <w:t xml:space="preserve"> цианоэтил</w:t>
      </w:r>
      <w:r>
        <w:rPr>
          <w:rFonts w:ascii="Times New Roman" w:hAnsi="Times New Roman"/>
          <w:sz w:val="28"/>
          <w:szCs w:val="28"/>
          <w:lang w:val="kk-KZ"/>
        </w:rPr>
        <w:t>ді</w:t>
      </w:r>
      <w:r w:rsidRPr="009B7D76">
        <w:rPr>
          <w:rFonts w:ascii="Times New Roman" w:hAnsi="Times New Roman"/>
          <w:sz w:val="28"/>
          <w:szCs w:val="28"/>
          <w:lang w:val="kk-KZ"/>
        </w:rPr>
        <w:t>)</w:t>
      </w:r>
      <w:r>
        <w:rPr>
          <w:rFonts w:ascii="Times New Roman" w:hAnsi="Times New Roman"/>
          <w:sz w:val="28"/>
          <w:szCs w:val="28"/>
          <w:lang w:val="kk-KZ"/>
        </w:rPr>
        <w:t xml:space="preserve"> циклдік емес бейсимметриялық фосфаттарды синтездеудің өзіндік әдістері әзірленді. Фторалкилді топтары бар циклдік</w:t>
      </w:r>
      <w:r w:rsidRPr="009B7D76">
        <w:rPr>
          <w:rFonts w:ascii="Times New Roman" w:hAnsi="Times New Roman"/>
          <w:sz w:val="28"/>
          <w:szCs w:val="28"/>
          <w:lang w:val="kk-KZ"/>
        </w:rPr>
        <w:t>(</w:t>
      </w:r>
      <w:r>
        <w:rPr>
          <w:rFonts w:ascii="Times New Roman" w:hAnsi="Times New Roman"/>
          <w:sz w:val="28"/>
          <w:szCs w:val="28"/>
          <w:lang w:val="kk-KZ"/>
        </w:rPr>
        <w:t>бес</w:t>
      </w:r>
      <w:r w:rsidRPr="009B7D76">
        <w:rPr>
          <w:rFonts w:ascii="Times New Roman" w:hAnsi="Times New Roman"/>
          <w:sz w:val="28"/>
          <w:szCs w:val="28"/>
          <w:lang w:val="kk-KZ"/>
        </w:rPr>
        <w:t xml:space="preserve">- </w:t>
      </w:r>
      <w:r>
        <w:rPr>
          <w:rFonts w:ascii="Times New Roman" w:hAnsi="Times New Roman"/>
          <w:sz w:val="28"/>
          <w:szCs w:val="28"/>
          <w:lang w:val="kk-KZ"/>
        </w:rPr>
        <w:t>және</w:t>
      </w:r>
      <w:r w:rsidRPr="009B7D76">
        <w:rPr>
          <w:rFonts w:ascii="Times New Roman" w:hAnsi="Times New Roman"/>
          <w:sz w:val="28"/>
          <w:szCs w:val="28"/>
          <w:lang w:val="kk-KZ"/>
        </w:rPr>
        <w:t xml:space="preserve"> </w:t>
      </w:r>
      <w:r>
        <w:rPr>
          <w:rFonts w:ascii="Times New Roman" w:hAnsi="Times New Roman"/>
          <w:sz w:val="28"/>
          <w:szCs w:val="28"/>
          <w:lang w:val="kk-KZ"/>
        </w:rPr>
        <w:t>алтымүшелі</w:t>
      </w:r>
      <w:r w:rsidRPr="009B7D76">
        <w:rPr>
          <w:rFonts w:ascii="Times New Roman" w:hAnsi="Times New Roman"/>
          <w:sz w:val="28"/>
          <w:szCs w:val="28"/>
          <w:lang w:val="kk-KZ"/>
        </w:rPr>
        <w:t xml:space="preserve">) </w:t>
      </w:r>
      <w:r>
        <w:rPr>
          <w:rFonts w:ascii="Times New Roman" w:hAnsi="Times New Roman"/>
          <w:sz w:val="28"/>
          <w:szCs w:val="28"/>
          <w:lang w:val="kk-KZ"/>
        </w:rPr>
        <w:t xml:space="preserve"> фосфаттарды синтездеудің әдістері әзірленді. Физикалық-химиялық қасиеттер анықталды. Фосфаттар мен фосфиттердің кеңейтілген топтамасы дайындалды және олардың ауыр металлдарға қатысты экстракциялық қасиеттеріне сынақ жүргізілді.</w:t>
      </w:r>
    </w:p>
    <w:p w:rsidR="00BF1292" w:rsidRPr="009B7D76" w:rsidRDefault="00BF1292" w:rsidP="00BF1292">
      <w:pPr>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Ендіру бойынша ұсыныстар мен қолдану аясы: Дайындалған жаңа функционалды органикалық фосфаттар мен фосфиттердің өзіндік әдістері бәсекеге қабілетті фосфорқұрамдас уран экстрагенттері мен ілеспелі металлдарды енгізуге ұсынылуы мүмкін.</w:t>
      </w:r>
    </w:p>
    <w:p w:rsidR="00BF1292" w:rsidRDefault="00BF1292" w:rsidP="00BF1292">
      <w:pPr>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Зерттеу нысаны дамуының болжамдары: берілген жобаның зерттеу қорытындылары фосфорорганикалық қосылыстар химиясының дамуына елеулі үлес енгізеді, ең алдымен,  бұрын танылмаған немесе қол жеткізу қиын функционалды органикалық фосфиттер мен фосфаттар синтезінің технологиялық әдістерін құрау мен дамыту – ауыр металлдардың жаңа импорт алмастыратын эктрагенттері, Қазақстанның гидрометаллургиясында ғана сұранысы бар емес, сонымен қатар, басқа да мемлекеттер үшін.</w:t>
      </w:r>
    </w:p>
    <w:p w:rsidR="006D01F0" w:rsidRPr="006D01F0" w:rsidRDefault="006D01F0" w:rsidP="006D01F0">
      <w:pPr>
        <w:spacing w:after="0" w:line="240" w:lineRule="auto"/>
        <w:ind w:left="0" w:firstLine="710"/>
        <w:contextualSpacing/>
        <w:jc w:val="both"/>
        <w:rPr>
          <w:rFonts w:ascii="Times New Roman" w:hAnsi="Times New Roman"/>
          <w:sz w:val="28"/>
          <w:szCs w:val="28"/>
          <w:lang w:val="kk-KZ"/>
        </w:rPr>
      </w:pPr>
    </w:p>
    <w:p w:rsidR="008536D0" w:rsidRPr="006D01F0" w:rsidRDefault="008536D0" w:rsidP="006D01F0">
      <w:pPr>
        <w:spacing w:after="0" w:line="240" w:lineRule="auto"/>
        <w:ind w:left="0" w:firstLine="710"/>
        <w:contextualSpacing/>
        <w:jc w:val="both"/>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8536D0" w:rsidRDefault="008536D0" w:rsidP="008536D0">
      <w:pPr>
        <w:spacing w:line="240" w:lineRule="auto"/>
        <w:contextualSpacing/>
        <w:jc w:val="center"/>
        <w:rPr>
          <w:rFonts w:ascii="Times New Roman" w:hAnsi="Times New Roman"/>
          <w:sz w:val="28"/>
          <w:szCs w:val="28"/>
          <w:lang w:val="kk-KZ"/>
        </w:rPr>
      </w:pPr>
    </w:p>
    <w:p w:rsidR="006D01F0" w:rsidRPr="00AE19F3" w:rsidRDefault="006D01F0" w:rsidP="00334174">
      <w:pPr>
        <w:spacing w:after="0" w:line="240" w:lineRule="auto"/>
        <w:ind w:firstLine="710"/>
        <w:contextualSpacing/>
        <w:jc w:val="center"/>
        <w:rPr>
          <w:rFonts w:ascii="Times New Roman" w:hAnsi="Times New Roman"/>
          <w:sz w:val="28"/>
          <w:szCs w:val="28"/>
        </w:rPr>
      </w:pPr>
      <w:r w:rsidRPr="00AE19F3">
        <w:rPr>
          <w:rFonts w:ascii="Times New Roman" w:hAnsi="Times New Roman"/>
          <w:sz w:val="28"/>
          <w:szCs w:val="28"/>
        </w:rPr>
        <w:lastRenderedPageBreak/>
        <w:t>РЕФЕРАТ</w:t>
      </w:r>
    </w:p>
    <w:p w:rsidR="006D01F0" w:rsidRPr="00AE19F3" w:rsidRDefault="006D01F0" w:rsidP="00334174">
      <w:pPr>
        <w:spacing w:after="0" w:line="240" w:lineRule="auto"/>
        <w:ind w:firstLine="710"/>
        <w:contextualSpacing/>
        <w:jc w:val="both"/>
        <w:rPr>
          <w:rFonts w:ascii="Times New Roman" w:hAnsi="Times New Roman"/>
          <w:sz w:val="28"/>
          <w:szCs w:val="28"/>
          <w:lang w:val="kk-KZ"/>
        </w:rPr>
      </w:pPr>
    </w:p>
    <w:p w:rsidR="006D01F0" w:rsidRDefault="006D01F0" w:rsidP="00334174">
      <w:pPr>
        <w:spacing w:after="0" w:line="240" w:lineRule="auto"/>
        <w:ind w:left="0" w:firstLine="710"/>
        <w:contextualSpacing/>
        <w:jc w:val="both"/>
        <w:rPr>
          <w:rFonts w:ascii="Times New Roman" w:hAnsi="Times New Roman"/>
          <w:sz w:val="28"/>
          <w:szCs w:val="28"/>
        </w:rPr>
      </w:pPr>
      <w:r w:rsidRPr="00EC7F9D">
        <w:rPr>
          <w:rFonts w:ascii="Times New Roman" w:hAnsi="Times New Roman"/>
          <w:sz w:val="28"/>
          <w:szCs w:val="28"/>
        </w:rPr>
        <w:t xml:space="preserve">Отчет </w:t>
      </w:r>
      <w:r w:rsidR="00197E7B">
        <w:rPr>
          <w:rFonts w:ascii="Times New Roman" w:hAnsi="Times New Roman"/>
          <w:sz w:val="28"/>
          <w:szCs w:val="28"/>
        </w:rPr>
        <w:t>54</w:t>
      </w:r>
      <w:r>
        <w:rPr>
          <w:rFonts w:ascii="Times New Roman" w:hAnsi="Times New Roman"/>
          <w:sz w:val="28"/>
          <w:szCs w:val="28"/>
        </w:rPr>
        <w:t xml:space="preserve"> с.,  рис.</w:t>
      </w:r>
      <w:r w:rsidR="00197E7B">
        <w:rPr>
          <w:rFonts w:ascii="Times New Roman" w:hAnsi="Times New Roman"/>
          <w:sz w:val="28"/>
          <w:szCs w:val="28"/>
        </w:rPr>
        <w:t xml:space="preserve"> 25</w:t>
      </w:r>
      <w:r w:rsidRPr="00EC7F9D">
        <w:rPr>
          <w:rFonts w:ascii="Times New Roman" w:hAnsi="Times New Roman"/>
          <w:sz w:val="28"/>
          <w:szCs w:val="28"/>
        </w:rPr>
        <w:t xml:space="preserve">,  табл. </w:t>
      </w:r>
      <w:r w:rsidR="00197E7B">
        <w:rPr>
          <w:rFonts w:ascii="Times New Roman" w:hAnsi="Times New Roman"/>
          <w:sz w:val="28"/>
          <w:szCs w:val="28"/>
        </w:rPr>
        <w:t>7</w:t>
      </w:r>
      <w:r w:rsidRPr="00EC7F9D">
        <w:rPr>
          <w:rFonts w:ascii="Times New Roman" w:hAnsi="Times New Roman"/>
          <w:sz w:val="28"/>
          <w:szCs w:val="28"/>
        </w:rPr>
        <w:t xml:space="preserve">, источников </w:t>
      </w:r>
      <w:r w:rsidR="00197E7B">
        <w:rPr>
          <w:rFonts w:ascii="Times New Roman" w:hAnsi="Times New Roman"/>
          <w:sz w:val="28"/>
          <w:szCs w:val="28"/>
        </w:rPr>
        <w:t>40</w:t>
      </w:r>
      <w:r w:rsidRPr="00EC7F9D">
        <w:rPr>
          <w:rFonts w:ascii="Times New Roman" w:hAnsi="Times New Roman"/>
          <w:sz w:val="28"/>
          <w:szCs w:val="28"/>
        </w:rPr>
        <w:t>, прил.</w:t>
      </w:r>
      <w:r w:rsidR="00197E7B">
        <w:rPr>
          <w:rFonts w:ascii="Times New Roman" w:hAnsi="Times New Roman"/>
          <w:sz w:val="28"/>
          <w:szCs w:val="28"/>
        </w:rPr>
        <w:t xml:space="preserve"> 4</w:t>
      </w:r>
    </w:p>
    <w:p w:rsidR="007F2CFB" w:rsidRPr="007F2CFB" w:rsidRDefault="007F2CFB" w:rsidP="00334174">
      <w:pPr>
        <w:spacing w:after="0" w:line="240" w:lineRule="auto"/>
        <w:ind w:left="0" w:firstLine="710"/>
        <w:contextualSpacing/>
        <w:jc w:val="both"/>
        <w:rPr>
          <w:rFonts w:ascii="Times New Roman" w:hAnsi="Times New Roman"/>
          <w:sz w:val="28"/>
          <w:szCs w:val="28"/>
          <w:lang w:val="kk-KZ"/>
        </w:rPr>
      </w:pPr>
      <w:r w:rsidRPr="007F2CFB">
        <w:rPr>
          <w:rFonts w:ascii="Times New Roman" w:hAnsi="Times New Roman"/>
          <w:sz w:val="28"/>
          <w:szCs w:val="28"/>
          <w:lang w:val="kk-KZ"/>
        </w:rPr>
        <w:t>ФУНКЦИОНАЛЬНЫЕ ОРГАНИЧЕСКИЕ ФОСФИТЫ И ФОСФАТЫ, ЭКСТРАГЕНТЫ ТЯЖЕЛЫХ МЕТАЛЛОВ, ИННОВАЦИОННЫЕ ИМПОРТ ЗАМЕЩАЮЩИЕ МАТЕРИАЛЫ</w:t>
      </w:r>
    </w:p>
    <w:p w:rsidR="008536D0" w:rsidRDefault="008536D0" w:rsidP="00334174">
      <w:pPr>
        <w:spacing w:after="0" w:line="240" w:lineRule="auto"/>
        <w:ind w:left="0" w:firstLine="710"/>
        <w:contextualSpacing/>
        <w:jc w:val="both"/>
        <w:rPr>
          <w:rFonts w:ascii="Times New Roman" w:hAnsi="Times New Roman"/>
          <w:sz w:val="28"/>
          <w:szCs w:val="28"/>
          <w:lang w:val="kk-KZ"/>
        </w:rPr>
      </w:pPr>
    </w:p>
    <w:p w:rsidR="006D01F0" w:rsidRPr="00AB623C" w:rsidRDefault="006D01F0" w:rsidP="00334174">
      <w:pPr>
        <w:spacing w:after="0" w:line="240" w:lineRule="auto"/>
        <w:ind w:left="0" w:firstLine="709"/>
        <w:contextualSpacing/>
        <w:jc w:val="both"/>
        <w:rPr>
          <w:rFonts w:ascii="Times New Roman" w:hAnsi="Times New Roman"/>
          <w:sz w:val="28"/>
          <w:szCs w:val="28"/>
        </w:rPr>
      </w:pPr>
      <w:r w:rsidRPr="00AB623C">
        <w:rPr>
          <w:rFonts w:ascii="Times New Roman" w:hAnsi="Times New Roman"/>
          <w:sz w:val="28"/>
          <w:szCs w:val="28"/>
        </w:rPr>
        <w:t>Объектом исследования являются</w:t>
      </w:r>
      <w:r w:rsidR="00AB623C" w:rsidRPr="00AB623C">
        <w:rPr>
          <w:rFonts w:ascii="Times New Roman" w:hAnsi="Times New Roman"/>
          <w:sz w:val="28"/>
          <w:szCs w:val="28"/>
        </w:rPr>
        <w:t xml:space="preserve"> </w:t>
      </w:r>
      <w:r w:rsidR="00AB623C" w:rsidRPr="00AB623C">
        <w:rPr>
          <w:rFonts w:ascii="Times New Roman" w:hAnsi="Times New Roman"/>
          <w:color w:val="000000"/>
          <w:spacing w:val="2"/>
          <w:sz w:val="28"/>
          <w:szCs w:val="28"/>
        </w:rPr>
        <w:t>ранее не известны</w:t>
      </w:r>
      <w:r w:rsidR="00AB623C">
        <w:rPr>
          <w:rFonts w:ascii="Times New Roman" w:hAnsi="Times New Roman"/>
          <w:color w:val="000000"/>
          <w:spacing w:val="2"/>
          <w:sz w:val="28"/>
          <w:szCs w:val="28"/>
        </w:rPr>
        <w:t>е</w:t>
      </w:r>
      <w:r w:rsidR="00AB623C" w:rsidRPr="00AB623C">
        <w:rPr>
          <w:rFonts w:ascii="Times New Roman" w:hAnsi="Times New Roman"/>
          <w:color w:val="000000"/>
          <w:spacing w:val="2"/>
          <w:sz w:val="28"/>
          <w:szCs w:val="28"/>
        </w:rPr>
        <w:t xml:space="preserve"> функциональны</w:t>
      </w:r>
      <w:r w:rsidR="00AB623C">
        <w:rPr>
          <w:rFonts w:ascii="Times New Roman" w:hAnsi="Times New Roman"/>
          <w:color w:val="000000"/>
          <w:spacing w:val="2"/>
          <w:sz w:val="28"/>
          <w:szCs w:val="28"/>
        </w:rPr>
        <w:t>е</w:t>
      </w:r>
      <w:r w:rsidR="00AB623C" w:rsidRPr="00AB623C">
        <w:rPr>
          <w:rFonts w:ascii="Times New Roman" w:hAnsi="Times New Roman"/>
          <w:color w:val="000000"/>
          <w:spacing w:val="2"/>
          <w:sz w:val="28"/>
          <w:szCs w:val="28"/>
        </w:rPr>
        <w:t xml:space="preserve"> органически</w:t>
      </w:r>
      <w:r w:rsidR="00AB623C">
        <w:rPr>
          <w:rFonts w:ascii="Times New Roman" w:hAnsi="Times New Roman"/>
          <w:color w:val="000000"/>
          <w:spacing w:val="2"/>
          <w:sz w:val="28"/>
          <w:szCs w:val="28"/>
        </w:rPr>
        <w:t>е</w:t>
      </w:r>
      <w:r w:rsidR="00AB623C" w:rsidRPr="00AB623C">
        <w:rPr>
          <w:rFonts w:ascii="Times New Roman" w:hAnsi="Times New Roman"/>
          <w:color w:val="000000"/>
          <w:spacing w:val="2"/>
          <w:sz w:val="28"/>
          <w:szCs w:val="28"/>
        </w:rPr>
        <w:t xml:space="preserve"> фосфат</w:t>
      </w:r>
      <w:r w:rsidR="00AB623C">
        <w:rPr>
          <w:rFonts w:ascii="Times New Roman" w:hAnsi="Times New Roman"/>
          <w:color w:val="000000"/>
          <w:spacing w:val="2"/>
          <w:sz w:val="28"/>
          <w:szCs w:val="28"/>
        </w:rPr>
        <w:t>ы</w:t>
      </w:r>
      <w:r w:rsidR="00AB623C" w:rsidRPr="00AB623C">
        <w:rPr>
          <w:rFonts w:ascii="Times New Roman" w:hAnsi="Times New Roman"/>
          <w:color w:val="000000"/>
          <w:spacing w:val="2"/>
          <w:sz w:val="28"/>
          <w:szCs w:val="28"/>
        </w:rPr>
        <w:t xml:space="preserve"> </w:t>
      </w:r>
      <w:r w:rsidR="00AB623C">
        <w:rPr>
          <w:rFonts w:ascii="Times New Roman" w:hAnsi="Times New Roman"/>
          <w:color w:val="000000"/>
          <w:spacing w:val="2"/>
          <w:sz w:val="28"/>
          <w:szCs w:val="28"/>
        </w:rPr>
        <w:t xml:space="preserve">и </w:t>
      </w:r>
      <w:r w:rsidR="00AB623C" w:rsidRPr="00AB623C">
        <w:rPr>
          <w:rFonts w:ascii="Times New Roman" w:hAnsi="Times New Roman"/>
          <w:color w:val="000000"/>
          <w:spacing w:val="2"/>
          <w:sz w:val="28"/>
          <w:szCs w:val="28"/>
        </w:rPr>
        <w:t>фосфит</w:t>
      </w:r>
      <w:r w:rsidR="00AB623C">
        <w:rPr>
          <w:rFonts w:ascii="Times New Roman" w:hAnsi="Times New Roman"/>
          <w:color w:val="000000"/>
          <w:spacing w:val="2"/>
          <w:sz w:val="28"/>
          <w:szCs w:val="28"/>
        </w:rPr>
        <w:t xml:space="preserve">ы </w:t>
      </w:r>
      <w:r w:rsidR="00AB623C" w:rsidRPr="00AB623C">
        <w:rPr>
          <w:rFonts w:ascii="Times New Roman" w:hAnsi="Times New Roman"/>
          <w:color w:val="000000"/>
          <w:spacing w:val="2"/>
          <w:sz w:val="28"/>
          <w:szCs w:val="28"/>
        </w:rPr>
        <w:t>– новы</w:t>
      </w:r>
      <w:r w:rsidR="00796367" w:rsidRPr="00C37938">
        <w:rPr>
          <w:rFonts w:ascii="Times New Roman" w:hAnsi="Times New Roman"/>
          <w:color w:val="000000"/>
          <w:spacing w:val="2"/>
          <w:sz w:val="28"/>
          <w:szCs w:val="28"/>
        </w:rPr>
        <w:t>е</w:t>
      </w:r>
      <w:r w:rsidR="00AB623C" w:rsidRPr="00AB623C">
        <w:rPr>
          <w:rFonts w:ascii="Times New Roman" w:hAnsi="Times New Roman"/>
          <w:color w:val="000000"/>
          <w:spacing w:val="2"/>
          <w:sz w:val="28"/>
          <w:szCs w:val="28"/>
        </w:rPr>
        <w:t xml:space="preserve"> экстрагент</w:t>
      </w:r>
      <w:r w:rsidR="00036245">
        <w:rPr>
          <w:rFonts w:ascii="Times New Roman" w:hAnsi="Times New Roman"/>
          <w:color w:val="000000"/>
          <w:spacing w:val="2"/>
          <w:sz w:val="28"/>
          <w:szCs w:val="28"/>
        </w:rPr>
        <w:t>ы</w:t>
      </w:r>
      <w:r w:rsidR="00AB623C" w:rsidRPr="00AB623C">
        <w:rPr>
          <w:rFonts w:ascii="Times New Roman" w:hAnsi="Times New Roman"/>
          <w:color w:val="000000"/>
          <w:spacing w:val="2"/>
          <w:sz w:val="28"/>
          <w:szCs w:val="28"/>
        </w:rPr>
        <w:t xml:space="preserve"> тяжелых металлов</w:t>
      </w:r>
      <w:r w:rsidR="00AB623C">
        <w:rPr>
          <w:rFonts w:ascii="Times New Roman" w:hAnsi="Times New Roman"/>
          <w:color w:val="000000"/>
          <w:spacing w:val="2"/>
          <w:sz w:val="28"/>
          <w:szCs w:val="28"/>
        </w:rPr>
        <w:t>.</w:t>
      </w:r>
    </w:p>
    <w:p w:rsidR="006D01F0" w:rsidRPr="00FD3FCC" w:rsidRDefault="006D01F0" w:rsidP="00334174">
      <w:pPr>
        <w:spacing w:after="0" w:line="240" w:lineRule="auto"/>
        <w:ind w:left="0" w:firstLine="709"/>
        <w:contextualSpacing/>
        <w:jc w:val="both"/>
        <w:rPr>
          <w:rFonts w:ascii="Times New Roman" w:hAnsi="Times New Roman"/>
          <w:sz w:val="28"/>
          <w:szCs w:val="28"/>
        </w:rPr>
      </w:pPr>
      <w:r w:rsidRPr="00FD3FCC">
        <w:rPr>
          <w:rFonts w:ascii="Times New Roman" w:hAnsi="Times New Roman"/>
          <w:sz w:val="28"/>
          <w:szCs w:val="28"/>
        </w:rPr>
        <w:t>Цель работы:</w:t>
      </w:r>
      <w:r w:rsidR="00AB623C" w:rsidRPr="00FD3FCC">
        <w:rPr>
          <w:rFonts w:ascii="Times New Roman" w:hAnsi="Times New Roman"/>
          <w:color w:val="000000"/>
          <w:sz w:val="28"/>
          <w:szCs w:val="28"/>
        </w:rPr>
        <w:t xml:space="preserve"> Разработка удобных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p>
    <w:p w:rsidR="006D01F0" w:rsidRPr="00FD3FCC" w:rsidRDefault="006D01F0" w:rsidP="00334174">
      <w:pPr>
        <w:spacing w:after="0" w:line="240" w:lineRule="auto"/>
        <w:ind w:left="0" w:firstLine="709"/>
        <w:contextualSpacing/>
        <w:jc w:val="both"/>
        <w:rPr>
          <w:rFonts w:ascii="Times New Roman" w:hAnsi="Times New Roman"/>
          <w:sz w:val="28"/>
          <w:szCs w:val="28"/>
        </w:rPr>
      </w:pPr>
      <w:r w:rsidRPr="00FD3FCC">
        <w:rPr>
          <w:rFonts w:ascii="Times New Roman" w:hAnsi="Times New Roman"/>
          <w:sz w:val="28"/>
          <w:szCs w:val="28"/>
        </w:rPr>
        <w:t>Методы исследования:</w:t>
      </w:r>
      <w:r w:rsidR="00AB623C" w:rsidRPr="00FD3FCC">
        <w:rPr>
          <w:rFonts w:ascii="Times New Roman" w:hAnsi="Times New Roman"/>
          <w:sz w:val="28"/>
          <w:szCs w:val="28"/>
        </w:rPr>
        <w:t xml:space="preserve"> </w:t>
      </w:r>
      <w:r w:rsidR="00CB61F3" w:rsidRPr="00FD3FCC">
        <w:rPr>
          <w:rFonts w:ascii="Times New Roman" w:hAnsi="Times New Roman"/>
          <w:sz w:val="28"/>
          <w:szCs w:val="28"/>
        </w:rPr>
        <w:t>При исследовании физико-химических свойств синтезированных органических фосфатов и фосфитов  был использован комплекс современных химических, физических методов.</w:t>
      </w:r>
    </w:p>
    <w:p w:rsidR="006D01F0" w:rsidRPr="00FD3FCC" w:rsidRDefault="006D01F0" w:rsidP="00334174">
      <w:pPr>
        <w:shd w:val="clear" w:color="auto" w:fill="FFFFFF"/>
        <w:spacing w:after="0" w:line="240" w:lineRule="auto"/>
        <w:ind w:left="0" w:firstLine="709"/>
        <w:contextualSpacing/>
        <w:jc w:val="both"/>
        <w:rPr>
          <w:rFonts w:ascii="Times New Roman" w:hAnsi="Times New Roman"/>
          <w:sz w:val="28"/>
          <w:szCs w:val="28"/>
        </w:rPr>
      </w:pPr>
      <w:r w:rsidRPr="00FD3FCC">
        <w:rPr>
          <w:rFonts w:ascii="Times New Roman" w:hAnsi="Times New Roman"/>
          <w:sz w:val="28"/>
          <w:szCs w:val="28"/>
        </w:rPr>
        <w:t xml:space="preserve">Результаты работы и их новизна: </w:t>
      </w:r>
    </w:p>
    <w:p w:rsidR="00BD39B4" w:rsidRDefault="006D01F0" w:rsidP="00334174">
      <w:pPr>
        <w:spacing w:after="0" w:line="240" w:lineRule="auto"/>
        <w:ind w:left="0" w:firstLine="709"/>
        <w:contextualSpacing/>
        <w:jc w:val="both"/>
        <w:rPr>
          <w:rFonts w:ascii="Times New Roman" w:hAnsi="Times New Roman"/>
          <w:sz w:val="28"/>
          <w:szCs w:val="28"/>
        </w:rPr>
      </w:pPr>
      <w:r w:rsidRPr="00FD3FCC">
        <w:rPr>
          <w:rFonts w:ascii="Times New Roman" w:hAnsi="Times New Roman"/>
          <w:i/>
          <w:sz w:val="28"/>
          <w:szCs w:val="28"/>
          <w:lang w:val="kk-KZ"/>
        </w:rPr>
        <w:t>2018г.</w:t>
      </w:r>
      <w:r w:rsidR="00BD39B4">
        <w:rPr>
          <w:rFonts w:ascii="Times New Roman" w:hAnsi="Times New Roman"/>
          <w:sz w:val="28"/>
          <w:szCs w:val="28"/>
          <w:lang w:val="kk-KZ"/>
        </w:rPr>
        <w:t xml:space="preserve"> </w:t>
      </w:r>
      <w:r w:rsidR="00BD39B4" w:rsidRPr="00B33E00">
        <w:rPr>
          <w:rFonts w:ascii="Times New Roman" w:hAnsi="Times New Roman"/>
          <w:sz w:val="28"/>
          <w:szCs w:val="28"/>
        </w:rPr>
        <w:t>Разработаны оригинальные методы синтеза ациклических несимметричных фосфатов с функциональными группами (фторалкильными и цианоэтильными).</w:t>
      </w:r>
      <w:r w:rsidR="00BD39B4">
        <w:rPr>
          <w:rFonts w:ascii="Times New Roman" w:hAnsi="Times New Roman"/>
          <w:sz w:val="28"/>
          <w:szCs w:val="28"/>
        </w:rPr>
        <w:t xml:space="preserve"> Р</w:t>
      </w:r>
      <w:r w:rsidR="00BD39B4" w:rsidRPr="00B33E00">
        <w:rPr>
          <w:rFonts w:ascii="Times New Roman" w:hAnsi="Times New Roman"/>
          <w:sz w:val="28"/>
          <w:szCs w:val="28"/>
        </w:rPr>
        <w:t>азработаны методы синтеза циклических (пяти- и шестичленных) фосфатов с фторалкильными группами.</w:t>
      </w:r>
      <w:r w:rsidR="00BD39B4">
        <w:rPr>
          <w:rFonts w:ascii="Times New Roman" w:hAnsi="Times New Roman"/>
          <w:sz w:val="28"/>
          <w:szCs w:val="28"/>
        </w:rPr>
        <w:t xml:space="preserve"> И</w:t>
      </w:r>
      <w:r w:rsidR="00BD39B4" w:rsidRPr="00B33E00">
        <w:rPr>
          <w:rFonts w:ascii="Times New Roman" w:hAnsi="Times New Roman"/>
          <w:sz w:val="28"/>
          <w:szCs w:val="28"/>
        </w:rPr>
        <w:t>зучены физико-химические свойства.</w:t>
      </w:r>
      <w:r w:rsidR="00BD39B4">
        <w:rPr>
          <w:rFonts w:ascii="Times New Roman" w:hAnsi="Times New Roman"/>
          <w:sz w:val="28"/>
          <w:szCs w:val="28"/>
        </w:rPr>
        <w:t xml:space="preserve"> </w:t>
      </w:r>
      <w:r w:rsidR="00BD39B4" w:rsidRPr="00B33E00">
        <w:rPr>
          <w:rFonts w:ascii="Times New Roman" w:hAnsi="Times New Roman"/>
          <w:sz w:val="28"/>
          <w:szCs w:val="28"/>
        </w:rPr>
        <w:t>Наработ</w:t>
      </w:r>
      <w:r w:rsidR="00BD39B4">
        <w:rPr>
          <w:rFonts w:ascii="Times New Roman" w:hAnsi="Times New Roman"/>
          <w:sz w:val="28"/>
          <w:szCs w:val="28"/>
        </w:rPr>
        <w:t>аны</w:t>
      </w:r>
      <w:r w:rsidR="00BD39B4" w:rsidRPr="00B33E00">
        <w:rPr>
          <w:rFonts w:ascii="Times New Roman" w:hAnsi="Times New Roman"/>
          <w:sz w:val="28"/>
          <w:szCs w:val="28"/>
        </w:rPr>
        <w:t xml:space="preserve"> укрупненны</w:t>
      </w:r>
      <w:r w:rsidR="00BD39B4">
        <w:rPr>
          <w:rFonts w:ascii="Times New Roman" w:hAnsi="Times New Roman"/>
          <w:sz w:val="28"/>
          <w:szCs w:val="28"/>
        </w:rPr>
        <w:t>е</w:t>
      </w:r>
      <w:r w:rsidR="00BD39B4" w:rsidRPr="00B33E00">
        <w:rPr>
          <w:rFonts w:ascii="Times New Roman" w:hAnsi="Times New Roman"/>
          <w:sz w:val="28"/>
          <w:szCs w:val="28"/>
        </w:rPr>
        <w:t xml:space="preserve"> парти</w:t>
      </w:r>
      <w:r w:rsidR="00BD39B4">
        <w:rPr>
          <w:rFonts w:ascii="Times New Roman" w:hAnsi="Times New Roman"/>
          <w:sz w:val="28"/>
          <w:szCs w:val="28"/>
        </w:rPr>
        <w:t>и</w:t>
      </w:r>
      <w:r w:rsidR="00BD39B4" w:rsidRPr="00B33E00">
        <w:rPr>
          <w:rFonts w:ascii="Times New Roman" w:hAnsi="Times New Roman"/>
          <w:sz w:val="28"/>
          <w:szCs w:val="28"/>
        </w:rPr>
        <w:t xml:space="preserve"> фосфатов фосфитов и </w:t>
      </w:r>
      <w:r w:rsidR="00BD39B4">
        <w:rPr>
          <w:rFonts w:ascii="Times New Roman" w:hAnsi="Times New Roman"/>
          <w:sz w:val="28"/>
          <w:szCs w:val="28"/>
        </w:rPr>
        <w:t xml:space="preserve">проведены </w:t>
      </w:r>
      <w:r w:rsidR="00BD39B4" w:rsidRPr="00B33E00">
        <w:rPr>
          <w:rFonts w:ascii="Times New Roman" w:hAnsi="Times New Roman"/>
          <w:sz w:val="28"/>
          <w:szCs w:val="28"/>
        </w:rPr>
        <w:t>их испытани</w:t>
      </w:r>
      <w:r w:rsidR="00BD39B4">
        <w:rPr>
          <w:rFonts w:ascii="Times New Roman" w:hAnsi="Times New Roman"/>
          <w:sz w:val="28"/>
          <w:szCs w:val="28"/>
        </w:rPr>
        <w:t>я</w:t>
      </w:r>
      <w:r w:rsidR="00BD39B4" w:rsidRPr="00B33E00">
        <w:rPr>
          <w:rFonts w:ascii="Times New Roman" w:hAnsi="Times New Roman"/>
          <w:sz w:val="28"/>
          <w:szCs w:val="28"/>
        </w:rPr>
        <w:t xml:space="preserve"> на экстракционные свойства по отношению к тяжелым металлам.</w:t>
      </w:r>
      <w:r w:rsidR="00BD39B4">
        <w:rPr>
          <w:rFonts w:ascii="Times New Roman" w:hAnsi="Times New Roman"/>
          <w:sz w:val="28"/>
          <w:szCs w:val="28"/>
        </w:rPr>
        <w:t xml:space="preserve"> </w:t>
      </w:r>
    </w:p>
    <w:p w:rsidR="00CD2F38" w:rsidRDefault="000F1454" w:rsidP="00334174">
      <w:pPr>
        <w:spacing w:after="0" w:line="240" w:lineRule="auto"/>
        <w:ind w:left="0" w:firstLine="709"/>
        <w:contextualSpacing/>
        <w:jc w:val="both"/>
        <w:rPr>
          <w:rFonts w:ascii="Times New Roman" w:hAnsi="Times New Roman"/>
          <w:sz w:val="28"/>
          <w:szCs w:val="28"/>
        </w:rPr>
      </w:pPr>
      <w:r w:rsidRPr="000F1454">
        <w:rPr>
          <w:rFonts w:ascii="Times New Roman" w:hAnsi="Times New Roman"/>
          <w:sz w:val="28"/>
          <w:szCs w:val="28"/>
        </w:rPr>
        <w:t>Рекомендации по внедрению и область применения:</w:t>
      </w:r>
      <w:r w:rsidRPr="00EC7F9D">
        <w:rPr>
          <w:rFonts w:ascii="Times New Roman" w:hAnsi="Times New Roman"/>
          <w:sz w:val="28"/>
          <w:szCs w:val="28"/>
        </w:rPr>
        <w:t xml:space="preserve"> </w:t>
      </w:r>
      <w:r w:rsidR="00DE331B" w:rsidRPr="00B33E00">
        <w:rPr>
          <w:rFonts w:ascii="Times New Roman" w:hAnsi="Times New Roman"/>
          <w:sz w:val="28"/>
          <w:szCs w:val="28"/>
        </w:rPr>
        <w:t>Разработан</w:t>
      </w:r>
      <w:r w:rsidR="00DE331B">
        <w:rPr>
          <w:rFonts w:ascii="Times New Roman" w:hAnsi="Times New Roman"/>
          <w:sz w:val="28"/>
          <w:szCs w:val="28"/>
        </w:rPr>
        <w:t>н</w:t>
      </w:r>
      <w:r w:rsidR="00DE331B" w:rsidRPr="00B33E00">
        <w:rPr>
          <w:rFonts w:ascii="Times New Roman" w:hAnsi="Times New Roman"/>
          <w:sz w:val="28"/>
          <w:szCs w:val="28"/>
        </w:rPr>
        <w:t>ы</w:t>
      </w:r>
      <w:r w:rsidR="00DE331B">
        <w:rPr>
          <w:rFonts w:ascii="Times New Roman" w:hAnsi="Times New Roman"/>
          <w:sz w:val="28"/>
          <w:szCs w:val="28"/>
        </w:rPr>
        <w:t>е</w:t>
      </w:r>
      <w:r w:rsidR="00DE331B" w:rsidRPr="00B33E00">
        <w:rPr>
          <w:rFonts w:ascii="Times New Roman" w:hAnsi="Times New Roman"/>
          <w:sz w:val="28"/>
          <w:szCs w:val="28"/>
        </w:rPr>
        <w:t xml:space="preserve"> оригинальные </w:t>
      </w:r>
      <w:r w:rsidR="00DE331B" w:rsidRPr="00CD2F38">
        <w:rPr>
          <w:rFonts w:ascii="Times New Roman" w:hAnsi="Times New Roman"/>
          <w:sz w:val="28"/>
          <w:szCs w:val="28"/>
        </w:rPr>
        <w:t xml:space="preserve">методы синтеза </w:t>
      </w:r>
      <w:r w:rsidR="00CD2F38" w:rsidRPr="00CD2F38">
        <w:rPr>
          <w:rFonts w:ascii="Times New Roman" w:hAnsi="Times New Roman"/>
          <w:color w:val="000000"/>
          <w:spacing w:val="2"/>
          <w:sz w:val="28"/>
          <w:szCs w:val="28"/>
        </w:rPr>
        <w:t xml:space="preserve">новых функциональных органических фосфатов и </w:t>
      </w:r>
      <w:r w:rsidR="00CD2F38" w:rsidRPr="00C37938">
        <w:rPr>
          <w:rFonts w:ascii="Times New Roman" w:hAnsi="Times New Roman"/>
          <w:color w:val="000000"/>
          <w:spacing w:val="2"/>
          <w:sz w:val="28"/>
          <w:szCs w:val="28"/>
        </w:rPr>
        <w:t>фосфитов</w:t>
      </w:r>
      <w:r w:rsidR="00DE331B" w:rsidRPr="00C37938">
        <w:rPr>
          <w:rFonts w:ascii="Times New Roman" w:hAnsi="Times New Roman"/>
          <w:color w:val="000000"/>
          <w:spacing w:val="2"/>
          <w:sz w:val="28"/>
          <w:szCs w:val="28"/>
        </w:rPr>
        <w:t xml:space="preserve"> </w:t>
      </w:r>
      <w:r w:rsidR="00DE331B" w:rsidRPr="00C37938">
        <w:rPr>
          <w:rFonts w:ascii="Times New Roman" w:hAnsi="Times New Roman"/>
          <w:sz w:val="28"/>
          <w:szCs w:val="28"/>
        </w:rPr>
        <w:t>мо</w:t>
      </w:r>
      <w:r w:rsidR="00796367" w:rsidRPr="00C37938">
        <w:rPr>
          <w:rFonts w:ascii="Times New Roman" w:hAnsi="Times New Roman"/>
          <w:sz w:val="28"/>
          <w:szCs w:val="28"/>
        </w:rPr>
        <w:t xml:space="preserve">гут </w:t>
      </w:r>
      <w:r w:rsidR="00DE331B" w:rsidRPr="00C37938">
        <w:rPr>
          <w:rFonts w:ascii="Times New Roman" w:hAnsi="Times New Roman"/>
          <w:sz w:val="28"/>
          <w:szCs w:val="28"/>
        </w:rPr>
        <w:t>быть рекомендован</w:t>
      </w:r>
      <w:r w:rsidR="00796367" w:rsidRPr="00C37938">
        <w:rPr>
          <w:rFonts w:ascii="Times New Roman" w:hAnsi="Times New Roman"/>
          <w:sz w:val="28"/>
          <w:szCs w:val="28"/>
        </w:rPr>
        <w:t>ы</w:t>
      </w:r>
      <w:r w:rsidR="00DE331B" w:rsidRPr="00C37938">
        <w:rPr>
          <w:rFonts w:ascii="Times New Roman" w:hAnsi="Times New Roman"/>
          <w:sz w:val="28"/>
          <w:szCs w:val="28"/>
        </w:rPr>
        <w:t xml:space="preserve"> к внедрению</w:t>
      </w:r>
      <w:r w:rsidR="00DE331B">
        <w:rPr>
          <w:rFonts w:ascii="Times New Roman" w:hAnsi="Times New Roman"/>
          <w:sz w:val="28"/>
          <w:szCs w:val="28"/>
        </w:rPr>
        <w:t xml:space="preserve"> для создания </w:t>
      </w:r>
      <w:r w:rsidR="00DE331B" w:rsidRPr="00DE331B">
        <w:rPr>
          <w:rFonts w:ascii="Times New Roman" w:hAnsi="Times New Roman"/>
          <w:sz w:val="28"/>
          <w:szCs w:val="28"/>
        </w:rPr>
        <w:t>конкурентноспособных фосфорсодержащих экстрагентов урана и сопутствующих металлов</w:t>
      </w:r>
      <w:r w:rsidR="00DE331B">
        <w:rPr>
          <w:rFonts w:ascii="Times New Roman" w:hAnsi="Times New Roman"/>
          <w:sz w:val="28"/>
          <w:szCs w:val="28"/>
        </w:rPr>
        <w:t>.</w:t>
      </w:r>
    </w:p>
    <w:p w:rsidR="00CD2F38" w:rsidRPr="00CD2F38" w:rsidRDefault="00CD2F38" w:rsidP="00334174">
      <w:pPr>
        <w:spacing w:after="0" w:line="240" w:lineRule="auto"/>
        <w:ind w:left="0" w:firstLine="709"/>
        <w:contextualSpacing/>
        <w:jc w:val="both"/>
        <w:rPr>
          <w:rFonts w:ascii="Times New Roman" w:hAnsi="Times New Roman"/>
          <w:sz w:val="28"/>
          <w:szCs w:val="28"/>
        </w:rPr>
      </w:pPr>
      <w:r w:rsidRPr="005909F5">
        <w:rPr>
          <w:rFonts w:ascii="Times New Roman" w:hAnsi="Times New Roman"/>
          <w:sz w:val="28"/>
          <w:szCs w:val="28"/>
        </w:rPr>
        <w:t xml:space="preserve">Прогнозируемые предположения о развитии объекта исследования: </w:t>
      </w:r>
      <w:r>
        <w:rPr>
          <w:rFonts w:ascii="Times New Roman" w:hAnsi="Times New Roman"/>
          <w:sz w:val="28"/>
          <w:szCs w:val="28"/>
        </w:rPr>
        <w:t>Результаты исследований</w:t>
      </w:r>
      <w:r w:rsidRPr="00CD2F38">
        <w:rPr>
          <w:rFonts w:ascii="Times New Roman" w:hAnsi="Times New Roman"/>
          <w:sz w:val="28"/>
          <w:szCs w:val="28"/>
        </w:rPr>
        <w:t xml:space="preserve"> данного проекта внес</w:t>
      </w:r>
      <w:r>
        <w:rPr>
          <w:rFonts w:ascii="Times New Roman" w:hAnsi="Times New Roman"/>
          <w:sz w:val="28"/>
          <w:szCs w:val="28"/>
        </w:rPr>
        <w:t>у</w:t>
      </w:r>
      <w:r w:rsidRPr="00CD2F38">
        <w:rPr>
          <w:rFonts w:ascii="Times New Roman" w:hAnsi="Times New Roman"/>
          <w:sz w:val="28"/>
          <w:szCs w:val="28"/>
        </w:rPr>
        <w:t xml:space="preserve">т существенный вклад в развитие химии фосфорорганических соединений, в первую очередь, в разработку и создание технологичных методов синтеза ранее не известных или труднодоступных функциональных органических фосфитов и фосфатов – новых импортзамещающих экстрагентов тяжелых металлов, востребованных гидрометаллургией не только Казахстана, но  и других стран. </w:t>
      </w:r>
    </w:p>
    <w:p w:rsidR="000F1454" w:rsidRPr="000F1454" w:rsidRDefault="000F1454" w:rsidP="00334174">
      <w:pPr>
        <w:spacing w:after="0" w:line="240" w:lineRule="auto"/>
        <w:ind w:left="0" w:firstLine="709"/>
        <w:contextualSpacing/>
        <w:jc w:val="both"/>
        <w:rPr>
          <w:rFonts w:ascii="Times New Roman" w:hAnsi="Times New Roman"/>
          <w:sz w:val="28"/>
          <w:szCs w:val="28"/>
        </w:rPr>
      </w:pPr>
      <w:r w:rsidRPr="000F1454">
        <w:rPr>
          <w:rFonts w:ascii="Times New Roman" w:hAnsi="Times New Roman"/>
          <w:sz w:val="28"/>
          <w:szCs w:val="28"/>
        </w:rPr>
        <w:t xml:space="preserve"> </w:t>
      </w:r>
    </w:p>
    <w:p w:rsidR="000F1454" w:rsidRPr="000F1454" w:rsidRDefault="000F1454" w:rsidP="00334174">
      <w:pPr>
        <w:spacing w:after="0" w:line="240" w:lineRule="auto"/>
        <w:ind w:left="0" w:firstLine="709"/>
        <w:contextualSpacing/>
        <w:jc w:val="both"/>
        <w:rPr>
          <w:rFonts w:ascii="Times New Roman" w:hAnsi="Times New Roman"/>
          <w:sz w:val="28"/>
          <w:szCs w:val="28"/>
        </w:rPr>
      </w:pPr>
    </w:p>
    <w:p w:rsidR="00BD39B4" w:rsidRPr="00CD2F38" w:rsidRDefault="00BD39B4" w:rsidP="00CD2F38">
      <w:pPr>
        <w:spacing w:after="0" w:line="240" w:lineRule="auto"/>
        <w:ind w:left="0" w:firstLine="709"/>
        <w:contextualSpacing/>
        <w:jc w:val="both"/>
        <w:rPr>
          <w:rFonts w:ascii="Times New Roman" w:hAnsi="Times New Roman"/>
          <w:sz w:val="28"/>
          <w:szCs w:val="28"/>
        </w:rPr>
      </w:pPr>
    </w:p>
    <w:p w:rsidR="008536D0" w:rsidRPr="00CD2F38" w:rsidRDefault="008536D0" w:rsidP="00CD2F38">
      <w:pPr>
        <w:spacing w:after="0" w:line="240" w:lineRule="auto"/>
        <w:ind w:left="0" w:firstLine="709"/>
        <w:contextualSpacing/>
        <w:jc w:val="both"/>
        <w:rPr>
          <w:rFonts w:ascii="Times New Roman" w:hAnsi="Times New Roman"/>
          <w:sz w:val="28"/>
          <w:szCs w:val="28"/>
        </w:rPr>
      </w:pPr>
    </w:p>
    <w:p w:rsidR="008536D0" w:rsidRPr="002F3B97" w:rsidRDefault="008536D0" w:rsidP="00BD39B4">
      <w:pPr>
        <w:spacing w:after="0" w:line="240" w:lineRule="auto"/>
        <w:ind w:left="0" w:firstLine="709"/>
        <w:contextualSpacing/>
        <w:jc w:val="both"/>
        <w:rPr>
          <w:rFonts w:ascii="Times New Roman" w:hAnsi="Times New Roman"/>
          <w:sz w:val="28"/>
          <w:szCs w:val="28"/>
          <w:lang w:val="kk-KZ"/>
        </w:rPr>
      </w:pPr>
    </w:p>
    <w:p w:rsidR="00E8261E" w:rsidRDefault="00E8261E" w:rsidP="00A53037">
      <w:pPr>
        <w:autoSpaceDE w:val="0"/>
        <w:autoSpaceDN w:val="0"/>
        <w:spacing w:after="0" w:line="240" w:lineRule="auto"/>
        <w:ind w:left="0" w:firstLine="709"/>
        <w:jc w:val="center"/>
        <w:rPr>
          <w:rFonts w:ascii="Times New Roman" w:eastAsia="Arial Unicode MS" w:hAnsi="Times New Roman"/>
          <w:sz w:val="28"/>
          <w:szCs w:val="28"/>
          <w:lang w:eastAsia="ru-RU"/>
        </w:rPr>
      </w:pPr>
    </w:p>
    <w:p w:rsidR="00C05663" w:rsidRPr="008B5387" w:rsidRDefault="00C05663" w:rsidP="00A53037">
      <w:pPr>
        <w:autoSpaceDE w:val="0"/>
        <w:autoSpaceDN w:val="0"/>
        <w:spacing w:after="0" w:line="240" w:lineRule="auto"/>
        <w:ind w:left="0" w:firstLine="709"/>
        <w:jc w:val="center"/>
        <w:rPr>
          <w:rFonts w:ascii="Times New Roman" w:eastAsia="Arial Unicode MS" w:hAnsi="Times New Roman"/>
          <w:sz w:val="28"/>
          <w:szCs w:val="28"/>
          <w:lang w:eastAsia="ru-RU"/>
        </w:rPr>
      </w:pPr>
    </w:p>
    <w:p w:rsidR="00334174" w:rsidRDefault="00334174" w:rsidP="00A53037">
      <w:pPr>
        <w:autoSpaceDE w:val="0"/>
        <w:autoSpaceDN w:val="0"/>
        <w:spacing w:after="0" w:line="240" w:lineRule="auto"/>
        <w:ind w:left="0" w:firstLine="709"/>
        <w:jc w:val="center"/>
        <w:rPr>
          <w:rFonts w:ascii="Times New Roman" w:eastAsia="Arial Unicode MS" w:hAnsi="Times New Roman"/>
          <w:sz w:val="28"/>
          <w:szCs w:val="28"/>
          <w:lang w:eastAsia="ru-RU"/>
        </w:rPr>
      </w:pPr>
    </w:p>
    <w:p w:rsidR="00E946C3" w:rsidRDefault="00E946C3" w:rsidP="00E946C3">
      <w:pPr>
        <w:spacing w:after="0" w:line="240" w:lineRule="auto"/>
        <w:ind w:left="0"/>
        <w:jc w:val="center"/>
        <w:rPr>
          <w:rFonts w:ascii="Times New Roman" w:hAnsi="Times New Roman"/>
          <w:sz w:val="28"/>
          <w:szCs w:val="28"/>
        </w:rPr>
      </w:pPr>
      <w:r>
        <w:rPr>
          <w:rFonts w:ascii="Times New Roman" w:hAnsi="Times New Roman"/>
          <w:sz w:val="28"/>
          <w:szCs w:val="28"/>
        </w:rPr>
        <w:lastRenderedPageBreak/>
        <w:t>СОДЕРЖАНИЕ</w:t>
      </w:r>
    </w:p>
    <w:p w:rsidR="00E946C3" w:rsidRDefault="00E946C3" w:rsidP="00E946C3">
      <w:pPr>
        <w:spacing w:after="0" w:line="240" w:lineRule="auto"/>
        <w:ind w:left="0"/>
        <w:jc w:val="center"/>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851"/>
      </w:tblGrid>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sz w:val="28"/>
                <w:szCs w:val="28"/>
              </w:rPr>
              <w:t>ВВЕДЕНИЕ</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6</w:t>
            </w: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sz w:val="28"/>
                <w:szCs w:val="28"/>
              </w:rPr>
              <w:t>ОСНОВНАЯ ЧАСТЬ</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contextualSpacing/>
              <w:rPr>
                <w:rFonts w:ascii="Times New Roman" w:hAnsi="Times New Roman"/>
                <w:sz w:val="28"/>
                <w:szCs w:val="28"/>
              </w:rPr>
            </w:pPr>
            <w:r w:rsidRPr="00C54191">
              <w:rPr>
                <w:rFonts w:ascii="Times New Roman" w:hAnsi="Times New Roman"/>
                <w:sz w:val="28"/>
                <w:szCs w:val="28"/>
                <w:lang w:val="kk-KZ"/>
              </w:rPr>
              <w:t>1 Выбор направления исследования</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contextualSpacing/>
              <w:jc w:val="both"/>
              <w:rPr>
                <w:rFonts w:ascii="Times New Roman" w:hAnsi="Times New Roman"/>
                <w:sz w:val="28"/>
                <w:szCs w:val="28"/>
              </w:rPr>
            </w:pPr>
            <w:r w:rsidRPr="00C54191">
              <w:rPr>
                <w:rFonts w:ascii="Times New Roman" w:hAnsi="Times New Roman"/>
                <w:sz w:val="28"/>
                <w:szCs w:val="28"/>
                <w:lang w:val="kk-KZ"/>
              </w:rPr>
              <w:t xml:space="preserve">1.1 </w:t>
            </w:r>
            <w:r w:rsidRPr="00C54191">
              <w:rPr>
                <w:rFonts w:ascii="Times New Roman" w:hAnsi="Times New Roman"/>
                <w:sz w:val="28"/>
                <w:szCs w:val="28"/>
              </w:rPr>
              <w:t>Синтез функциональных несимметричных фосфатов и фосфитов с фторалкильными и цианоэтильными группами для создания на их основе новых экстрагентов тяжелых металлов</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contextualSpacing/>
              <w:jc w:val="both"/>
              <w:rPr>
                <w:rFonts w:ascii="Times New Roman" w:hAnsi="Times New Roman"/>
                <w:sz w:val="28"/>
                <w:szCs w:val="28"/>
              </w:rPr>
            </w:pPr>
            <w:r w:rsidRPr="00C54191">
              <w:rPr>
                <w:rFonts w:ascii="Times New Roman" w:hAnsi="Times New Roman"/>
                <w:sz w:val="28"/>
                <w:szCs w:val="28"/>
              </w:rPr>
              <w:t>1.1.1 Синтез ациклических функциональных фосфатов с фторалкильными и цианоэтильными группами</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8</w:t>
            </w: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contextualSpacing/>
              <w:jc w:val="both"/>
              <w:rPr>
                <w:rFonts w:ascii="Times New Roman" w:hAnsi="Times New Roman"/>
                <w:sz w:val="28"/>
                <w:szCs w:val="28"/>
              </w:rPr>
            </w:pPr>
            <w:r w:rsidRPr="00C54191">
              <w:rPr>
                <w:rFonts w:ascii="Times New Roman" w:hAnsi="Times New Roman"/>
                <w:sz w:val="28"/>
                <w:szCs w:val="28"/>
              </w:rPr>
              <w:t xml:space="preserve">1.1.2 </w:t>
            </w:r>
            <w:r w:rsidRPr="00C54191">
              <w:rPr>
                <w:rFonts w:ascii="Times New Roman" w:hAnsi="Times New Roman"/>
                <w:sz w:val="28"/>
                <w:szCs w:val="28"/>
                <w:lang w:val="kk-KZ"/>
              </w:rPr>
              <w:t>Объекты и методы исследования</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10</w:t>
            </w: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rPr>
                <w:rFonts w:ascii="Times New Roman" w:hAnsi="Times New Roman"/>
                <w:sz w:val="28"/>
                <w:szCs w:val="28"/>
              </w:rPr>
            </w:pPr>
            <w:r w:rsidRPr="00C54191">
              <w:rPr>
                <w:rFonts w:ascii="Times New Roman" w:hAnsi="Times New Roman"/>
                <w:sz w:val="28"/>
                <w:szCs w:val="28"/>
              </w:rPr>
              <w:t xml:space="preserve">1.1.3  Описание методик синтеза </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11</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1.2 Обобщение и оценка результатов исследований</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12</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2 Синтез циклических (пяти- и шестичленных) фосфатов и фосфитов с фторалкильными заместителями. Изучение физико-химических свойств</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 xml:space="preserve">2.1 Синтез циклических пяти- и шестичленных фосфатов и фосфитов </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13</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lang w:val="kk-KZ"/>
              </w:rPr>
              <w:t>2.1.1 Объекты и методы исследования</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shd w:val="clear" w:color="auto" w:fill="FFFFFF"/>
              <w:autoSpaceDE w:val="0"/>
              <w:autoSpaceDN w:val="0"/>
              <w:adjustRightInd w:val="0"/>
              <w:ind w:left="0"/>
              <w:rPr>
                <w:rFonts w:ascii="Times New Roman" w:hAnsi="Times New Roman"/>
                <w:sz w:val="28"/>
                <w:szCs w:val="28"/>
              </w:rPr>
            </w:pPr>
            <w:r w:rsidRPr="00C54191">
              <w:rPr>
                <w:rFonts w:ascii="Times New Roman" w:hAnsi="Times New Roman"/>
                <w:sz w:val="28"/>
                <w:szCs w:val="28"/>
              </w:rPr>
              <w:t xml:space="preserve">2.1.2  Описание методик синтеза </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16</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2.2 Изучение физико-химических свойств</w:t>
            </w:r>
          </w:p>
        </w:tc>
        <w:tc>
          <w:tcPr>
            <w:tcW w:w="851" w:type="dxa"/>
            <w:vAlign w:val="center"/>
          </w:tcPr>
          <w:p w:rsidR="00E946C3" w:rsidRPr="00C54191" w:rsidRDefault="006030FD" w:rsidP="003D3AF1">
            <w:pPr>
              <w:ind w:left="0"/>
              <w:jc w:val="center"/>
              <w:rPr>
                <w:rFonts w:ascii="Times New Roman" w:hAnsi="Times New Roman"/>
                <w:sz w:val="28"/>
                <w:szCs w:val="28"/>
              </w:rPr>
            </w:pPr>
            <w:r>
              <w:rPr>
                <w:rFonts w:ascii="Times New Roman" w:hAnsi="Times New Roman"/>
                <w:sz w:val="28"/>
                <w:szCs w:val="28"/>
              </w:rPr>
              <w:t>17</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2.3 Обобщение и оценка результатов исследований</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3 Наработка укрупненных партий фосфатов и фосфитов и их испытание на экстракционные свойства по отношению к тяжелым металлам</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3.1. Наработка укрупненных партий фосфатов и фосфитов</w:t>
            </w:r>
          </w:p>
        </w:tc>
        <w:tc>
          <w:tcPr>
            <w:tcW w:w="851" w:type="dxa"/>
            <w:vAlign w:val="center"/>
          </w:tcPr>
          <w:p w:rsidR="00E946C3" w:rsidRPr="00C54191" w:rsidRDefault="00F54567" w:rsidP="003D3AF1">
            <w:pPr>
              <w:ind w:left="0"/>
              <w:jc w:val="center"/>
              <w:rPr>
                <w:rFonts w:ascii="Times New Roman" w:hAnsi="Times New Roman"/>
                <w:sz w:val="28"/>
                <w:szCs w:val="28"/>
              </w:rPr>
            </w:pPr>
            <w:r>
              <w:rPr>
                <w:rFonts w:ascii="Times New Roman" w:hAnsi="Times New Roman"/>
                <w:sz w:val="28"/>
                <w:szCs w:val="28"/>
              </w:rPr>
              <w:t>24</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sidRPr="00C54191">
              <w:rPr>
                <w:rFonts w:ascii="Times New Roman" w:hAnsi="Times New Roman"/>
                <w:sz w:val="28"/>
                <w:szCs w:val="28"/>
              </w:rPr>
              <w:t xml:space="preserve">3.1.1 </w:t>
            </w:r>
            <w:r w:rsidRPr="00C54191">
              <w:rPr>
                <w:rFonts w:ascii="Times New Roman" w:hAnsi="Times New Roman"/>
                <w:sz w:val="28"/>
                <w:szCs w:val="28"/>
                <w:lang w:val="kk-KZ"/>
              </w:rPr>
              <w:t>Объекты и методы исследования</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Pr>
                <w:rFonts w:ascii="Times New Roman" w:hAnsi="Times New Roman"/>
                <w:bCs/>
                <w:sz w:val="28"/>
                <w:szCs w:val="28"/>
              </w:rPr>
              <w:t>3.1.2</w:t>
            </w:r>
            <w:r w:rsidRPr="00C54191">
              <w:rPr>
                <w:rFonts w:ascii="Times New Roman" w:hAnsi="Times New Roman"/>
                <w:bCs/>
                <w:sz w:val="28"/>
                <w:szCs w:val="28"/>
              </w:rPr>
              <w:t xml:space="preserve"> </w:t>
            </w:r>
            <w:r w:rsidRPr="00C54191">
              <w:rPr>
                <w:rFonts w:ascii="Times New Roman" w:hAnsi="Times New Roman"/>
                <w:sz w:val="28"/>
                <w:szCs w:val="28"/>
              </w:rPr>
              <w:t>Описание методики укрупненного синтеза</w:t>
            </w:r>
          </w:p>
        </w:tc>
        <w:tc>
          <w:tcPr>
            <w:tcW w:w="851" w:type="dxa"/>
            <w:vAlign w:val="center"/>
          </w:tcPr>
          <w:p w:rsidR="00E946C3" w:rsidRPr="00C54191" w:rsidRDefault="00F54567" w:rsidP="003D3AF1">
            <w:pPr>
              <w:ind w:left="0"/>
              <w:jc w:val="center"/>
              <w:rPr>
                <w:rFonts w:ascii="Times New Roman" w:hAnsi="Times New Roman"/>
                <w:sz w:val="28"/>
                <w:szCs w:val="28"/>
              </w:rPr>
            </w:pPr>
            <w:r>
              <w:rPr>
                <w:rFonts w:ascii="Times New Roman" w:hAnsi="Times New Roman"/>
                <w:sz w:val="28"/>
                <w:szCs w:val="28"/>
              </w:rPr>
              <w:t>28</w:t>
            </w: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sz w:val="28"/>
                <w:szCs w:val="28"/>
              </w:rPr>
              <w:t>3.2 Испытания укрупненных партий фосфатов фосфитов на экстракционные свойства по отношению к тяжелым металлам</w:t>
            </w:r>
          </w:p>
        </w:tc>
        <w:tc>
          <w:tcPr>
            <w:tcW w:w="851" w:type="dxa"/>
            <w:vAlign w:val="center"/>
          </w:tcPr>
          <w:p w:rsidR="00E946C3" w:rsidRPr="00C54191" w:rsidRDefault="00E946C3" w:rsidP="003D3AF1">
            <w:pPr>
              <w:ind w:left="0"/>
              <w:jc w:val="center"/>
              <w:rPr>
                <w:rFonts w:ascii="Times New Roman" w:hAnsi="Times New Roman"/>
                <w:sz w:val="28"/>
                <w:szCs w:val="28"/>
              </w:rPr>
            </w:pP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sz w:val="28"/>
                <w:szCs w:val="28"/>
                <w:lang w:val="kk-KZ"/>
              </w:rPr>
              <w:t>3.</w:t>
            </w:r>
            <w:r>
              <w:rPr>
                <w:rFonts w:ascii="Times New Roman" w:hAnsi="Times New Roman"/>
                <w:sz w:val="28"/>
                <w:szCs w:val="28"/>
                <w:lang w:val="kk-KZ"/>
              </w:rPr>
              <w:t>2</w:t>
            </w:r>
            <w:r w:rsidRPr="00C54191">
              <w:rPr>
                <w:rFonts w:ascii="Times New Roman" w:hAnsi="Times New Roman"/>
                <w:sz w:val="28"/>
                <w:szCs w:val="28"/>
                <w:lang w:val="kk-KZ"/>
              </w:rPr>
              <w:t>.1 Объекты и методы исследования</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33</w:t>
            </w: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bCs/>
                <w:color w:val="000000"/>
                <w:sz w:val="28"/>
                <w:szCs w:val="28"/>
              </w:rPr>
              <w:t>3.</w:t>
            </w:r>
            <w:r>
              <w:rPr>
                <w:rFonts w:ascii="Times New Roman" w:hAnsi="Times New Roman"/>
                <w:bCs/>
                <w:color w:val="000000"/>
                <w:sz w:val="28"/>
                <w:szCs w:val="28"/>
              </w:rPr>
              <w:t>2</w:t>
            </w:r>
            <w:r w:rsidRPr="00C54191">
              <w:rPr>
                <w:rFonts w:ascii="Times New Roman" w:hAnsi="Times New Roman"/>
                <w:bCs/>
                <w:color w:val="000000"/>
                <w:sz w:val="28"/>
                <w:szCs w:val="28"/>
              </w:rPr>
              <w:t xml:space="preserve">.2 Общая методика экстракции урана </w:t>
            </w:r>
            <w:r w:rsidRPr="00C54191">
              <w:rPr>
                <w:rFonts w:ascii="Times New Roman" w:hAnsi="Times New Roman"/>
                <w:color w:val="000000"/>
                <w:spacing w:val="2"/>
                <w:sz w:val="28"/>
                <w:szCs w:val="28"/>
              </w:rPr>
              <w:t xml:space="preserve">из </w:t>
            </w:r>
            <w:r w:rsidRPr="00C54191">
              <w:rPr>
                <w:rFonts w:ascii="Times New Roman" w:hAnsi="Times New Roman"/>
                <w:sz w:val="28"/>
                <w:szCs w:val="28"/>
              </w:rPr>
              <w:t>урансодержащих кислотных растворов</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34</w:t>
            </w:r>
          </w:p>
        </w:tc>
      </w:tr>
      <w:tr w:rsidR="00E946C3" w:rsidRPr="00C54191" w:rsidTr="003E3200">
        <w:tc>
          <w:tcPr>
            <w:tcW w:w="8613" w:type="dxa"/>
          </w:tcPr>
          <w:p w:rsidR="00E946C3" w:rsidRPr="00C54191" w:rsidRDefault="00E946C3" w:rsidP="006030FD">
            <w:pPr>
              <w:ind w:left="0"/>
              <w:rPr>
                <w:rFonts w:ascii="Times New Roman" w:hAnsi="Times New Roman"/>
                <w:sz w:val="28"/>
                <w:szCs w:val="28"/>
              </w:rPr>
            </w:pPr>
            <w:r w:rsidRPr="00C54191">
              <w:rPr>
                <w:rFonts w:ascii="Times New Roman" w:hAnsi="Times New Roman"/>
                <w:bCs/>
                <w:color w:val="000000"/>
                <w:sz w:val="28"/>
                <w:szCs w:val="28"/>
              </w:rPr>
              <w:t>3.</w:t>
            </w:r>
            <w:r>
              <w:rPr>
                <w:rFonts w:ascii="Times New Roman" w:hAnsi="Times New Roman"/>
                <w:bCs/>
                <w:color w:val="000000"/>
                <w:sz w:val="28"/>
                <w:szCs w:val="28"/>
              </w:rPr>
              <w:t>2</w:t>
            </w:r>
            <w:r w:rsidRPr="00C54191">
              <w:rPr>
                <w:rFonts w:ascii="Times New Roman" w:hAnsi="Times New Roman"/>
                <w:bCs/>
                <w:color w:val="000000"/>
                <w:sz w:val="28"/>
                <w:szCs w:val="28"/>
              </w:rPr>
              <w:t xml:space="preserve">.3 Испытание </w:t>
            </w:r>
            <w:r w:rsidRPr="00C54191">
              <w:rPr>
                <w:rFonts w:ascii="Times New Roman" w:hAnsi="Times New Roman"/>
                <w:sz w:val="28"/>
                <w:szCs w:val="28"/>
              </w:rPr>
              <w:t>экстрагент</w:t>
            </w:r>
            <w:r w:rsidRPr="00C54191">
              <w:rPr>
                <w:rFonts w:ascii="Times New Roman" w:hAnsi="Times New Roman"/>
                <w:sz w:val="28"/>
                <w:szCs w:val="28"/>
                <w:lang w:val="kk-KZ"/>
              </w:rPr>
              <w:t>ов</w:t>
            </w:r>
            <w:r w:rsidRPr="00C54191">
              <w:rPr>
                <w:rFonts w:ascii="Times New Roman" w:hAnsi="Times New Roman"/>
                <w:sz w:val="28"/>
                <w:szCs w:val="28"/>
              </w:rPr>
              <w:t xml:space="preserve"> </w:t>
            </w:r>
            <w:r w:rsidRPr="00C54191">
              <w:rPr>
                <w:rFonts w:ascii="Times New Roman" w:hAnsi="Times New Roman"/>
                <w:sz w:val="28"/>
                <w:szCs w:val="28"/>
                <w:lang w:val="en-US"/>
              </w:rPr>
              <w:t>I</w:t>
            </w:r>
            <w:r w:rsidRPr="00C54191">
              <w:rPr>
                <w:rFonts w:ascii="Times New Roman" w:hAnsi="Times New Roman"/>
                <w:sz w:val="28"/>
                <w:szCs w:val="28"/>
              </w:rPr>
              <w:t xml:space="preserve">, </w:t>
            </w:r>
            <w:r w:rsidRPr="00C54191">
              <w:rPr>
                <w:rFonts w:ascii="Times New Roman" w:hAnsi="Times New Roman"/>
                <w:sz w:val="28"/>
                <w:szCs w:val="28"/>
                <w:lang w:val="en-US"/>
              </w:rPr>
              <w:t>II</w:t>
            </w:r>
            <w:r w:rsidRPr="00C54191">
              <w:rPr>
                <w:rFonts w:ascii="Times New Roman" w:hAnsi="Times New Roman"/>
                <w:sz w:val="28"/>
                <w:szCs w:val="28"/>
              </w:rPr>
              <w:t xml:space="preserve">, </w:t>
            </w:r>
            <w:r w:rsidRPr="00C54191">
              <w:rPr>
                <w:rFonts w:ascii="Times New Roman" w:hAnsi="Times New Roman"/>
                <w:sz w:val="28"/>
                <w:szCs w:val="28"/>
                <w:lang w:val="en-US"/>
              </w:rPr>
              <w:t>III</w:t>
            </w:r>
            <w:r w:rsidRPr="00C54191">
              <w:rPr>
                <w:rFonts w:ascii="Times New Roman" w:hAnsi="Times New Roman"/>
                <w:sz w:val="28"/>
                <w:szCs w:val="28"/>
              </w:rPr>
              <w:t xml:space="preserve">, </w:t>
            </w:r>
            <w:r w:rsidRPr="00C54191">
              <w:rPr>
                <w:rFonts w:ascii="Times New Roman" w:hAnsi="Times New Roman"/>
                <w:sz w:val="28"/>
                <w:szCs w:val="28"/>
                <w:lang w:val="en-US"/>
              </w:rPr>
              <w:t>IV</w:t>
            </w:r>
            <w:r w:rsidRPr="00C54191">
              <w:rPr>
                <w:rFonts w:ascii="Times New Roman" w:hAnsi="Times New Roman"/>
                <w:sz w:val="28"/>
                <w:szCs w:val="28"/>
              </w:rPr>
              <w:t xml:space="preserve">  </w:t>
            </w:r>
            <w:r w:rsidRPr="00C54191">
              <w:rPr>
                <w:rFonts w:ascii="Times New Roman" w:hAnsi="Times New Roman"/>
                <w:color w:val="000000"/>
                <w:sz w:val="28"/>
                <w:szCs w:val="28"/>
              </w:rPr>
              <w:t>на экстракционные свойства по отношению к</w:t>
            </w:r>
            <w:r w:rsidRPr="00C54191">
              <w:rPr>
                <w:rFonts w:ascii="Times New Roman" w:hAnsi="Times New Roman"/>
                <w:color w:val="000000"/>
                <w:sz w:val="28"/>
                <w:szCs w:val="28"/>
                <w:lang w:val="kk-KZ"/>
              </w:rPr>
              <w:t xml:space="preserve"> урану в </w:t>
            </w:r>
            <w:r w:rsidRPr="00C54191">
              <w:rPr>
                <w:rFonts w:ascii="Times New Roman" w:hAnsi="Times New Roman"/>
                <w:sz w:val="28"/>
                <w:szCs w:val="28"/>
              </w:rPr>
              <w:t>азотнокислых и сернокислых урансодержащих раствор</w:t>
            </w:r>
            <w:r w:rsidRPr="00C54191">
              <w:rPr>
                <w:rFonts w:ascii="Times New Roman" w:hAnsi="Times New Roman"/>
                <w:sz w:val="28"/>
                <w:szCs w:val="28"/>
                <w:lang w:val="kk-KZ"/>
              </w:rPr>
              <w:t>ах</w:t>
            </w:r>
            <w:r w:rsidRPr="00C54191">
              <w:rPr>
                <w:rFonts w:ascii="Times New Roman" w:hAnsi="Times New Roman"/>
                <w:sz w:val="28"/>
                <w:szCs w:val="28"/>
              </w:rPr>
              <w:t xml:space="preserve"> в условиях заводской лаборатории</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35</w:t>
            </w:r>
          </w:p>
        </w:tc>
      </w:tr>
      <w:tr w:rsidR="00E946C3" w:rsidRPr="00C54191" w:rsidTr="003E3200">
        <w:tc>
          <w:tcPr>
            <w:tcW w:w="8613" w:type="dxa"/>
          </w:tcPr>
          <w:p w:rsidR="00E946C3" w:rsidRPr="00C54191" w:rsidRDefault="00E946C3" w:rsidP="006030FD">
            <w:pPr>
              <w:ind w:left="0"/>
              <w:jc w:val="both"/>
              <w:rPr>
                <w:rFonts w:ascii="Times New Roman" w:hAnsi="Times New Roman"/>
                <w:sz w:val="28"/>
                <w:szCs w:val="28"/>
              </w:rPr>
            </w:pPr>
            <w:r>
              <w:rPr>
                <w:rFonts w:ascii="Times New Roman" w:hAnsi="Times New Roman"/>
                <w:color w:val="000000"/>
                <w:sz w:val="28"/>
                <w:szCs w:val="28"/>
              </w:rPr>
              <w:t>3.2</w:t>
            </w:r>
            <w:r w:rsidRPr="00C54191">
              <w:rPr>
                <w:rFonts w:ascii="Times New Roman" w:hAnsi="Times New Roman"/>
                <w:color w:val="000000"/>
                <w:sz w:val="28"/>
                <w:szCs w:val="28"/>
              </w:rPr>
              <w:t xml:space="preserve">.4. </w:t>
            </w:r>
            <w:r w:rsidRPr="00C54191">
              <w:rPr>
                <w:rFonts w:ascii="Times New Roman" w:hAnsi="Times New Roman"/>
                <w:sz w:val="28"/>
                <w:szCs w:val="28"/>
              </w:rPr>
              <w:t>Обобщение и оценка результатов исследований</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39</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ЗАКЛЮЧЕНИЕ</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41</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СПИСОК ИСПОЛЬЗОВННЫХ ИСТОЧНОКОВ</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43</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ПРИЛОЖЕНИЕ А Перечень опубликованных научных работ по результатам исследований за 2018 г</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47</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ПРИЛОЖЕНИЕ Б Календарный план работ на 2018 г</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48</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 xml:space="preserve">ПРИЛОЖЕНИЕ </w:t>
            </w:r>
            <w:proofErr w:type="gramStart"/>
            <w:r w:rsidRPr="00C54191">
              <w:rPr>
                <w:rFonts w:ascii="Times New Roman" w:hAnsi="Times New Roman"/>
                <w:sz w:val="28"/>
                <w:szCs w:val="28"/>
              </w:rPr>
              <w:t>В</w:t>
            </w:r>
            <w:proofErr w:type="gramEnd"/>
            <w:r w:rsidRPr="00C54191">
              <w:rPr>
                <w:rFonts w:ascii="Times New Roman" w:hAnsi="Times New Roman"/>
                <w:sz w:val="28"/>
                <w:szCs w:val="28"/>
              </w:rPr>
              <w:t xml:space="preserve"> Рецензия</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52</w:t>
            </w:r>
          </w:p>
        </w:tc>
      </w:tr>
      <w:tr w:rsidR="00E946C3" w:rsidRPr="00C54191" w:rsidTr="003E3200">
        <w:tc>
          <w:tcPr>
            <w:tcW w:w="8613" w:type="dxa"/>
          </w:tcPr>
          <w:p w:rsidR="00E946C3" w:rsidRPr="00C54191" w:rsidRDefault="00E946C3" w:rsidP="006030FD">
            <w:pPr>
              <w:widowControl w:val="0"/>
              <w:shd w:val="clear" w:color="auto" w:fill="FFFFFF"/>
              <w:ind w:left="0"/>
              <w:contextualSpacing/>
              <w:jc w:val="both"/>
              <w:rPr>
                <w:rFonts w:ascii="Times New Roman" w:hAnsi="Times New Roman"/>
                <w:sz w:val="28"/>
                <w:szCs w:val="28"/>
              </w:rPr>
            </w:pPr>
            <w:r w:rsidRPr="00C54191">
              <w:rPr>
                <w:rFonts w:ascii="Times New Roman" w:hAnsi="Times New Roman"/>
                <w:sz w:val="28"/>
                <w:szCs w:val="28"/>
              </w:rPr>
              <w:t>ПРИЛОЖЕНИЕ Г Выписка из протокола ученого совета</w:t>
            </w:r>
          </w:p>
        </w:tc>
        <w:tc>
          <w:tcPr>
            <w:tcW w:w="851" w:type="dxa"/>
            <w:vAlign w:val="center"/>
          </w:tcPr>
          <w:p w:rsidR="00E946C3" w:rsidRPr="00C54191" w:rsidRDefault="00F54567" w:rsidP="003D3AF1">
            <w:pPr>
              <w:jc w:val="center"/>
              <w:rPr>
                <w:rFonts w:ascii="Times New Roman" w:hAnsi="Times New Roman"/>
                <w:sz w:val="28"/>
                <w:szCs w:val="28"/>
              </w:rPr>
            </w:pPr>
            <w:r>
              <w:rPr>
                <w:rFonts w:ascii="Times New Roman" w:hAnsi="Times New Roman"/>
                <w:sz w:val="28"/>
                <w:szCs w:val="28"/>
              </w:rPr>
              <w:t>54</w:t>
            </w:r>
          </w:p>
        </w:tc>
      </w:tr>
    </w:tbl>
    <w:p w:rsidR="00E946C3" w:rsidRDefault="00E946C3" w:rsidP="00A53037">
      <w:pPr>
        <w:autoSpaceDE w:val="0"/>
        <w:autoSpaceDN w:val="0"/>
        <w:spacing w:after="0" w:line="240" w:lineRule="auto"/>
        <w:ind w:left="0" w:firstLine="709"/>
        <w:jc w:val="center"/>
        <w:rPr>
          <w:rFonts w:ascii="Times New Roman" w:eastAsia="Arial Unicode MS" w:hAnsi="Times New Roman"/>
          <w:sz w:val="28"/>
          <w:szCs w:val="28"/>
          <w:lang w:eastAsia="ru-RU"/>
        </w:rPr>
      </w:pPr>
    </w:p>
    <w:p w:rsidR="00E946C3" w:rsidRDefault="00E946C3" w:rsidP="00A53037">
      <w:pPr>
        <w:autoSpaceDE w:val="0"/>
        <w:autoSpaceDN w:val="0"/>
        <w:spacing w:after="0" w:line="240" w:lineRule="auto"/>
        <w:ind w:left="0" w:firstLine="709"/>
        <w:jc w:val="center"/>
        <w:rPr>
          <w:rFonts w:ascii="Times New Roman" w:eastAsia="Arial Unicode MS" w:hAnsi="Times New Roman"/>
          <w:sz w:val="28"/>
          <w:szCs w:val="28"/>
          <w:lang w:eastAsia="ru-RU"/>
        </w:rPr>
      </w:pPr>
    </w:p>
    <w:p w:rsidR="00F11D16" w:rsidRPr="00EF47FB" w:rsidRDefault="00F11D16" w:rsidP="00A53037">
      <w:pPr>
        <w:autoSpaceDE w:val="0"/>
        <w:autoSpaceDN w:val="0"/>
        <w:spacing w:after="0" w:line="240" w:lineRule="auto"/>
        <w:ind w:left="0" w:firstLine="709"/>
        <w:jc w:val="center"/>
        <w:rPr>
          <w:rFonts w:ascii="Times New Roman" w:eastAsia="Arial Unicode MS" w:hAnsi="Times New Roman"/>
          <w:sz w:val="28"/>
          <w:szCs w:val="28"/>
          <w:lang w:eastAsia="ru-RU"/>
        </w:rPr>
      </w:pPr>
      <w:r w:rsidRPr="00EF47FB">
        <w:rPr>
          <w:rFonts w:ascii="Times New Roman" w:eastAsia="Arial Unicode MS" w:hAnsi="Times New Roman"/>
          <w:sz w:val="28"/>
          <w:szCs w:val="28"/>
          <w:lang w:eastAsia="ru-RU"/>
        </w:rPr>
        <w:lastRenderedPageBreak/>
        <w:t>ВВЕДЕНИЕ</w:t>
      </w:r>
    </w:p>
    <w:p w:rsidR="00F11D16" w:rsidRPr="00EF47FB" w:rsidRDefault="00F11D16" w:rsidP="00A53037">
      <w:pPr>
        <w:spacing w:after="0" w:line="240" w:lineRule="auto"/>
        <w:ind w:left="0" w:firstLine="709"/>
        <w:rPr>
          <w:rFonts w:ascii="Times New Roman" w:hAnsi="Times New Roman"/>
          <w:sz w:val="28"/>
          <w:szCs w:val="28"/>
        </w:rPr>
      </w:pPr>
    </w:p>
    <w:p w:rsidR="007A3B98" w:rsidRPr="00EF47FB" w:rsidRDefault="007A3B98" w:rsidP="00B570F0">
      <w:pPr>
        <w:shd w:val="clear" w:color="auto" w:fill="FFFFFF"/>
        <w:tabs>
          <w:tab w:val="left" w:pos="709"/>
          <w:tab w:val="left" w:pos="851"/>
        </w:tabs>
        <w:suppressAutoHyphens/>
        <w:spacing w:after="0" w:line="240" w:lineRule="auto"/>
        <w:ind w:left="0" w:firstLine="709"/>
        <w:jc w:val="both"/>
        <w:textAlignment w:val="baseline"/>
        <w:rPr>
          <w:rFonts w:ascii="Times New Roman" w:eastAsia="Times New Roman" w:hAnsi="Times New Roman"/>
          <w:color w:val="000000"/>
          <w:spacing w:val="2"/>
          <w:sz w:val="28"/>
          <w:szCs w:val="28"/>
          <w:lang w:eastAsia="ar-SA"/>
        </w:rPr>
      </w:pPr>
      <w:r w:rsidRPr="00EF47FB">
        <w:rPr>
          <w:rFonts w:ascii="Times New Roman" w:eastAsia="Times New Roman" w:hAnsi="Times New Roman"/>
          <w:color w:val="000000"/>
          <w:spacing w:val="2"/>
          <w:sz w:val="28"/>
          <w:szCs w:val="28"/>
          <w:lang w:eastAsia="ar-SA"/>
        </w:rPr>
        <w:t xml:space="preserve">Сегодня органические соединения фосфора исследуют во всех основных научных центрах мира, что определяется </w:t>
      </w:r>
      <w:r w:rsidRPr="00EF47FB">
        <w:rPr>
          <w:rFonts w:ascii="Times New Roman" w:eastAsia="Times New Roman" w:hAnsi="Times New Roman"/>
          <w:sz w:val="28"/>
          <w:szCs w:val="28"/>
          <w:lang w:eastAsia="ar-SA"/>
        </w:rPr>
        <w:t>их химическими достоинствами и разнообразной реакционной способностью</w:t>
      </w:r>
      <w:r w:rsidRPr="00EF47FB">
        <w:rPr>
          <w:rFonts w:ascii="Times New Roman" w:eastAsia="Times New Roman" w:hAnsi="Times New Roman"/>
          <w:color w:val="000000"/>
          <w:spacing w:val="2"/>
          <w:sz w:val="28"/>
          <w:szCs w:val="28"/>
          <w:lang w:eastAsia="ar-SA"/>
        </w:rPr>
        <w:t xml:space="preserve">. Фосфорорганические соединения широко используют в технике, </w:t>
      </w:r>
      <w:r w:rsidRPr="00EF47FB">
        <w:rPr>
          <w:rFonts w:ascii="Times New Roman" w:eastAsia="Times New Roman" w:hAnsi="Times New Roman"/>
          <w:color w:val="000000"/>
          <w:spacing w:val="2"/>
          <w:sz w:val="28"/>
          <w:szCs w:val="28"/>
          <w:lang w:val="kk-KZ" w:eastAsia="ar-SA"/>
        </w:rPr>
        <w:t xml:space="preserve">сельском </w:t>
      </w:r>
      <w:r w:rsidRPr="00EF47FB">
        <w:rPr>
          <w:rFonts w:ascii="Times New Roman" w:eastAsia="Times New Roman" w:hAnsi="Times New Roman"/>
          <w:color w:val="000000"/>
          <w:spacing w:val="2"/>
          <w:sz w:val="28"/>
          <w:szCs w:val="28"/>
          <w:lang w:eastAsia="ar-SA"/>
        </w:rPr>
        <w:t xml:space="preserve"> хозяйстве и медицине; для борьбы с коррозией и отложениями солей в технических водах; в качестве стабилизаторов и пластификаторов полимеров; в качестве мономеров для ионообменных и термостабильных  полимеров, присадок для смазочных масел и гидравлических жидкостей [1]. </w:t>
      </w:r>
    </w:p>
    <w:p w:rsidR="007A3B98" w:rsidRPr="00EF47FB" w:rsidRDefault="007A3B98" w:rsidP="00B570F0">
      <w:pPr>
        <w:shd w:val="clear" w:color="auto" w:fill="FFFFFF"/>
        <w:tabs>
          <w:tab w:val="left" w:pos="709"/>
          <w:tab w:val="left" w:pos="851"/>
        </w:tabs>
        <w:suppressAutoHyphens/>
        <w:spacing w:after="0" w:line="240" w:lineRule="auto"/>
        <w:ind w:left="0" w:firstLine="709"/>
        <w:jc w:val="both"/>
        <w:textAlignment w:val="baseline"/>
        <w:rPr>
          <w:rFonts w:ascii="Times New Roman" w:eastAsia="Times New Roman" w:hAnsi="Times New Roman"/>
          <w:color w:val="000000"/>
          <w:spacing w:val="2"/>
          <w:sz w:val="28"/>
          <w:szCs w:val="28"/>
          <w:lang w:val="kk-KZ" w:eastAsia="ar-SA"/>
        </w:rPr>
      </w:pPr>
      <w:r w:rsidRPr="00EF47FB">
        <w:rPr>
          <w:rFonts w:ascii="Times New Roman" w:eastAsia="Times New Roman" w:hAnsi="Times New Roman"/>
          <w:color w:val="000000"/>
          <w:spacing w:val="2"/>
          <w:sz w:val="28"/>
          <w:szCs w:val="28"/>
          <w:lang w:eastAsia="ar-SA"/>
        </w:rPr>
        <w:t>Многие фосфорорганические соединения применяют в качестве </w:t>
      </w:r>
      <w:hyperlink r:id="rId10" w:tooltip="Химическая энциклопедия" w:history="1">
        <w:r w:rsidRPr="00EF47FB">
          <w:rPr>
            <w:rFonts w:ascii="Times New Roman" w:eastAsia="Times New Roman" w:hAnsi="Times New Roman"/>
            <w:color w:val="000000"/>
            <w:spacing w:val="2"/>
            <w:sz w:val="28"/>
            <w:szCs w:val="28"/>
            <w:lang w:eastAsia="ar-SA"/>
          </w:rPr>
          <w:t>комплексонов</w:t>
        </w:r>
      </w:hyperlink>
      <w:r w:rsidRPr="00EF47FB">
        <w:rPr>
          <w:rFonts w:ascii="Times New Roman" w:eastAsia="Times New Roman" w:hAnsi="Times New Roman"/>
          <w:color w:val="000000"/>
          <w:spacing w:val="2"/>
          <w:sz w:val="28"/>
          <w:szCs w:val="28"/>
          <w:lang w:eastAsia="ar-SA"/>
        </w:rPr>
        <w:t> и экстрагентов  при получении цветных металлов в гидрометаллургических процессах [2].  Среди этих соединений органические фосфиты и фосфаты занимают особое место, так как они позволяют проводить экстракционные процессы с хорошей избирательностью и эффективностью. Так, на практике трибутилфосфат используется в гидрометаллургии для определения и для выделения тяжелых металлов (урана, молибдена и скандия)  [2-4]. Трибутилфосфат образует с солью уранила комплекс, который легко переходит в органическую фазу. Новые возможности для разделения РЗЭ открылись в связи с появлением фосфорорганических экстрагентов, включающих нейтральные или кислые эфиры ортофосфорной кислоты или ее производных, где радикалы могут быть соединены непосредственно с атомом фосфора</w:t>
      </w:r>
      <w:r w:rsidRPr="00EF47FB">
        <w:rPr>
          <w:rFonts w:ascii="Times New Roman" w:eastAsia="Times New Roman" w:hAnsi="Times New Roman"/>
          <w:color w:val="000000"/>
          <w:spacing w:val="2"/>
          <w:sz w:val="28"/>
          <w:szCs w:val="28"/>
          <w:lang w:eastAsia="ar-SA"/>
        </w:rPr>
        <w:t> </w:t>
      </w:r>
      <w:hyperlink r:id="rId11" w:tgtFrame="_blank" w:history="1">
        <w:r w:rsidRPr="00EF47FB">
          <w:rPr>
            <w:rFonts w:ascii="Times New Roman" w:eastAsia="Times New Roman" w:hAnsi="Times New Roman"/>
            <w:color w:val="000000"/>
            <w:spacing w:val="2"/>
            <w:sz w:val="28"/>
            <w:szCs w:val="28"/>
            <w:lang w:eastAsia="ar-SA"/>
          </w:rPr>
          <w:t>[5-7]</w:t>
        </w:r>
      </w:hyperlink>
      <w:r w:rsidRPr="00EF47FB">
        <w:rPr>
          <w:rFonts w:ascii="Times New Roman" w:eastAsia="Times New Roman" w:hAnsi="Times New Roman"/>
          <w:color w:val="000000"/>
          <w:spacing w:val="2"/>
          <w:sz w:val="28"/>
          <w:szCs w:val="28"/>
          <w:lang w:eastAsia="ar-SA"/>
        </w:rPr>
        <w:t xml:space="preserve">. Природа заместителей в эфирах фосфорной кислоты существенно влияет на экстракционную способность реагента. Общепринятым постулатом является также то, что введение в молекулу фосфорорганических соединений функциональных групп повышает как эффективность их экстракционной активности, так и некоторые другие практически полезные свойства экстрагентов. Например, наличие в молекуле экстрагентов фторалкильных групп способствует повышению их негорючести [8-10]. </w:t>
      </w:r>
      <w:r w:rsidRPr="00EF47FB">
        <w:rPr>
          <w:rFonts w:ascii="Times New Roman" w:eastAsia="Times New Roman" w:hAnsi="Times New Roman"/>
          <w:color w:val="000000"/>
          <w:spacing w:val="2"/>
          <w:sz w:val="28"/>
          <w:szCs w:val="28"/>
          <w:lang w:val="kk-KZ" w:eastAsia="ar-SA"/>
        </w:rPr>
        <w:t xml:space="preserve">За последнее время среди фосфорорганических экстрагентов найдены новые, обладающие еще более высокой эффективностью, и можно полагать, что роль фосфорорганических экстрагентов в гидрометаллургии будет возрастать </w:t>
      </w:r>
      <w:hyperlink r:id="rId12" w:tgtFrame="_blank" w:history="1">
        <w:r w:rsidRPr="00EF47FB">
          <w:rPr>
            <w:rFonts w:ascii="Times New Roman" w:eastAsia="Times New Roman" w:hAnsi="Times New Roman"/>
            <w:color w:val="000000"/>
            <w:spacing w:val="2"/>
            <w:sz w:val="28"/>
            <w:szCs w:val="28"/>
            <w:lang w:val="kk-KZ" w:eastAsia="ar-SA"/>
          </w:rPr>
          <w:t>[11-12]</w:t>
        </w:r>
      </w:hyperlink>
      <w:r w:rsidRPr="00EF47FB">
        <w:rPr>
          <w:rFonts w:ascii="Times New Roman" w:eastAsia="Times New Roman" w:hAnsi="Times New Roman"/>
          <w:color w:val="000000"/>
          <w:spacing w:val="2"/>
          <w:sz w:val="28"/>
          <w:szCs w:val="28"/>
          <w:lang w:val="kk-KZ" w:eastAsia="ar-SA"/>
        </w:rPr>
        <w:t xml:space="preserve">. </w:t>
      </w:r>
    </w:p>
    <w:p w:rsidR="00EF47FB" w:rsidRPr="00EF47FB" w:rsidRDefault="00EF47FB" w:rsidP="00A53037">
      <w:pPr>
        <w:spacing w:after="0" w:line="240" w:lineRule="auto"/>
        <w:ind w:left="0" w:right="-1" w:firstLine="709"/>
        <w:jc w:val="both"/>
        <w:rPr>
          <w:rFonts w:ascii="Times New Roman" w:hAnsi="Times New Roman"/>
          <w:color w:val="000000"/>
          <w:sz w:val="28"/>
          <w:szCs w:val="28"/>
          <w:highlight w:val="cyan"/>
        </w:rPr>
      </w:pPr>
      <w:r w:rsidRPr="00EF47FB">
        <w:rPr>
          <w:rFonts w:ascii="Times New Roman" w:hAnsi="Times New Roman"/>
          <w:color w:val="000000"/>
          <w:spacing w:val="2"/>
          <w:sz w:val="28"/>
          <w:szCs w:val="28"/>
        </w:rPr>
        <w:t>Институт топлива, катализа и электрохимии им. Д.В.Сокольского (ИТКЭ) имеет многолетний опыт разработки и испытаний технологий получения фосфорганических соединений многоцелевого назначения [13-18]. В пилотных условиях была успешно испытана эффективная «бесхлорная» каталитическая технология получения триалкилфосфатов P(О)(OR)</w:t>
      </w:r>
      <w:r w:rsidRPr="00667B16">
        <w:rPr>
          <w:rFonts w:ascii="Times New Roman" w:hAnsi="Times New Roman"/>
          <w:color w:val="000000"/>
          <w:spacing w:val="2"/>
          <w:sz w:val="28"/>
          <w:szCs w:val="28"/>
          <w:vertAlign w:val="subscript"/>
        </w:rPr>
        <w:t xml:space="preserve">3 </w:t>
      </w:r>
      <w:r w:rsidRPr="00EF47FB">
        <w:rPr>
          <w:rFonts w:ascii="Times New Roman" w:hAnsi="Times New Roman"/>
          <w:color w:val="000000"/>
          <w:spacing w:val="2"/>
          <w:sz w:val="28"/>
          <w:szCs w:val="28"/>
        </w:rPr>
        <w:t>из желтого фосфора. Вместо токсичного хлора, используемого в промышленности,  в данной технологии был использован экологически безопасный окислитель - кислород [18].</w:t>
      </w:r>
      <w:r w:rsidRPr="00EF47FB">
        <w:rPr>
          <w:rFonts w:ascii="Times New Roman" w:hAnsi="Times New Roman"/>
          <w:color w:val="000000"/>
          <w:sz w:val="28"/>
          <w:szCs w:val="28"/>
          <w:highlight w:val="cyan"/>
        </w:rPr>
        <w:t xml:space="preserve"> </w:t>
      </w:r>
    </w:p>
    <w:p w:rsidR="00EF47FB" w:rsidRPr="00EF47FB" w:rsidRDefault="00B65999" w:rsidP="00A53037">
      <w:pPr>
        <w:spacing w:after="0" w:line="24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Р</w:t>
      </w:r>
      <w:r w:rsidR="00EF47FB" w:rsidRPr="00EF47FB">
        <w:rPr>
          <w:rFonts w:ascii="Times New Roman" w:hAnsi="Times New Roman"/>
          <w:color w:val="000000"/>
          <w:sz w:val="28"/>
          <w:szCs w:val="28"/>
        </w:rPr>
        <w:t xml:space="preserve">азработкой оригинальных подходов к синтезу фосфорорганических соединений систематически и направленно занимаются ученые </w:t>
      </w:r>
      <w:r w:rsidR="00EF47FB" w:rsidRPr="00EF47FB">
        <w:rPr>
          <w:rFonts w:ascii="Times New Roman" w:hAnsi="Times New Roman"/>
          <w:color w:val="000000"/>
          <w:sz w:val="28"/>
          <w:szCs w:val="28"/>
          <w:shd w:val="clear" w:color="auto" w:fill="FFFFFF"/>
        </w:rPr>
        <w:t xml:space="preserve">Иркутского института химии им. А.Е. Фаворского СО РАН (ИрИХ), являющимся </w:t>
      </w:r>
      <w:r w:rsidR="00EF47FB" w:rsidRPr="00EF47FB">
        <w:rPr>
          <w:rFonts w:ascii="Times New Roman" w:hAnsi="Times New Roman"/>
          <w:color w:val="000000"/>
          <w:sz w:val="28"/>
          <w:szCs w:val="28"/>
        </w:rPr>
        <w:t xml:space="preserve"> одним  </w:t>
      </w:r>
      <w:r w:rsidR="00EF47FB" w:rsidRPr="00EF47FB">
        <w:rPr>
          <w:rFonts w:ascii="Times New Roman" w:hAnsi="Times New Roman"/>
          <w:color w:val="000000"/>
          <w:sz w:val="28"/>
          <w:szCs w:val="28"/>
        </w:rPr>
        <w:lastRenderedPageBreak/>
        <w:t xml:space="preserve">из ведущих организаций по разработке оригинальных подходов к синтезу фосфорорганических соединений [19-25]. </w:t>
      </w:r>
      <w:proofErr w:type="gramStart"/>
      <w:r w:rsidR="00EF47FB" w:rsidRPr="00EF47FB">
        <w:rPr>
          <w:rFonts w:ascii="Times New Roman" w:hAnsi="Times New Roman"/>
          <w:color w:val="000000"/>
          <w:sz w:val="28"/>
          <w:szCs w:val="28"/>
          <w:shd w:val="clear" w:color="auto" w:fill="FFFFFF"/>
        </w:rPr>
        <w:t xml:space="preserve">Для достижения цели проекта привлечена высококвалифицированная исследовательская команда зарубежных ученых  ИРИХ во главе с академиком РАН Трофимовым,    </w:t>
      </w:r>
      <w:r w:rsidR="00EF47FB" w:rsidRPr="00EF47FB">
        <w:rPr>
          <w:rFonts w:ascii="Times New Roman" w:hAnsi="Times New Roman"/>
          <w:sz w:val="28"/>
          <w:szCs w:val="28"/>
        </w:rPr>
        <w:t>признанной  мировым лидером в области концептуально нового метода активации элементного фосфора сверхсильными основаниями и прямого формирования связи углерод-фосфор из элементного фосфора и электрофилов (эта реакция в последние годы все чаще цитируется как реакция Трофимова-Гусаровой [26-28].</w:t>
      </w:r>
      <w:proofErr w:type="gramEnd"/>
    </w:p>
    <w:p w:rsidR="001737CF" w:rsidRPr="001737CF" w:rsidRDefault="00EF47FB" w:rsidP="00A53037">
      <w:pPr>
        <w:pStyle w:val="a8"/>
        <w:tabs>
          <w:tab w:val="left" w:pos="900"/>
        </w:tabs>
        <w:ind w:firstLine="709"/>
        <w:jc w:val="both"/>
        <w:rPr>
          <w:sz w:val="28"/>
          <w:szCs w:val="28"/>
        </w:rPr>
      </w:pPr>
      <w:r w:rsidRPr="001737CF">
        <w:rPr>
          <w:color w:val="000000"/>
          <w:spacing w:val="2"/>
          <w:sz w:val="28"/>
          <w:szCs w:val="28"/>
        </w:rPr>
        <w:t xml:space="preserve">  </w:t>
      </w:r>
      <w:r w:rsidR="001737CF">
        <w:rPr>
          <w:color w:val="000000"/>
          <w:spacing w:val="2"/>
          <w:sz w:val="28"/>
          <w:szCs w:val="28"/>
        </w:rPr>
        <w:t>Целью настоящего проекта является р</w:t>
      </w:r>
      <w:r w:rsidR="001737CF" w:rsidRPr="001737CF">
        <w:rPr>
          <w:sz w:val="28"/>
          <w:szCs w:val="28"/>
        </w:rPr>
        <w:t>азработка удобных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p>
    <w:p w:rsidR="00EF47FB" w:rsidRPr="00EF47FB" w:rsidRDefault="001737CF" w:rsidP="00A53037">
      <w:pPr>
        <w:pStyle w:val="aff2"/>
        <w:ind w:firstLine="709"/>
        <w:jc w:val="both"/>
        <w:rPr>
          <w:rFonts w:ascii="Times New Roman" w:hAnsi="Times New Roman" w:cs="Times New Roman"/>
          <w:sz w:val="28"/>
          <w:szCs w:val="28"/>
        </w:rPr>
      </w:pPr>
      <w:r>
        <w:rPr>
          <w:rFonts w:ascii="Times New Roman" w:hAnsi="Times New Roman" w:cs="Times New Roman"/>
          <w:sz w:val="28"/>
          <w:szCs w:val="28"/>
        </w:rPr>
        <w:t>Н</w:t>
      </w:r>
      <w:r w:rsidR="00EF47FB" w:rsidRPr="00EF47FB">
        <w:rPr>
          <w:rFonts w:ascii="Times New Roman" w:hAnsi="Times New Roman" w:cs="Times New Roman"/>
          <w:sz w:val="28"/>
          <w:szCs w:val="28"/>
        </w:rPr>
        <w:t xml:space="preserve">аработка опытной партии и </w:t>
      </w:r>
      <w:r>
        <w:rPr>
          <w:rFonts w:ascii="Times New Roman" w:hAnsi="Times New Roman" w:cs="Times New Roman"/>
          <w:sz w:val="28"/>
          <w:szCs w:val="28"/>
        </w:rPr>
        <w:t xml:space="preserve">предварительные </w:t>
      </w:r>
      <w:r w:rsidR="00EF47FB" w:rsidRPr="00EF47FB">
        <w:rPr>
          <w:rFonts w:ascii="Times New Roman" w:hAnsi="Times New Roman" w:cs="Times New Roman"/>
          <w:sz w:val="28"/>
          <w:szCs w:val="28"/>
        </w:rPr>
        <w:t>испытани</w:t>
      </w:r>
      <w:r>
        <w:rPr>
          <w:rFonts w:ascii="Times New Roman" w:hAnsi="Times New Roman" w:cs="Times New Roman"/>
          <w:sz w:val="28"/>
          <w:szCs w:val="28"/>
        </w:rPr>
        <w:t>я</w:t>
      </w:r>
      <w:r w:rsidR="00EF47FB" w:rsidRPr="00EF47FB">
        <w:rPr>
          <w:rFonts w:ascii="Times New Roman" w:hAnsi="Times New Roman" w:cs="Times New Roman"/>
          <w:sz w:val="28"/>
          <w:szCs w:val="28"/>
        </w:rPr>
        <w:t xml:space="preserve"> синтезированных функциональных фторцианосодержащих фосфатов в производственных условиях  центральной заводской лаборатории </w:t>
      </w:r>
      <w:r>
        <w:rPr>
          <w:rFonts w:ascii="Times New Roman" w:hAnsi="Times New Roman" w:cs="Times New Roman"/>
          <w:sz w:val="28"/>
          <w:szCs w:val="28"/>
        </w:rPr>
        <w:t xml:space="preserve"> </w:t>
      </w:r>
      <w:r w:rsidR="00EF47FB" w:rsidRPr="00EF47FB">
        <w:rPr>
          <w:rFonts w:ascii="Times New Roman" w:hAnsi="Times New Roman" w:cs="Times New Roman"/>
          <w:sz w:val="28"/>
          <w:szCs w:val="28"/>
        </w:rPr>
        <w:t xml:space="preserve">ТОО «Степногорский </w:t>
      </w:r>
      <w:r>
        <w:rPr>
          <w:rFonts w:ascii="Times New Roman" w:hAnsi="Times New Roman" w:cs="Times New Roman"/>
          <w:sz w:val="28"/>
          <w:szCs w:val="28"/>
        </w:rPr>
        <w:t xml:space="preserve"> </w:t>
      </w:r>
      <w:r w:rsidR="00EF47FB" w:rsidRPr="00EF47FB">
        <w:rPr>
          <w:rFonts w:ascii="Times New Roman" w:hAnsi="Times New Roman" w:cs="Times New Roman"/>
          <w:sz w:val="28"/>
          <w:szCs w:val="28"/>
        </w:rPr>
        <w:t>горно–химический комбинат», показа</w:t>
      </w:r>
      <w:r>
        <w:rPr>
          <w:rFonts w:ascii="Times New Roman" w:hAnsi="Times New Roman" w:cs="Times New Roman"/>
          <w:sz w:val="28"/>
          <w:szCs w:val="28"/>
        </w:rPr>
        <w:t xml:space="preserve">ли </w:t>
      </w:r>
      <w:r w:rsidR="00EF47FB" w:rsidRPr="00EF47FB">
        <w:rPr>
          <w:rFonts w:ascii="Times New Roman" w:hAnsi="Times New Roman" w:cs="Times New Roman"/>
          <w:sz w:val="28"/>
          <w:szCs w:val="28"/>
        </w:rPr>
        <w:t>перспективность их  использования в качестве экстрагентов для извлечения урана из продуктивных растворов;</w:t>
      </w:r>
    </w:p>
    <w:p w:rsidR="00EF47FB" w:rsidRPr="00EF47FB" w:rsidRDefault="00916B4D" w:rsidP="00A53037">
      <w:pPr>
        <w:spacing w:after="0" w:line="240" w:lineRule="auto"/>
        <w:ind w:left="0" w:right="-1" w:firstLine="709"/>
        <w:jc w:val="both"/>
        <w:rPr>
          <w:rFonts w:ascii="Times New Roman" w:hAnsi="Times New Roman"/>
          <w:color w:val="000000"/>
          <w:spacing w:val="2"/>
          <w:sz w:val="28"/>
          <w:szCs w:val="28"/>
        </w:rPr>
      </w:pPr>
      <w:r>
        <w:rPr>
          <w:rFonts w:ascii="Times New Roman" w:hAnsi="Times New Roman"/>
          <w:color w:val="000000"/>
          <w:spacing w:val="2"/>
          <w:sz w:val="28"/>
          <w:szCs w:val="28"/>
        </w:rPr>
        <w:t>Испытание новых синтезированных фосфорорганических соедине</w:t>
      </w:r>
      <w:r w:rsidR="00DD59A9">
        <w:rPr>
          <w:rFonts w:ascii="Times New Roman" w:hAnsi="Times New Roman"/>
          <w:color w:val="000000"/>
          <w:spacing w:val="2"/>
          <w:sz w:val="28"/>
          <w:szCs w:val="28"/>
        </w:rPr>
        <w:t>ний  основывается на опыте ТОО «</w:t>
      </w:r>
      <w:r>
        <w:rPr>
          <w:rFonts w:ascii="Times New Roman" w:hAnsi="Times New Roman"/>
          <w:color w:val="000000"/>
          <w:spacing w:val="2"/>
          <w:sz w:val="28"/>
          <w:szCs w:val="28"/>
        </w:rPr>
        <w:t>Институт высоких технологий» АО «НАК «Казатомпром»</w:t>
      </w:r>
      <w:r w:rsidR="00EF47FB" w:rsidRPr="00EF47FB">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 по </w:t>
      </w:r>
      <w:r w:rsidR="00EF47FB" w:rsidRPr="00EF47FB">
        <w:rPr>
          <w:rFonts w:ascii="Times New Roman" w:hAnsi="Times New Roman"/>
          <w:color w:val="000000"/>
          <w:spacing w:val="2"/>
          <w:sz w:val="28"/>
          <w:szCs w:val="28"/>
        </w:rPr>
        <w:t>разработк</w:t>
      </w:r>
      <w:r>
        <w:rPr>
          <w:rFonts w:ascii="Times New Roman" w:hAnsi="Times New Roman"/>
          <w:color w:val="000000"/>
          <w:spacing w:val="2"/>
          <w:sz w:val="28"/>
          <w:szCs w:val="28"/>
        </w:rPr>
        <w:t>е</w:t>
      </w:r>
      <w:r w:rsidR="00EF47FB" w:rsidRPr="00EF47FB">
        <w:rPr>
          <w:rFonts w:ascii="Times New Roman" w:hAnsi="Times New Roman"/>
          <w:color w:val="000000"/>
          <w:spacing w:val="2"/>
          <w:sz w:val="28"/>
          <w:szCs w:val="28"/>
        </w:rPr>
        <w:t xml:space="preserve"> способ</w:t>
      </w:r>
      <w:r>
        <w:rPr>
          <w:rFonts w:ascii="Times New Roman" w:hAnsi="Times New Roman"/>
          <w:color w:val="000000"/>
          <w:spacing w:val="2"/>
          <w:sz w:val="28"/>
          <w:szCs w:val="28"/>
        </w:rPr>
        <w:t xml:space="preserve">ов </w:t>
      </w:r>
      <w:r w:rsidR="00EF47FB" w:rsidRPr="00EF47FB">
        <w:rPr>
          <w:rFonts w:ascii="Times New Roman" w:hAnsi="Times New Roman"/>
          <w:color w:val="000000"/>
          <w:spacing w:val="2"/>
          <w:sz w:val="28"/>
          <w:szCs w:val="28"/>
        </w:rPr>
        <w:t>получения закиси-окиси урана, включающий выщелачивание руды, сорбцию урана из пульпы, десорбцию, экстракцию урана из десорбатов с использованием экстракционной смеси, содержащей д</w:t>
      </w:r>
      <w:proofErr w:type="gramStart"/>
      <w:r w:rsidR="00EF47FB" w:rsidRPr="00EF47FB">
        <w:rPr>
          <w:rFonts w:ascii="Times New Roman" w:hAnsi="Times New Roman"/>
          <w:color w:val="000000"/>
          <w:spacing w:val="2"/>
          <w:sz w:val="28"/>
          <w:szCs w:val="28"/>
        </w:rPr>
        <w:t>и-</w:t>
      </w:r>
      <w:proofErr w:type="gramEnd"/>
      <w:r w:rsidR="00EF47FB" w:rsidRPr="00EF47FB">
        <w:rPr>
          <w:rFonts w:ascii="Times New Roman" w:hAnsi="Times New Roman"/>
          <w:color w:val="000000"/>
          <w:spacing w:val="2"/>
          <w:sz w:val="28"/>
          <w:szCs w:val="28"/>
        </w:rPr>
        <w:t>(два) этилгексилфосфорную кислоту и триалкиламин в углеводородном разбавителе [29];</w:t>
      </w:r>
      <w:r>
        <w:rPr>
          <w:rFonts w:ascii="Times New Roman" w:hAnsi="Times New Roman"/>
          <w:color w:val="000000"/>
          <w:spacing w:val="2"/>
          <w:sz w:val="28"/>
          <w:szCs w:val="28"/>
        </w:rPr>
        <w:t xml:space="preserve"> </w:t>
      </w:r>
      <w:hyperlink r:id="rId13" w:tooltip="Способ извлечения урана из продуктивных растворов подземного выщелачивания" w:history="1">
        <w:r w:rsidR="00EF47FB" w:rsidRPr="00EF47FB">
          <w:rPr>
            <w:rFonts w:ascii="Times New Roman" w:hAnsi="Times New Roman"/>
            <w:color w:val="000000"/>
            <w:spacing w:val="2"/>
            <w:sz w:val="28"/>
            <w:szCs w:val="28"/>
          </w:rPr>
          <w:t>извлечения урана из продуктивных растворов подземного выщелачивания</w:t>
        </w:r>
      </w:hyperlink>
      <w:r w:rsidR="00EF47FB" w:rsidRPr="00EF47FB">
        <w:rPr>
          <w:rFonts w:ascii="Times New Roman" w:hAnsi="Times New Roman"/>
          <w:color w:val="000000"/>
          <w:spacing w:val="2"/>
          <w:sz w:val="28"/>
          <w:szCs w:val="28"/>
        </w:rPr>
        <w:t xml:space="preserve"> [30]; </w:t>
      </w:r>
      <w:hyperlink r:id="rId14" w:tooltip="Способ переработки растворов подземного выщелачивания ренийсодержащих урановых руд" w:history="1">
        <w:r w:rsidR="00EF47FB" w:rsidRPr="00EF47FB">
          <w:rPr>
            <w:rFonts w:ascii="Times New Roman" w:hAnsi="Times New Roman"/>
            <w:color w:val="000000"/>
            <w:spacing w:val="2"/>
            <w:sz w:val="28"/>
            <w:szCs w:val="28"/>
          </w:rPr>
          <w:t>способа переработки растворов подземного выщелачивания ренийсодержащих урановых руд</w:t>
        </w:r>
      </w:hyperlink>
      <w:r w:rsidR="00EF47FB" w:rsidRPr="00EF47FB">
        <w:rPr>
          <w:rFonts w:ascii="Times New Roman" w:hAnsi="Times New Roman"/>
          <w:color w:val="000000"/>
          <w:spacing w:val="2"/>
          <w:sz w:val="28"/>
          <w:szCs w:val="28"/>
        </w:rPr>
        <w:t xml:space="preserve"> [31];</w:t>
      </w:r>
      <w:hyperlink r:id="rId15" w:tooltip="Способ извлечения суммы редкоземельных металлов при сернокислотном выщелачивании урановых руд" w:history="1">
        <w:r w:rsidR="00EF47FB" w:rsidRPr="00EF47FB">
          <w:rPr>
            <w:rFonts w:ascii="Times New Roman" w:hAnsi="Times New Roman"/>
            <w:color w:val="000000"/>
            <w:spacing w:val="2"/>
            <w:sz w:val="28"/>
            <w:szCs w:val="28"/>
          </w:rPr>
          <w:t xml:space="preserve"> извлечения суммы редкоземельных металлов при сернокислотном выщелачивании урановых руд</w:t>
        </w:r>
      </w:hyperlink>
      <w:r w:rsidR="00EF47FB" w:rsidRPr="00EF47FB">
        <w:rPr>
          <w:rFonts w:ascii="Times New Roman" w:hAnsi="Times New Roman"/>
          <w:color w:val="000000"/>
          <w:spacing w:val="2"/>
          <w:sz w:val="28"/>
          <w:szCs w:val="28"/>
        </w:rPr>
        <w:t xml:space="preserve"> [32].</w:t>
      </w:r>
    </w:p>
    <w:p w:rsidR="00B65999" w:rsidRPr="00B65999" w:rsidRDefault="00B65999" w:rsidP="00A53037">
      <w:pPr>
        <w:suppressAutoHyphens/>
        <w:spacing w:after="0" w:line="288" w:lineRule="atLeast"/>
        <w:ind w:left="0" w:right="-1" w:firstLine="709"/>
        <w:jc w:val="both"/>
        <w:rPr>
          <w:rFonts w:ascii="Times New Roman" w:eastAsia="Times New Roman" w:hAnsi="Times New Roman"/>
          <w:color w:val="000000"/>
          <w:spacing w:val="2"/>
          <w:sz w:val="28"/>
          <w:szCs w:val="28"/>
          <w:lang w:val="kk-KZ" w:eastAsia="ar-SA"/>
        </w:rPr>
      </w:pPr>
      <w:r w:rsidRPr="00B65999">
        <w:rPr>
          <w:rFonts w:ascii="Times New Roman" w:eastAsia="Times New Roman" w:hAnsi="Times New Roman"/>
          <w:color w:val="000000"/>
          <w:spacing w:val="2"/>
          <w:sz w:val="28"/>
          <w:szCs w:val="28"/>
          <w:lang w:eastAsia="ar-SA"/>
        </w:rPr>
        <w:t xml:space="preserve">Таким образом, </w:t>
      </w:r>
      <w:r w:rsidRPr="00B65999">
        <w:rPr>
          <w:rFonts w:ascii="Times New Roman" w:eastAsia="Times New Roman" w:hAnsi="Times New Roman"/>
          <w:color w:val="000000"/>
          <w:spacing w:val="2"/>
          <w:sz w:val="28"/>
          <w:szCs w:val="28"/>
          <w:lang w:val="kk-KZ" w:eastAsia="ar-SA"/>
        </w:rPr>
        <w:t xml:space="preserve">создание и внедрение в практику новых высокоэффективных экстрагентов </w:t>
      </w:r>
      <w:r w:rsidRPr="00B65999">
        <w:rPr>
          <w:rFonts w:ascii="Times New Roman" w:eastAsia="Times New Roman" w:hAnsi="Times New Roman"/>
          <w:color w:val="000000"/>
          <w:spacing w:val="2"/>
          <w:sz w:val="28"/>
          <w:szCs w:val="28"/>
          <w:lang w:eastAsia="ar-SA"/>
        </w:rPr>
        <w:t xml:space="preserve">на основе </w:t>
      </w:r>
      <w:r w:rsidRPr="00B65999">
        <w:rPr>
          <w:rFonts w:ascii="Times New Roman" w:eastAsia="Times New Roman" w:hAnsi="Times New Roman"/>
          <w:color w:val="000000"/>
          <w:spacing w:val="2"/>
          <w:sz w:val="28"/>
          <w:szCs w:val="28"/>
          <w:lang w:val="kk-KZ" w:eastAsia="ar-SA"/>
        </w:rPr>
        <w:t xml:space="preserve">новых фосфорорганических соединений, способных экстрагировать металлы и обладающих рядом практически полезных свойств, остается </w:t>
      </w:r>
      <w:r w:rsidRPr="00B65999">
        <w:rPr>
          <w:rFonts w:ascii="Times New Roman" w:eastAsia="Times New Roman" w:hAnsi="Times New Roman"/>
          <w:color w:val="000000"/>
          <w:spacing w:val="2"/>
          <w:sz w:val="28"/>
          <w:szCs w:val="28"/>
          <w:lang w:eastAsia="ar-SA"/>
        </w:rPr>
        <w:t>одной из основных</w:t>
      </w:r>
      <w:r w:rsidRPr="00B65999">
        <w:rPr>
          <w:rFonts w:ascii="Times New Roman" w:eastAsia="Times New Roman" w:hAnsi="Times New Roman"/>
          <w:color w:val="000000"/>
          <w:spacing w:val="2"/>
          <w:sz w:val="28"/>
          <w:szCs w:val="28"/>
          <w:lang w:val="kk-KZ" w:eastAsia="ar-SA"/>
        </w:rPr>
        <w:t xml:space="preserve"> задач развития современных гидрометаллургических процессов, и являются актуальным  направлением научных исследований.</w:t>
      </w:r>
    </w:p>
    <w:p w:rsidR="00F11D16" w:rsidRPr="00B65999" w:rsidRDefault="00F11D16" w:rsidP="00A53037">
      <w:pPr>
        <w:spacing w:after="0" w:line="240" w:lineRule="auto"/>
        <w:ind w:left="0" w:firstLine="709"/>
        <w:jc w:val="both"/>
        <w:rPr>
          <w:rFonts w:ascii="Times New Roman" w:hAnsi="Times New Roman"/>
          <w:sz w:val="28"/>
          <w:szCs w:val="28"/>
          <w:lang w:val="kk-KZ"/>
        </w:rPr>
      </w:pPr>
    </w:p>
    <w:p w:rsidR="00F11D16" w:rsidRPr="00EF47FB" w:rsidRDefault="00F11D16" w:rsidP="001737CF">
      <w:pPr>
        <w:spacing w:after="0" w:line="240" w:lineRule="auto"/>
        <w:ind w:left="0" w:firstLine="709"/>
        <w:jc w:val="both"/>
        <w:rPr>
          <w:rFonts w:ascii="Times New Roman" w:hAnsi="Times New Roman"/>
          <w:sz w:val="28"/>
          <w:szCs w:val="28"/>
        </w:rPr>
      </w:pPr>
    </w:p>
    <w:p w:rsidR="00F11D16" w:rsidRPr="00EF47FB" w:rsidRDefault="00F11D16" w:rsidP="001737CF">
      <w:pPr>
        <w:spacing w:after="0" w:line="240" w:lineRule="auto"/>
        <w:ind w:left="0" w:firstLine="709"/>
        <w:jc w:val="both"/>
        <w:rPr>
          <w:rFonts w:ascii="Times New Roman" w:hAnsi="Times New Roman"/>
          <w:sz w:val="28"/>
          <w:szCs w:val="28"/>
        </w:rPr>
      </w:pPr>
    </w:p>
    <w:p w:rsidR="00F11D16" w:rsidRPr="00EF47FB" w:rsidRDefault="00F11D16" w:rsidP="001737CF">
      <w:pPr>
        <w:spacing w:after="0" w:line="240" w:lineRule="auto"/>
        <w:ind w:left="0" w:firstLine="709"/>
        <w:jc w:val="both"/>
        <w:rPr>
          <w:rFonts w:ascii="Times New Roman" w:hAnsi="Times New Roman"/>
          <w:sz w:val="28"/>
          <w:szCs w:val="28"/>
        </w:rPr>
      </w:pPr>
    </w:p>
    <w:p w:rsidR="00F11D16" w:rsidRDefault="00F11D16" w:rsidP="001737CF">
      <w:pPr>
        <w:spacing w:after="0" w:line="240" w:lineRule="auto"/>
        <w:ind w:left="0" w:firstLine="709"/>
        <w:jc w:val="both"/>
        <w:rPr>
          <w:rFonts w:ascii="Times New Roman" w:hAnsi="Times New Roman"/>
          <w:sz w:val="28"/>
          <w:szCs w:val="28"/>
        </w:rPr>
      </w:pPr>
    </w:p>
    <w:p w:rsidR="00D9506F" w:rsidRPr="00EF47FB" w:rsidRDefault="00D9506F" w:rsidP="001737CF">
      <w:pPr>
        <w:spacing w:after="0" w:line="240" w:lineRule="auto"/>
        <w:ind w:left="0" w:firstLine="709"/>
        <w:jc w:val="both"/>
        <w:rPr>
          <w:rFonts w:ascii="Times New Roman" w:hAnsi="Times New Roman"/>
          <w:sz w:val="28"/>
          <w:szCs w:val="28"/>
        </w:rPr>
      </w:pPr>
    </w:p>
    <w:p w:rsidR="00BB0574" w:rsidRDefault="00BB0574" w:rsidP="00E81AC3">
      <w:pPr>
        <w:shd w:val="clear" w:color="auto" w:fill="FFFFFF"/>
        <w:autoSpaceDE w:val="0"/>
        <w:autoSpaceDN w:val="0"/>
        <w:adjustRightInd w:val="0"/>
        <w:spacing w:after="0" w:line="240" w:lineRule="auto"/>
        <w:ind w:left="0" w:firstLine="709"/>
        <w:jc w:val="center"/>
        <w:rPr>
          <w:rFonts w:ascii="Times New Roman" w:hAnsi="Times New Roman"/>
          <w:sz w:val="28"/>
          <w:szCs w:val="28"/>
          <w:lang w:val="kk-KZ"/>
        </w:rPr>
      </w:pPr>
    </w:p>
    <w:p w:rsidR="00851DCA" w:rsidRDefault="00851DCA" w:rsidP="00E81AC3">
      <w:pPr>
        <w:shd w:val="clear" w:color="auto" w:fill="FFFFFF"/>
        <w:autoSpaceDE w:val="0"/>
        <w:autoSpaceDN w:val="0"/>
        <w:adjustRightInd w:val="0"/>
        <w:spacing w:after="0" w:line="240" w:lineRule="auto"/>
        <w:ind w:left="0" w:firstLine="709"/>
        <w:jc w:val="center"/>
        <w:rPr>
          <w:rFonts w:ascii="Times New Roman" w:hAnsi="Times New Roman"/>
          <w:sz w:val="28"/>
          <w:szCs w:val="28"/>
          <w:lang w:val="kk-KZ"/>
        </w:rPr>
      </w:pPr>
    </w:p>
    <w:p w:rsidR="00F11D16" w:rsidRDefault="00F11D16" w:rsidP="00E81AC3">
      <w:pPr>
        <w:shd w:val="clear" w:color="auto" w:fill="FFFFFF"/>
        <w:autoSpaceDE w:val="0"/>
        <w:autoSpaceDN w:val="0"/>
        <w:adjustRightInd w:val="0"/>
        <w:spacing w:after="0" w:line="240" w:lineRule="auto"/>
        <w:ind w:left="0" w:firstLine="709"/>
        <w:jc w:val="center"/>
        <w:rPr>
          <w:rFonts w:ascii="Times New Roman" w:hAnsi="Times New Roman"/>
          <w:sz w:val="28"/>
          <w:szCs w:val="28"/>
          <w:lang w:val="kk-KZ"/>
        </w:rPr>
      </w:pPr>
      <w:r w:rsidRPr="007D6961">
        <w:rPr>
          <w:rFonts w:ascii="Times New Roman" w:hAnsi="Times New Roman"/>
          <w:sz w:val="28"/>
          <w:szCs w:val="28"/>
          <w:lang w:val="kk-KZ"/>
        </w:rPr>
        <w:lastRenderedPageBreak/>
        <w:t>ОСНОВНАЯ ЧАСТЬ</w:t>
      </w:r>
    </w:p>
    <w:p w:rsidR="00AD2A62" w:rsidRDefault="00AD2A62" w:rsidP="00E81AC3">
      <w:pPr>
        <w:shd w:val="clear" w:color="auto" w:fill="FFFFFF"/>
        <w:autoSpaceDE w:val="0"/>
        <w:autoSpaceDN w:val="0"/>
        <w:adjustRightInd w:val="0"/>
        <w:spacing w:after="0" w:line="240" w:lineRule="auto"/>
        <w:ind w:left="0" w:firstLine="709"/>
        <w:jc w:val="center"/>
        <w:rPr>
          <w:rFonts w:ascii="Times New Roman" w:hAnsi="Times New Roman"/>
          <w:sz w:val="28"/>
          <w:szCs w:val="28"/>
          <w:lang w:val="kk-KZ"/>
        </w:rPr>
      </w:pPr>
    </w:p>
    <w:p w:rsidR="00AD2A62" w:rsidRDefault="00AD2A62" w:rsidP="007525AA">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lang w:val="kk-KZ"/>
        </w:rPr>
      </w:pPr>
      <w:r w:rsidRPr="00DC5EE1">
        <w:rPr>
          <w:rFonts w:ascii="Times New Roman" w:hAnsi="Times New Roman"/>
          <w:sz w:val="28"/>
          <w:szCs w:val="28"/>
          <w:lang w:val="kk-KZ"/>
        </w:rPr>
        <w:t xml:space="preserve">1 </w:t>
      </w:r>
      <w:r>
        <w:rPr>
          <w:rFonts w:ascii="Times New Roman" w:hAnsi="Times New Roman"/>
          <w:sz w:val="28"/>
          <w:szCs w:val="28"/>
          <w:lang w:val="kk-KZ"/>
        </w:rPr>
        <w:t>Выбор направления исследования</w:t>
      </w:r>
    </w:p>
    <w:p w:rsidR="00AD2A62" w:rsidRPr="007D6961" w:rsidRDefault="00AD2A62" w:rsidP="007525AA">
      <w:pPr>
        <w:shd w:val="clear" w:color="auto" w:fill="FFFFFF"/>
        <w:autoSpaceDE w:val="0"/>
        <w:autoSpaceDN w:val="0"/>
        <w:adjustRightInd w:val="0"/>
        <w:spacing w:after="0" w:line="240" w:lineRule="auto"/>
        <w:ind w:left="0" w:firstLine="709"/>
        <w:jc w:val="center"/>
        <w:rPr>
          <w:rFonts w:ascii="Times New Roman" w:hAnsi="Times New Roman"/>
          <w:sz w:val="28"/>
          <w:szCs w:val="28"/>
          <w:lang w:val="kk-KZ"/>
        </w:rPr>
      </w:pPr>
    </w:p>
    <w:p w:rsidR="00F11D16" w:rsidRDefault="00F11D16" w:rsidP="007525AA">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r w:rsidRPr="007D6961">
        <w:rPr>
          <w:rFonts w:ascii="Times New Roman" w:hAnsi="Times New Roman"/>
          <w:sz w:val="28"/>
          <w:szCs w:val="28"/>
          <w:lang w:val="kk-KZ"/>
        </w:rPr>
        <w:t>1</w:t>
      </w:r>
      <w:r w:rsidR="00AD2A62">
        <w:rPr>
          <w:rFonts w:ascii="Times New Roman" w:hAnsi="Times New Roman"/>
          <w:sz w:val="28"/>
          <w:szCs w:val="28"/>
          <w:lang w:val="kk-KZ"/>
        </w:rPr>
        <w:t>.1</w:t>
      </w:r>
      <w:r w:rsidRPr="007D6961">
        <w:rPr>
          <w:rFonts w:ascii="Times New Roman" w:hAnsi="Times New Roman"/>
          <w:sz w:val="28"/>
          <w:szCs w:val="28"/>
          <w:lang w:val="kk-KZ"/>
        </w:rPr>
        <w:t xml:space="preserve"> </w:t>
      </w:r>
      <w:r w:rsidRPr="007D6961">
        <w:rPr>
          <w:rFonts w:ascii="Times New Roman" w:hAnsi="Times New Roman"/>
          <w:sz w:val="28"/>
          <w:szCs w:val="28"/>
        </w:rPr>
        <w:t>Синтез функциональных несимметричных фосфатов и фосфитов с фторалкильными и цианоэтильными группами для создания на их основе новых экстрагентов тяжелых металлов</w:t>
      </w:r>
    </w:p>
    <w:p w:rsidR="00832B35" w:rsidRDefault="007525AA" w:rsidP="007525AA">
      <w:pPr>
        <w:pStyle w:val="a8"/>
        <w:tabs>
          <w:tab w:val="clear" w:pos="4153"/>
          <w:tab w:val="clear" w:pos="8306"/>
          <w:tab w:val="left" w:pos="3633"/>
        </w:tabs>
        <w:ind w:firstLine="709"/>
        <w:jc w:val="both"/>
        <w:rPr>
          <w:sz w:val="28"/>
          <w:szCs w:val="28"/>
        </w:rPr>
      </w:pPr>
      <w:r>
        <w:rPr>
          <w:sz w:val="28"/>
          <w:szCs w:val="28"/>
        </w:rPr>
        <w:tab/>
      </w:r>
    </w:p>
    <w:p w:rsidR="004454BC" w:rsidRDefault="004454BC" w:rsidP="007525AA">
      <w:pPr>
        <w:pStyle w:val="a8"/>
        <w:tabs>
          <w:tab w:val="left" w:pos="900"/>
        </w:tabs>
        <w:ind w:firstLine="709"/>
        <w:jc w:val="both"/>
        <w:rPr>
          <w:sz w:val="28"/>
          <w:szCs w:val="28"/>
        </w:rPr>
      </w:pPr>
      <w:r w:rsidRPr="008C7DD3">
        <w:rPr>
          <w:sz w:val="28"/>
          <w:szCs w:val="28"/>
        </w:rPr>
        <w:t>Целью настояще</w:t>
      </w:r>
      <w:r w:rsidRPr="008C7DD3">
        <w:rPr>
          <w:sz w:val="28"/>
          <w:szCs w:val="28"/>
          <w:lang w:val="kk-KZ"/>
        </w:rPr>
        <w:t>го</w:t>
      </w:r>
      <w:r w:rsidRPr="008C7DD3">
        <w:rPr>
          <w:sz w:val="28"/>
          <w:szCs w:val="28"/>
        </w:rPr>
        <w:t xml:space="preserve"> этапа исследований является разработка удобных технологичных методов направленного синтеза новых ациклических функциональных фосфатов с фторалкильными и цианоэтильными группами </w:t>
      </w:r>
      <w:r w:rsidRPr="004454BC">
        <w:rPr>
          <w:sz w:val="28"/>
          <w:szCs w:val="28"/>
        </w:rPr>
        <w:t>– перспективных экстрагентов тяжелых металлов, в первую очередь - урана и сопутствующих металлов.</w:t>
      </w:r>
      <w:r>
        <w:rPr>
          <w:sz w:val="28"/>
          <w:szCs w:val="28"/>
        </w:rPr>
        <w:t xml:space="preserve"> </w:t>
      </w:r>
    </w:p>
    <w:p w:rsidR="00E07CF5" w:rsidRDefault="004454BC" w:rsidP="007525AA">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w:t>
      </w:r>
      <w:r w:rsidRPr="00955B1D">
        <w:rPr>
          <w:rFonts w:ascii="Times New Roman" w:hAnsi="Times New Roman"/>
          <w:sz w:val="28"/>
          <w:szCs w:val="28"/>
        </w:rPr>
        <w:t>рганические фосфиты и фосфаты</w:t>
      </w:r>
      <w:r>
        <w:rPr>
          <w:rFonts w:ascii="Times New Roman" w:hAnsi="Times New Roman"/>
          <w:sz w:val="28"/>
          <w:szCs w:val="28"/>
        </w:rPr>
        <w:t xml:space="preserve"> </w:t>
      </w:r>
      <w:r w:rsidRPr="00955B1D">
        <w:rPr>
          <w:rFonts w:ascii="Times New Roman" w:hAnsi="Times New Roman"/>
          <w:sz w:val="28"/>
          <w:szCs w:val="28"/>
        </w:rPr>
        <w:t>позволяют проводить экстракционные процессы с хорошей избирательностью и эффективностью</w:t>
      </w:r>
      <w:r>
        <w:rPr>
          <w:rFonts w:ascii="Times New Roman" w:hAnsi="Times New Roman"/>
          <w:sz w:val="28"/>
          <w:szCs w:val="28"/>
        </w:rPr>
        <w:t xml:space="preserve">, благодаря этому нашли широкое </w:t>
      </w:r>
      <w:r w:rsidRPr="00955B1D">
        <w:rPr>
          <w:rFonts w:ascii="Times New Roman" w:hAnsi="Times New Roman"/>
          <w:sz w:val="28"/>
          <w:szCs w:val="28"/>
        </w:rPr>
        <w:t>примен</w:t>
      </w:r>
      <w:r>
        <w:rPr>
          <w:rFonts w:ascii="Times New Roman" w:hAnsi="Times New Roman"/>
          <w:sz w:val="28"/>
          <w:szCs w:val="28"/>
        </w:rPr>
        <w:t>ение</w:t>
      </w:r>
      <w:r w:rsidRPr="00955B1D">
        <w:rPr>
          <w:rFonts w:ascii="Times New Roman" w:hAnsi="Times New Roman"/>
          <w:sz w:val="28"/>
          <w:szCs w:val="28"/>
        </w:rPr>
        <w:t xml:space="preserve"> в качестве </w:t>
      </w:r>
      <w:hyperlink r:id="rId16" w:tooltip="Химическая энциклопедия" w:history="1">
        <w:r w:rsidRPr="00955B1D">
          <w:rPr>
            <w:rFonts w:ascii="Times New Roman" w:hAnsi="Times New Roman"/>
            <w:sz w:val="28"/>
            <w:szCs w:val="28"/>
          </w:rPr>
          <w:t>комплексонов</w:t>
        </w:r>
      </w:hyperlink>
      <w:r w:rsidRPr="00955B1D">
        <w:rPr>
          <w:rFonts w:ascii="Times New Roman" w:hAnsi="Times New Roman"/>
          <w:sz w:val="28"/>
          <w:szCs w:val="28"/>
        </w:rPr>
        <w:t> и экстрагентов  при получении цветных металлов в гидрометаллургических процессах</w:t>
      </w:r>
      <w:r>
        <w:rPr>
          <w:rFonts w:ascii="Times New Roman" w:hAnsi="Times New Roman"/>
          <w:sz w:val="28"/>
          <w:szCs w:val="28"/>
        </w:rPr>
        <w:t xml:space="preserve"> </w:t>
      </w:r>
      <w:r w:rsidR="00C22349">
        <w:rPr>
          <w:rFonts w:ascii="Times New Roman" w:hAnsi="Times New Roman"/>
          <w:sz w:val="28"/>
          <w:szCs w:val="28"/>
        </w:rPr>
        <w:t>[3</w:t>
      </w:r>
      <w:r w:rsidRPr="00955B1D">
        <w:rPr>
          <w:rFonts w:ascii="Times New Roman" w:hAnsi="Times New Roman"/>
          <w:sz w:val="28"/>
          <w:szCs w:val="28"/>
        </w:rPr>
        <w:t xml:space="preserve">].  </w:t>
      </w:r>
      <w:r w:rsidR="00845E78" w:rsidRPr="00955B1D">
        <w:rPr>
          <w:rFonts w:ascii="Times New Roman" w:hAnsi="Times New Roman"/>
          <w:sz w:val="28"/>
          <w:szCs w:val="28"/>
        </w:rPr>
        <w:t>Природа заместителей в эфирах фосфорной кислоты существенно влияет на экстракционную способность реагента</w:t>
      </w:r>
      <w:r w:rsidR="00002FA6">
        <w:rPr>
          <w:rFonts w:ascii="Times New Roman" w:hAnsi="Times New Roman"/>
          <w:sz w:val="28"/>
          <w:szCs w:val="28"/>
        </w:rPr>
        <w:t xml:space="preserve"> </w:t>
      </w:r>
      <w:r w:rsidR="00002FA6" w:rsidRPr="000625E5">
        <w:rPr>
          <w:rFonts w:ascii="Times New Roman" w:hAnsi="Times New Roman"/>
          <w:sz w:val="28"/>
          <w:szCs w:val="28"/>
        </w:rPr>
        <w:t>[</w:t>
      </w:r>
      <w:r w:rsidR="00C22349">
        <w:rPr>
          <w:rFonts w:ascii="Times New Roman" w:hAnsi="Times New Roman"/>
          <w:sz w:val="28"/>
          <w:szCs w:val="28"/>
        </w:rPr>
        <w:t>10</w:t>
      </w:r>
      <w:r w:rsidR="00716355">
        <w:rPr>
          <w:rFonts w:ascii="Times New Roman" w:hAnsi="Times New Roman"/>
          <w:sz w:val="28"/>
          <w:szCs w:val="28"/>
        </w:rPr>
        <w:t>,</w:t>
      </w:r>
      <w:r w:rsidR="00C22349">
        <w:rPr>
          <w:rFonts w:ascii="Times New Roman" w:hAnsi="Times New Roman"/>
          <w:sz w:val="28"/>
          <w:szCs w:val="28"/>
        </w:rPr>
        <w:t>12</w:t>
      </w:r>
      <w:r w:rsidR="00002FA6" w:rsidRPr="000625E5">
        <w:rPr>
          <w:rFonts w:ascii="Times New Roman" w:hAnsi="Times New Roman"/>
          <w:sz w:val="28"/>
          <w:szCs w:val="28"/>
        </w:rPr>
        <w:t>]</w:t>
      </w:r>
      <w:r w:rsidR="00845E78" w:rsidRPr="000625E5">
        <w:rPr>
          <w:rFonts w:ascii="Times New Roman" w:hAnsi="Times New Roman"/>
          <w:sz w:val="28"/>
          <w:szCs w:val="28"/>
        </w:rPr>
        <w:t>.</w:t>
      </w:r>
      <w:r w:rsidR="00E07CF5">
        <w:rPr>
          <w:rFonts w:ascii="Times New Roman" w:hAnsi="Times New Roman"/>
          <w:sz w:val="28"/>
          <w:szCs w:val="28"/>
        </w:rPr>
        <w:t xml:space="preserve"> </w:t>
      </w:r>
    </w:p>
    <w:p w:rsidR="00E07CF5" w:rsidRDefault="00E07CF5" w:rsidP="007525AA">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r w:rsidRPr="00955B1D">
        <w:rPr>
          <w:rFonts w:ascii="Times New Roman" w:hAnsi="Times New Roman"/>
          <w:sz w:val="28"/>
          <w:szCs w:val="28"/>
        </w:rPr>
        <w:t>Введение в молекулы фосфатов и фосфитов функциональных групп (полифторалкильных, цианоэтильных и т.д.) повы</w:t>
      </w:r>
      <w:r w:rsidR="007128CE">
        <w:rPr>
          <w:rFonts w:ascii="Times New Roman" w:hAnsi="Times New Roman"/>
          <w:sz w:val="28"/>
          <w:szCs w:val="28"/>
        </w:rPr>
        <w:t>шает</w:t>
      </w:r>
      <w:r w:rsidRPr="00955B1D">
        <w:rPr>
          <w:rFonts w:ascii="Times New Roman" w:hAnsi="Times New Roman"/>
          <w:sz w:val="28"/>
          <w:szCs w:val="28"/>
        </w:rPr>
        <w:t xml:space="preserve"> как эффективность их экстракционной активности, </w:t>
      </w:r>
      <w:r w:rsidR="00845E78" w:rsidRPr="00955B1D">
        <w:rPr>
          <w:rFonts w:ascii="Times New Roman" w:hAnsi="Times New Roman"/>
          <w:sz w:val="28"/>
          <w:szCs w:val="28"/>
        </w:rPr>
        <w:t xml:space="preserve">так и некоторые другие практически полезные свойства этих экстрагентов (селективность; экстракционная емкость по целевому компоненту; совместимость с разбавителями; легкость регенерации; химическая стойкость; негорючесть, коммерческая доступность).   Например, наличие в молекуле экстрагентов </w:t>
      </w:r>
      <w:r w:rsidR="007128CE" w:rsidRPr="00955B1D">
        <w:rPr>
          <w:rFonts w:ascii="Times New Roman" w:hAnsi="Times New Roman"/>
          <w:sz w:val="28"/>
          <w:szCs w:val="28"/>
        </w:rPr>
        <w:t>полифтор</w:t>
      </w:r>
      <w:r w:rsidR="00002FA6">
        <w:rPr>
          <w:rFonts w:ascii="Times New Roman" w:hAnsi="Times New Roman"/>
          <w:sz w:val="28"/>
          <w:szCs w:val="28"/>
        </w:rPr>
        <w:t>-</w:t>
      </w:r>
      <w:r w:rsidR="007128CE" w:rsidRPr="00955B1D">
        <w:rPr>
          <w:rFonts w:ascii="Times New Roman" w:hAnsi="Times New Roman"/>
          <w:sz w:val="28"/>
          <w:szCs w:val="28"/>
        </w:rPr>
        <w:t xml:space="preserve">алкильных групп способствует повышению их негорючести, а также меняет гидрофильно-гидрофобный баланс экстрагентов (повышает их липофильность и гидрофобность), что </w:t>
      </w:r>
      <w:r w:rsidR="00FB47BE">
        <w:rPr>
          <w:rFonts w:ascii="Times New Roman" w:hAnsi="Times New Roman"/>
          <w:sz w:val="28"/>
          <w:szCs w:val="28"/>
        </w:rPr>
        <w:t>способствует</w:t>
      </w:r>
      <w:r w:rsidR="007128CE" w:rsidRPr="00955B1D">
        <w:rPr>
          <w:rFonts w:ascii="Times New Roman" w:hAnsi="Times New Roman"/>
          <w:sz w:val="28"/>
          <w:szCs w:val="28"/>
        </w:rPr>
        <w:t xml:space="preserve"> увеличению экстракционной активности за  счет лучшей растворимости в углеводородных разбавителях</w:t>
      </w:r>
      <w:r w:rsidR="007128CE">
        <w:rPr>
          <w:rFonts w:ascii="Times New Roman" w:hAnsi="Times New Roman"/>
          <w:sz w:val="28"/>
          <w:szCs w:val="28"/>
        </w:rPr>
        <w:t xml:space="preserve"> </w:t>
      </w:r>
      <w:r w:rsidR="00716355">
        <w:rPr>
          <w:rFonts w:ascii="Times New Roman" w:hAnsi="Times New Roman"/>
          <w:sz w:val="28"/>
          <w:szCs w:val="28"/>
        </w:rPr>
        <w:t>[</w:t>
      </w:r>
      <w:r w:rsidR="00C22349">
        <w:rPr>
          <w:rFonts w:ascii="Times New Roman" w:hAnsi="Times New Roman"/>
          <w:sz w:val="28"/>
          <w:szCs w:val="28"/>
        </w:rPr>
        <w:t>7-9</w:t>
      </w:r>
      <w:r w:rsidR="00845E78" w:rsidRPr="00955B1D">
        <w:rPr>
          <w:rFonts w:ascii="Times New Roman" w:hAnsi="Times New Roman"/>
          <w:sz w:val="28"/>
          <w:szCs w:val="28"/>
        </w:rPr>
        <w:t xml:space="preserve">]. </w:t>
      </w:r>
      <w:r w:rsidRPr="00955B1D">
        <w:rPr>
          <w:rFonts w:ascii="Times New Roman" w:hAnsi="Times New Roman"/>
          <w:sz w:val="28"/>
          <w:szCs w:val="28"/>
        </w:rPr>
        <w:t>Для фосфатов, содержащих цианогруппы</w:t>
      </w:r>
      <w:r w:rsidR="00291274">
        <w:rPr>
          <w:rFonts w:ascii="Times New Roman" w:hAnsi="Times New Roman"/>
          <w:sz w:val="28"/>
          <w:szCs w:val="28"/>
        </w:rPr>
        <w:t xml:space="preserve">, </w:t>
      </w:r>
      <w:r w:rsidRPr="00955B1D">
        <w:rPr>
          <w:rFonts w:ascii="Times New Roman" w:hAnsi="Times New Roman"/>
          <w:sz w:val="28"/>
          <w:szCs w:val="28"/>
        </w:rPr>
        <w:t xml:space="preserve"> следует ожидать синергизм действия экстракционных свойств самих фосфатов, а также извес</w:t>
      </w:r>
      <w:r w:rsidR="00C22349">
        <w:rPr>
          <w:rFonts w:ascii="Times New Roman" w:hAnsi="Times New Roman"/>
          <w:sz w:val="28"/>
          <w:szCs w:val="28"/>
        </w:rPr>
        <w:t>тных экстрагентов – цианидов [3</w:t>
      </w:r>
      <w:r w:rsidR="00B8331C">
        <w:rPr>
          <w:rFonts w:ascii="Times New Roman" w:hAnsi="Times New Roman"/>
          <w:sz w:val="28"/>
          <w:szCs w:val="28"/>
        </w:rPr>
        <w:t>3</w:t>
      </w:r>
      <w:r w:rsidRPr="00955B1D">
        <w:rPr>
          <w:rFonts w:ascii="Times New Roman" w:hAnsi="Times New Roman"/>
          <w:sz w:val="28"/>
          <w:szCs w:val="28"/>
        </w:rPr>
        <w:t xml:space="preserve">]. </w:t>
      </w:r>
      <w:r w:rsidR="007128CE" w:rsidRPr="00955B1D">
        <w:rPr>
          <w:rFonts w:ascii="Times New Roman" w:hAnsi="Times New Roman"/>
          <w:sz w:val="28"/>
          <w:szCs w:val="28"/>
        </w:rPr>
        <w:t>Естественно предположить, что наличие в молекуле экстрагентов одновременно фосфатных, полифторалкильных</w:t>
      </w:r>
      <w:r w:rsidR="007128CE">
        <w:rPr>
          <w:rFonts w:ascii="Times New Roman" w:hAnsi="Times New Roman"/>
          <w:sz w:val="28"/>
          <w:szCs w:val="28"/>
        </w:rPr>
        <w:t xml:space="preserve"> и</w:t>
      </w:r>
      <w:r w:rsidR="007128CE" w:rsidRPr="00955B1D">
        <w:rPr>
          <w:rFonts w:ascii="Times New Roman" w:hAnsi="Times New Roman"/>
          <w:sz w:val="28"/>
          <w:szCs w:val="28"/>
        </w:rPr>
        <w:t xml:space="preserve"> циано</w:t>
      </w:r>
      <w:r w:rsidR="007128CE">
        <w:rPr>
          <w:rFonts w:ascii="Times New Roman" w:hAnsi="Times New Roman"/>
          <w:sz w:val="28"/>
          <w:szCs w:val="28"/>
        </w:rPr>
        <w:t xml:space="preserve">этильных </w:t>
      </w:r>
      <w:r w:rsidR="007128CE" w:rsidRPr="00955B1D">
        <w:rPr>
          <w:rFonts w:ascii="Times New Roman" w:hAnsi="Times New Roman"/>
          <w:sz w:val="28"/>
          <w:szCs w:val="28"/>
        </w:rPr>
        <w:t>групп усилит экстракционные свойства таких полифункциональных соединений и откроет удобный подход к созданию инновационных материалов.</w:t>
      </w:r>
    </w:p>
    <w:p w:rsidR="00E07CF5" w:rsidRDefault="00E07CF5" w:rsidP="007525AA">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p>
    <w:p w:rsidR="00E032C6" w:rsidRPr="007D6961" w:rsidRDefault="00F11D16"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r w:rsidRPr="007D6961">
        <w:rPr>
          <w:rFonts w:ascii="Times New Roman" w:hAnsi="Times New Roman"/>
          <w:sz w:val="28"/>
          <w:szCs w:val="28"/>
        </w:rPr>
        <w:t>1.1</w:t>
      </w:r>
      <w:r w:rsidR="00C22349">
        <w:rPr>
          <w:rFonts w:ascii="Times New Roman" w:hAnsi="Times New Roman"/>
          <w:sz w:val="28"/>
          <w:szCs w:val="28"/>
        </w:rPr>
        <w:t>.1</w:t>
      </w:r>
      <w:r w:rsidRPr="007D6961">
        <w:rPr>
          <w:rFonts w:ascii="Times New Roman" w:hAnsi="Times New Roman"/>
          <w:sz w:val="28"/>
          <w:szCs w:val="28"/>
        </w:rPr>
        <w:t xml:space="preserve"> Синтез ациклических функциональных фосфатов с фторалкильными и цианоэтильными группами</w:t>
      </w:r>
    </w:p>
    <w:p w:rsidR="00F11D16" w:rsidRPr="007D6961" w:rsidRDefault="00F11D16"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p>
    <w:p w:rsidR="008C7DD3" w:rsidRPr="00243FE4" w:rsidRDefault="00243FE4" w:rsidP="008C7DD3">
      <w:pPr>
        <w:pStyle w:val="affff2"/>
        <w:spacing w:before="0" w:beforeAutospacing="0" w:after="0" w:afterAutospacing="0"/>
        <w:ind w:firstLine="709"/>
        <w:jc w:val="both"/>
        <w:rPr>
          <w:sz w:val="28"/>
          <w:szCs w:val="28"/>
        </w:rPr>
      </w:pPr>
      <w:r w:rsidRPr="00243FE4">
        <w:rPr>
          <w:sz w:val="28"/>
          <w:szCs w:val="28"/>
        </w:rPr>
        <w:t>А</w:t>
      </w:r>
      <w:r w:rsidR="00023D3A" w:rsidRPr="00243FE4">
        <w:rPr>
          <w:sz w:val="28"/>
          <w:szCs w:val="28"/>
        </w:rPr>
        <w:t xml:space="preserve">циклические несимметричные фосфаты, содержащие одновременно фторалкильные и цианоэтильные заместители, </w:t>
      </w:r>
      <w:r w:rsidRPr="00243FE4">
        <w:rPr>
          <w:sz w:val="28"/>
          <w:szCs w:val="28"/>
        </w:rPr>
        <w:t xml:space="preserve">получены </w:t>
      </w:r>
      <w:r w:rsidR="00023D3A" w:rsidRPr="00243FE4">
        <w:rPr>
          <w:sz w:val="28"/>
          <w:szCs w:val="28"/>
        </w:rPr>
        <w:t>взаимодействием би</w:t>
      </w:r>
      <w:proofErr w:type="gramStart"/>
      <w:r w:rsidR="00023D3A" w:rsidRPr="00243FE4">
        <w:rPr>
          <w:sz w:val="28"/>
          <w:szCs w:val="28"/>
        </w:rPr>
        <w:t>с(</w:t>
      </w:r>
      <w:proofErr w:type="gramEnd"/>
      <w:r w:rsidR="00023D3A" w:rsidRPr="00243FE4">
        <w:rPr>
          <w:sz w:val="28"/>
          <w:szCs w:val="28"/>
        </w:rPr>
        <w:t>фторалкил)хлорфосфатов с 3-гидроксипропанонитрилом</w:t>
      </w:r>
      <w:r w:rsidR="004454BC" w:rsidRPr="00243FE4">
        <w:rPr>
          <w:sz w:val="28"/>
          <w:szCs w:val="28"/>
        </w:rPr>
        <w:t xml:space="preserve"> </w:t>
      </w:r>
      <w:r w:rsidR="00023D3A" w:rsidRPr="00243FE4">
        <w:rPr>
          <w:sz w:val="28"/>
          <w:szCs w:val="28"/>
        </w:rPr>
        <w:t>.</w:t>
      </w:r>
    </w:p>
    <w:p w:rsidR="00023D3A" w:rsidRPr="00845E78" w:rsidRDefault="00023D3A" w:rsidP="008C7DD3">
      <w:pPr>
        <w:pStyle w:val="affff2"/>
        <w:spacing w:before="0" w:beforeAutospacing="0" w:after="0" w:afterAutospacing="0"/>
        <w:ind w:firstLine="709"/>
        <w:jc w:val="both"/>
        <w:rPr>
          <w:sz w:val="28"/>
          <w:szCs w:val="28"/>
          <w:highlight w:val="green"/>
        </w:rPr>
      </w:pPr>
      <w:r w:rsidRPr="00243FE4">
        <w:rPr>
          <w:sz w:val="28"/>
          <w:szCs w:val="28"/>
        </w:rPr>
        <w:lastRenderedPageBreak/>
        <w:t>Эксперименты показали, что бис(2,2,2-трифторэтил</w:t>
      </w:r>
      <w:proofErr w:type="gramStart"/>
      <w:r w:rsidRPr="00243FE4">
        <w:rPr>
          <w:sz w:val="28"/>
          <w:szCs w:val="28"/>
        </w:rPr>
        <w:t>)х</w:t>
      </w:r>
      <w:proofErr w:type="gramEnd"/>
      <w:r w:rsidRPr="00243FE4">
        <w:rPr>
          <w:sz w:val="28"/>
          <w:szCs w:val="28"/>
        </w:rPr>
        <w:t>лорфосфат или бис(2,2,3,3-тетрафторпропил)хлорфосфат реагируют с 3-гидроксипропанонитрилом в мягких условиях (20-22</w:t>
      </w:r>
      <w:r w:rsidRPr="00243FE4">
        <w:rPr>
          <w:sz w:val="28"/>
          <w:szCs w:val="28"/>
          <w:vertAlign w:val="superscript"/>
        </w:rPr>
        <w:t>о</w:t>
      </w:r>
      <w:r w:rsidRPr="00243FE4">
        <w:rPr>
          <w:sz w:val="28"/>
          <w:szCs w:val="28"/>
        </w:rPr>
        <w:t>С, 8 ч) в системе пиридин/диэтиловый эфир, образуя целевые цианоэтилированные полифторалкилфосфаты - бис(2,2,2-трифторэтил)(2-цианоэтил)фосфат и бис(2,2,3,3-тетрафторпропил)(2-цианоэтил)фосфат</w:t>
      </w:r>
      <w:r w:rsidR="0076612D">
        <w:rPr>
          <w:sz w:val="28"/>
          <w:szCs w:val="28"/>
        </w:rPr>
        <w:t xml:space="preserve"> (рисунок 1)</w:t>
      </w:r>
      <w:r w:rsidRPr="00243FE4">
        <w:rPr>
          <w:sz w:val="28"/>
          <w:szCs w:val="28"/>
        </w:rPr>
        <w:t xml:space="preserve"> с выходом до 80%. Исходные бис(фторалкил)хлорфосфаты получали в две стадии из POCl</w:t>
      </w:r>
      <w:r w:rsidRPr="00243FE4">
        <w:rPr>
          <w:sz w:val="28"/>
          <w:szCs w:val="28"/>
          <w:vertAlign w:val="subscript"/>
        </w:rPr>
        <w:t xml:space="preserve">3 </w:t>
      </w:r>
      <w:r w:rsidRPr="00243FE4">
        <w:rPr>
          <w:sz w:val="28"/>
          <w:szCs w:val="28"/>
        </w:rPr>
        <w:t xml:space="preserve">и соответствующих полифторалканолов в присутствии LiCl – известного эффективного катализатора фосфорилирования </w:t>
      </w:r>
      <w:r w:rsidRPr="008D226C">
        <w:rPr>
          <w:sz w:val="28"/>
          <w:szCs w:val="28"/>
        </w:rPr>
        <w:t>полифторалканолов</w:t>
      </w:r>
      <w:r w:rsidR="00243FE4" w:rsidRPr="008D226C">
        <w:rPr>
          <w:sz w:val="28"/>
          <w:szCs w:val="28"/>
        </w:rPr>
        <w:t xml:space="preserve"> </w:t>
      </w:r>
      <w:r w:rsidR="0015237A">
        <w:rPr>
          <w:sz w:val="28"/>
          <w:szCs w:val="28"/>
        </w:rPr>
        <w:t xml:space="preserve">(рисунок 2) </w:t>
      </w:r>
      <w:r w:rsidR="008D226C" w:rsidRPr="008D226C">
        <w:rPr>
          <w:sz w:val="28"/>
          <w:szCs w:val="28"/>
        </w:rPr>
        <w:t>[</w:t>
      </w:r>
      <w:r w:rsidR="00C22349">
        <w:rPr>
          <w:sz w:val="28"/>
          <w:szCs w:val="28"/>
        </w:rPr>
        <w:t>3</w:t>
      </w:r>
      <w:r w:rsidR="00B8331C">
        <w:rPr>
          <w:sz w:val="28"/>
          <w:szCs w:val="28"/>
        </w:rPr>
        <w:t>4</w:t>
      </w:r>
      <w:r w:rsidR="00243FE4" w:rsidRPr="008D226C">
        <w:rPr>
          <w:sz w:val="28"/>
          <w:szCs w:val="28"/>
        </w:rPr>
        <w:t>]</w:t>
      </w:r>
      <w:r w:rsidRPr="008D226C">
        <w:rPr>
          <w:sz w:val="28"/>
          <w:szCs w:val="28"/>
        </w:rPr>
        <w:t xml:space="preserve">. </w:t>
      </w:r>
    </w:p>
    <w:p w:rsidR="008C7DD3" w:rsidRPr="00845E78" w:rsidRDefault="008C7DD3" w:rsidP="00E81AC3">
      <w:pPr>
        <w:spacing w:after="0" w:line="240" w:lineRule="auto"/>
        <w:ind w:left="0" w:firstLine="709"/>
        <w:rPr>
          <w:rFonts w:ascii="Times New Roman" w:hAnsi="Times New Roman"/>
          <w:b/>
          <w:sz w:val="28"/>
          <w:szCs w:val="28"/>
          <w:highlight w:val="green"/>
        </w:rPr>
      </w:pPr>
      <w:bookmarkStart w:id="0" w:name="OLE_LINK4"/>
      <w:bookmarkStart w:id="1" w:name="_Toc384246283"/>
      <w:bookmarkStart w:id="2" w:name="OLE_LINK5"/>
    </w:p>
    <w:p w:rsidR="00822498" w:rsidRPr="00605020" w:rsidRDefault="00304CC0" w:rsidP="0076612D">
      <w:pPr>
        <w:spacing w:after="0" w:line="240" w:lineRule="auto"/>
        <w:ind w:left="0"/>
        <w:jc w:val="center"/>
        <w:rPr>
          <w:rFonts w:ascii="Times New Roman" w:hAnsi="Times New Roman"/>
          <w:sz w:val="28"/>
          <w:szCs w:val="28"/>
        </w:rPr>
      </w:pPr>
      <w:r w:rsidRPr="00605020">
        <w:rPr>
          <w:rFonts w:ascii="Times New Roman" w:hAnsi="Times New Roman"/>
          <w:sz w:val="28"/>
          <w:szCs w:val="28"/>
        </w:rPr>
        <w:object w:dxaOrig="7052" w:dyaOrig="1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75pt" o:ole="">
            <v:imagedata r:id="rId17" o:title=""/>
          </v:shape>
          <o:OLEObject Type="Embed" ProgID="ChemDraw.Document.6.0" ShapeID="_x0000_i1025" DrawAspect="Content" ObjectID="_1601534346" r:id="rId18"/>
        </w:object>
      </w:r>
    </w:p>
    <w:p w:rsidR="00FE4AD6" w:rsidRDefault="00FE4AD6" w:rsidP="00FE4AD6">
      <w:pPr>
        <w:spacing w:after="0" w:line="240" w:lineRule="auto"/>
        <w:ind w:left="0" w:firstLine="709"/>
        <w:jc w:val="both"/>
        <w:rPr>
          <w:rFonts w:ascii="Times New Roman" w:hAnsi="Times New Roman"/>
          <w:sz w:val="28"/>
          <w:szCs w:val="28"/>
        </w:rPr>
      </w:pPr>
    </w:p>
    <w:p w:rsidR="00FE4AD6" w:rsidRDefault="00FE4AD6" w:rsidP="00C62001">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Рисунок 1 - </w:t>
      </w:r>
      <w:r w:rsidRPr="00605020">
        <w:rPr>
          <w:rFonts w:ascii="Times New Roman" w:hAnsi="Times New Roman"/>
          <w:sz w:val="28"/>
          <w:szCs w:val="28"/>
        </w:rPr>
        <w:t xml:space="preserve">Схема </w:t>
      </w:r>
      <w:r>
        <w:rPr>
          <w:rFonts w:ascii="Times New Roman" w:hAnsi="Times New Roman"/>
          <w:sz w:val="28"/>
          <w:szCs w:val="28"/>
        </w:rPr>
        <w:t>р</w:t>
      </w:r>
      <w:r w:rsidR="0076612D">
        <w:rPr>
          <w:rFonts w:ascii="Times New Roman" w:hAnsi="Times New Roman"/>
          <w:sz w:val="28"/>
          <w:szCs w:val="28"/>
        </w:rPr>
        <w:t>еакции</w:t>
      </w:r>
      <w:r w:rsidR="00CD4D35">
        <w:rPr>
          <w:rFonts w:ascii="Times New Roman" w:hAnsi="Times New Roman"/>
          <w:sz w:val="28"/>
          <w:szCs w:val="28"/>
        </w:rPr>
        <w:t xml:space="preserve"> хлорфосфатов 1а, б</w:t>
      </w:r>
      <w:r w:rsidRPr="00605020">
        <w:rPr>
          <w:rFonts w:ascii="Times New Roman" w:hAnsi="Times New Roman"/>
          <w:sz w:val="28"/>
          <w:szCs w:val="28"/>
        </w:rPr>
        <w:t xml:space="preserve"> с 3-гидроксипропанонитрилом 2 в системе </w:t>
      </w:r>
      <w:r w:rsidRPr="00605020">
        <w:rPr>
          <w:rFonts w:ascii="Times New Roman" w:hAnsi="Times New Roman"/>
          <w:sz w:val="28"/>
          <w:szCs w:val="28"/>
          <w:lang w:val="en-US"/>
        </w:rPr>
        <w:t>Py</w:t>
      </w:r>
      <w:r w:rsidRPr="00605020">
        <w:rPr>
          <w:rFonts w:ascii="Times New Roman" w:hAnsi="Times New Roman"/>
          <w:sz w:val="28"/>
          <w:szCs w:val="28"/>
        </w:rPr>
        <w:t>/</w:t>
      </w:r>
      <w:r w:rsidRPr="00605020">
        <w:rPr>
          <w:rFonts w:ascii="Times New Roman" w:hAnsi="Times New Roman"/>
          <w:sz w:val="28"/>
          <w:szCs w:val="28"/>
          <w:lang w:val="en-US"/>
        </w:rPr>
        <w:t>Et</w:t>
      </w:r>
      <w:r w:rsidRPr="00605020">
        <w:rPr>
          <w:rFonts w:ascii="Times New Roman" w:hAnsi="Times New Roman"/>
          <w:sz w:val="28"/>
          <w:szCs w:val="28"/>
          <w:vertAlign w:val="subscript"/>
        </w:rPr>
        <w:t>2</w:t>
      </w:r>
      <w:r w:rsidRPr="00605020">
        <w:rPr>
          <w:rFonts w:ascii="Times New Roman" w:hAnsi="Times New Roman"/>
          <w:sz w:val="28"/>
          <w:szCs w:val="28"/>
          <w:lang w:val="en-US"/>
        </w:rPr>
        <w:t>O</w:t>
      </w:r>
    </w:p>
    <w:p w:rsidR="0015237A" w:rsidRPr="0015237A" w:rsidRDefault="0015237A" w:rsidP="00FE4AD6">
      <w:pPr>
        <w:spacing w:after="0" w:line="240" w:lineRule="auto"/>
        <w:ind w:left="0" w:firstLine="709"/>
        <w:jc w:val="both"/>
        <w:rPr>
          <w:rFonts w:ascii="Times New Roman" w:hAnsi="Times New Roman"/>
          <w:sz w:val="28"/>
          <w:szCs w:val="28"/>
        </w:rPr>
      </w:pPr>
    </w:p>
    <w:p w:rsidR="00822498" w:rsidRPr="00110E82" w:rsidRDefault="00822498" w:rsidP="00E81AC3">
      <w:pPr>
        <w:autoSpaceDE w:val="0"/>
        <w:autoSpaceDN w:val="0"/>
        <w:adjustRightInd w:val="0"/>
        <w:spacing w:after="0" w:line="240" w:lineRule="auto"/>
        <w:ind w:left="0" w:firstLine="709"/>
        <w:jc w:val="both"/>
        <w:rPr>
          <w:rFonts w:ascii="Times New Roman" w:hAnsi="Times New Roman"/>
          <w:sz w:val="28"/>
          <w:szCs w:val="28"/>
        </w:rPr>
      </w:pPr>
      <w:r w:rsidRPr="00110E82">
        <w:rPr>
          <w:rFonts w:ascii="Times New Roman" w:hAnsi="Times New Roman"/>
          <w:sz w:val="28"/>
          <w:szCs w:val="28"/>
        </w:rPr>
        <w:t xml:space="preserve">Мониторинг реакции осуществляли методом ЯМР </w:t>
      </w:r>
      <w:r w:rsidRPr="00110E82">
        <w:rPr>
          <w:rFonts w:ascii="Times New Roman" w:hAnsi="Times New Roman"/>
          <w:sz w:val="28"/>
          <w:szCs w:val="28"/>
          <w:vertAlign w:val="superscript"/>
        </w:rPr>
        <w:t>31</w:t>
      </w:r>
      <w:r w:rsidRPr="00110E82">
        <w:rPr>
          <w:rFonts w:ascii="Times New Roman" w:hAnsi="Times New Roman"/>
          <w:sz w:val="28"/>
          <w:szCs w:val="28"/>
        </w:rPr>
        <w:t>Р спектроскопии по исчезновению сиг</w:t>
      </w:r>
      <w:r w:rsidR="00CD4D35">
        <w:rPr>
          <w:rFonts w:ascii="Times New Roman" w:hAnsi="Times New Roman"/>
          <w:sz w:val="28"/>
          <w:szCs w:val="28"/>
        </w:rPr>
        <w:t>налов исходных хлорфосфатов 1а-б</w:t>
      </w:r>
      <w:r w:rsidRPr="00110E82">
        <w:rPr>
          <w:rFonts w:ascii="Times New Roman" w:hAnsi="Times New Roman"/>
          <w:sz w:val="28"/>
          <w:szCs w:val="28"/>
        </w:rPr>
        <w:t xml:space="preserve"> в области 5</w:t>
      </w:r>
      <w:r w:rsidRPr="00110E82">
        <w:rPr>
          <w:rFonts w:ascii="Times New Roman" w:hAnsi="Times New Roman"/>
          <w:bCs/>
          <w:sz w:val="28"/>
          <w:szCs w:val="28"/>
        </w:rPr>
        <w:t>-</w:t>
      </w:r>
      <w:r w:rsidR="00CD4D35">
        <w:rPr>
          <w:rFonts w:ascii="Times New Roman" w:hAnsi="Times New Roman"/>
          <w:sz w:val="28"/>
          <w:szCs w:val="28"/>
        </w:rPr>
        <w:t>6 м.д. и появлению сигна</w:t>
      </w:r>
      <w:r w:rsidRPr="00110E82">
        <w:rPr>
          <w:rFonts w:ascii="Times New Roman" w:hAnsi="Times New Roman"/>
          <w:sz w:val="28"/>
          <w:szCs w:val="28"/>
        </w:rPr>
        <w:t>лов целевых соединений 3а-в при -1</w:t>
      </w:r>
      <w:r w:rsidRPr="00110E82">
        <w:rPr>
          <w:rFonts w:ascii="Times New Roman" w:hAnsi="Times New Roman"/>
          <w:bCs/>
          <w:sz w:val="28"/>
          <w:szCs w:val="28"/>
        </w:rPr>
        <w:t>÷</w:t>
      </w:r>
      <w:r w:rsidRPr="00110E82">
        <w:rPr>
          <w:rFonts w:ascii="Times New Roman" w:hAnsi="Times New Roman"/>
          <w:sz w:val="28"/>
          <w:szCs w:val="28"/>
        </w:rPr>
        <w:t xml:space="preserve">-2 м. д. </w:t>
      </w:r>
    </w:p>
    <w:p w:rsidR="00822498" w:rsidRPr="00CD4D35" w:rsidRDefault="00822498" w:rsidP="00E81AC3">
      <w:pPr>
        <w:spacing w:after="0" w:line="240" w:lineRule="auto"/>
        <w:ind w:left="0" w:firstLine="709"/>
        <w:jc w:val="both"/>
        <w:rPr>
          <w:rFonts w:ascii="Times New Roman" w:hAnsi="Times New Roman"/>
          <w:sz w:val="28"/>
          <w:szCs w:val="28"/>
        </w:rPr>
      </w:pPr>
    </w:p>
    <w:p w:rsidR="00822498" w:rsidRPr="00605020" w:rsidRDefault="00822498" w:rsidP="000A4A01">
      <w:pPr>
        <w:spacing w:after="0" w:line="240" w:lineRule="auto"/>
        <w:ind w:left="0"/>
        <w:jc w:val="both"/>
        <w:rPr>
          <w:rFonts w:ascii="Times New Roman" w:hAnsi="Times New Roman"/>
          <w:sz w:val="28"/>
          <w:szCs w:val="28"/>
        </w:rPr>
      </w:pPr>
      <w:r w:rsidRPr="00605020">
        <w:rPr>
          <w:rFonts w:ascii="Times New Roman" w:hAnsi="Times New Roman"/>
          <w:sz w:val="28"/>
          <w:szCs w:val="28"/>
        </w:rPr>
        <w:t>Таблица</w:t>
      </w:r>
      <w:r w:rsidR="00EE2275" w:rsidRPr="00605020">
        <w:rPr>
          <w:rFonts w:ascii="Times New Roman" w:hAnsi="Times New Roman"/>
          <w:sz w:val="28"/>
          <w:szCs w:val="28"/>
        </w:rPr>
        <w:t xml:space="preserve"> 1 - </w:t>
      </w:r>
      <w:r w:rsidRPr="00605020">
        <w:rPr>
          <w:rFonts w:ascii="Times New Roman" w:hAnsi="Times New Roman"/>
          <w:sz w:val="28"/>
          <w:szCs w:val="28"/>
        </w:rPr>
        <w:t xml:space="preserve"> Син</w:t>
      </w:r>
      <w:r w:rsidR="00CD4D35">
        <w:rPr>
          <w:rFonts w:ascii="Times New Roman" w:hAnsi="Times New Roman"/>
          <w:sz w:val="28"/>
          <w:szCs w:val="28"/>
        </w:rPr>
        <w:t>тез функциональных фосфатов 3а, б</w:t>
      </w:r>
      <w:r w:rsidRPr="00605020">
        <w:rPr>
          <w:rFonts w:ascii="Times New Roman" w:hAnsi="Times New Roman"/>
          <w:sz w:val="28"/>
          <w:szCs w:val="28"/>
          <w:vertAlign w:val="superscript"/>
        </w:rPr>
        <w:t>а</w:t>
      </w:r>
    </w:p>
    <w:p w:rsidR="00822498" w:rsidRPr="00605020" w:rsidRDefault="00822498" w:rsidP="00E81AC3">
      <w:pPr>
        <w:spacing w:after="0" w:line="240" w:lineRule="auto"/>
        <w:ind w:left="0" w:firstLine="709"/>
        <w:jc w:val="both"/>
        <w:rPr>
          <w:rFonts w:ascii="Times New Roman" w:hAnsi="Times New Roman"/>
          <w:sz w:val="28"/>
          <w:szCs w:val="28"/>
        </w:rPr>
      </w:pPr>
    </w:p>
    <w:tbl>
      <w:tblPr>
        <w:tblW w:w="9432" w:type="dxa"/>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
        <w:gridCol w:w="1559"/>
        <w:gridCol w:w="1418"/>
        <w:gridCol w:w="1134"/>
        <w:gridCol w:w="1417"/>
        <w:gridCol w:w="1745"/>
        <w:gridCol w:w="1210"/>
      </w:tblGrid>
      <w:tr w:rsidR="00723007" w:rsidRPr="00110E82" w:rsidTr="00F75FD4">
        <w:trPr>
          <w:trHeight w:val="57"/>
          <w:jc w:val="center"/>
        </w:trPr>
        <w:tc>
          <w:tcPr>
            <w:tcW w:w="949" w:type="dxa"/>
            <w:shd w:val="clear" w:color="auto" w:fill="auto"/>
          </w:tcPr>
          <w:p w:rsidR="00822498" w:rsidRPr="00110E82" w:rsidRDefault="00822498" w:rsidP="00723007">
            <w:pPr>
              <w:spacing w:after="0" w:line="240" w:lineRule="auto"/>
              <w:ind w:left="0" w:right="-66"/>
              <w:jc w:val="center"/>
              <w:rPr>
                <w:rFonts w:ascii="Times New Roman" w:hAnsi="Times New Roman"/>
                <w:sz w:val="28"/>
                <w:szCs w:val="28"/>
              </w:rPr>
            </w:pPr>
            <w:r w:rsidRPr="00110E82">
              <w:rPr>
                <w:rFonts w:ascii="Times New Roman" w:hAnsi="Times New Roman"/>
                <w:sz w:val="28"/>
                <w:szCs w:val="28"/>
              </w:rPr>
              <w:t xml:space="preserve">№ </w:t>
            </w:r>
          </w:p>
          <w:p w:rsidR="00822498" w:rsidRPr="00110E82" w:rsidRDefault="00822498" w:rsidP="00F75FD4">
            <w:pPr>
              <w:spacing w:after="0" w:line="240" w:lineRule="auto"/>
              <w:ind w:left="-30" w:right="-66"/>
              <w:jc w:val="center"/>
              <w:rPr>
                <w:rFonts w:ascii="Times New Roman" w:hAnsi="Times New Roman"/>
                <w:sz w:val="28"/>
                <w:szCs w:val="28"/>
              </w:rPr>
            </w:pPr>
            <w:r w:rsidRPr="00110E82">
              <w:rPr>
                <w:rFonts w:ascii="Times New Roman" w:hAnsi="Times New Roman"/>
                <w:sz w:val="28"/>
                <w:szCs w:val="28"/>
              </w:rPr>
              <w:t>опыта</w:t>
            </w:r>
          </w:p>
        </w:tc>
        <w:tc>
          <w:tcPr>
            <w:tcW w:w="1559" w:type="dxa"/>
            <w:shd w:val="clear" w:color="auto" w:fill="auto"/>
          </w:tcPr>
          <w:p w:rsidR="00822498" w:rsidRPr="00110E82" w:rsidRDefault="00822498" w:rsidP="00DA522B">
            <w:pPr>
              <w:spacing w:after="0" w:line="240" w:lineRule="auto"/>
              <w:ind w:left="-108" w:right="-65" w:hanging="8"/>
              <w:jc w:val="center"/>
              <w:rPr>
                <w:rFonts w:ascii="Times New Roman" w:hAnsi="Times New Roman"/>
                <w:sz w:val="28"/>
                <w:szCs w:val="28"/>
              </w:rPr>
            </w:pPr>
            <w:r w:rsidRPr="00110E82">
              <w:rPr>
                <w:rFonts w:ascii="Times New Roman" w:hAnsi="Times New Roman"/>
                <w:sz w:val="28"/>
                <w:szCs w:val="28"/>
              </w:rPr>
              <w:t>Хлорфосфат</w:t>
            </w:r>
          </w:p>
          <w:p w:rsidR="00822498" w:rsidRPr="00110E82" w:rsidRDefault="00822498" w:rsidP="00547C40">
            <w:pPr>
              <w:spacing w:after="0" w:line="240" w:lineRule="auto"/>
              <w:ind w:left="-154" w:right="-65" w:firstLine="46"/>
              <w:jc w:val="center"/>
              <w:rPr>
                <w:rFonts w:ascii="Times New Roman" w:hAnsi="Times New Roman"/>
                <w:sz w:val="28"/>
                <w:szCs w:val="28"/>
              </w:rPr>
            </w:pPr>
            <w:r w:rsidRPr="00110E82">
              <w:rPr>
                <w:rFonts w:ascii="Times New Roman" w:hAnsi="Times New Roman"/>
                <w:sz w:val="28"/>
                <w:szCs w:val="28"/>
              </w:rPr>
              <w:t>1</w:t>
            </w:r>
            <w:r w:rsidRPr="00110E82">
              <w:rPr>
                <w:rFonts w:ascii="Times New Roman" w:hAnsi="Times New Roman"/>
                <w:sz w:val="28"/>
                <w:szCs w:val="28"/>
                <w:lang w:val="en-US"/>
              </w:rPr>
              <w:t>а-в</w:t>
            </w:r>
          </w:p>
        </w:tc>
        <w:tc>
          <w:tcPr>
            <w:tcW w:w="1418" w:type="dxa"/>
            <w:shd w:val="clear" w:color="auto" w:fill="auto"/>
          </w:tcPr>
          <w:p w:rsidR="00822498" w:rsidRPr="00110E82" w:rsidRDefault="00822498" w:rsidP="00723007">
            <w:pPr>
              <w:spacing w:after="0" w:line="240" w:lineRule="auto"/>
              <w:ind w:left="0"/>
              <w:jc w:val="center"/>
              <w:rPr>
                <w:rFonts w:ascii="Times New Roman" w:hAnsi="Times New Roman"/>
                <w:sz w:val="28"/>
                <w:szCs w:val="28"/>
              </w:rPr>
            </w:pPr>
            <w:proofErr w:type="gramStart"/>
            <w:r w:rsidRPr="00110E82">
              <w:rPr>
                <w:rFonts w:ascii="Times New Roman" w:hAnsi="Times New Roman"/>
                <w:sz w:val="28"/>
                <w:szCs w:val="28"/>
              </w:rPr>
              <w:t>Темпера</w:t>
            </w:r>
            <w:r w:rsidR="00DA522B">
              <w:rPr>
                <w:rFonts w:ascii="Times New Roman" w:hAnsi="Times New Roman"/>
                <w:sz w:val="28"/>
                <w:szCs w:val="28"/>
              </w:rPr>
              <w:t>-</w:t>
            </w:r>
            <w:r w:rsidRPr="00110E82">
              <w:rPr>
                <w:rFonts w:ascii="Times New Roman" w:hAnsi="Times New Roman"/>
                <w:sz w:val="28"/>
                <w:szCs w:val="28"/>
              </w:rPr>
              <w:t>тура</w:t>
            </w:r>
            <w:proofErr w:type="gramEnd"/>
            <w:r w:rsidRPr="00110E82">
              <w:rPr>
                <w:rFonts w:ascii="Times New Roman" w:hAnsi="Times New Roman"/>
                <w:sz w:val="28"/>
                <w:szCs w:val="28"/>
              </w:rPr>
              <w:t xml:space="preserve">, </w:t>
            </w:r>
          </w:p>
          <w:p w:rsidR="00822498" w:rsidRPr="00110E82" w:rsidRDefault="00822498" w:rsidP="00723007">
            <w:pPr>
              <w:spacing w:after="0" w:line="240" w:lineRule="auto"/>
              <w:ind w:left="0"/>
              <w:jc w:val="center"/>
              <w:rPr>
                <w:rFonts w:ascii="Times New Roman" w:hAnsi="Times New Roman"/>
                <w:sz w:val="28"/>
                <w:szCs w:val="28"/>
              </w:rPr>
            </w:pPr>
            <w:r w:rsidRPr="00110E82">
              <w:rPr>
                <w:rFonts w:ascii="Times New Roman" w:hAnsi="Times New Roman"/>
                <w:sz w:val="28"/>
                <w:szCs w:val="28"/>
                <w:vertAlign w:val="superscript"/>
              </w:rPr>
              <w:t>о</w:t>
            </w:r>
            <w:r w:rsidRPr="00110E82">
              <w:rPr>
                <w:rFonts w:ascii="Times New Roman" w:hAnsi="Times New Roman"/>
                <w:sz w:val="28"/>
                <w:szCs w:val="28"/>
              </w:rPr>
              <w:t>С</w:t>
            </w:r>
          </w:p>
        </w:tc>
        <w:tc>
          <w:tcPr>
            <w:tcW w:w="1134" w:type="dxa"/>
            <w:shd w:val="clear" w:color="auto" w:fill="auto"/>
          </w:tcPr>
          <w:p w:rsidR="00822498" w:rsidRPr="00110E82" w:rsidRDefault="00822498" w:rsidP="00723007">
            <w:pPr>
              <w:spacing w:after="0" w:line="240" w:lineRule="auto"/>
              <w:ind w:left="0" w:firstLine="45"/>
              <w:jc w:val="center"/>
              <w:rPr>
                <w:rFonts w:ascii="Times New Roman" w:hAnsi="Times New Roman"/>
                <w:sz w:val="28"/>
                <w:szCs w:val="28"/>
              </w:rPr>
            </w:pPr>
            <w:r w:rsidRPr="00110E82">
              <w:rPr>
                <w:rFonts w:ascii="Times New Roman" w:hAnsi="Times New Roman"/>
                <w:sz w:val="28"/>
                <w:szCs w:val="28"/>
              </w:rPr>
              <w:t>Время,</w:t>
            </w:r>
          </w:p>
          <w:p w:rsidR="00822498" w:rsidRPr="00110E82" w:rsidRDefault="00822498" w:rsidP="00723007">
            <w:pPr>
              <w:spacing w:after="0" w:line="240" w:lineRule="auto"/>
              <w:ind w:left="0" w:firstLine="45"/>
              <w:jc w:val="center"/>
              <w:rPr>
                <w:rFonts w:ascii="Times New Roman" w:hAnsi="Times New Roman"/>
                <w:sz w:val="28"/>
                <w:szCs w:val="28"/>
              </w:rPr>
            </w:pPr>
            <w:r w:rsidRPr="00110E82">
              <w:rPr>
                <w:rFonts w:ascii="Times New Roman" w:hAnsi="Times New Roman"/>
                <w:sz w:val="28"/>
                <w:szCs w:val="28"/>
              </w:rPr>
              <w:t xml:space="preserve"> ч</w:t>
            </w:r>
          </w:p>
        </w:tc>
        <w:tc>
          <w:tcPr>
            <w:tcW w:w="1417" w:type="dxa"/>
            <w:shd w:val="clear" w:color="auto" w:fill="auto"/>
          </w:tcPr>
          <w:p w:rsidR="00822498" w:rsidRPr="00110E82" w:rsidRDefault="00822498" w:rsidP="00723007">
            <w:pPr>
              <w:spacing w:after="0" w:line="240" w:lineRule="auto"/>
              <w:ind w:left="0" w:firstLine="16"/>
              <w:jc w:val="center"/>
              <w:rPr>
                <w:rFonts w:ascii="Times New Roman" w:hAnsi="Times New Roman"/>
                <w:sz w:val="28"/>
                <w:szCs w:val="28"/>
              </w:rPr>
            </w:pPr>
            <w:r w:rsidRPr="00110E82">
              <w:rPr>
                <w:rFonts w:ascii="Times New Roman" w:hAnsi="Times New Roman"/>
                <w:sz w:val="28"/>
                <w:szCs w:val="28"/>
              </w:rPr>
              <w:t>Конвер</w:t>
            </w:r>
            <w:r w:rsidR="00110E82">
              <w:rPr>
                <w:rFonts w:ascii="Times New Roman" w:hAnsi="Times New Roman"/>
                <w:sz w:val="28"/>
                <w:szCs w:val="28"/>
              </w:rPr>
              <w:t>-</w:t>
            </w:r>
            <w:r w:rsidRPr="00110E82">
              <w:rPr>
                <w:rFonts w:ascii="Times New Roman" w:hAnsi="Times New Roman"/>
                <w:sz w:val="28"/>
                <w:szCs w:val="28"/>
              </w:rPr>
              <w:t>сия</w:t>
            </w:r>
            <w:r w:rsidRPr="00110E82">
              <w:rPr>
                <w:rFonts w:ascii="Times New Roman" w:hAnsi="Times New Roman"/>
                <w:sz w:val="28"/>
                <w:szCs w:val="28"/>
                <w:vertAlign w:val="superscript"/>
              </w:rPr>
              <w:t>б</w:t>
            </w:r>
          </w:p>
          <w:p w:rsidR="00822498" w:rsidRPr="00110E82" w:rsidRDefault="00822498" w:rsidP="00723007">
            <w:pPr>
              <w:spacing w:after="0" w:line="240" w:lineRule="auto"/>
              <w:ind w:left="0" w:firstLine="16"/>
              <w:jc w:val="center"/>
              <w:rPr>
                <w:rFonts w:ascii="Times New Roman" w:hAnsi="Times New Roman"/>
                <w:sz w:val="28"/>
                <w:szCs w:val="28"/>
              </w:rPr>
            </w:pPr>
            <w:r w:rsidRPr="00110E82">
              <w:rPr>
                <w:rFonts w:ascii="Times New Roman" w:hAnsi="Times New Roman"/>
                <w:sz w:val="28"/>
                <w:szCs w:val="28"/>
              </w:rPr>
              <w:t>1а-в, %</w:t>
            </w:r>
          </w:p>
        </w:tc>
        <w:tc>
          <w:tcPr>
            <w:tcW w:w="1745" w:type="dxa"/>
            <w:shd w:val="clear" w:color="auto" w:fill="auto"/>
          </w:tcPr>
          <w:p w:rsidR="00822498" w:rsidRPr="00110E82" w:rsidRDefault="00822498" w:rsidP="00723007">
            <w:pPr>
              <w:spacing w:after="0" w:line="240" w:lineRule="auto"/>
              <w:ind w:left="0"/>
              <w:jc w:val="center"/>
              <w:rPr>
                <w:rFonts w:ascii="Times New Roman" w:hAnsi="Times New Roman"/>
                <w:sz w:val="28"/>
                <w:szCs w:val="28"/>
              </w:rPr>
            </w:pPr>
            <w:r w:rsidRPr="00110E82">
              <w:rPr>
                <w:rFonts w:ascii="Times New Roman" w:hAnsi="Times New Roman"/>
                <w:sz w:val="28"/>
                <w:szCs w:val="28"/>
              </w:rPr>
              <w:t>Фосфат</w:t>
            </w:r>
          </w:p>
          <w:p w:rsidR="00822498" w:rsidRPr="00110E82" w:rsidRDefault="00822498" w:rsidP="00723007">
            <w:pPr>
              <w:spacing w:after="0" w:line="240" w:lineRule="auto"/>
              <w:ind w:left="0"/>
              <w:jc w:val="center"/>
              <w:rPr>
                <w:rFonts w:ascii="Times New Roman" w:hAnsi="Times New Roman"/>
                <w:sz w:val="28"/>
                <w:szCs w:val="28"/>
              </w:rPr>
            </w:pPr>
            <w:r w:rsidRPr="00110E82">
              <w:rPr>
                <w:rFonts w:ascii="Times New Roman" w:hAnsi="Times New Roman"/>
                <w:sz w:val="28"/>
                <w:szCs w:val="28"/>
              </w:rPr>
              <w:t>3а-в</w:t>
            </w:r>
          </w:p>
        </w:tc>
        <w:tc>
          <w:tcPr>
            <w:tcW w:w="1210" w:type="dxa"/>
            <w:shd w:val="clear" w:color="auto" w:fill="auto"/>
          </w:tcPr>
          <w:p w:rsidR="00822498" w:rsidRPr="00110E82" w:rsidRDefault="00822498" w:rsidP="00723007">
            <w:pPr>
              <w:spacing w:after="0" w:line="240" w:lineRule="auto"/>
              <w:ind w:left="0" w:firstLine="33"/>
              <w:jc w:val="center"/>
              <w:rPr>
                <w:rFonts w:ascii="Times New Roman" w:hAnsi="Times New Roman"/>
                <w:sz w:val="28"/>
                <w:szCs w:val="28"/>
              </w:rPr>
            </w:pPr>
            <w:r w:rsidRPr="00110E82">
              <w:rPr>
                <w:rFonts w:ascii="Times New Roman" w:hAnsi="Times New Roman"/>
                <w:sz w:val="28"/>
                <w:szCs w:val="28"/>
              </w:rPr>
              <w:t>Выход</w:t>
            </w:r>
            <w:r w:rsidRPr="00110E82">
              <w:rPr>
                <w:rFonts w:ascii="Times New Roman" w:hAnsi="Times New Roman"/>
                <w:sz w:val="28"/>
                <w:szCs w:val="28"/>
                <w:vertAlign w:val="superscript"/>
              </w:rPr>
              <w:t>в</w:t>
            </w:r>
            <w:r w:rsidRPr="00110E82">
              <w:rPr>
                <w:rFonts w:ascii="Times New Roman" w:hAnsi="Times New Roman"/>
                <w:sz w:val="28"/>
                <w:szCs w:val="28"/>
              </w:rPr>
              <w:t xml:space="preserve">, </w:t>
            </w:r>
          </w:p>
          <w:p w:rsidR="00822498" w:rsidRPr="00110E82" w:rsidRDefault="00822498" w:rsidP="00723007">
            <w:pPr>
              <w:spacing w:after="0" w:line="240" w:lineRule="auto"/>
              <w:ind w:left="0" w:firstLine="33"/>
              <w:jc w:val="center"/>
              <w:rPr>
                <w:rFonts w:ascii="Times New Roman" w:hAnsi="Times New Roman"/>
                <w:sz w:val="28"/>
                <w:szCs w:val="28"/>
              </w:rPr>
            </w:pPr>
            <w:r w:rsidRPr="00110E82">
              <w:rPr>
                <w:rFonts w:ascii="Times New Roman" w:hAnsi="Times New Roman"/>
                <w:sz w:val="28"/>
                <w:szCs w:val="28"/>
              </w:rPr>
              <w:t>%</w:t>
            </w:r>
          </w:p>
        </w:tc>
      </w:tr>
      <w:tr w:rsidR="00723007" w:rsidRPr="00110E82" w:rsidTr="00F75FD4">
        <w:trPr>
          <w:trHeight w:val="57"/>
          <w:jc w:val="center"/>
        </w:trPr>
        <w:tc>
          <w:tcPr>
            <w:tcW w:w="949" w:type="dxa"/>
            <w:shd w:val="clear" w:color="auto" w:fill="auto"/>
          </w:tcPr>
          <w:p w:rsidR="00822498" w:rsidRPr="00110E82" w:rsidRDefault="00822498" w:rsidP="00723007">
            <w:pPr>
              <w:spacing w:after="0" w:line="240" w:lineRule="auto"/>
              <w:ind w:left="0" w:right="-66"/>
              <w:jc w:val="center"/>
              <w:rPr>
                <w:rFonts w:ascii="Times New Roman" w:hAnsi="Times New Roman"/>
                <w:sz w:val="28"/>
                <w:szCs w:val="28"/>
              </w:rPr>
            </w:pPr>
          </w:p>
          <w:p w:rsidR="00822498" w:rsidRPr="00110E82" w:rsidRDefault="00822498" w:rsidP="00723007">
            <w:pPr>
              <w:spacing w:after="0" w:line="240" w:lineRule="auto"/>
              <w:ind w:left="0" w:right="-66"/>
              <w:jc w:val="center"/>
              <w:rPr>
                <w:rFonts w:ascii="Times New Roman" w:hAnsi="Times New Roman"/>
                <w:sz w:val="28"/>
                <w:szCs w:val="28"/>
              </w:rPr>
            </w:pPr>
          </w:p>
          <w:p w:rsidR="00822498" w:rsidRPr="00110E82" w:rsidRDefault="00822498" w:rsidP="00723007">
            <w:pPr>
              <w:spacing w:after="0" w:line="240" w:lineRule="auto"/>
              <w:ind w:left="0" w:right="-66"/>
              <w:jc w:val="center"/>
              <w:rPr>
                <w:rFonts w:ascii="Times New Roman" w:hAnsi="Times New Roman"/>
                <w:sz w:val="28"/>
                <w:szCs w:val="28"/>
                <w:lang w:val="en-US"/>
              </w:rPr>
            </w:pPr>
            <w:r w:rsidRPr="00110E82">
              <w:rPr>
                <w:rFonts w:ascii="Times New Roman" w:hAnsi="Times New Roman"/>
                <w:sz w:val="28"/>
                <w:szCs w:val="28"/>
                <w:lang w:val="en-US"/>
              </w:rPr>
              <w:t>1</w:t>
            </w:r>
          </w:p>
        </w:tc>
        <w:tc>
          <w:tcPr>
            <w:tcW w:w="1559" w:type="dxa"/>
            <w:shd w:val="clear" w:color="auto" w:fill="auto"/>
            <w:vAlign w:val="center"/>
          </w:tcPr>
          <w:p w:rsidR="00822498" w:rsidRPr="00110E82" w:rsidRDefault="00822498" w:rsidP="00284F60">
            <w:pPr>
              <w:spacing w:after="0" w:line="240" w:lineRule="auto"/>
              <w:ind w:left="-154" w:right="-65"/>
              <w:jc w:val="center"/>
              <w:rPr>
                <w:rFonts w:ascii="Times New Roman" w:hAnsi="Times New Roman"/>
                <w:sz w:val="28"/>
                <w:szCs w:val="28"/>
                <w:lang w:val="pt-BR"/>
              </w:rPr>
            </w:pPr>
            <w:r w:rsidRPr="00110E82">
              <w:rPr>
                <w:rFonts w:ascii="Times New Roman" w:hAnsi="Times New Roman"/>
                <w:sz w:val="28"/>
                <w:szCs w:val="28"/>
              </w:rPr>
              <w:object w:dxaOrig="1623" w:dyaOrig="1589">
                <v:shape id="_x0000_i1026" type="#_x0000_t75" style="width:55.5pt;height:55.5pt" o:ole="">
                  <v:imagedata r:id="rId19" o:title=""/>
                </v:shape>
                <o:OLEObject Type="Embed" ProgID="ChemDraw.Document.6.0" ShapeID="_x0000_i1026" DrawAspect="Content" ObjectID="_1601534347" r:id="rId20"/>
              </w:object>
            </w:r>
          </w:p>
        </w:tc>
        <w:tc>
          <w:tcPr>
            <w:tcW w:w="1418" w:type="dxa"/>
            <w:shd w:val="clear" w:color="auto" w:fill="auto"/>
          </w:tcPr>
          <w:p w:rsidR="00822498" w:rsidRPr="00110E82" w:rsidRDefault="00822498" w:rsidP="00723007">
            <w:pPr>
              <w:spacing w:after="0" w:line="240" w:lineRule="auto"/>
              <w:ind w:left="0"/>
              <w:jc w:val="center"/>
              <w:rPr>
                <w:rFonts w:ascii="Times New Roman" w:hAnsi="Times New Roman"/>
                <w:sz w:val="28"/>
                <w:szCs w:val="28"/>
              </w:rPr>
            </w:pPr>
          </w:p>
          <w:p w:rsidR="00822498" w:rsidRPr="00110E82" w:rsidRDefault="00822498" w:rsidP="00723007">
            <w:pPr>
              <w:spacing w:after="0" w:line="240" w:lineRule="auto"/>
              <w:ind w:left="0"/>
              <w:jc w:val="center"/>
              <w:rPr>
                <w:rFonts w:ascii="Times New Roman" w:hAnsi="Times New Roman"/>
                <w:sz w:val="28"/>
                <w:szCs w:val="28"/>
              </w:rPr>
            </w:pPr>
          </w:p>
          <w:p w:rsidR="00822498" w:rsidRPr="00110E82" w:rsidRDefault="00822498" w:rsidP="00723007">
            <w:pPr>
              <w:spacing w:after="0" w:line="240" w:lineRule="auto"/>
              <w:ind w:left="0"/>
              <w:jc w:val="center"/>
              <w:rPr>
                <w:rFonts w:ascii="Times New Roman" w:hAnsi="Times New Roman"/>
                <w:sz w:val="28"/>
                <w:szCs w:val="28"/>
              </w:rPr>
            </w:pPr>
            <w:r w:rsidRPr="00110E82">
              <w:rPr>
                <w:rFonts w:ascii="Times New Roman" w:hAnsi="Times New Roman"/>
                <w:sz w:val="28"/>
                <w:szCs w:val="28"/>
              </w:rPr>
              <w:t>20-22</w:t>
            </w:r>
          </w:p>
        </w:tc>
        <w:tc>
          <w:tcPr>
            <w:tcW w:w="1134" w:type="dxa"/>
            <w:shd w:val="clear" w:color="auto" w:fill="auto"/>
          </w:tcPr>
          <w:p w:rsidR="00822498" w:rsidRPr="00110E82" w:rsidRDefault="00822498" w:rsidP="00723007">
            <w:pPr>
              <w:spacing w:after="0" w:line="240" w:lineRule="auto"/>
              <w:ind w:left="0" w:firstLine="45"/>
              <w:jc w:val="center"/>
              <w:rPr>
                <w:rFonts w:ascii="Times New Roman" w:hAnsi="Times New Roman"/>
                <w:sz w:val="28"/>
                <w:szCs w:val="28"/>
              </w:rPr>
            </w:pPr>
          </w:p>
          <w:p w:rsidR="00822498" w:rsidRPr="00110E82" w:rsidRDefault="00822498" w:rsidP="00723007">
            <w:pPr>
              <w:spacing w:after="0" w:line="240" w:lineRule="auto"/>
              <w:ind w:left="0" w:firstLine="45"/>
              <w:jc w:val="center"/>
              <w:rPr>
                <w:rFonts w:ascii="Times New Roman" w:hAnsi="Times New Roman"/>
                <w:sz w:val="28"/>
                <w:szCs w:val="28"/>
              </w:rPr>
            </w:pPr>
          </w:p>
          <w:p w:rsidR="00822498" w:rsidRPr="00110E82" w:rsidRDefault="00822498" w:rsidP="00723007">
            <w:pPr>
              <w:spacing w:after="0" w:line="240" w:lineRule="auto"/>
              <w:ind w:left="0" w:firstLine="45"/>
              <w:jc w:val="center"/>
              <w:rPr>
                <w:rFonts w:ascii="Times New Roman" w:hAnsi="Times New Roman"/>
                <w:sz w:val="28"/>
                <w:szCs w:val="28"/>
              </w:rPr>
            </w:pPr>
            <w:r w:rsidRPr="00110E82">
              <w:rPr>
                <w:rFonts w:ascii="Times New Roman" w:hAnsi="Times New Roman"/>
                <w:sz w:val="28"/>
                <w:szCs w:val="28"/>
              </w:rPr>
              <w:t>8</w:t>
            </w:r>
          </w:p>
        </w:tc>
        <w:tc>
          <w:tcPr>
            <w:tcW w:w="1417" w:type="dxa"/>
            <w:shd w:val="clear" w:color="auto" w:fill="auto"/>
          </w:tcPr>
          <w:p w:rsidR="00822498" w:rsidRPr="00110E82" w:rsidRDefault="00822498" w:rsidP="00723007">
            <w:pPr>
              <w:spacing w:after="0" w:line="240" w:lineRule="auto"/>
              <w:ind w:left="0" w:firstLine="16"/>
              <w:jc w:val="center"/>
              <w:rPr>
                <w:rFonts w:ascii="Times New Roman" w:hAnsi="Times New Roman"/>
                <w:sz w:val="28"/>
                <w:szCs w:val="28"/>
              </w:rPr>
            </w:pPr>
          </w:p>
          <w:p w:rsidR="00822498" w:rsidRPr="00110E82" w:rsidRDefault="00822498" w:rsidP="00723007">
            <w:pPr>
              <w:spacing w:after="0" w:line="240" w:lineRule="auto"/>
              <w:ind w:left="0" w:firstLine="16"/>
              <w:jc w:val="center"/>
              <w:rPr>
                <w:rFonts w:ascii="Times New Roman" w:hAnsi="Times New Roman"/>
                <w:sz w:val="28"/>
                <w:szCs w:val="28"/>
              </w:rPr>
            </w:pPr>
          </w:p>
          <w:p w:rsidR="00822498" w:rsidRPr="00110E82" w:rsidRDefault="00822498" w:rsidP="00723007">
            <w:pPr>
              <w:spacing w:after="0" w:line="240" w:lineRule="auto"/>
              <w:ind w:left="0" w:firstLine="16"/>
              <w:jc w:val="center"/>
              <w:rPr>
                <w:rFonts w:ascii="Times New Roman" w:hAnsi="Times New Roman"/>
                <w:sz w:val="28"/>
                <w:szCs w:val="28"/>
              </w:rPr>
            </w:pPr>
            <w:r w:rsidRPr="00110E82">
              <w:rPr>
                <w:rFonts w:ascii="Times New Roman" w:hAnsi="Times New Roman"/>
                <w:sz w:val="28"/>
                <w:szCs w:val="28"/>
              </w:rPr>
              <w:t>100</w:t>
            </w:r>
          </w:p>
        </w:tc>
        <w:tc>
          <w:tcPr>
            <w:tcW w:w="1745" w:type="dxa"/>
            <w:shd w:val="clear" w:color="auto" w:fill="auto"/>
            <w:vAlign w:val="center"/>
          </w:tcPr>
          <w:p w:rsidR="00822498" w:rsidRPr="00110E82" w:rsidRDefault="00284F60" w:rsidP="00284F60">
            <w:pPr>
              <w:spacing w:after="0" w:line="240" w:lineRule="auto"/>
              <w:ind w:left="0"/>
              <w:jc w:val="center"/>
              <w:rPr>
                <w:rFonts w:ascii="Times New Roman" w:hAnsi="Times New Roman"/>
                <w:sz w:val="28"/>
                <w:szCs w:val="28"/>
                <w:lang w:val="en-US"/>
              </w:rPr>
            </w:pPr>
            <w:r w:rsidRPr="00110E82">
              <w:rPr>
                <w:rFonts w:ascii="Times New Roman" w:hAnsi="Times New Roman"/>
                <w:sz w:val="28"/>
                <w:szCs w:val="28"/>
              </w:rPr>
              <w:object w:dxaOrig="2542" w:dyaOrig="1589">
                <v:shape id="_x0000_i1027" type="#_x0000_t75" style="width:73.5pt;height:56.25pt" o:ole="">
                  <v:imagedata r:id="rId21" o:title=""/>
                </v:shape>
                <o:OLEObject Type="Embed" ProgID="ChemDraw.Document.6.0" ShapeID="_x0000_i1027" DrawAspect="Content" ObjectID="_1601534348" r:id="rId22"/>
              </w:object>
            </w:r>
          </w:p>
        </w:tc>
        <w:tc>
          <w:tcPr>
            <w:tcW w:w="1210" w:type="dxa"/>
            <w:shd w:val="clear" w:color="auto" w:fill="auto"/>
          </w:tcPr>
          <w:p w:rsidR="00822498" w:rsidRPr="00110E82" w:rsidRDefault="00822498" w:rsidP="00723007">
            <w:pPr>
              <w:spacing w:after="0" w:line="240" w:lineRule="auto"/>
              <w:ind w:left="0" w:firstLine="33"/>
              <w:jc w:val="center"/>
              <w:rPr>
                <w:rFonts w:ascii="Times New Roman" w:hAnsi="Times New Roman"/>
                <w:sz w:val="28"/>
                <w:szCs w:val="28"/>
              </w:rPr>
            </w:pPr>
          </w:p>
          <w:p w:rsidR="00822498" w:rsidRPr="00110E82" w:rsidRDefault="00822498" w:rsidP="00723007">
            <w:pPr>
              <w:spacing w:after="0" w:line="240" w:lineRule="auto"/>
              <w:ind w:left="0" w:firstLine="33"/>
              <w:jc w:val="center"/>
              <w:rPr>
                <w:rFonts w:ascii="Times New Roman" w:hAnsi="Times New Roman"/>
                <w:sz w:val="28"/>
                <w:szCs w:val="28"/>
              </w:rPr>
            </w:pPr>
          </w:p>
          <w:p w:rsidR="00822498" w:rsidRPr="00110E82" w:rsidRDefault="00822498" w:rsidP="00723007">
            <w:pPr>
              <w:spacing w:after="0" w:line="240" w:lineRule="auto"/>
              <w:ind w:left="0" w:firstLine="33"/>
              <w:jc w:val="center"/>
              <w:rPr>
                <w:rFonts w:ascii="Times New Roman" w:hAnsi="Times New Roman"/>
                <w:sz w:val="28"/>
                <w:szCs w:val="28"/>
                <w:lang w:val="en-US"/>
              </w:rPr>
            </w:pPr>
            <w:r w:rsidRPr="00110E82">
              <w:rPr>
                <w:rFonts w:ascii="Times New Roman" w:hAnsi="Times New Roman"/>
                <w:sz w:val="28"/>
                <w:szCs w:val="28"/>
                <w:lang w:val="en-US"/>
              </w:rPr>
              <w:t>7</w:t>
            </w:r>
            <w:r w:rsidRPr="00110E82">
              <w:rPr>
                <w:rFonts w:ascii="Times New Roman" w:hAnsi="Times New Roman"/>
                <w:sz w:val="28"/>
                <w:szCs w:val="28"/>
              </w:rPr>
              <w:t>6</w:t>
            </w:r>
          </w:p>
        </w:tc>
      </w:tr>
      <w:tr w:rsidR="00723007" w:rsidRPr="00110E82" w:rsidTr="00F75FD4">
        <w:trPr>
          <w:trHeight w:val="57"/>
          <w:jc w:val="center"/>
        </w:trPr>
        <w:tc>
          <w:tcPr>
            <w:tcW w:w="949" w:type="dxa"/>
            <w:shd w:val="clear" w:color="auto" w:fill="auto"/>
          </w:tcPr>
          <w:p w:rsidR="00822498" w:rsidRPr="00110E82" w:rsidRDefault="00822498" w:rsidP="00723007">
            <w:pPr>
              <w:spacing w:after="0" w:line="240" w:lineRule="auto"/>
              <w:ind w:left="0" w:right="-66"/>
              <w:jc w:val="center"/>
              <w:rPr>
                <w:rFonts w:ascii="Times New Roman" w:hAnsi="Times New Roman"/>
                <w:sz w:val="28"/>
                <w:szCs w:val="28"/>
              </w:rPr>
            </w:pPr>
          </w:p>
          <w:p w:rsidR="00822498" w:rsidRPr="00110E82" w:rsidRDefault="00822498" w:rsidP="00723007">
            <w:pPr>
              <w:spacing w:after="0" w:line="240" w:lineRule="auto"/>
              <w:ind w:left="0" w:right="-66"/>
              <w:jc w:val="center"/>
              <w:rPr>
                <w:rFonts w:ascii="Times New Roman" w:hAnsi="Times New Roman"/>
                <w:sz w:val="28"/>
                <w:szCs w:val="28"/>
              </w:rPr>
            </w:pPr>
          </w:p>
          <w:p w:rsidR="00822498" w:rsidRPr="00110E82" w:rsidRDefault="00822498" w:rsidP="00723007">
            <w:pPr>
              <w:spacing w:after="0" w:line="240" w:lineRule="auto"/>
              <w:ind w:left="0" w:right="-66"/>
              <w:jc w:val="center"/>
              <w:rPr>
                <w:rFonts w:ascii="Times New Roman" w:hAnsi="Times New Roman"/>
                <w:sz w:val="28"/>
                <w:szCs w:val="28"/>
              </w:rPr>
            </w:pPr>
            <w:r w:rsidRPr="00110E82">
              <w:rPr>
                <w:rFonts w:ascii="Times New Roman" w:hAnsi="Times New Roman"/>
                <w:sz w:val="28"/>
                <w:szCs w:val="28"/>
              </w:rPr>
              <w:t>2</w:t>
            </w:r>
          </w:p>
        </w:tc>
        <w:tc>
          <w:tcPr>
            <w:tcW w:w="1559" w:type="dxa"/>
            <w:shd w:val="clear" w:color="auto" w:fill="auto"/>
            <w:vAlign w:val="center"/>
          </w:tcPr>
          <w:p w:rsidR="00822498" w:rsidRPr="00110E82" w:rsidRDefault="00822498" w:rsidP="00284F60">
            <w:pPr>
              <w:spacing w:after="0" w:line="240" w:lineRule="auto"/>
              <w:ind w:left="-154" w:right="-65"/>
              <w:jc w:val="center"/>
              <w:rPr>
                <w:rFonts w:ascii="Times New Roman" w:hAnsi="Times New Roman"/>
                <w:sz w:val="28"/>
                <w:szCs w:val="28"/>
                <w:lang w:val="pt-BR"/>
              </w:rPr>
            </w:pPr>
            <w:r w:rsidRPr="00110E82">
              <w:rPr>
                <w:rFonts w:ascii="Times New Roman" w:hAnsi="Times New Roman"/>
                <w:sz w:val="28"/>
                <w:szCs w:val="28"/>
              </w:rPr>
              <w:object w:dxaOrig="1812" w:dyaOrig="1829">
                <v:shape id="_x0000_i1028" type="#_x0000_t75" style="width:63.75pt;height:64.5pt" o:ole="">
                  <v:imagedata r:id="rId23" o:title=""/>
                </v:shape>
                <o:OLEObject Type="Embed" ProgID="ChemDraw.Document.6.0" ShapeID="_x0000_i1028" DrawAspect="Content" ObjectID="_1601534349" r:id="rId24"/>
              </w:object>
            </w:r>
          </w:p>
        </w:tc>
        <w:tc>
          <w:tcPr>
            <w:tcW w:w="1418" w:type="dxa"/>
            <w:shd w:val="clear" w:color="auto" w:fill="auto"/>
          </w:tcPr>
          <w:p w:rsidR="00822498" w:rsidRPr="00110E82" w:rsidRDefault="00822498" w:rsidP="00723007">
            <w:pPr>
              <w:spacing w:after="0" w:line="240" w:lineRule="auto"/>
              <w:ind w:left="0"/>
              <w:jc w:val="center"/>
              <w:rPr>
                <w:rFonts w:ascii="Times New Roman" w:hAnsi="Times New Roman"/>
                <w:sz w:val="28"/>
                <w:szCs w:val="28"/>
              </w:rPr>
            </w:pPr>
          </w:p>
          <w:p w:rsidR="00822498" w:rsidRPr="00110E82" w:rsidRDefault="00822498" w:rsidP="00723007">
            <w:pPr>
              <w:spacing w:after="0" w:line="240" w:lineRule="auto"/>
              <w:ind w:left="0"/>
              <w:jc w:val="center"/>
              <w:rPr>
                <w:rFonts w:ascii="Times New Roman" w:hAnsi="Times New Roman"/>
                <w:sz w:val="28"/>
                <w:szCs w:val="28"/>
              </w:rPr>
            </w:pPr>
          </w:p>
          <w:p w:rsidR="00822498" w:rsidRPr="00110E82" w:rsidRDefault="00822498" w:rsidP="00723007">
            <w:pPr>
              <w:spacing w:after="0" w:line="240" w:lineRule="auto"/>
              <w:ind w:left="0"/>
              <w:jc w:val="center"/>
              <w:rPr>
                <w:rFonts w:ascii="Times New Roman" w:hAnsi="Times New Roman"/>
                <w:sz w:val="28"/>
                <w:szCs w:val="28"/>
                <w:lang w:val="pt-BR"/>
              </w:rPr>
            </w:pPr>
            <w:r w:rsidRPr="00110E82">
              <w:rPr>
                <w:rFonts w:ascii="Times New Roman" w:hAnsi="Times New Roman"/>
                <w:sz w:val="28"/>
                <w:szCs w:val="28"/>
              </w:rPr>
              <w:t>20-22</w:t>
            </w:r>
          </w:p>
        </w:tc>
        <w:tc>
          <w:tcPr>
            <w:tcW w:w="1134" w:type="dxa"/>
            <w:shd w:val="clear" w:color="auto" w:fill="auto"/>
          </w:tcPr>
          <w:p w:rsidR="00822498" w:rsidRPr="00110E82" w:rsidRDefault="00822498" w:rsidP="00723007">
            <w:pPr>
              <w:spacing w:after="0" w:line="240" w:lineRule="auto"/>
              <w:ind w:left="0" w:firstLine="45"/>
              <w:jc w:val="center"/>
              <w:rPr>
                <w:rFonts w:ascii="Times New Roman" w:hAnsi="Times New Roman"/>
                <w:sz w:val="28"/>
                <w:szCs w:val="28"/>
              </w:rPr>
            </w:pPr>
          </w:p>
          <w:p w:rsidR="00822498" w:rsidRPr="00110E82" w:rsidRDefault="00822498" w:rsidP="00723007">
            <w:pPr>
              <w:spacing w:after="0" w:line="240" w:lineRule="auto"/>
              <w:ind w:left="0" w:firstLine="45"/>
              <w:jc w:val="center"/>
              <w:rPr>
                <w:rFonts w:ascii="Times New Roman" w:hAnsi="Times New Roman"/>
                <w:sz w:val="28"/>
                <w:szCs w:val="28"/>
              </w:rPr>
            </w:pPr>
          </w:p>
          <w:p w:rsidR="00822498" w:rsidRPr="00110E82" w:rsidRDefault="00822498" w:rsidP="00723007">
            <w:pPr>
              <w:spacing w:after="0" w:line="240" w:lineRule="auto"/>
              <w:ind w:left="0" w:firstLine="45"/>
              <w:jc w:val="center"/>
              <w:rPr>
                <w:rFonts w:ascii="Times New Roman" w:hAnsi="Times New Roman"/>
                <w:sz w:val="28"/>
                <w:szCs w:val="28"/>
              </w:rPr>
            </w:pPr>
            <w:r w:rsidRPr="00110E82">
              <w:rPr>
                <w:rFonts w:ascii="Times New Roman" w:hAnsi="Times New Roman"/>
                <w:sz w:val="28"/>
                <w:szCs w:val="28"/>
                <w:lang w:val="en-US"/>
              </w:rPr>
              <w:t>8</w:t>
            </w:r>
          </w:p>
        </w:tc>
        <w:tc>
          <w:tcPr>
            <w:tcW w:w="1417" w:type="dxa"/>
            <w:shd w:val="clear" w:color="auto" w:fill="auto"/>
          </w:tcPr>
          <w:p w:rsidR="00822498" w:rsidRPr="00110E82" w:rsidRDefault="00822498" w:rsidP="00723007">
            <w:pPr>
              <w:spacing w:after="0" w:line="240" w:lineRule="auto"/>
              <w:ind w:left="0" w:firstLine="16"/>
              <w:jc w:val="center"/>
              <w:rPr>
                <w:rFonts w:ascii="Times New Roman" w:hAnsi="Times New Roman"/>
                <w:sz w:val="28"/>
                <w:szCs w:val="28"/>
              </w:rPr>
            </w:pPr>
          </w:p>
          <w:p w:rsidR="00822498" w:rsidRPr="00110E82" w:rsidRDefault="00822498" w:rsidP="00723007">
            <w:pPr>
              <w:spacing w:after="0" w:line="240" w:lineRule="auto"/>
              <w:ind w:left="0" w:firstLine="16"/>
              <w:jc w:val="center"/>
              <w:rPr>
                <w:rFonts w:ascii="Times New Roman" w:hAnsi="Times New Roman"/>
                <w:sz w:val="28"/>
                <w:szCs w:val="28"/>
              </w:rPr>
            </w:pPr>
          </w:p>
          <w:p w:rsidR="00822498" w:rsidRPr="00110E82" w:rsidRDefault="00822498" w:rsidP="00723007">
            <w:pPr>
              <w:spacing w:after="0" w:line="240" w:lineRule="auto"/>
              <w:ind w:left="0" w:firstLine="16"/>
              <w:jc w:val="center"/>
              <w:rPr>
                <w:rFonts w:ascii="Times New Roman" w:hAnsi="Times New Roman"/>
                <w:sz w:val="28"/>
                <w:szCs w:val="28"/>
              </w:rPr>
            </w:pPr>
            <w:r w:rsidRPr="00110E82">
              <w:rPr>
                <w:rFonts w:ascii="Times New Roman" w:hAnsi="Times New Roman"/>
                <w:sz w:val="28"/>
                <w:szCs w:val="28"/>
              </w:rPr>
              <w:t>92</w:t>
            </w:r>
          </w:p>
        </w:tc>
        <w:tc>
          <w:tcPr>
            <w:tcW w:w="1745" w:type="dxa"/>
            <w:shd w:val="clear" w:color="auto" w:fill="auto"/>
            <w:vAlign w:val="center"/>
          </w:tcPr>
          <w:p w:rsidR="00822498" w:rsidRPr="00110E82" w:rsidRDefault="00822498" w:rsidP="00284F60">
            <w:pPr>
              <w:spacing w:after="0" w:line="240" w:lineRule="auto"/>
              <w:ind w:left="0"/>
              <w:jc w:val="center"/>
              <w:rPr>
                <w:rFonts w:ascii="Times New Roman" w:hAnsi="Times New Roman"/>
                <w:sz w:val="28"/>
                <w:szCs w:val="28"/>
              </w:rPr>
            </w:pPr>
            <w:r w:rsidRPr="00110E82">
              <w:rPr>
                <w:rFonts w:ascii="Times New Roman" w:hAnsi="Times New Roman"/>
                <w:sz w:val="28"/>
                <w:szCs w:val="28"/>
              </w:rPr>
              <w:object w:dxaOrig="2684" w:dyaOrig="1829">
                <v:shape id="_x0000_i1029" type="#_x0000_t75" style="width:78.75pt;height:54pt" o:ole="">
                  <v:imagedata r:id="rId25" o:title=""/>
                </v:shape>
                <o:OLEObject Type="Embed" ProgID="ChemDraw.Document.6.0" ShapeID="_x0000_i1029" DrawAspect="Content" ObjectID="_1601534350" r:id="rId26"/>
              </w:object>
            </w:r>
          </w:p>
        </w:tc>
        <w:tc>
          <w:tcPr>
            <w:tcW w:w="1210" w:type="dxa"/>
            <w:shd w:val="clear" w:color="auto" w:fill="auto"/>
          </w:tcPr>
          <w:p w:rsidR="00822498" w:rsidRPr="00110E82" w:rsidRDefault="00822498" w:rsidP="00723007">
            <w:pPr>
              <w:spacing w:after="0" w:line="240" w:lineRule="auto"/>
              <w:ind w:left="0" w:firstLine="33"/>
              <w:jc w:val="center"/>
              <w:rPr>
                <w:rFonts w:ascii="Times New Roman" w:hAnsi="Times New Roman"/>
                <w:sz w:val="28"/>
                <w:szCs w:val="28"/>
              </w:rPr>
            </w:pPr>
          </w:p>
          <w:p w:rsidR="00822498" w:rsidRPr="00110E82" w:rsidRDefault="00822498" w:rsidP="00723007">
            <w:pPr>
              <w:spacing w:after="0" w:line="240" w:lineRule="auto"/>
              <w:ind w:left="0" w:firstLine="33"/>
              <w:jc w:val="center"/>
              <w:rPr>
                <w:rFonts w:ascii="Times New Roman" w:hAnsi="Times New Roman"/>
                <w:sz w:val="28"/>
                <w:szCs w:val="28"/>
              </w:rPr>
            </w:pPr>
          </w:p>
          <w:p w:rsidR="00822498" w:rsidRPr="00110E82" w:rsidRDefault="00822498" w:rsidP="00723007">
            <w:pPr>
              <w:spacing w:after="0" w:line="240" w:lineRule="auto"/>
              <w:ind w:left="0" w:firstLine="33"/>
              <w:jc w:val="center"/>
              <w:rPr>
                <w:rFonts w:ascii="Times New Roman" w:hAnsi="Times New Roman"/>
                <w:sz w:val="28"/>
                <w:szCs w:val="28"/>
              </w:rPr>
            </w:pPr>
            <w:r w:rsidRPr="00110E82">
              <w:rPr>
                <w:rFonts w:ascii="Times New Roman" w:hAnsi="Times New Roman"/>
                <w:sz w:val="28"/>
                <w:szCs w:val="28"/>
              </w:rPr>
              <w:t>50</w:t>
            </w:r>
          </w:p>
        </w:tc>
      </w:tr>
      <w:tr w:rsidR="00723007" w:rsidRPr="00110E82" w:rsidTr="00F75FD4">
        <w:trPr>
          <w:trHeight w:val="57"/>
          <w:jc w:val="center"/>
        </w:trPr>
        <w:tc>
          <w:tcPr>
            <w:tcW w:w="949" w:type="dxa"/>
            <w:shd w:val="clear" w:color="auto" w:fill="auto"/>
          </w:tcPr>
          <w:p w:rsidR="00822498" w:rsidRPr="00110E82" w:rsidRDefault="00822498" w:rsidP="00723007">
            <w:pPr>
              <w:spacing w:after="0" w:line="240" w:lineRule="auto"/>
              <w:ind w:left="0" w:right="-66"/>
              <w:jc w:val="center"/>
              <w:rPr>
                <w:rFonts w:ascii="Times New Roman" w:hAnsi="Times New Roman"/>
                <w:sz w:val="28"/>
                <w:szCs w:val="28"/>
                <w:lang w:val="en-US"/>
              </w:rPr>
            </w:pPr>
            <w:r w:rsidRPr="00110E82">
              <w:rPr>
                <w:rFonts w:ascii="Times New Roman" w:hAnsi="Times New Roman"/>
                <w:sz w:val="28"/>
                <w:szCs w:val="28"/>
              </w:rPr>
              <w:t>3</w:t>
            </w:r>
          </w:p>
        </w:tc>
        <w:tc>
          <w:tcPr>
            <w:tcW w:w="1559" w:type="dxa"/>
            <w:shd w:val="clear" w:color="auto" w:fill="auto"/>
          </w:tcPr>
          <w:p w:rsidR="00822498" w:rsidRPr="00110E82" w:rsidRDefault="00822498" w:rsidP="00723007">
            <w:pPr>
              <w:spacing w:after="0" w:line="240" w:lineRule="auto"/>
              <w:ind w:left="-154" w:right="-65"/>
              <w:jc w:val="center"/>
              <w:rPr>
                <w:rFonts w:ascii="Times New Roman" w:hAnsi="Times New Roman"/>
                <w:sz w:val="28"/>
                <w:szCs w:val="28"/>
                <w:lang w:val="pt-BR"/>
              </w:rPr>
            </w:pPr>
            <w:r w:rsidRPr="00110E82">
              <w:rPr>
                <w:rFonts w:ascii="Times New Roman" w:hAnsi="Times New Roman"/>
                <w:sz w:val="28"/>
                <w:szCs w:val="28"/>
              </w:rPr>
              <w:t>1б</w:t>
            </w:r>
          </w:p>
        </w:tc>
        <w:tc>
          <w:tcPr>
            <w:tcW w:w="1418" w:type="dxa"/>
            <w:shd w:val="clear" w:color="auto" w:fill="auto"/>
          </w:tcPr>
          <w:p w:rsidR="00822498" w:rsidRPr="00110E82" w:rsidRDefault="00822498" w:rsidP="00723007">
            <w:pPr>
              <w:spacing w:after="0" w:line="240" w:lineRule="auto"/>
              <w:ind w:left="0"/>
              <w:jc w:val="center"/>
              <w:rPr>
                <w:rFonts w:ascii="Times New Roman" w:hAnsi="Times New Roman"/>
                <w:sz w:val="28"/>
                <w:szCs w:val="28"/>
              </w:rPr>
            </w:pPr>
            <w:r w:rsidRPr="00110E82">
              <w:rPr>
                <w:rFonts w:ascii="Times New Roman" w:hAnsi="Times New Roman"/>
                <w:sz w:val="28"/>
                <w:szCs w:val="28"/>
              </w:rPr>
              <w:t>30-32</w:t>
            </w:r>
          </w:p>
        </w:tc>
        <w:tc>
          <w:tcPr>
            <w:tcW w:w="1134" w:type="dxa"/>
            <w:shd w:val="clear" w:color="auto" w:fill="auto"/>
          </w:tcPr>
          <w:p w:rsidR="00822498" w:rsidRPr="00110E82" w:rsidRDefault="00822498" w:rsidP="00723007">
            <w:pPr>
              <w:spacing w:after="0" w:line="240" w:lineRule="auto"/>
              <w:ind w:left="0" w:firstLine="45"/>
              <w:jc w:val="center"/>
              <w:rPr>
                <w:rFonts w:ascii="Times New Roman" w:hAnsi="Times New Roman"/>
                <w:sz w:val="28"/>
                <w:szCs w:val="28"/>
              </w:rPr>
            </w:pPr>
            <w:r w:rsidRPr="00110E82">
              <w:rPr>
                <w:rFonts w:ascii="Times New Roman" w:hAnsi="Times New Roman"/>
                <w:sz w:val="28"/>
                <w:szCs w:val="28"/>
              </w:rPr>
              <w:t>8</w:t>
            </w:r>
          </w:p>
        </w:tc>
        <w:tc>
          <w:tcPr>
            <w:tcW w:w="1417" w:type="dxa"/>
            <w:shd w:val="clear" w:color="auto" w:fill="auto"/>
          </w:tcPr>
          <w:p w:rsidR="00822498" w:rsidRPr="00110E82" w:rsidRDefault="00822498" w:rsidP="00723007">
            <w:pPr>
              <w:spacing w:after="0" w:line="240" w:lineRule="auto"/>
              <w:ind w:left="0" w:firstLine="16"/>
              <w:jc w:val="center"/>
              <w:rPr>
                <w:rFonts w:ascii="Times New Roman" w:hAnsi="Times New Roman"/>
                <w:sz w:val="28"/>
                <w:szCs w:val="28"/>
              </w:rPr>
            </w:pPr>
            <w:r w:rsidRPr="00110E82">
              <w:rPr>
                <w:rFonts w:ascii="Times New Roman" w:hAnsi="Times New Roman"/>
                <w:sz w:val="28"/>
                <w:szCs w:val="28"/>
              </w:rPr>
              <w:t>100</w:t>
            </w:r>
          </w:p>
        </w:tc>
        <w:tc>
          <w:tcPr>
            <w:tcW w:w="1745" w:type="dxa"/>
            <w:shd w:val="clear" w:color="auto" w:fill="auto"/>
          </w:tcPr>
          <w:p w:rsidR="00822498" w:rsidRPr="00110E82" w:rsidRDefault="00822498" w:rsidP="00723007">
            <w:pPr>
              <w:spacing w:after="0" w:line="240" w:lineRule="auto"/>
              <w:ind w:left="0"/>
              <w:jc w:val="center"/>
              <w:rPr>
                <w:rFonts w:ascii="Times New Roman" w:hAnsi="Times New Roman"/>
                <w:sz w:val="28"/>
                <w:szCs w:val="28"/>
                <w:lang w:val="en-US"/>
              </w:rPr>
            </w:pPr>
            <w:r w:rsidRPr="00110E82">
              <w:rPr>
                <w:rFonts w:ascii="Times New Roman" w:hAnsi="Times New Roman"/>
                <w:sz w:val="28"/>
                <w:szCs w:val="28"/>
              </w:rPr>
              <w:t>3б</w:t>
            </w:r>
          </w:p>
        </w:tc>
        <w:tc>
          <w:tcPr>
            <w:tcW w:w="1210" w:type="dxa"/>
            <w:shd w:val="clear" w:color="auto" w:fill="auto"/>
          </w:tcPr>
          <w:p w:rsidR="00822498" w:rsidRPr="00110E82" w:rsidRDefault="00822498" w:rsidP="00723007">
            <w:pPr>
              <w:spacing w:after="0" w:line="240" w:lineRule="auto"/>
              <w:ind w:left="0" w:firstLine="33"/>
              <w:jc w:val="center"/>
              <w:rPr>
                <w:rFonts w:ascii="Times New Roman" w:hAnsi="Times New Roman"/>
                <w:sz w:val="28"/>
                <w:szCs w:val="28"/>
              </w:rPr>
            </w:pPr>
            <w:r w:rsidRPr="00110E82">
              <w:rPr>
                <w:rFonts w:ascii="Times New Roman" w:hAnsi="Times New Roman"/>
                <w:sz w:val="28"/>
                <w:szCs w:val="28"/>
              </w:rPr>
              <w:t>58</w:t>
            </w:r>
          </w:p>
        </w:tc>
      </w:tr>
    </w:tbl>
    <w:p w:rsidR="00822498" w:rsidRDefault="00822498" w:rsidP="00C22349">
      <w:pPr>
        <w:spacing w:after="0" w:line="240" w:lineRule="auto"/>
        <w:ind w:left="0" w:firstLine="709"/>
        <w:jc w:val="both"/>
        <w:rPr>
          <w:rFonts w:ascii="Times New Roman" w:hAnsi="Times New Roman"/>
          <w:sz w:val="24"/>
          <w:szCs w:val="24"/>
        </w:rPr>
      </w:pPr>
      <w:r w:rsidRPr="00D20A72">
        <w:rPr>
          <w:rFonts w:ascii="Times New Roman" w:hAnsi="Times New Roman"/>
          <w:i/>
          <w:sz w:val="24"/>
          <w:szCs w:val="24"/>
        </w:rPr>
        <w:t xml:space="preserve">Примечания: </w:t>
      </w:r>
      <w:r w:rsidRPr="00D20A72">
        <w:rPr>
          <w:rFonts w:ascii="Times New Roman" w:hAnsi="Times New Roman"/>
          <w:sz w:val="24"/>
          <w:szCs w:val="24"/>
        </w:rPr>
        <w:t>а) Во всех экспериментах использовали следующие количества исходных соеди</w:t>
      </w:r>
      <w:r w:rsidR="00CD4D35">
        <w:rPr>
          <w:rFonts w:ascii="Times New Roman" w:hAnsi="Times New Roman"/>
          <w:sz w:val="24"/>
          <w:szCs w:val="24"/>
        </w:rPr>
        <w:t>нений: би</w:t>
      </w:r>
      <w:proofErr w:type="gramStart"/>
      <w:r w:rsidR="00CD4D35">
        <w:rPr>
          <w:rFonts w:ascii="Times New Roman" w:hAnsi="Times New Roman"/>
          <w:sz w:val="24"/>
          <w:szCs w:val="24"/>
        </w:rPr>
        <w:t>с(</w:t>
      </w:r>
      <w:proofErr w:type="gramEnd"/>
      <w:r w:rsidR="00CD4D35">
        <w:rPr>
          <w:rFonts w:ascii="Times New Roman" w:hAnsi="Times New Roman"/>
          <w:sz w:val="24"/>
          <w:szCs w:val="24"/>
        </w:rPr>
        <w:t>алкил)хлорфосфаты 1а, б</w:t>
      </w:r>
      <w:r w:rsidRPr="00D20A72">
        <w:rPr>
          <w:rFonts w:ascii="Times New Roman" w:hAnsi="Times New Roman"/>
          <w:sz w:val="24"/>
          <w:szCs w:val="24"/>
        </w:rPr>
        <w:t xml:space="preserve"> (30 ммоль), 3-гидроксипропанонитрил 2 (30 ммоль), пиридин (30 ммоль) и эфир (105 мл). б) Конверсия определена на основании данных спектров ЯМР </w:t>
      </w:r>
      <w:r w:rsidRPr="00D20A72">
        <w:rPr>
          <w:rFonts w:ascii="Times New Roman" w:hAnsi="Times New Roman"/>
          <w:sz w:val="24"/>
          <w:szCs w:val="24"/>
          <w:vertAlign w:val="superscript"/>
        </w:rPr>
        <w:t>31</w:t>
      </w:r>
      <w:r w:rsidRPr="00D20A72">
        <w:rPr>
          <w:rFonts w:ascii="Times New Roman" w:hAnsi="Times New Roman"/>
          <w:sz w:val="24"/>
          <w:szCs w:val="24"/>
        </w:rPr>
        <w:t>Р. в) Препаративный выход целевых фосфатов 3а-в, выделенных перегонкой в вакууме, рассчитан на вз</w:t>
      </w:r>
      <w:r w:rsidR="00CD4D35">
        <w:rPr>
          <w:rFonts w:ascii="Times New Roman" w:hAnsi="Times New Roman"/>
          <w:sz w:val="24"/>
          <w:szCs w:val="24"/>
        </w:rPr>
        <w:t>ятое количество хлорфосфатов 1а, б</w:t>
      </w:r>
      <w:r w:rsidRPr="00D20A72">
        <w:rPr>
          <w:rFonts w:ascii="Times New Roman" w:hAnsi="Times New Roman"/>
          <w:sz w:val="24"/>
          <w:szCs w:val="24"/>
        </w:rPr>
        <w:t xml:space="preserve">. Высококипящий фосфат 3б в условиях перегонки разлагается, что приводит к снижению его выхода (оп. 2 и 3). </w:t>
      </w:r>
    </w:p>
    <w:p w:rsidR="00577CB2" w:rsidRDefault="00577CB2" w:rsidP="00C22349">
      <w:pPr>
        <w:spacing w:after="0" w:line="240" w:lineRule="auto"/>
        <w:ind w:left="0" w:firstLine="709"/>
        <w:jc w:val="both"/>
        <w:rPr>
          <w:rFonts w:ascii="Times New Roman" w:hAnsi="Times New Roman"/>
          <w:sz w:val="24"/>
          <w:szCs w:val="24"/>
        </w:rPr>
      </w:pPr>
    </w:p>
    <w:p w:rsidR="00577CB2" w:rsidRDefault="00731568" w:rsidP="00C22349">
      <w:pPr>
        <w:spacing w:after="0" w:line="240" w:lineRule="auto"/>
        <w:ind w:left="0" w:firstLine="709"/>
        <w:jc w:val="both"/>
        <w:rPr>
          <w:sz w:val="28"/>
          <w:szCs w:val="28"/>
        </w:rPr>
      </w:pPr>
      <w:r>
        <w:object w:dxaOrig="8988" w:dyaOrig="1500">
          <v:shape id="_x0000_i1030" type="#_x0000_t75" style="width:387pt;height:64.5pt" o:ole="">
            <v:imagedata r:id="rId27" o:title=""/>
          </v:shape>
          <o:OLEObject Type="Embed" ProgID="ChemDraw.Document.6.0" ShapeID="_x0000_i1030" DrawAspect="Content" ObjectID="_1601534351" r:id="rId28"/>
        </w:object>
      </w:r>
    </w:p>
    <w:p w:rsidR="00577CB2" w:rsidRDefault="00577CB2" w:rsidP="00C22349">
      <w:pPr>
        <w:spacing w:after="0" w:line="240" w:lineRule="auto"/>
        <w:ind w:left="0" w:firstLine="709"/>
        <w:jc w:val="both"/>
        <w:rPr>
          <w:rFonts w:ascii="Times New Roman" w:hAnsi="Times New Roman"/>
          <w:sz w:val="24"/>
          <w:szCs w:val="24"/>
        </w:rPr>
      </w:pPr>
    </w:p>
    <w:p w:rsidR="00577CB2" w:rsidRDefault="00577CB2" w:rsidP="00C63644">
      <w:pPr>
        <w:spacing w:after="0" w:line="240" w:lineRule="auto"/>
        <w:ind w:left="0" w:firstLine="709"/>
        <w:jc w:val="center"/>
        <w:rPr>
          <w:sz w:val="28"/>
          <w:szCs w:val="28"/>
        </w:rPr>
      </w:pPr>
      <w:r>
        <w:rPr>
          <w:rFonts w:ascii="Times New Roman" w:hAnsi="Times New Roman"/>
          <w:sz w:val="28"/>
          <w:szCs w:val="28"/>
        </w:rPr>
        <w:t xml:space="preserve">Рисунок 2 - </w:t>
      </w:r>
      <w:r w:rsidRPr="00605020">
        <w:rPr>
          <w:rFonts w:ascii="Times New Roman" w:hAnsi="Times New Roman"/>
          <w:sz w:val="28"/>
          <w:szCs w:val="28"/>
        </w:rPr>
        <w:t xml:space="preserve">Схема </w:t>
      </w:r>
      <w:r>
        <w:rPr>
          <w:rFonts w:ascii="Times New Roman" w:hAnsi="Times New Roman"/>
          <w:sz w:val="28"/>
          <w:szCs w:val="28"/>
        </w:rPr>
        <w:t xml:space="preserve">реакции </w:t>
      </w:r>
      <w:r w:rsidRPr="00577CB2">
        <w:rPr>
          <w:rFonts w:ascii="Times New Roman" w:hAnsi="Times New Roman"/>
          <w:sz w:val="28"/>
          <w:szCs w:val="28"/>
        </w:rPr>
        <w:t>POCl</w:t>
      </w:r>
      <w:r w:rsidRPr="00577CB2">
        <w:rPr>
          <w:rFonts w:ascii="Times New Roman" w:hAnsi="Times New Roman"/>
          <w:sz w:val="28"/>
          <w:szCs w:val="28"/>
          <w:vertAlign w:val="subscript"/>
        </w:rPr>
        <w:t>3</w:t>
      </w:r>
      <w:r w:rsidRPr="00577CB2">
        <w:rPr>
          <w:rFonts w:ascii="Times New Roman" w:hAnsi="Times New Roman"/>
          <w:sz w:val="28"/>
          <w:szCs w:val="28"/>
        </w:rPr>
        <w:t xml:space="preserve"> полифторалканолов в присутствии LiCl</w:t>
      </w:r>
    </w:p>
    <w:p w:rsidR="00577CB2" w:rsidRPr="00D20A72" w:rsidRDefault="00577CB2" w:rsidP="00C22349">
      <w:pPr>
        <w:spacing w:after="0" w:line="240" w:lineRule="auto"/>
        <w:ind w:left="0" w:firstLine="709"/>
        <w:jc w:val="both"/>
        <w:rPr>
          <w:rFonts w:ascii="Times New Roman" w:hAnsi="Times New Roman"/>
          <w:sz w:val="24"/>
          <w:szCs w:val="24"/>
        </w:rPr>
      </w:pPr>
    </w:p>
    <w:p w:rsidR="00822498" w:rsidRPr="009F5F5B" w:rsidRDefault="001037CE" w:rsidP="001037CE">
      <w:pPr>
        <w:autoSpaceDE w:val="0"/>
        <w:autoSpaceDN w:val="0"/>
        <w:adjustRightInd w:val="0"/>
        <w:spacing w:after="0" w:line="240" w:lineRule="auto"/>
        <w:ind w:left="0" w:firstLine="709"/>
        <w:jc w:val="both"/>
        <w:rPr>
          <w:rFonts w:ascii="Times New Roman" w:hAnsi="Times New Roman"/>
          <w:sz w:val="28"/>
          <w:szCs w:val="28"/>
        </w:rPr>
      </w:pPr>
      <w:r w:rsidRPr="00110E82">
        <w:rPr>
          <w:rFonts w:ascii="Times New Roman" w:hAnsi="Times New Roman"/>
          <w:sz w:val="28"/>
          <w:szCs w:val="28"/>
        </w:rPr>
        <w:t>Как видно из данных таблицы, наиболее реакционноспособным в изучаемом процессе оказался бис(2,2,2-трифторэтил</w:t>
      </w:r>
      <w:proofErr w:type="gramStart"/>
      <w:r w:rsidRPr="00110E82">
        <w:rPr>
          <w:rFonts w:ascii="Times New Roman" w:hAnsi="Times New Roman"/>
          <w:sz w:val="28"/>
          <w:szCs w:val="28"/>
        </w:rPr>
        <w:t>)х</w:t>
      </w:r>
      <w:proofErr w:type="gramEnd"/>
      <w:r w:rsidRPr="00110E82">
        <w:rPr>
          <w:rFonts w:ascii="Times New Roman" w:hAnsi="Times New Roman"/>
          <w:sz w:val="28"/>
          <w:szCs w:val="28"/>
        </w:rPr>
        <w:t>лорфосфат 1а, полная конверсия которого достигается за 8 ч при комнатной температуре; выход цианофосфата 3а при этом 76% (таблица, оп. 1). В аналогичных условиях конверсия бис(2,2,3,3,-тетрафторпропил</w:t>
      </w:r>
      <w:proofErr w:type="gramStart"/>
      <w:r w:rsidRPr="00110E82">
        <w:rPr>
          <w:rFonts w:ascii="Times New Roman" w:hAnsi="Times New Roman"/>
          <w:sz w:val="28"/>
          <w:szCs w:val="28"/>
        </w:rPr>
        <w:t>)х</w:t>
      </w:r>
      <w:proofErr w:type="gramEnd"/>
      <w:r w:rsidRPr="00110E82">
        <w:rPr>
          <w:rFonts w:ascii="Times New Roman" w:hAnsi="Times New Roman"/>
          <w:sz w:val="28"/>
          <w:szCs w:val="28"/>
        </w:rPr>
        <w:t xml:space="preserve">лорфосфата 1б достигает только 92% (таблица, оп. 2). Проведение этой реакции при незначительном нагревании (30-32 </w:t>
      </w:r>
      <w:r w:rsidRPr="00110E82">
        <w:rPr>
          <w:rFonts w:ascii="Times New Roman" w:hAnsi="Times New Roman"/>
          <w:sz w:val="28"/>
          <w:szCs w:val="28"/>
          <w:vertAlign w:val="superscript"/>
        </w:rPr>
        <w:t>о</w:t>
      </w:r>
      <w:r w:rsidRPr="00110E82">
        <w:rPr>
          <w:rFonts w:ascii="Times New Roman" w:hAnsi="Times New Roman"/>
          <w:sz w:val="28"/>
          <w:szCs w:val="28"/>
        </w:rPr>
        <w:t xml:space="preserve">С) позволило достичь полной конверсии исходного хлорфосфата 1б за 8 ч (таблица, оп. 3). </w:t>
      </w:r>
    </w:p>
    <w:p w:rsidR="00822498" w:rsidRPr="009F5F5B" w:rsidRDefault="00822498" w:rsidP="00E81AC3">
      <w:pPr>
        <w:spacing w:after="0" w:line="240" w:lineRule="auto"/>
        <w:ind w:left="0" w:firstLine="709"/>
        <w:jc w:val="both"/>
        <w:rPr>
          <w:rFonts w:ascii="Times New Roman" w:hAnsi="Times New Roman"/>
          <w:sz w:val="28"/>
          <w:szCs w:val="28"/>
        </w:rPr>
      </w:pPr>
      <w:r w:rsidRPr="009F5F5B">
        <w:rPr>
          <w:rFonts w:ascii="Times New Roman" w:hAnsi="Times New Roman"/>
          <w:sz w:val="28"/>
          <w:szCs w:val="28"/>
        </w:rPr>
        <w:t>Таким образом, разработан удобный метод синтеза неизвестных ранее функциональных фосфатов 3 – перспективных экстрагентов</w:t>
      </w:r>
      <w:r w:rsidR="00520FAC">
        <w:rPr>
          <w:rFonts w:ascii="Times New Roman" w:hAnsi="Times New Roman"/>
          <w:sz w:val="28"/>
          <w:szCs w:val="28"/>
        </w:rPr>
        <w:t xml:space="preserve"> тяжелых металлов.</w:t>
      </w:r>
      <w:r w:rsidR="00845E78" w:rsidRPr="009F5F5B">
        <w:rPr>
          <w:rFonts w:ascii="Times New Roman" w:hAnsi="Times New Roman"/>
          <w:sz w:val="28"/>
          <w:szCs w:val="28"/>
        </w:rPr>
        <w:t xml:space="preserve"> </w:t>
      </w:r>
    </w:p>
    <w:p w:rsidR="00822498" w:rsidRPr="007D6961" w:rsidRDefault="00822498"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p>
    <w:p w:rsidR="006E0A76" w:rsidRDefault="006E0A76"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lang w:val="kk-KZ"/>
        </w:rPr>
      </w:pPr>
      <w:r w:rsidRPr="007D6961">
        <w:rPr>
          <w:rFonts w:ascii="Times New Roman" w:hAnsi="Times New Roman"/>
          <w:sz w:val="28"/>
          <w:szCs w:val="28"/>
        </w:rPr>
        <w:t>1.</w:t>
      </w:r>
      <w:r w:rsidR="0076053D">
        <w:rPr>
          <w:rFonts w:ascii="Times New Roman" w:hAnsi="Times New Roman"/>
          <w:sz w:val="28"/>
          <w:szCs w:val="28"/>
        </w:rPr>
        <w:t>1.</w:t>
      </w:r>
      <w:r w:rsidR="00822498" w:rsidRPr="007D6961">
        <w:rPr>
          <w:rFonts w:ascii="Times New Roman" w:hAnsi="Times New Roman"/>
          <w:sz w:val="28"/>
          <w:szCs w:val="28"/>
        </w:rPr>
        <w:t>2</w:t>
      </w:r>
      <w:r w:rsidRPr="007D6961">
        <w:rPr>
          <w:rFonts w:ascii="Times New Roman" w:hAnsi="Times New Roman"/>
          <w:sz w:val="28"/>
          <w:szCs w:val="28"/>
        </w:rPr>
        <w:t xml:space="preserve"> </w:t>
      </w:r>
      <w:r w:rsidRPr="007D6961">
        <w:rPr>
          <w:rFonts w:ascii="Times New Roman" w:hAnsi="Times New Roman"/>
          <w:sz w:val="28"/>
          <w:szCs w:val="28"/>
          <w:lang w:val="kk-KZ"/>
        </w:rPr>
        <w:t>Объекты и методы исследования</w:t>
      </w:r>
    </w:p>
    <w:p w:rsidR="00D964FB" w:rsidRDefault="00D964FB"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lang w:val="kk-KZ"/>
        </w:rPr>
      </w:pPr>
    </w:p>
    <w:p w:rsidR="00331F7F" w:rsidRPr="00651E1E" w:rsidRDefault="00DD638C" w:rsidP="00E162C1">
      <w:pPr>
        <w:shd w:val="clear" w:color="auto" w:fill="FFFFFF"/>
        <w:autoSpaceDE w:val="0"/>
        <w:autoSpaceDN w:val="0"/>
        <w:adjustRightInd w:val="0"/>
        <w:spacing w:after="0" w:line="240" w:lineRule="auto"/>
        <w:ind w:left="0" w:firstLine="709"/>
        <w:contextualSpacing/>
        <w:jc w:val="both"/>
        <w:rPr>
          <w:rFonts w:ascii="Times New Roman" w:eastAsia="Batang" w:hAnsi="Times New Roman"/>
          <w:sz w:val="28"/>
          <w:szCs w:val="28"/>
          <w:lang w:val="kk-KZ" w:eastAsia="ko-KR"/>
        </w:rPr>
      </w:pPr>
      <w:r>
        <w:rPr>
          <w:rFonts w:ascii="Times New Roman" w:eastAsia="Batang" w:hAnsi="Times New Roman"/>
          <w:i/>
          <w:sz w:val="28"/>
          <w:szCs w:val="28"/>
          <w:lang w:val="kk-KZ" w:eastAsia="ko-KR"/>
        </w:rPr>
        <w:t>Р</w:t>
      </w:r>
      <w:r w:rsidR="00331F7F" w:rsidRPr="00EE3E33">
        <w:rPr>
          <w:rFonts w:ascii="Times New Roman" w:eastAsia="Batang" w:hAnsi="Times New Roman"/>
          <w:i/>
          <w:sz w:val="28"/>
          <w:szCs w:val="28"/>
          <w:lang w:val="kk-KZ" w:eastAsia="ko-KR"/>
        </w:rPr>
        <w:t>еагенты.</w:t>
      </w:r>
      <w:r w:rsidR="00331F7F" w:rsidRPr="00EE3E33">
        <w:rPr>
          <w:rFonts w:ascii="Times New Roman" w:eastAsia="Batang" w:hAnsi="Times New Roman"/>
          <w:sz w:val="28"/>
          <w:szCs w:val="28"/>
          <w:lang w:val="kk-KZ" w:eastAsia="ko-KR"/>
        </w:rPr>
        <w:t>Для синтеза бис(2,2,2-трифторэтил)(2-цианоэтил)фосфата и бис(2,2,3,3-тетрафторпропил)(2-цианоэтил)фосфата были использованы</w:t>
      </w:r>
      <w:r w:rsidR="00FB47BE">
        <w:rPr>
          <w:rFonts w:ascii="Times New Roman" w:eastAsia="Batang" w:hAnsi="Times New Roman"/>
          <w:sz w:val="28"/>
          <w:szCs w:val="28"/>
          <w:lang w:val="kk-KZ" w:eastAsia="ko-KR"/>
        </w:rPr>
        <w:t>:</w:t>
      </w:r>
      <w:r w:rsidR="00331F7F" w:rsidRPr="00EE3E33">
        <w:rPr>
          <w:rFonts w:ascii="Times New Roman" w:eastAsia="Batang" w:hAnsi="Times New Roman"/>
          <w:sz w:val="28"/>
          <w:szCs w:val="28"/>
          <w:lang w:val="kk-KZ" w:eastAsia="ko-KR"/>
        </w:rPr>
        <w:t xml:space="preserve"> </w:t>
      </w:r>
      <w:r w:rsidR="00E162C1" w:rsidRPr="00EE3E33">
        <w:rPr>
          <w:rFonts w:ascii="Times New Roman" w:eastAsia="Batang" w:hAnsi="Times New Roman"/>
          <w:sz w:val="28"/>
          <w:szCs w:val="28"/>
          <w:lang w:val="kk-KZ" w:eastAsia="ko-KR"/>
        </w:rPr>
        <w:t>ф</w:t>
      </w:r>
      <w:r w:rsidR="00331F7F" w:rsidRPr="00331F7F">
        <w:rPr>
          <w:rFonts w:ascii="Times New Roman" w:eastAsia="Batang" w:hAnsi="Times New Roman"/>
          <w:sz w:val="28"/>
          <w:szCs w:val="28"/>
          <w:lang w:val="kk-KZ" w:eastAsia="ko-KR"/>
        </w:rPr>
        <w:t>осфор оксихлорид</w:t>
      </w:r>
      <w:r w:rsidR="00E162C1" w:rsidRPr="00EE3E33">
        <w:rPr>
          <w:rFonts w:ascii="Times New Roman" w:eastAsia="Batang" w:hAnsi="Times New Roman"/>
          <w:sz w:val="28"/>
          <w:szCs w:val="28"/>
          <w:lang w:val="kk-KZ" w:eastAsia="ko-KR"/>
        </w:rPr>
        <w:t xml:space="preserve"> (</w:t>
      </w:r>
      <w:r w:rsidR="00331F7F" w:rsidRPr="00331F7F">
        <w:rPr>
          <w:rFonts w:ascii="Times New Roman" w:eastAsia="Batang" w:hAnsi="Times New Roman"/>
          <w:sz w:val="28"/>
          <w:szCs w:val="28"/>
          <w:lang w:val="kk-KZ" w:eastAsia="ko-KR"/>
        </w:rPr>
        <w:t>99%</w:t>
      </w:r>
      <w:r w:rsidR="00E162C1" w:rsidRPr="00EE3E33">
        <w:rPr>
          <w:rFonts w:ascii="Times New Roman" w:eastAsia="Batang" w:hAnsi="Times New Roman"/>
          <w:sz w:val="28"/>
          <w:szCs w:val="28"/>
          <w:lang w:val="kk-KZ" w:eastAsia="ko-KR"/>
        </w:rPr>
        <w:t xml:space="preserve">, </w:t>
      </w:r>
      <w:r w:rsidR="00882AEB" w:rsidRPr="00EE3E33">
        <w:rPr>
          <w:rFonts w:ascii="Times New Roman" w:eastAsia="Batang" w:hAnsi="Times New Roman"/>
          <w:sz w:val="28"/>
          <w:szCs w:val="28"/>
          <w:lang w:val="kk-KZ" w:eastAsia="ko-KR"/>
        </w:rPr>
        <w:t xml:space="preserve">р=1,675 г/см³, </w:t>
      </w:r>
      <w:r w:rsidR="00E162C1" w:rsidRPr="00331F7F">
        <w:rPr>
          <w:rFonts w:ascii="Times New Roman" w:eastAsia="Batang" w:hAnsi="Times New Roman"/>
          <w:sz w:val="28"/>
          <w:szCs w:val="28"/>
          <w:lang w:val="kk-KZ" w:eastAsia="ko-KR"/>
        </w:rPr>
        <w:t>Sigma-Aldrich</w:t>
      </w:r>
      <w:r w:rsidR="00D17B79">
        <w:rPr>
          <w:rFonts w:ascii="Times New Roman" w:eastAsia="Batang" w:hAnsi="Times New Roman"/>
          <w:sz w:val="28"/>
          <w:szCs w:val="28"/>
          <w:lang w:val="kk-KZ" w:eastAsia="ko-KR"/>
        </w:rPr>
        <w:t xml:space="preserve"> </w:t>
      </w:r>
      <w:r w:rsidR="00D17B79" w:rsidRPr="00EF5C68">
        <w:rPr>
          <w:rFonts w:ascii="Times New Roman" w:eastAsia="Batang" w:hAnsi="Times New Roman"/>
          <w:sz w:val="28"/>
          <w:szCs w:val="28"/>
          <w:lang w:val="kk-KZ" w:eastAsia="ko-KR"/>
        </w:rPr>
        <w:t>GmbH</w:t>
      </w:r>
      <w:r w:rsidR="00E162C1" w:rsidRPr="00EE3E33">
        <w:rPr>
          <w:rFonts w:ascii="Times New Roman" w:eastAsia="Batang" w:hAnsi="Times New Roman"/>
          <w:sz w:val="28"/>
          <w:szCs w:val="28"/>
          <w:lang w:val="kk-KZ" w:eastAsia="ko-KR"/>
        </w:rPr>
        <w:t>), т</w:t>
      </w:r>
      <w:r w:rsidR="00E162C1" w:rsidRPr="00331F7F">
        <w:rPr>
          <w:rFonts w:ascii="Times New Roman" w:eastAsia="Batang" w:hAnsi="Times New Roman"/>
          <w:sz w:val="28"/>
          <w:szCs w:val="28"/>
          <w:lang w:val="kk-KZ" w:eastAsia="ko-KR"/>
        </w:rPr>
        <w:t>рифторэтанол-2,2,2</w:t>
      </w:r>
      <w:r w:rsidR="00E162C1" w:rsidRPr="00EE3E33">
        <w:rPr>
          <w:rFonts w:ascii="Times New Roman" w:eastAsia="Batang" w:hAnsi="Times New Roman"/>
          <w:sz w:val="28"/>
          <w:szCs w:val="28"/>
          <w:lang w:val="kk-KZ" w:eastAsia="ko-KR"/>
        </w:rPr>
        <w:t xml:space="preserve"> (</w:t>
      </w:r>
      <w:r w:rsidR="00E162C1" w:rsidRPr="00331F7F">
        <w:rPr>
          <w:rFonts w:ascii="Times New Roman" w:eastAsia="Batang" w:hAnsi="Times New Roman"/>
          <w:sz w:val="28"/>
          <w:szCs w:val="28"/>
          <w:lang w:val="kk-KZ" w:eastAsia="ko-KR"/>
        </w:rPr>
        <w:t>более 99%,</w:t>
      </w:r>
      <w:r w:rsidR="00EE3E33">
        <w:rPr>
          <w:rFonts w:ascii="Times New Roman" w:eastAsia="Batang" w:hAnsi="Times New Roman"/>
          <w:sz w:val="28"/>
          <w:szCs w:val="28"/>
          <w:lang w:val="kk-KZ" w:eastAsia="ko-KR"/>
        </w:rPr>
        <w:t xml:space="preserve"> </w:t>
      </w:r>
      <w:r w:rsidR="00EF5C68" w:rsidRPr="00EE3E33">
        <w:rPr>
          <w:rFonts w:ascii="Times New Roman" w:eastAsia="Batang" w:hAnsi="Times New Roman"/>
          <w:sz w:val="28"/>
          <w:szCs w:val="28"/>
          <w:lang w:val="kk-KZ" w:eastAsia="ko-KR"/>
        </w:rPr>
        <w:t>р=</w:t>
      </w:r>
      <w:r w:rsidR="00EE3E33" w:rsidRPr="00EE3E33">
        <w:rPr>
          <w:rFonts w:ascii="Times New Roman" w:eastAsia="Batang" w:hAnsi="Times New Roman"/>
          <w:sz w:val="28"/>
          <w:szCs w:val="28"/>
          <w:lang w:val="kk-KZ" w:eastAsia="ko-KR"/>
        </w:rPr>
        <w:t>1,393 г/см³</w:t>
      </w:r>
      <w:r w:rsidR="00EE3E33" w:rsidRPr="00FB47BE">
        <w:rPr>
          <w:rFonts w:ascii="Times New Roman" w:eastAsia="Batang" w:hAnsi="Times New Roman"/>
          <w:sz w:val="28"/>
          <w:szCs w:val="28"/>
          <w:lang w:val="kk-KZ" w:eastAsia="ko-KR"/>
        </w:rPr>
        <w:t>,</w:t>
      </w:r>
      <w:r w:rsidR="00EE3E33">
        <w:rPr>
          <w:rStyle w:val="no-wikidata"/>
          <w:lang w:val="kk-KZ"/>
        </w:rPr>
        <w:t xml:space="preserve"> </w:t>
      </w:r>
      <w:r w:rsidR="00E162C1" w:rsidRPr="00331F7F">
        <w:rPr>
          <w:rFonts w:ascii="Times New Roman" w:eastAsia="Batang" w:hAnsi="Times New Roman"/>
          <w:sz w:val="28"/>
          <w:szCs w:val="28"/>
          <w:lang w:val="kk-KZ" w:eastAsia="ko-KR"/>
        </w:rPr>
        <w:t xml:space="preserve"> Sigma-Aldrich</w:t>
      </w:r>
      <w:r w:rsidR="00D17B79">
        <w:rPr>
          <w:rFonts w:ascii="Times New Roman" w:eastAsia="Batang" w:hAnsi="Times New Roman"/>
          <w:sz w:val="28"/>
          <w:szCs w:val="28"/>
          <w:lang w:val="kk-KZ" w:eastAsia="ko-KR"/>
        </w:rPr>
        <w:t xml:space="preserve"> </w:t>
      </w:r>
      <w:r w:rsidR="00D17B79" w:rsidRPr="00EF5C68">
        <w:rPr>
          <w:rFonts w:ascii="Times New Roman" w:eastAsia="Batang" w:hAnsi="Times New Roman"/>
          <w:sz w:val="28"/>
          <w:szCs w:val="28"/>
          <w:lang w:val="kk-KZ" w:eastAsia="ko-KR"/>
        </w:rPr>
        <w:t>GmbH</w:t>
      </w:r>
      <w:r w:rsidR="00E162C1" w:rsidRPr="00EE3E33">
        <w:rPr>
          <w:rFonts w:ascii="Times New Roman" w:eastAsia="Batang" w:hAnsi="Times New Roman"/>
          <w:sz w:val="28"/>
          <w:szCs w:val="28"/>
          <w:lang w:val="kk-KZ" w:eastAsia="ko-KR"/>
        </w:rPr>
        <w:t xml:space="preserve">), </w:t>
      </w:r>
      <w:r w:rsidR="00331F7F" w:rsidRPr="00EE3E33">
        <w:rPr>
          <w:rFonts w:ascii="Times New Roman" w:eastAsia="Batang" w:hAnsi="Times New Roman"/>
          <w:sz w:val="28"/>
          <w:szCs w:val="28"/>
          <w:lang w:val="kk-KZ" w:eastAsia="ko-KR"/>
        </w:rPr>
        <w:t xml:space="preserve"> </w:t>
      </w:r>
      <w:r w:rsidR="00EF5C68" w:rsidRPr="00EF5C68">
        <w:rPr>
          <w:rFonts w:ascii="Times New Roman" w:eastAsia="Batang" w:hAnsi="Times New Roman"/>
          <w:sz w:val="28"/>
          <w:szCs w:val="28"/>
          <w:lang w:val="kk-KZ" w:eastAsia="ko-KR"/>
        </w:rPr>
        <w:t xml:space="preserve">тетрафторпропанол-2,2,3,3 </w:t>
      </w:r>
      <w:r w:rsidR="00EF5C68" w:rsidRPr="00EE3E33">
        <w:rPr>
          <w:rFonts w:ascii="Times New Roman" w:eastAsia="Batang" w:hAnsi="Times New Roman"/>
          <w:sz w:val="28"/>
          <w:szCs w:val="28"/>
          <w:lang w:val="kk-KZ" w:eastAsia="ko-KR"/>
        </w:rPr>
        <w:t>(</w:t>
      </w:r>
      <w:r w:rsidR="00EF5C68" w:rsidRPr="00331F7F">
        <w:rPr>
          <w:rFonts w:ascii="Times New Roman" w:eastAsia="Batang" w:hAnsi="Times New Roman"/>
          <w:sz w:val="28"/>
          <w:szCs w:val="28"/>
          <w:lang w:val="kk-KZ" w:eastAsia="ko-KR"/>
        </w:rPr>
        <w:t>более 99%,</w:t>
      </w:r>
      <w:r w:rsidR="00EF5C68">
        <w:rPr>
          <w:rFonts w:ascii="Times New Roman" w:eastAsia="Batang" w:hAnsi="Times New Roman"/>
          <w:sz w:val="28"/>
          <w:szCs w:val="28"/>
          <w:lang w:val="kk-KZ" w:eastAsia="ko-KR"/>
        </w:rPr>
        <w:t xml:space="preserve"> </w:t>
      </w:r>
      <w:r w:rsidR="00EF5C68" w:rsidRPr="00EE3E33">
        <w:rPr>
          <w:rFonts w:ascii="Times New Roman" w:eastAsia="Batang" w:hAnsi="Times New Roman"/>
          <w:sz w:val="28"/>
          <w:szCs w:val="28"/>
          <w:lang w:val="kk-KZ" w:eastAsia="ko-KR"/>
        </w:rPr>
        <w:t>р=</w:t>
      </w:r>
      <w:r w:rsidR="00EF5C68">
        <w:rPr>
          <w:rFonts w:ascii="Times New Roman" w:eastAsia="Batang" w:hAnsi="Times New Roman"/>
          <w:sz w:val="28"/>
          <w:szCs w:val="28"/>
          <w:lang w:val="kk-KZ" w:eastAsia="ko-KR"/>
        </w:rPr>
        <w:t>1,398</w:t>
      </w:r>
      <w:r w:rsidR="00EF5C68" w:rsidRPr="00EE3E33">
        <w:rPr>
          <w:rFonts w:ascii="Times New Roman" w:eastAsia="Batang" w:hAnsi="Times New Roman"/>
          <w:sz w:val="28"/>
          <w:szCs w:val="28"/>
          <w:lang w:val="kk-KZ" w:eastAsia="ko-KR"/>
        </w:rPr>
        <w:t> г/см³</w:t>
      </w:r>
      <w:r w:rsidR="00EF5C68" w:rsidRPr="00FB47BE">
        <w:rPr>
          <w:rFonts w:ascii="Times New Roman" w:eastAsia="Batang" w:hAnsi="Times New Roman"/>
          <w:sz w:val="28"/>
          <w:szCs w:val="28"/>
          <w:lang w:val="kk-KZ" w:eastAsia="ko-KR"/>
        </w:rPr>
        <w:t>,</w:t>
      </w:r>
      <w:r w:rsidR="00EF5C68">
        <w:rPr>
          <w:rStyle w:val="no-wikidata"/>
          <w:lang w:val="kk-KZ"/>
        </w:rPr>
        <w:t xml:space="preserve"> </w:t>
      </w:r>
      <w:r w:rsidR="00EF5C68" w:rsidRPr="00331F7F">
        <w:rPr>
          <w:rFonts w:ascii="Times New Roman" w:eastAsia="Batang" w:hAnsi="Times New Roman"/>
          <w:sz w:val="28"/>
          <w:szCs w:val="28"/>
          <w:lang w:val="kk-KZ" w:eastAsia="ko-KR"/>
        </w:rPr>
        <w:t xml:space="preserve"> Sigma-Aldrich</w:t>
      </w:r>
      <w:r w:rsidR="00D17B79" w:rsidRPr="00D17B79">
        <w:rPr>
          <w:rFonts w:ascii="Times New Roman" w:eastAsia="Batang" w:hAnsi="Times New Roman"/>
          <w:sz w:val="28"/>
          <w:szCs w:val="28"/>
          <w:lang w:val="kk-KZ" w:eastAsia="ko-KR"/>
        </w:rPr>
        <w:t xml:space="preserve"> </w:t>
      </w:r>
      <w:r w:rsidR="00D17B79" w:rsidRPr="00EF5C68">
        <w:rPr>
          <w:rFonts w:ascii="Times New Roman" w:eastAsia="Batang" w:hAnsi="Times New Roman"/>
          <w:sz w:val="28"/>
          <w:szCs w:val="28"/>
          <w:lang w:val="kk-KZ" w:eastAsia="ko-KR"/>
        </w:rPr>
        <w:t>GmbH</w:t>
      </w:r>
      <w:r w:rsidR="00D17B79">
        <w:rPr>
          <w:rFonts w:ascii="Times New Roman" w:eastAsia="Batang" w:hAnsi="Times New Roman"/>
          <w:sz w:val="28"/>
          <w:szCs w:val="28"/>
          <w:lang w:val="kk-KZ" w:eastAsia="ko-KR"/>
        </w:rPr>
        <w:t>)</w:t>
      </w:r>
      <w:r w:rsidR="00EF5C68" w:rsidRPr="00EE3E33">
        <w:rPr>
          <w:rFonts w:ascii="Times New Roman" w:eastAsia="Batang" w:hAnsi="Times New Roman"/>
          <w:sz w:val="28"/>
          <w:szCs w:val="28"/>
          <w:lang w:val="kk-KZ" w:eastAsia="ko-KR"/>
        </w:rPr>
        <w:t xml:space="preserve">,   </w:t>
      </w:r>
      <w:r w:rsidR="00E162C1" w:rsidRPr="00EE3E33">
        <w:rPr>
          <w:rFonts w:ascii="Times New Roman" w:eastAsia="Batang" w:hAnsi="Times New Roman"/>
          <w:sz w:val="28"/>
          <w:szCs w:val="28"/>
          <w:lang w:val="kk-KZ" w:eastAsia="ko-KR"/>
        </w:rPr>
        <w:t>д</w:t>
      </w:r>
      <w:r w:rsidR="00331F7F" w:rsidRPr="00EE3E33">
        <w:rPr>
          <w:rFonts w:ascii="Times New Roman" w:eastAsia="Batang" w:hAnsi="Times New Roman"/>
          <w:sz w:val="28"/>
          <w:szCs w:val="28"/>
          <w:lang w:val="kk-KZ" w:eastAsia="ko-KR"/>
        </w:rPr>
        <w:t>иэтиловый эфир</w:t>
      </w:r>
      <w:r w:rsidR="00E162C1" w:rsidRPr="00EE3E33">
        <w:rPr>
          <w:rFonts w:ascii="Times New Roman" w:eastAsia="Batang" w:hAnsi="Times New Roman"/>
          <w:sz w:val="28"/>
          <w:szCs w:val="28"/>
          <w:lang w:val="kk-KZ" w:eastAsia="ko-KR"/>
        </w:rPr>
        <w:t xml:space="preserve"> (более 99,8%, </w:t>
      </w:r>
      <w:r w:rsidR="00331F7F" w:rsidRPr="00EE3E33">
        <w:rPr>
          <w:rFonts w:ascii="Times New Roman" w:eastAsia="Batang" w:hAnsi="Times New Roman"/>
          <w:sz w:val="28"/>
          <w:szCs w:val="28"/>
          <w:lang w:val="kk-KZ" w:eastAsia="ko-KR"/>
        </w:rPr>
        <w:t>р=0,706</w:t>
      </w:r>
      <w:r w:rsidR="00E162C1" w:rsidRPr="00EE3E33">
        <w:rPr>
          <w:rFonts w:ascii="Times New Roman" w:eastAsia="Batang" w:hAnsi="Times New Roman"/>
          <w:sz w:val="28"/>
          <w:szCs w:val="28"/>
          <w:lang w:val="kk-KZ" w:eastAsia="ko-KR"/>
        </w:rPr>
        <w:t xml:space="preserve">, </w:t>
      </w:r>
      <w:r w:rsidR="00331F7F" w:rsidRPr="00EE3E33">
        <w:rPr>
          <w:rFonts w:ascii="Times New Roman" w:eastAsia="Batang" w:hAnsi="Times New Roman"/>
          <w:sz w:val="28"/>
          <w:szCs w:val="28"/>
          <w:lang w:val="kk-KZ" w:eastAsia="ko-KR"/>
        </w:rPr>
        <w:t>Sigma-Aldrich</w:t>
      </w:r>
      <w:r w:rsidR="00D17B79">
        <w:rPr>
          <w:rFonts w:ascii="Times New Roman" w:eastAsia="Batang" w:hAnsi="Times New Roman"/>
          <w:sz w:val="28"/>
          <w:szCs w:val="28"/>
          <w:lang w:val="kk-KZ" w:eastAsia="ko-KR"/>
        </w:rPr>
        <w:t xml:space="preserve"> </w:t>
      </w:r>
      <w:r w:rsidR="00D17B79" w:rsidRPr="00EF5C68">
        <w:rPr>
          <w:rFonts w:ascii="Times New Roman" w:eastAsia="Batang" w:hAnsi="Times New Roman"/>
          <w:sz w:val="28"/>
          <w:szCs w:val="28"/>
          <w:lang w:val="kk-KZ" w:eastAsia="ko-KR"/>
        </w:rPr>
        <w:t>GmbH</w:t>
      </w:r>
      <w:r w:rsidR="00E162C1" w:rsidRPr="00EE3E33">
        <w:rPr>
          <w:rFonts w:ascii="Times New Roman" w:eastAsia="Batang" w:hAnsi="Times New Roman"/>
          <w:sz w:val="28"/>
          <w:szCs w:val="28"/>
          <w:lang w:val="kk-KZ" w:eastAsia="ko-KR"/>
        </w:rPr>
        <w:t>), п</w:t>
      </w:r>
      <w:r w:rsidR="00331F7F" w:rsidRPr="00331F7F">
        <w:rPr>
          <w:rFonts w:ascii="Times New Roman" w:eastAsia="Batang" w:hAnsi="Times New Roman"/>
          <w:sz w:val="28"/>
          <w:szCs w:val="28"/>
          <w:lang w:val="kk-KZ" w:eastAsia="ko-KR"/>
        </w:rPr>
        <w:t xml:space="preserve">иридин, </w:t>
      </w:r>
      <w:r w:rsidR="00E162C1" w:rsidRPr="00EE3E33">
        <w:rPr>
          <w:rFonts w:ascii="Times New Roman" w:eastAsia="Batang" w:hAnsi="Times New Roman"/>
          <w:sz w:val="28"/>
          <w:szCs w:val="28"/>
          <w:lang w:val="kk-KZ" w:eastAsia="ko-KR"/>
        </w:rPr>
        <w:t>(</w:t>
      </w:r>
      <w:r w:rsidR="00331F7F" w:rsidRPr="00331F7F">
        <w:rPr>
          <w:rFonts w:ascii="Times New Roman" w:eastAsia="Batang" w:hAnsi="Times New Roman"/>
          <w:sz w:val="28"/>
          <w:szCs w:val="28"/>
          <w:lang w:val="kk-KZ" w:eastAsia="ko-KR"/>
        </w:rPr>
        <w:t>более 99%</w:t>
      </w:r>
      <w:r w:rsidR="00E162C1" w:rsidRPr="00EE3E33">
        <w:rPr>
          <w:rFonts w:ascii="Times New Roman" w:eastAsia="Batang" w:hAnsi="Times New Roman"/>
          <w:sz w:val="28"/>
          <w:szCs w:val="28"/>
          <w:lang w:val="kk-KZ" w:eastAsia="ko-KR"/>
        </w:rPr>
        <w:t xml:space="preserve">, </w:t>
      </w:r>
      <w:r w:rsidR="00331F7F" w:rsidRPr="00331F7F">
        <w:rPr>
          <w:rFonts w:ascii="Times New Roman" w:eastAsia="Batang" w:hAnsi="Times New Roman"/>
          <w:sz w:val="28"/>
          <w:szCs w:val="28"/>
          <w:lang w:val="kk-KZ" w:eastAsia="ko-KR"/>
        </w:rPr>
        <w:t>p=0,98</w:t>
      </w:r>
      <w:r w:rsidR="00E162C1" w:rsidRPr="00EE3E33">
        <w:rPr>
          <w:rFonts w:ascii="Times New Roman" w:eastAsia="Batang" w:hAnsi="Times New Roman"/>
          <w:sz w:val="28"/>
          <w:szCs w:val="28"/>
          <w:lang w:val="kk-KZ" w:eastAsia="ko-KR"/>
        </w:rPr>
        <w:t>,</w:t>
      </w:r>
      <w:r w:rsidR="00331F7F" w:rsidRPr="00331F7F">
        <w:rPr>
          <w:rFonts w:ascii="Times New Roman" w:eastAsia="Batang" w:hAnsi="Times New Roman"/>
          <w:sz w:val="28"/>
          <w:szCs w:val="28"/>
          <w:lang w:val="kk-KZ" w:eastAsia="ko-KR"/>
        </w:rPr>
        <w:t xml:space="preserve"> Sigma-Aldrich</w:t>
      </w:r>
      <w:r w:rsidR="00D17B79">
        <w:rPr>
          <w:rFonts w:ascii="Times New Roman" w:eastAsia="Batang" w:hAnsi="Times New Roman"/>
          <w:sz w:val="28"/>
          <w:szCs w:val="28"/>
          <w:lang w:val="kk-KZ" w:eastAsia="ko-KR"/>
        </w:rPr>
        <w:t xml:space="preserve"> </w:t>
      </w:r>
      <w:r w:rsidR="00D17B79" w:rsidRPr="00EF5C68">
        <w:rPr>
          <w:rFonts w:ascii="Times New Roman" w:eastAsia="Batang" w:hAnsi="Times New Roman"/>
          <w:sz w:val="28"/>
          <w:szCs w:val="28"/>
          <w:lang w:val="kk-KZ" w:eastAsia="ko-KR"/>
        </w:rPr>
        <w:t>GmbH</w:t>
      </w:r>
      <w:r w:rsidR="00651E1E">
        <w:rPr>
          <w:rFonts w:ascii="Times New Roman" w:eastAsia="Batang" w:hAnsi="Times New Roman"/>
          <w:sz w:val="28"/>
          <w:szCs w:val="28"/>
          <w:lang w:val="kk-KZ" w:eastAsia="ko-KR"/>
        </w:rPr>
        <w:t>), кислота соляная</w:t>
      </w:r>
      <w:r w:rsidR="00651E1E" w:rsidRPr="00651E1E">
        <w:rPr>
          <w:rFonts w:ascii="Times New Roman" w:eastAsia="Batang" w:hAnsi="Times New Roman"/>
          <w:sz w:val="28"/>
          <w:szCs w:val="28"/>
          <w:lang w:val="kk-KZ" w:eastAsia="ko-KR"/>
        </w:rPr>
        <w:t xml:space="preserve"> </w:t>
      </w:r>
      <w:r w:rsidR="00651E1E">
        <w:rPr>
          <w:rFonts w:ascii="Times New Roman" w:eastAsia="Batang" w:hAnsi="Times New Roman"/>
          <w:sz w:val="28"/>
          <w:szCs w:val="28"/>
          <w:lang w:val="kk-KZ" w:eastAsia="ko-KR"/>
        </w:rPr>
        <w:t>(</w:t>
      </w:r>
      <w:r w:rsidR="00651E1E" w:rsidRPr="00651E1E">
        <w:rPr>
          <w:rFonts w:ascii="Times New Roman" w:eastAsia="Batang" w:hAnsi="Times New Roman"/>
          <w:sz w:val="28"/>
          <w:szCs w:val="28"/>
          <w:lang w:val="kk-KZ" w:eastAsia="ko-KR"/>
        </w:rPr>
        <w:t>чистый для анализа, ГОСТ 3118-77</w:t>
      </w:r>
      <w:r w:rsidR="00651E1E">
        <w:rPr>
          <w:rFonts w:ascii="Times New Roman" w:eastAsia="Batang" w:hAnsi="Times New Roman"/>
          <w:sz w:val="28"/>
          <w:szCs w:val="28"/>
          <w:lang w:val="kk-KZ" w:eastAsia="ko-KR"/>
        </w:rPr>
        <w:t>)</w:t>
      </w:r>
      <w:r w:rsidR="00EF5C68">
        <w:rPr>
          <w:rFonts w:ascii="Times New Roman" w:eastAsia="Batang" w:hAnsi="Times New Roman"/>
          <w:sz w:val="28"/>
          <w:szCs w:val="28"/>
          <w:lang w:val="kk-KZ" w:eastAsia="ko-KR"/>
        </w:rPr>
        <w:t>, л</w:t>
      </w:r>
      <w:r w:rsidR="00D17B79">
        <w:rPr>
          <w:rFonts w:ascii="Times New Roman" w:eastAsia="Batang" w:hAnsi="Times New Roman"/>
          <w:sz w:val="28"/>
          <w:szCs w:val="28"/>
          <w:lang w:val="kk-KZ" w:eastAsia="ko-KR"/>
        </w:rPr>
        <w:t>итий хлорид (</w:t>
      </w:r>
      <w:r w:rsidR="00EF5C68" w:rsidRPr="00EF5C68">
        <w:rPr>
          <w:rFonts w:ascii="Times New Roman" w:eastAsia="Batang" w:hAnsi="Times New Roman"/>
          <w:sz w:val="28"/>
          <w:szCs w:val="28"/>
          <w:lang w:val="kk-KZ" w:eastAsia="ko-KR"/>
        </w:rPr>
        <w:t>более 99%, Sigma-Aldrich GmbH</w:t>
      </w:r>
      <w:r w:rsidR="00D17B79">
        <w:rPr>
          <w:rFonts w:ascii="Times New Roman" w:eastAsia="Batang" w:hAnsi="Times New Roman"/>
          <w:sz w:val="28"/>
          <w:szCs w:val="28"/>
          <w:lang w:val="kk-KZ" w:eastAsia="ko-KR"/>
        </w:rPr>
        <w:t>).</w:t>
      </w:r>
    </w:p>
    <w:p w:rsidR="00291274" w:rsidRPr="00291274" w:rsidRDefault="00291274" w:rsidP="00EF5C68">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r w:rsidRPr="008C7374">
        <w:rPr>
          <w:rFonts w:ascii="Times New Roman" w:eastAsia="Batang" w:hAnsi="Times New Roman"/>
          <w:i/>
          <w:sz w:val="28"/>
          <w:szCs w:val="28"/>
          <w:lang w:val="kk-KZ" w:eastAsia="ko-KR"/>
        </w:rPr>
        <w:t>Инструментальные методы исследования</w:t>
      </w:r>
      <w:r w:rsidRPr="00291274">
        <w:rPr>
          <w:rFonts w:ascii="Times New Roman" w:hAnsi="Times New Roman"/>
          <w:i/>
          <w:sz w:val="28"/>
          <w:szCs w:val="28"/>
        </w:rPr>
        <w:t>.</w:t>
      </w:r>
      <w:r>
        <w:rPr>
          <w:rFonts w:ascii="Times New Roman" w:hAnsi="Times New Roman"/>
          <w:sz w:val="28"/>
          <w:szCs w:val="28"/>
        </w:rPr>
        <w:t xml:space="preserve"> </w:t>
      </w:r>
      <w:r w:rsidR="006E0A76" w:rsidRPr="00291274">
        <w:rPr>
          <w:rFonts w:ascii="Times New Roman" w:hAnsi="Times New Roman"/>
          <w:sz w:val="28"/>
          <w:szCs w:val="28"/>
        </w:rPr>
        <w:t xml:space="preserve">Спектры ЯМР </w:t>
      </w:r>
      <w:r w:rsidR="006E0A76" w:rsidRPr="00291274">
        <w:rPr>
          <w:rFonts w:ascii="Times New Roman" w:hAnsi="Times New Roman"/>
          <w:sz w:val="28"/>
          <w:szCs w:val="28"/>
          <w:vertAlign w:val="superscript"/>
        </w:rPr>
        <w:t>1</w:t>
      </w:r>
      <w:r w:rsidR="006E0A76" w:rsidRPr="00291274">
        <w:rPr>
          <w:rFonts w:ascii="Times New Roman" w:hAnsi="Times New Roman"/>
          <w:sz w:val="28"/>
          <w:szCs w:val="28"/>
        </w:rPr>
        <w:t xml:space="preserve">Н, </w:t>
      </w:r>
      <w:r w:rsidR="006E0A76" w:rsidRPr="00291274">
        <w:rPr>
          <w:rFonts w:ascii="Times New Roman" w:hAnsi="Times New Roman"/>
          <w:sz w:val="28"/>
          <w:szCs w:val="28"/>
          <w:vertAlign w:val="superscript"/>
        </w:rPr>
        <w:t>13</w:t>
      </w:r>
      <w:r w:rsidR="006E0A76" w:rsidRPr="00291274">
        <w:rPr>
          <w:rFonts w:ascii="Times New Roman" w:hAnsi="Times New Roman"/>
          <w:sz w:val="28"/>
          <w:szCs w:val="28"/>
          <w:lang w:val="en-US"/>
        </w:rPr>
        <w:t>C</w:t>
      </w:r>
      <w:r w:rsidR="006E0A76" w:rsidRPr="00291274">
        <w:rPr>
          <w:rFonts w:ascii="Times New Roman" w:hAnsi="Times New Roman"/>
          <w:sz w:val="28"/>
          <w:szCs w:val="28"/>
        </w:rPr>
        <w:t xml:space="preserve">, </w:t>
      </w:r>
      <w:r w:rsidR="006E0A76" w:rsidRPr="00291274">
        <w:rPr>
          <w:rFonts w:ascii="Times New Roman" w:hAnsi="Times New Roman"/>
          <w:sz w:val="28"/>
          <w:szCs w:val="28"/>
          <w:vertAlign w:val="superscript"/>
        </w:rPr>
        <w:t>19</w:t>
      </w:r>
      <w:r w:rsidR="006E0A76" w:rsidRPr="00291274">
        <w:rPr>
          <w:rFonts w:ascii="Times New Roman" w:hAnsi="Times New Roman"/>
          <w:sz w:val="28"/>
          <w:szCs w:val="28"/>
          <w:lang w:val="en-US"/>
        </w:rPr>
        <w:t>F</w:t>
      </w:r>
      <w:r w:rsidR="006E0A76" w:rsidRPr="00291274">
        <w:rPr>
          <w:rFonts w:ascii="Times New Roman" w:hAnsi="Times New Roman"/>
          <w:sz w:val="28"/>
          <w:szCs w:val="28"/>
        </w:rPr>
        <w:t xml:space="preserve">, </w:t>
      </w:r>
      <w:r w:rsidR="006E0A76" w:rsidRPr="00291274">
        <w:rPr>
          <w:rFonts w:ascii="Times New Roman" w:hAnsi="Times New Roman"/>
          <w:sz w:val="28"/>
          <w:szCs w:val="28"/>
          <w:vertAlign w:val="superscript"/>
        </w:rPr>
        <w:t>31</w:t>
      </w:r>
      <w:r w:rsidR="006E0A76" w:rsidRPr="00291274">
        <w:rPr>
          <w:rFonts w:ascii="Times New Roman" w:hAnsi="Times New Roman"/>
          <w:sz w:val="28"/>
          <w:szCs w:val="28"/>
        </w:rPr>
        <w:t xml:space="preserve">Р получены на спектрометре </w:t>
      </w:r>
      <w:r w:rsidR="006E0A76" w:rsidRPr="00291274">
        <w:rPr>
          <w:rFonts w:ascii="Times New Roman" w:hAnsi="Times New Roman"/>
          <w:i/>
          <w:sz w:val="28"/>
          <w:szCs w:val="28"/>
          <w:lang w:val="en-US"/>
        </w:rPr>
        <w:t>Bruker</w:t>
      </w:r>
      <w:r w:rsidR="006E0A76" w:rsidRPr="00291274">
        <w:rPr>
          <w:rFonts w:ascii="Times New Roman" w:hAnsi="Times New Roman"/>
          <w:i/>
          <w:sz w:val="28"/>
          <w:szCs w:val="28"/>
        </w:rPr>
        <w:t xml:space="preserve"> </w:t>
      </w:r>
      <w:r w:rsidR="006E0A76" w:rsidRPr="00291274">
        <w:rPr>
          <w:rFonts w:ascii="Times New Roman" w:hAnsi="Times New Roman"/>
          <w:i/>
          <w:sz w:val="28"/>
          <w:szCs w:val="28"/>
          <w:lang w:val="en-US"/>
        </w:rPr>
        <w:t>DPX</w:t>
      </w:r>
      <w:r w:rsidR="006E0A76" w:rsidRPr="00291274">
        <w:rPr>
          <w:rFonts w:ascii="Times New Roman" w:hAnsi="Times New Roman"/>
          <w:i/>
          <w:sz w:val="28"/>
          <w:szCs w:val="28"/>
        </w:rPr>
        <w:t xml:space="preserve"> 400</w:t>
      </w:r>
      <w:r w:rsidR="006E0A76" w:rsidRPr="00291274">
        <w:rPr>
          <w:rFonts w:ascii="Times New Roman" w:hAnsi="Times New Roman"/>
          <w:sz w:val="28"/>
          <w:szCs w:val="28"/>
        </w:rPr>
        <w:t xml:space="preserve"> (400.13, 101.61, 376.50 и 161.98 </w:t>
      </w:r>
      <w:proofErr w:type="gramStart"/>
      <w:r w:rsidR="006E0A76" w:rsidRPr="00291274">
        <w:rPr>
          <w:rFonts w:ascii="Times New Roman" w:hAnsi="Times New Roman"/>
          <w:sz w:val="28"/>
          <w:szCs w:val="28"/>
          <w:lang w:val="en-US"/>
        </w:rPr>
        <w:t>M</w:t>
      </w:r>
      <w:proofErr w:type="gramEnd"/>
      <w:r w:rsidR="006E0A76" w:rsidRPr="00291274">
        <w:rPr>
          <w:rFonts w:ascii="Times New Roman" w:hAnsi="Times New Roman"/>
          <w:sz w:val="28"/>
          <w:szCs w:val="28"/>
        </w:rPr>
        <w:t xml:space="preserve">Гц соответственно) в растворе </w:t>
      </w:r>
      <w:r w:rsidR="006E0A76" w:rsidRPr="00291274">
        <w:rPr>
          <w:rFonts w:ascii="Times New Roman" w:hAnsi="Times New Roman"/>
          <w:sz w:val="28"/>
          <w:szCs w:val="28"/>
          <w:lang w:val="en-US"/>
        </w:rPr>
        <w:t>CDCl</w:t>
      </w:r>
      <w:r w:rsidR="006E0A76" w:rsidRPr="00291274">
        <w:rPr>
          <w:rFonts w:ascii="Times New Roman" w:hAnsi="Times New Roman"/>
          <w:sz w:val="28"/>
          <w:szCs w:val="28"/>
          <w:vertAlign w:val="subscript"/>
        </w:rPr>
        <w:t>3</w:t>
      </w:r>
      <w:r w:rsidR="006E0A76" w:rsidRPr="00291274">
        <w:rPr>
          <w:rFonts w:ascii="Times New Roman" w:hAnsi="Times New Roman"/>
          <w:sz w:val="28"/>
          <w:szCs w:val="28"/>
        </w:rPr>
        <w:t>, внутренний стандарт – ГМДС (</w:t>
      </w:r>
      <w:r w:rsidR="006E0A76" w:rsidRPr="00291274">
        <w:rPr>
          <w:rFonts w:ascii="Times New Roman" w:hAnsi="Times New Roman"/>
          <w:sz w:val="28"/>
          <w:szCs w:val="28"/>
          <w:vertAlign w:val="superscript"/>
        </w:rPr>
        <w:t>1</w:t>
      </w:r>
      <w:r w:rsidR="006E0A76" w:rsidRPr="00291274">
        <w:rPr>
          <w:rFonts w:ascii="Times New Roman" w:hAnsi="Times New Roman"/>
          <w:sz w:val="28"/>
          <w:szCs w:val="28"/>
        </w:rPr>
        <w:t xml:space="preserve">Н, </w:t>
      </w:r>
      <w:r w:rsidR="006E0A76" w:rsidRPr="00291274">
        <w:rPr>
          <w:rFonts w:ascii="Times New Roman" w:hAnsi="Times New Roman"/>
          <w:sz w:val="28"/>
          <w:szCs w:val="28"/>
          <w:vertAlign w:val="superscript"/>
        </w:rPr>
        <w:t>13</w:t>
      </w:r>
      <w:r w:rsidR="006E0A76" w:rsidRPr="00291274">
        <w:rPr>
          <w:rFonts w:ascii="Times New Roman" w:hAnsi="Times New Roman"/>
          <w:sz w:val="28"/>
          <w:szCs w:val="28"/>
          <w:lang w:val="en-US"/>
        </w:rPr>
        <w:t>C</w:t>
      </w:r>
      <w:r w:rsidR="006E0A76" w:rsidRPr="00291274">
        <w:rPr>
          <w:rFonts w:ascii="Times New Roman" w:hAnsi="Times New Roman"/>
          <w:sz w:val="28"/>
          <w:szCs w:val="28"/>
        </w:rPr>
        <w:t xml:space="preserve">), </w:t>
      </w:r>
      <w:r w:rsidR="006E0A76" w:rsidRPr="00291274">
        <w:rPr>
          <w:rFonts w:ascii="Times New Roman" w:hAnsi="Times New Roman"/>
          <w:sz w:val="28"/>
          <w:szCs w:val="28"/>
          <w:lang w:val="en-US"/>
        </w:rPr>
        <w:t>CFCl</w:t>
      </w:r>
      <w:r w:rsidR="006E0A76" w:rsidRPr="00291274">
        <w:rPr>
          <w:rFonts w:ascii="Times New Roman" w:hAnsi="Times New Roman"/>
          <w:sz w:val="28"/>
          <w:szCs w:val="28"/>
          <w:vertAlign w:val="subscript"/>
        </w:rPr>
        <w:t>3</w:t>
      </w:r>
      <w:r w:rsidR="006E0A76" w:rsidRPr="00291274">
        <w:rPr>
          <w:rFonts w:ascii="Times New Roman" w:hAnsi="Times New Roman"/>
          <w:sz w:val="28"/>
          <w:szCs w:val="28"/>
        </w:rPr>
        <w:t xml:space="preserve"> (</w:t>
      </w:r>
      <w:r w:rsidR="006E0A76" w:rsidRPr="00291274">
        <w:rPr>
          <w:rFonts w:ascii="Times New Roman" w:hAnsi="Times New Roman"/>
          <w:sz w:val="28"/>
          <w:szCs w:val="28"/>
          <w:vertAlign w:val="superscript"/>
        </w:rPr>
        <w:t>19</w:t>
      </w:r>
      <w:r w:rsidR="006E0A76" w:rsidRPr="00291274">
        <w:rPr>
          <w:rFonts w:ascii="Times New Roman" w:hAnsi="Times New Roman"/>
          <w:sz w:val="28"/>
          <w:szCs w:val="28"/>
          <w:lang w:val="en-US"/>
        </w:rPr>
        <w:t>F</w:t>
      </w:r>
      <w:r w:rsidR="006E0A76" w:rsidRPr="00291274">
        <w:rPr>
          <w:rFonts w:ascii="Times New Roman" w:hAnsi="Times New Roman"/>
          <w:sz w:val="28"/>
          <w:szCs w:val="28"/>
        </w:rPr>
        <w:t xml:space="preserve">), внешний стандарт – 85%-ная </w:t>
      </w:r>
      <w:r w:rsidR="006E0A76" w:rsidRPr="00291274">
        <w:rPr>
          <w:rFonts w:ascii="Times New Roman" w:hAnsi="Times New Roman"/>
          <w:sz w:val="28"/>
          <w:szCs w:val="28"/>
          <w:lang w:val="en-US"/>
        </w:rPr>
        <w:t>H</w:t>
      </w:r>
      <w:r w:rsidR="006E0A76" w:rsidRPr="00291274">
        <w:rPr>
          <w:rFonts w:ascii="Times New Roman" w:hAnsi="Times New Roman"/>
          <w:sz w:val="28"/>
          <w:szCs w:val="28"/>
          <w:vertAlign w:val="subscript"/>
        </w:rPr>
        <w:t>3</w:t>
      </w:r>
      <w:r w:rsidR="006E0A76" w:rsidRPr="00291274">
        <w:rPr>
          <w:rFonts w:ascii="Times New Roman" w:hAnsi="Times New Roman"/>
          <w:sz w:val="28"/>
          <w:szCs w:val="28"/>
          <w:lang w:val="en-US"/>
        </w:rPr>
        <w:t>PO</w:t>
      </w:r>
      <w:r w:rsidR="006E0A76" w:rsidRPr="00291274">
        <w:rPr>
          <w:rFonts w:ascii="Times New Roman" w:hAnsi="Times New Roman"/>
          <w:sz w:val="28"/>
          <w:szCs w:val="28"/>
          <w:vertAlign w:val="subscript"/>
        </w:rPr>
        <w:t>4</w:t>
      </w:r>
      <w:r w:rsidR="006E0A76" w:rsidRPr="00291274">
        <w:rPr>
          <w:rFonts w:ascii="Times New Roman" w:hAnsi="Times New Roman"/>
          <w:sz w:val="28"/>
          <w:szCs w:val="28"/>
        </w:rPr>
        <w:t xml:space="preserve"> (</w:t>
      </w:r>
      <w:r w:rsidR="006E0A76" w:rsidRPr="00291274">
        <w:rPr>
          <w:rFonts w:ascii="Times New Roman" w:hAnsi="Times New Roman"/>
          <w:sz w:val="28"/>
          <w:szCs w:val="28"/>
          <w:vertAlign w:val="superscript"/>
        </w:rPr>
        <w:t>31</w:t>
      </w:r>
      <w:r w:rsidR="006E0A76" w:rsidRPr="00291274">
        <w:rPr>
          <w:rFonts w:ascii="Times New Roman" w:hAnsi="Times New Roman"/>
          <w:sz w:val="28"/>
          <w:szCs w:val="28"/>
          <w:lang w:val="en-US"/>
        </w:rPr>
        <w:t>P</w:t>
      </w:r>
      <w:r w:rsidR="006E0A76" w:rsidRPr="00291274">
        <w:rPr>
          <w:rFonts w:ascii="Times New Roman" w:hAnsi="Times New Roman"/>
          <w:sz w:val="28"/>
          <w:szCs w:val="28"/>
        </w:rPr>
        <w:t xml:space="preserve">). </w:t>
      </w:r>
    </w:p>
    <w:p w:rsidR="00A73C1E" w:rsidRDefault="006E0A76" w:rsidP="00E81AC3">
      <w:pPr>
        <w:spacing w:after="0" w:line="240" w:lineRule="auto"/>
        <w:ind w:left="0" w:firstLine="709"/>
        <w:jc w:val="both"/>
        <w:rPr>
          <w:rFonts w:ascii="Times New Roman" w:hAnsi="Times New Roman"/>
          <w:spacing w:val="-4"/>
          <w:sz w:val="28"/>
          <w:szCs w:val="28"/>
        </w:rPr>
      </w:pPr>
      <w:r w:rsidRPr="00291274">
        <w:rPr>
          <w:rFonts w:ascii="Times New Roman" w:hAnsi="Times New Roman"/>
          <w:sz w:val="28"/>
          <w:szCs w:val="28"/>
        </w:rPr>
        <w:t xml:space="preserve">ИК спектры записаны на спектрометре </w:t>
      </w:r>
      <w:r w:rsidRPr="00291274">
        <w:rPr>
          <w:rFonts w:ascii="Times New Roman" w:hAnsi="Times New Roman"/>
          <w:i/>
          <w:sz w:val="28"/>
          <w:szCs w:val="28"/>
          <w:lang w:val="en-US"/>
        </w:rPr>
        <w:t>Bruker</w:t>
      </w:r>
      <w:r w:rsidRPr="00291274">
        <w:rPr>
          <w:rFonts w:ascii="Times New Roman" w:hAnsi="Times New Roman"/>
          <w:i/>
          <w:sz w:val="28"/>
          <w:szCs w:val="28"/>
        </w:rPr>
        <w:t xml:space="preserve"> I</w:t>
      </w:r>
      <w:r w:rsidRPr="00291274">
        <w:rPr>
          <w:rFonts w:ascii="Times New Roman" w:hAnsi="Times New Roman"/>
          <w:i/>
          <w:sz w:val="28"/>
          <w:szCs w:val="28"/>
          <w:lang w:val="en-US"/>
        </w:rPr>
        <w:t>FS</w:t>
      </w:r>
      <w:r w:rsidRPr="00291274">
        <w:rPr>
          <w:rFonts w:ascii="Times New Roman" w:hAnsi="Times New Roman"/>
          <w:i/>
          <w:sz w:val="28"/>
          <w:szCs w:val="28"/>
        </w:rPr>
        <w:t xml:space="preserve"> 25</w:t>
      </w:r>
      <w:r w:rsidRPr="00291274">
        <w:rPr>
          <w:rFonts w:ascii="Times New Roman" w:hAnsi="Times New Roman"/>
          <w:sz w:val="28"/>
          <w:szCs w:val="28"/>
        </w:rPr>
        <w:t xml:space="preserve"> в </w:t>
      </w:r>
      <w:r w:rsidRPr="00291274">
        <w:rPr>
          <w:rFonts w:ascii="Times New Roman" w:hAnsi="Times New Roman"/>
          <w:spacing w:val="-4"/>
          <w:sz w:val="28"/>
          <w:szCs w:val="28"/>
        </w:rPr>
        <w:t>тонком слое.</w:t>
      </w:r>
    </w:p>
    <w:p w:rsidR="006E0A76" w:rsidRPr="00291274" w:rsidRDefault="006E0A76" w:rsidP="00E81AC3">
      <w:pPr>
        <w:spacing w:after="0" w:line="240" w:lineRule="auto"/>
        <w:ind w:left="0" w:firstLine="709"/>
        <w:jc w:val="both"/>
        <w:rPr>
          <w:rFonts w:ascii="Times New Roman" w:hAnsi="Times New Roman"/>
          <w:color w:val="000000"/>
          <w:sz w:val="28"/>
          <w:szCs w:val="28"/>
        </w:rPr>
      </w:pPr>
      <w:r w:rsidRPr="00291274">
        <w:rPr>
          <w:rFonts w:ascii="Times New Roman" w:hAnsi="Times New Roman"/>
          <w:color w:val="000000"/>
          <w:spacing w:val="-4"/>
          <w:sz w:val="28"/>
          <w:szCs w:val="28"/>
        </w:rPr>
        <w:t xml:space="preserve">Масс-спектры электронной ионизации (70 эВ) зарегистрированы на приборе </w:t>
      </w:r>
      <w:r w:rsidRPr="00291274">
        <w:rPr>
          <w:rFonts w:ascii="Times New Roman" w:hAnsi="Times New Roman"/>
          <w:i/>
          <w:color w:val="000000"/>
          <w:spacing w:val="-4"/>
          <w:sz w:val="28"/>
          <w:szCs w:val="28"/>
        </w:rPr>
        <w:t>Agilent 5975</w:t>
      </w:r>
      <w:r w:rsidRPr="00291274">
        <w:rPr>
          <w:rFonts w:ascii="Times New Roman" w:hAnsi="Times New Roman"/>
          <w:i/>
          <w:iCs/>
          <w:color w:val="000000"/>
          <w:spacing w:val="-4"/>
          <w:sz w:val="28"/>
          <w:szCs w:val="28"/>
        </w:rPr>
        <w:t>С</w:t>
      </w:r>
      <w:r w:rsidRPr="00291274">
        <w:rPr>
          <w:rFonts w:ascii="Times New Roman" w:hAnsi="Times New Roman"/>
          <w:color w:val="000000"/>
          <w:sz w:val="28"/>
          <w:szCs w:val="28"/>
        </w:rPr>
        <w:t xml:space="preserve"> (масс-анализатор квадрупольный, диапазон детектируемых масс 34-650 Д</w:t>
      </w:r>
      <w:proofErr w:type="gramStart"/>
      <w:r w:rsidRPr="00291274">
        <w:rPr>
          <w:rFonts w:ascii="Times New Roman" w:hAnsi="Times New Roman"/>
          <w:color w:val="000000"/>
          <w:sz w:val="28"/>
          <w:szCs w:val="28"/>
          <w:lang w:val="en-US"/>
        </w:rPr>
        <w:t>a</w:t>
      </w:r>
      <w:proofErr w:type="gramEnd"/>
      <w:r w:rsidR="00F54831" w:rsidRPr="00291274">
        <w:rPr>
          <w:rFonts w:ascii="Times New Roman" w:hAnsi="Times New Roman"/>
          <w:color w:val="000000"/>
          <w:sz w:val="28"/>
          <w:szCs w:val="28"/>
        </w:rPr>
        <w:t xml:space="preserve">). </w:t>
      </w:r>
      <w:proofErr w:type="gramStart"/>
      <w:r w:rsidR="00F54831" w:rsidRPr="00291274">
        <w:rPr>
          <w:rFonts w:ascii="Times New Roman" w:hAnsi="Times New Roman"/>
          <w:color w:val="000000"/>
          <w:sz w:val="28"/>
          <w:szCs w:val="28"/>
        </w:rPr>
        <w:t>Ввод образцов осущест</w:t>
      </w:r>
      <w:r w:rsidRPr="00291274">
        <w:rPr>
          <w:rFonts w:ascii="Times New Roman" w:hAnsi="Times New Roman"/>
          <w:color w:val="000000"/>
          <w:sz w:val="28"/>
          <w:szCs w:val="28"/>
        </w:rPr>
        <w:t xml:space="preserve">вляли через хроматограф </w:t>
      </w:r>
      <w:r w:rsidRPr="00291274">
        <w:rPr>
          <w:rFonts w:ascii="Times New Roman" w:hAnsi="Times New Roman"/>
          <w:i/>
          <w:color w:val="000000"/>
          <w:sz w:val="28"/>
          <w:szCs w:val="28"/>
        </w:rPr>
        <w:t>Agilent 6890N</w:t>
      </w:r>
      <w:r w:rsidRPr="00291274">
        <w:rPr>
          <w:rFonts w:ascii="Times New Roman" w:hAnsi="Times New Roman"/>
          <w:color w:val="000000"/>
          <w:sz w:val="28"/>
          <w:szCs w:val="28"/>
        </w:rPr>
        <w:t>, температура испарителя и интерфейса – 190 °С. Разделение проводили на хроматографической колонке HP-5MS (30м×0.25мм×0.25мкм) при постоянной скорости потока, газ-носитель – гелий, режим программирования: от 60 до 190 °С со скоростью 5 град/мин. Пробы вводили в режиме «с делением потока» 1:2.</w:t>
      </w:r>
      <w:proofErr w:type="gramEnd"/>
    </w:p>
    <w:p w:rsidR="006E0A76" w:rsidRPr="007D6961" w:rsidRDefault="006E0A76" w:rsidP="00E81AC3">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rPr>
      </w:pPr>
    </w:p>
    <w:p w:rsidR="00304CC0" w:rsidRDefault="00304CC0" w:rsidP="00E81AC3">
      <w:pPr>
        <w:shd w:val="clear" w:color="auto" w:fill="FFFFFF"/>
        <w:autoSpaceDE w:val="0"/>
        <w:autoSpaceDN w:val="0"/>
        <w:adjustRightInd w:val="0"/>
        <w:spacing w:after="0" w:line="240" w:lineRule="auto"/>
        <w:ind w:left="0" w:firstLine="709"/>
        <w:rPr>
          <w:rFonts w:ascii="Times New Roman" w:hAnsi="Times New Roman"/>
          <w:sz w:val="28"/>
          <w:szCs w:val="28"/>
        </w:rPr>
      </w:pPr>
    </w:p>
    <w:p w:rsidR="006E0A76" w:rsidRPr="007D6961" w:rsidRDefault="006E0A76" w:rsidP="00E81AC3">
      <w:pPr>
        <w:shd w:val="clear" w:color="auto" w:fill="FFFFFF"/>
        <w:autoSpaceDE w:val="0"/>
        <w:autoSpaceDN w:val="0"/>
        <w:adjustRightInd w:val="0"/>
        <w:spacing w:after="0" w:line="240" w:lineRule="auto"/>
        <w:ind w:left="0" w:firstLine="709"/>
        <w:rPr>
          <w:rFonts w:ascii="Times New Roman" w:hAnsi="Times New Roman"/>
          <w:sz w:val="28"/>
          <w:szCs w:val="28"/>
        </w:rPr>
      </w:pPr>
      <w:r w:rsidRPr="007D6961">
        <w:rPr>
          <w:rFonts w:ascii="Times New Roman" w:hAnsi="Times New Roman"/>
          <w:sz w:val="28"/>
          <w:szCs w:val="28"/>
        </w:rPr>
        <w:lastRenderedPageBreak/>
        <w:t>1.</w:t>
      </w:r>
      <w:r w:rsidR="0076053D">
        <w:rPr>
          <w:rFonts w:ascii="Times New Roman" w:hAnsi="Times New Roman"/>
          <w:sz w:val="28"/>
          <w:szCs w:val="28"/>
        </w:rPr>
        <w:t>1.</w:t>
      </w:r>
      <w:r w:rsidRPr="007D6961">
        <w:rPr>
          <w:rFonts w:ascii="Times New Roman" w:hAnsi="Times New Roman"/>
          <w:sz w:val="28"/>
          <w:szCs w:val="28"/>
        </w:rPr>
        <w:t xml:space="preserve">3  Описание методик синтеза </w:t>
      </w:r>
    </w:p>
    <w:p w:rsidR="006E0A76" w:rsidRDefault="006E0A76" w:rsidP="00E81AC3">
      <w:pPr>
        <w:spacing w:after="0" w:line="240" w:lineRule="auto"/>
        <w:ind w:left="0" w:firstLine="709"/>
        <w:jc w:val="center"/>
        <w:rPr>
          <w:rFonts w:ascii="Times New Roman" w:hAnsi="Times New Roman"/>
          <w:b/>
          <w:sz w:val="28"/>
          <w:szCs w:val="28"/>
        </w:rPr>
      </w:pPr>
    </w:p>
    <w:p w:rsidR="00EE2275" w:rsidRDefault="00EE2275" w:rsidP="00EE2275">
      <w:pPr>
        <w:spacing w:after="0" w:line="240" w:lineRule="auto"/>
        <w:ind w:left="0" w:firstLine="709"/>
        <w:jc w:val="both"/>
        <w:rPr>
          <w:rFonts w:ascii="Times New Roman" w:hAnsi="Times New Roman"/>
          <w:i/>
          <w:sz w:val="28"/>
          <w:szCs w:val="28"/>
        </w:rPr>
      </w:pPr>
      <w:r w:rsidRPr="0076053D">
        <w:rPr>
          <w:rFonts w:ascii="Times New Roman" w:hAnsi="Times New Roman"/>
          <w:i/>
          <w:sz w:val="28"/>
          <w:szCs w:val="28"/>
        </w:rPr>
        <w:t xml:space="preserve">Синтез </w:t>
      </w:r>
      <w:proofErr w:type="gramStart"/>
      <w:r w:rsidRPr="0076053D">
        <w:rPr>
          <w:rFonts w:ascii="Times New Roman" w:hAnsi="Times New Roman"/>
          <w:i/>
          <w:sz w:val="28"/>
          <w:szCs w:val="28"/>
        </w:rPr>
        <w:t>целевых</w:t>
      </w:r>
      <w:proofErr w:type="gramEnd"/>
      <w:r w:rsidRPr="0076053D">
        <w:rPr>
          <w:rFonts w:ascii="Times New Roman" w:hAnsi="Times New Roman"/>
          <w:i/>
          <w:sz w:val="28"/>
          <w:szCs w:val="28"/>
        </w:rPr>
        <w:t xml:space="preserve"> цианоэтилированных полифторалкилфосфатов</w:t>
      </w:r>
    </w:p>
    <w:p w:rsidR="00306B5B" w:rsidRPr="007D6961" w:rsidRDefault="00EE2275" w:rsidP="00E81AC3">
      <w:pPr>
        <w:spacing w:after="0" w:line="240" w:lineRule="auto"/>
        <w:ind w:left="0" w:firstLine="709"/>
        <w:jc w:val="both"/>
        <w:rPr>
          <w:rFonts w:ascii="Times New Roman" w:hAnsi="Times New Roman"/>
          <w:sz w:val="28"/>
          <w:szCs w:val="28"/>
        </w:rPr>
      </w:pPr>
      <w:r w:rsidRPr="00DA522B">
        <w:rPr>
          <w:rFonts w:ascii="Times New Roman" w:hAnsi="Times New Roman"/>
          <w:sz w:val="28"/>
          <w:szCs w:val="28"/>
        </w:rPr>
        <w:t>Би</w:t>
      </w:r>
      <w:proofErr w:type="gramStart"/>
      <w:r w:rsidRPr="00DA522B">
        <w:rPr>
          <w:rFonts w:ascii="Times New Roman" w:hAnsi="Times New Roman"/>
          <w:sz w:val="28"/>
          <w:szCs w:val="28"/>
        </w:rPr>
        <w:t>с(</w:t>
      </w:r>
      <w:proofErr w:type="gramEnd"/>
      <w:r w:rsidRPr="00DA522B">
        <w:rPr>
          <w:rFonts w:ascii="Times New Roman" w:hAnsi="Times New Roman"/>
          <w:sz w:val="28"/>
          <w:szCs w:val="28"/>
        </w:rPr>
        <w:t>алкил)(2-цианоэтил)фосфаты 3а-в (</w:t>
      </w:r>
      <w:r w:rsidRPr="00DA522B">
        <w:rPr>
          <w:rFonts w:ascii="Times New Roman" w:hAnsi="Times New Roman"/>
          <w:i/>
          <w:sz w:val="28"/>
          <w:szCs w:val="28"/>
        </w:rPr>
        <w:t>о</w:t>
      </w:r>
      <w:r w:rsidR="00306B5B" w:rsidRPr="00DA522B">
        <w:rPr>
          <w:rFonts w:ascii="Times New Roman" w:hAnsi="Times New Roman"/>
          <w:i/>
          <w:sz w:val="28"/>
          <w:szCs w:val="28"/>
        </w:rPr>
        <w:t>бщая методика</w:t>
      </w:r>
      <w:r w:rsidRPr="00DA522B">
        <w:rPr>
          <w:rFonts w:ascii="Times New Roman" w:hAnsi="Times New Roman"/>
          <w:i/>
          <w:sz w:val="28"/>
          <w:szCs w:val="28"/>
        </w:rPr>
        <w:t>)</w:t>
      </w:r>
      <w:r w:rsidR="00306B5B" w:rsidRPr="00DA522B">
        <w:rPr>
          <w:rFonts w:ascii="Times New Roman" w:hAnsi="Times New Roman"/>
          <w:sz w:val="28"/>
          <w:szCs w:val="28"/>
        </w:rPr>
        <w:t>. К раствору 30 ммоль би</w:t>
      </w:r>
      <w:proofErr w:type="gramStart"/>
      <w:r w:rsidR="00306B5B" w:rsidRPr="00DA522B">
        <w:rPr>
          <w:rFonts w:ascii="Times New Roman" w:hAnsi="Times New Roman"/>
          <w:sz w:val="28"/>
          <w:szCs w:val="28"/>
        </w:rPr>
        <w:t>с(</w:t>
      </w:r>
      <w:proofErr w:type="gramEnd"/>
      <w:r w:rsidR="00306B5B" w:rsidRPr="00DA522B">
        <w:rPr>
          <w:rFonts w:ascii="Times New Roman" w:hAnsi="Times New Roman"/>
          <w:sz w:val="28"/>
          <w:szCs w:val="28"/>
        </w:rPr>
        <w:t xml:space="preserve">алкил)-хлорфосфата 1 </w:t>
      </w:r>
      <w:r w:rsidRPr="00DA522B">
        <w:rPr>
          <w:rFonts w:ascii="Times New Roman" w:hAnsi="Times New Roman"/>
          <w:sz w:val="28"/>
          <w:szCs w:val="28"/>
        </w:rPr>
        <w:t>(таблица 1, схема 1)</w:t>
      </w:r>
      <w:r w:rsidR="00306B5B" w:rsidRPr="00DA522B">
        <w:rPr>
          <w:rFonts w:ascii="Times New Roman" w:hAnsi="Times New Roman"/>
          <w:sz w:val="28"/>
          <w:szCs w:val="28"/>
        </w:rPr>
        <w:t xml:space="preserve">в 90 мл диэтилового эфира добавляли по каплям при перемешивании раствор 2.13 г (30 ммоль) 3-гидроксипропанонитрила 2 </w:t>
      </w:r>
      <w:r w:rsidRPr="00DA522B">
        <w:rPr>
          <w:rFonts w:ascii="Times New Roman" w:hAnsi="Times New Roman"/>
          <w:sz w:val="28"/>
          <w:szCs w:val="28"/>
        </w:rPr>
        <w:t xml:space="preserve">(таблица 1, схема 1) </w:t>
      </w:r>
      <w:r w:rsidR="00306B5B" w:rsidRPr="00DA522B">
        <w:rPr>
          <w:rFonts w:ascii="Times New Roman" w:hAnsi="Times New Roman"/>
          <w:sz w:val="28"/>
          <w:szCs w:val="28"/>
        </w:rPr>
        <w:t>и 2.37 г (30 ммоль) пиридина в 15 мл диэтилового эфира в течение 1 ч при комнатной температуре, при этом наблюдали образование белого осадка гидрохлорида пиридиния. Реакционную смесь перемешивали при комнатной температуре или небольшом нагревании (32-34 °</w:t>
      </w:r>
      <w:r w:rsidR="00306B5B" w:rsidRPr="00DA522B">
        <w:rPr>
          <w:rFonts w:ascii="Times New Roman" w:hAnsi="Times New Roman"/>
          <w:sz w:val="28"/>
          <w:szCs w:val="28"/>
          <w:lang w:val="en-GB"/>
        </w:rPr>
        <w:t>C</w:t>
      </w:r>
      <w:r w:rsidR="00306B5B" w:rsidRPr="00DA522B">
        <w:rPr>
          <w:rFonts w:ascii="Times New Roman" w:hAnsi="Times New Roman"/>
          <w:sz w:val="28"/>
          <w:szCs w:val="28"/>
        </w:rPr>
        <w:t>) в течение 8-15 ч (таблица), оставляли на ночь. Осадок отфильтровывали и промывали диэтиловым эфиром (3х20 мл). Растворитель из фильтрата отгоняли при пониженном давлении, остаток перегоняли в вакууме</w:t>
      </w:r>
      <w:r w:rsidR="00306B5B" w:rsidRPr="007D6961">
        <w:rPr>
          <w:rFonts w:ascii="Times New Roman" w:hAnsi="Times New Roman"/>
          <w:sz w:val="28"/>
          <w:szCs w:val="28"/>
        </w:rPr>
        <w:t>.</w:t>
      </w:r>
    </w:p>
    <w:p w:rsidR="00306B5B" w:rsidRPr="007D6961" w:rsidRDefault="00306B5B" w:rsidP="00E81AC3">
      <w:pPr>
        <w:spacing w:after="0" w:line="240" w:lineRule="auto"/>
        <w:ind w:left="0" w:firstLine="709"/>
        <w:jc w:val="both"/>
        <w:rPr>
          <w:rFonts w:ascii="Times New Roman" w:hAnsi="Times New Roman"/>
          <w:sz w:val="28"/>
          <w:szCs w:val="28"/>
        </w:rPr>
      </w:pPr>
      <w:r w:rsidRPr="00AA0B64">
        <w:rPr>
          <w:rFonts w:ascii="Times New Roman" w:hAnsi="Times New Roman"/>
          <w:sz w:val="28"/>
          <w:szCs w:val="28"/>
        </w:rPr>
        <w:t>Бис(2,2,2-трифторэтил)(2-цианоэтил</w:t>
      </w:r>
      <w:proofErr w:type="gramStart"/>
      <w:r w:rsidRPr="00AA0B64">
        <w:rPr>
          <w:rFonts w:ascii="Times New Roman" w:hAnsi="Times New Roman"/>
          <w:sz w:val="28"/>
          <w:szCs w:val="28"/>
        </w:rPr>
        <w:t>)ф</w:t>
      </w:r>
      <w:proofErr w:type="gramEnd"/>
      <w:r w:rsidRPr="00AA0B64">
        <w:rPr>
          <w:rFonts w:ascii="Times New Roman" w:hAnsi="Times New Roman"/>
          <w:sz w:val="28"/>
          <w:szCs w:val="28"/>
        </w:rPr>
        <w:t xml:space="preserve">осфат </w:t>
      </w:r>
      <w:r w:rsidRPr="00AA0B64">
        <w:rPr>
          <w:rFonts w:ascii="Times New Roman" w:hAnsi="Times New Roman"/>
          <w:bCs/>
          <w:sz w:val="28"/>
          <w:szCs w:val="28"/>
        </w:rPr>
        <w:t xml:space="preserve">(3а). </w:t>
      </w:r>
      <w:r w:rsidRPr="00AA0B64">
        <w:rPr>
          <w:rFonts w:ascii="Times New Roman" w:hAnsi="Times New Roman"/>
          <w:sz w:val="28"/>
          <w:szCs w:val="28"/>
        </w:rPr>
        <w:t>Выход 7.2 г (76%), прозрачная жидкость,   Т</w:t>
      </w:r>
      <w:r w:rsidRPr="00AA0B64">
        <w:rPr>
          <w:rFonts w:ascii="Times New Roman" w:hAnsi="Times New Roman"/>
          <w:sz w:val="28"/>
          <w:szCs w:val="28"/>
          <w:vertAlign w:val="subscript"/>
        </w:rPr>
        <w:t xml:space="preserve">кип. </w:t>
      </w:r>
      <w:r w:rsidRPr="00AA0B64">
        <w:rPr>
          <w:rFonts w:ascii="Times New Roman" w:hAnsi="Times New Roman"/>
          <w:sz w:val="28"/>
          <w:szCs w:val="28"/>
        </w:rPr>
        <w:t>129 °</w:t>
      </w:r>
      <w:r w:rsidRPr="00AA0B64">
        <w:rPr>
          <w:rFonts w:ascii="Times New Roman" w:hAnsi="Times New Roman"/>
          <w:sz w:val="28"/>
          <w:szCs w:val="28"/>
          <w:lang w:val="en-US"/>
        </w:rPr>
        <w:t>C</w:t>
      </w:r>
      <w:r w:rsidRPr="00AA0B64">
        <w:rPr>
          <w:rFonts w:ascii="Times New Roman" w:hAnsi="Times New Roman"/>
          <w:sz w:val="28"/>
          <w:szCs w:val="28"/>
        </w:rPr>
        <w:t xml:space="preserve"> (1 мм рт. ст.), </w:t>
      </w:r>
      <w:r w:rsidRPr="00AA0B64">
        <w:rPr>
          <w:rFonts w:ascii="Times New Roman" w:hAnsi="Times New Roman"/>
          <w:sz w:val="28"/>
          <w:szCs w:val="28"/>
          <w:lang w:val="en-GB"/>
        </w:rPr>
        <w:t>d</w:t>
      </w:r>
      <w:r w:rsidRPr="00AA0B64">
        <w:rPr>
          <w:rFonts w:ascii="Times New Roman" w:hAnsi="Times New Roman"/>
          <w:sz w:val="28"/>
          <w:szCs w:val="28"/>
          <w:vertAlign w:val="subscript"/>
        </w:rPr>
        <w:t>4</w:t>
      </w:r>
      <w:r w:rsidRPr="00AA0B64">
        <w:rPr>
          <w:rFonts w:ascii="Times New Roman" w:hAnsi="Times New Roman"/>
          <w:sz w:val="28"/>
          <w:szCs w:val="28"/>
          <w:vertAlign w:val="superscript"/>
        </w:rPr>
        <w:t>20</w:t>
      </w:r>
      <w:r w:rsidRPr="00AA0B64">
        <w:rPr>
          <w:rFonts w:ascii="Times New Roman" w:hAnsi="Times New Roman"/>
          <w:sz w:val="28"/>
          <w:szCs w:val="28"/>
        </w:rPr>
        <w:t xml:space="preserve"> 1.5191</w:t>
      </w:r>
      <w:r w:rsidRPr="007D6961">
        <w:rPr>
          <w:rFonts w:ascii="Times New Roman" w:hAnsi="Times New Roman"/>
          <w:sz w:val="28"/>
          <w:szCs w:val="28"/>
        </w:rPr>
        <w:t xml:space="preserve">,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1.3672. Спектр ЯМР </w:t>
      </w:r>
      <w:r w:rsidRPr="007D6961">
        <w:rPr>
          <w:rFonts w:ascii="Times New Roman" w:hAnsi="Times New Roman"/>
          <w:sz w:val="28"/>
          <w:szCs w:val="28"/>
          <w:vertAlign w:val="superscript"/>
        </w:rPr>
        <w:t>1</w:t>
      </w:r>
      <w:r w:rsidRPr="007D6961">
        <w:rPr>
          <w:rFonts w:ascii="Times New Roman" w:hAnsi="Times New Roman"/>
          <w:sz w:val="28"/>
          <w:szCs w:val="28"/>
        </w:rPr>
        <w:t>Н, δ, м. д.: 2.78 т</w:t>
      </w:r>
      <w:proofErr w:type="gramStart"/>
      <w:r w:rsidRPr="007D6961">
        <w:rPr>
          <w:rFonts w:ascii="Times New Roman" w:hAnsi="Times New Roman"/>
          <w:sz w:val="28"/>
          <w:szCs w:val="28"/>
        </w:rPr>
        <w:t>.д</w:t>
      </w:r>
      <w:proofErr w:type="gramEnd"/>
      <w:r w:rsidRPr="007D6961">
        <w:rPr>
          <w:rFonts w:ascii="Times New Roman" w:hAnsi="Times New Roman"/>
          <w:sz w:val="28"/>
          <w:szCs w:val="28"/>
        </w:rPr>
        <w:t xml:space="preserve">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CN</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6.0 Гц,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0.7 Гц), 4.32 д.т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C</w:t>
      </w:r>
      <w:r w:rsidRPr="007D6961">
        <w:rPr>
          <w:rFonts w:ascii="Times New Roman" w:hAnsi="Times New Roman"/>
          <w:sz w:val="28"/>
          <w:szCs w:val="28"/>
          <w:u w:val="single"/>
          <w:lang w:val="en-GB"/>
        </w:rPr>
        <w:t>H</w:t>
      </w:r>
      <w:r w:rsidRPr="007D6961">
        <w:rPr>
          <w:rFonts w:ascii="Times New Roman" w:hAnsi="Times New Roman"/>
          <w:sz w:val="28"/>
          <w:szCs w:val="28"/>
          <w:vertAlign w:val="subscript"/>
        </w:rPr>
        <w:t>2</w:t>
      </w:r>
      <w:r w:rsidRPr="007D6961">
        <w:rPr>
          <w:rFonts w:ascii="Times New Roman" w:hAnsi="Times New Roman"/>
          <w:sz w:val="28"/>
          <w:szCs w:val="28"/>
          <w:lang w:val="en-GB"/>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HH</w:t>
      </w:r>
      <w:r w:rsidRPr="007D6961">
        <w:rPr>
          <w:rFonts w:ascii="Times New Roman" w:hAnsi="Times New Roman"/>
          <w:sz w:val="28"/>
          <w:szCs w:val="28"/>
        </w:rPr>
        <w:t xml:space="preserve"> 6.0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8.0 Гц), 4.41 д.д.д и 4.43 д.д.д (4</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CF</w:t>
      </w:r>
      <w:r w:rsidRPr="007D6961">
        <w:rPr>
          <w:rFonts w:ascii="Times New Roman" w:hAnsi="Times New Roman"/>
          <w:sz w:val="28"/>
          <w:szCs w:val="28"/>
          <w:vertAlign w:val="subscript"/>
        </w:rPr>
        <w:t>3</w:t>
      </w:r>
      <w:r w:rsidRPr="007D6961">
        <w:rPr>
          <w:rFonts w:ascii="Times New Roman" w:hAnsi="Times New Roman"/>
          <w:sz w:val="28"/>
          <w:szCs w:val="28"/>
          <w:lang w:val="en-GB"/>
        </w:rPr>
        <w:t>C</w:t>
      </w:r>
      <w:r w:rsidRPr="007D6961">
        <w:rPr>
          <w:rFonts w:ascii="Times New Roman" w:hAnsi="Times New Roman"/>
          <w:sz w:val="28"/>
          <w:szCs w:val="28"/>
          <w:u w:val="single"/>
          <w:lang w:val="en-GB"/>
        </w:rPr>
        <w:t>H</w:t>
      </w:r>
      <w:r w:rsidRPr="007D6961">
        <w:rPr>
          <w:rFonts w:ascii="Times New Roman" w:hAnsi="Times New Roman"/>
          <w:sz w:val="28"/>
          <w:szCs w:val="28"/>
          <w:vertAlign w:val="subscript"/>
        </w:rPr>
        <w:t>2</w:t>
      </w:r>
      <w:r w:rsidRPr="007D6961">
        <w:rPr>
          <w:rFonts w:ascii="Times New Roman" w:hAnsi="Times New Roman"/>
          <w:sz w:val="28"/>
          <w:szCs w:val="28"/>
          <w:lang w:val="en-GB"/>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HH</w:t>
      </w:r>
      <w:r w:rsidRPr="007D6961">
        <w:rPr>
          <w:rFonts w:ascii="Times New Roman" w:hAnsi="Times New Roman"/>
          <w:sz w:val="28"/>
          <w:szCs w:val="28"/>
        </w:rPr>
        <w:t xml:space="preserve"> 12.8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8.2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8.0 Гц). </w:t>
      </w: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С, δ</w:t>
      </w:r>
      <w:r w:rsidRPr="007D6961">
        <w:rPr>
          <w:rFonts w:ascii="Times New Roman" w:hAnsi="Times New Roman"/>
          <w:sz w:val="28"/>
          <w:szCs w:val="28"/>
          <w:vertAlign w:val="subscript"/>
        </w:rPr>
        <w:t>С</w:t>
      </w:r>
      <w:r w:rsidRPr="007D6961">
        <w:rPr>
          <w:rFonts w:ascii="Times New Roman" w:hAnsi="Times New Roman"/>
          <w:sz w:val="28"/>
          <w:szCs w:val="28"/>
        </w:rPr>
        <w:t>, м.д.: 19.6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CN</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7.7 Гц), 63.1 д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5.0 Гц), 64.2 к. д (</w:t>
      </w:r>
      <w:r w:rsidRPr="007D6961">
        <w:rPr>
          <w:rFonts w:ascii="Times New Roman" w:hAnsi="Times New Roman"/>
          <w:sz w:val="28"/>
          <w:szCs w:val="28"/>
          <w:lang w:val="en-US"/>
        </w:rPr>
        <w:t>CF</w:t>
      </w:r>
      <w:r w:rsidRPr="007D6961">
        <w:rPr>
          <w:rFonts w:ascii="Times New Roman" w:hAnsi="Times New Roman"/>
          <w:sz w:val="28"/>
          <w:szCs w:val="28"/>
          <w:vertAlign w:val="subscript"/>
        </w:rPr>
        <w:t>3</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38.6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4.6 Гц), 115.9 (</w:t>
      </w:r>
      <w:r w:rsidRPr="007D6961">
        <w:rPr>
          <w:rFonts w:ascii="Times New Roman" w:hAnsi="Times New Roman"/>
          <w:sz w:val="28"/>
          <w:szCs w:val="28"/>
          <w:lang w:val="en-US"/>
        </w:rPr>
        <w:t>CN</w:t>
      </w:r>
      <w:r w:rsidRPr="007D6961">
        <w:rPr>
          <w:rFonts w:ascii="Times New Roman" w:hAnsi="Times New Roman"/>
          <w:sz w:val="28"/>
          <w:szCs w:val="28"/>
        </w:rPr>
        <w:t>); 122.1 к. д (</w:t>
      </w:r>
      <w:r w:rsidRPr="007D6961">
        <w:rPr>
          <w:rFonts w:ascii="Times New Roman" w:hAnsi="Times New Roman"/>
          <w:sz w:val="28"/>
          <w:szCs w:val="28"/>
          <w:lang w:val="en-US"/>
        </w:rPr>
        <w:t>CF</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278.4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9.2 Гц).</w:t>
      </w:r>
      <w:proofErr w:type="gramEnd"/>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δ, м.д.: -75.4 т (</w:t>
      </w:r>
      <w:r w:rsidRPr="007D6961">
        <w:rPr>
          <w:rFonts w:ascii="Times New Roman" w:hAnsi="Times New Roman"/>
          <w:sz w:val="28"/>
          <w:szCs w:val="28"/>
          <w:lang w:val="en-US"/>
        </w:rPr>
        <w:t>CF</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8.2 Гц).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δ</w:t>
      </w:r>
      <w:proofErr w:type="gramStart"/>
      <w:r w:rsidRPr="007D6961">
        <w:rPr>
          <w:rFonts w:ascii="Times New Roman" w:hAnsi="Times New Roman"/>
          <w:sz w:val="28"/>
          <w:szCs w:val="28"/>
          <w:vertAlign w:val="subscript"/>
        </w:rPr>
        <w:t>Р</w:t>
      </w:r>
      <w:proofErr w:type="gramEnd"/>
      <w:r w:rsidRPr="007D6961">
        <w:rPr>
          <w:rFonts w:ascii="Times New Roman" w:hAnsi="Times New Roman"/>
          <w:sz w:val="28"/>
          <w:szCs w:val="28"/>
        </w:rPr>
        <w:t xml:space="preserve"> -2.1 м.д. </w:t>
      </w:r>
      <w:proofErr w:type="gramStart"/>
      <w:r w:rsidRPr="007D6961">
        <w:rPr>
          <w:rFonts w:ascii="Times New Roman" w:hAnsi="Times New Roman"/>
          <w:sz w:val="28"/>
          <w:szCs w:val="28"/>
        </w:rPr>
        <w:t>ИК спектр, ν, см</w:t>
      </w:r>
      <w:r w:rsidRPr="007D6961">
        <w:rPr>
          <w:rFonts w:ascii="Times New Roman" w:hAnsi="Times New Roman"/>
          <w:sz w:val="28"/>
          <w:szCs w:val="28"/>
          <w:vertAlign w:val="superscript"/>
        </w:rPr>
        <w:t>-1</w:t>
      </w:r>
      <w:r w:rsidRPr="007D6961">
        <w:rPr>
          <w:rFonts w:ascii="Times New Roman" w:hAnsi="Times New Roman"/>
          <w:sz w:val="28"/>
          <w:szCs w:val="28"/>
        </w:rPr>
        <w:t>: 3184 сл, 3093 сл, 3066 сл, 2962 ср, 2888 сл, 2793 сл, 2735 сл, 2618 сл, 2571 сл, 2442 сл, 2409 сл, 2383 сл, 2240 сл, 2116 ср, 2005 сл, 1941 ср, 1867 сл, 1783 сл, 1724 сл, 1592 с, 1491 с, 1454 ср, 1411 ср, 1284 с, 1196 с, 1063 с, 1025 ср, 1002 сл, 961</w:t>
      </w:r>
      <w:proofErr w:type="gramEnd"/>
      <w:r w:rsidRPr="007D6961">
        <w:rPr>
          <w:rFonts w:ascii="Times New Roman" w:hAnsi="Times New Roman"/>
          <w:sz w:val="28"/>
          <w:szCs w:val="28"/>
        </w:rPr>
        <w:t xml:space="preserve"> с, 861 с, 816 ср, 770 с, 722 ср, 690 с, 656 ср, 614 ср, 592 ср, 548 ср, 499 ср. Найдено</w:t>
      </w:r>
      <w:proofErr w:type="gramStart"/>
      <w:r w:rsidRPr="007D6961">
        <w:rPr>
          <w:rFonts w:ascii="Times New Roman" w:hAnsi="Times New Roman"/>
          <w:sz w:val="28"/>
          <w:szCs w:val="28"/>
        </w:rPr>
        <w:t xml:space="preserve">, %: </w:t>
      </w:r>
      <w:proofErr w:type="gramEnd"/>
      <w:r w:rsidRPr="007D6961">
        <w:rPr>
          <w:rFonts w:ascii="Times New Roman" w:hAnsi="Times New Roman"/>
          <w:sz w:val="28"/>
          <w:szCs w:val="28"/>
        </w:rPr>
        <w:t xml:space="preserve">С 26.37; </w:t>
      </w:r>
      <w:r w:rsidRPr="007D6961">
        <w:rPr>
          <w:rFonts w:ascii="Times New Roman" w:hAnsi="Times New Roman"/>
          <w:sz w:val="28"/>
          <w:szCs w:val="28"/>
          <w:lang w:val="pt-BR"/>
        </w:rPr>
        <w:t>H</w:t>
      </w:r>
      <w:r w:rsidRPr="007D6961">
        <w:rPr>
          <w:rFonts w:ascii="Times New Roman" w:hAnsi="Times New Roman"/>
          <w:sz w:val="28"/>
          <w:szCs w:val="28"/>
        </w:rPr>
        <w:t xml:space="preserve"> 2.29; </w:t>
      </w:r>
      <w:r w:rsidRPr="007D6961">
        <w:rPr>
          <w:rFonts w:ascii="Times New Roman" w:hAnsi="Times New Roman"/>
          <w:sz w:val="28"/>
          <w:szCs w:val="28"/>
          <w:lang w:val="pt-BR"/>
        </w:rPr>
        <w:t>F</w:t>
      </w:r>
      <w:r w:rsidRPr="007D6961">
        <w:rPr>
          <w:rFonts w:ascii="Times New Roman" w:hAnsi="Times New Roman"/>
          <w:sz w:val="28"/>
          <w:szCs w:val="28"/>
        </w:rPr>
        <w:t xml:space="preserve"> 36.47; </w:t>
      </w:r>
      <w:r w:rsidRPr="007D6961">
        <w:rPr>
          <w:rFonts w:ascii="Times New Roman" w:hAnsi="Times New Roman"/>
          <w:sz w:val="28"/>
          <w:szCs w:val="28"/>
          <w:lang w:val="pt-BR"/>
        </w:rPr>
        <w:t>N</w:t>
      </w:r>
      <w:r w:rsidRPr="007D6961">
        <w:rPr>
          <w:rFonts w:ascii="Times New Roman" w:hAnsi="Times New Roman"/>
          <w:sz w:val="28"/>
          <w:szCs w:val="28"/>
        </w:rPr>
        <w:t xml:space="preserve"> 4.42; </w:t>
      </w:r>
      <w:r w:rsidRPr="007D6961">
        <w:rPr>
          <w:rFonts w:ascii="Times New Roman" w:hAnsi="Times New Roman"/>
          <w:sz w:val="28"/>
          <w:szCs w:val="28"/>
          <w:lang w:val="pt-BR"/>
        </w:rPr>
        <w:t>P</w:t>
      </w:r>
      <w:r w:rsidRPr="007D6961">
        <w:rPr>
          <w:rFonts w:ascii="Times New Roman" w:hAnsi="Times New Roman"/>
          <w:sz w:val="28"/>
          <w:szCs w:val="28"/>
        </w:rPr>
        <w:t xml:space="preserve"> 10.13. </w:t>
      </w:r>
      <w:r w:rsidRPr="007D6961">
        <w:rPr>
          <w:rFonts w:ascii="Times New Roman" w:hAnsi="Times New Roman"/>
          <w:sz w:val="28"/>
          <w:szCs w:val="28"/>
          <w:lang w:val="pt-BR"/>
        </w:rPr>
        <w:t>C</w:t>
      </w:r>
      <w:r w:rsidRPr="007D6961">
        <w:rPr>
          <w:rFonts w:ascii="Times New Roman" w:hAnsi="Times New Roman"/>
          <w:sz w:val="28"/>
          <w:szCs w:val="28"/>
          <w:vertAlign w:val="subscript"/>
          <w:lang w:val="pt-BR"/>
        </w:rPr>
        <w:t>7</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6</w:t>
      </w:r>
      <w:r w:rsidRPr="007D6961">
        <w:rPr>
          <w:rFonts w:ascii="Times New Roman" w:hAnsi="Times New Roman"/>
          <w:sz w:val="28"/>
          <w:szCs w:val="28"/>
          <w:lang w:val="pt-BR"/>
        </w:rPr>
        <w:t>NO</w:t>
      </w:r>
      <w:r w:rsidRPr="007D6961">
        <w:rPr>
          <w:rFonts w:ascii="Times New Roman" w:hAnsi="Times New Roman"/>
          <w:sz w:val="28"/>
          <w:szCs w:val="28"/>
          <w:vertAlign w:val="subscript"/>
          <w:lang w:val="pt-BR"/>
        </w:rPr>
        <w:t>4</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proofErr w:type="gramStart"/>
      <w:r w:rsidRPr="007D6961">
        <w:rPr>
          <w:rFonts w:ascii="Times New Roman" w:hAnsi="Times New Roman"/>
          <w:sz w:val="28"/>
          <w:szCs w:val="28"/>
        </w:rPr>
        <w:t xml:space="preserve">, %: </w:t>
      </w:r>
      <w:proofErr w:type="gramEnd"/>
      <w:r w:rsidRPr="007D6961">
        <w:rPr>
          <w:rFonts w:ascii="Times New Roman" w:hAnsi="Times New Roman"/>
          <w:sz w:val="28"/>
          <w:szCs w:val="28"/>
        </w:rPr>
        <w:t xml:space="preserve">С </w:t>
      </w:r>
      <w:r w:rsidRPr="007D6961">
        <w:rPr>
          <w:rFonts w:ascii="Times New Roman" w:hAnsi="Times New Roman"/>
          <w:sz w:val="28"/>
          <w:szCs w:val="28"/>
          <w:lang w:val="pt-BR"/>
        </w:rPr>
        <w:t>26.68; H 2.56; F 36.18; N 4.45; P 9.83.</w:t>
      </w:r>
    </w:p>
    <w:p w:rsidR="0015237A" w:rsidRDefault="00306B5B" w:rsidP="00E81AC3">
      <w:pPr>
        <w:spacing w:after="0" w:line="240" w:lineRule="auto"/>
        <w:ind w:left="0" w:firstLine="709"/>
        <w:jc w:val="both"/>
        <w:rPr>
          <w:rFonts w:ascii="Times New Roman" w:hAnsi="Times New Roman"/>
          <w:spacing w:val="-4"/>
          <w:sz w:val="28"/>
          <w:szCs w:val="28"/>
        </w:rPr>
      </w:pPr>
      <w:r w:rsidRPr="00AA0B64">
        <w:rPr>
          <w:rFonts w:ascii="Times New Roman" w:hAnsi="Times New Roman"/>
          <w:sz w:val="28"/>
          <w:szCs w:val="28"/>
        </w:rPr>
        <w:t>Бис(2,2,3,3-тетрафторпропил)(2-цианоэтил</w:t>
      </w:r>
      <w:proofErr w:type="gramStart"/>
      <w:r w:rsidRPr="00AA0B64">
        <w:rPr>
          <w:rFonts w:ascii="Times New Roman" w:hAnsi="Times New Roman"/>
          <w:sz w:val="28"/>
          <w:szCs w:val="28"/>
        </w:rPr>
        <w:t>)ф</w:t>
      </w:r>
      <w:proofErr w:type="gramEnd"/>
      <w:r w:rsidRPr="00AA0B64">
        <w:rPr>
          <w:rFonts w:ascii="Times New Roman" w:hAnsi="Times New Roman"/>
          <w:sz w:val="28"/>
          <w:szCs w:val="28"/>
        </w:rPr>
        <w:t xml:space="preserve">осфат </w:t>
      </w:r>
      <w:r w:rsidRPr="00AA0B64">
        <w:rPr>
          <w:rFonts w:ascii="Times New Roman" w:hAnsi="Times New Roman"/>
          <w:bCs/>
          <w:sz w:val="28"/>
          <w:szCs w:val="28"/>
        </w:rPr>
        <w:t>(3б).</w:t>
      </w:r>
      <w:r w:rsidRPr="007D6961">
        <w:rPr>
          <w:rFonts w:ascii="Times New Roman" w:hAnsi="Times New Roman"/>
          <w:sz w:val="28"/>
          <w:szCs w:val="28"/>
        </w:rPr>
        <w:t xml:space="preserve"> Выход 6.6 г (58%), </w:t>
      </w:r>
      <w:proofErr w:type="gramStart"/>
      <w:r w:rsidRPr="007D6961">
        <w:rPr>
          <w:rFonts w:ascii="Times New Roman" w:hAnsi="Times New Roman"/>
          <w:sz w:val="28"/>
          <w:szCs w:val="28"/>
        </w:rPr>
        <w:t>прозрачная</w:t>
      </w:r>
      <w:proofErr w:type="gramEnd"/>
      <w:r w:rsidRPr="007D6961">
        <w:rPr>
          <w:rFonts w:ascii="Times New Roman" w:hAnsi="Times New Roman"/>
          <w:sz w:val="28"/>
          <w:szCs w:val="28"/>
        </w:rPr>
        <w:t xml:space="preserve"> жид-кость, Т</w:t>
      </w:r>
      <w:r w:rsidRPr="007D6961">
        <w:rPr>
          <w:rFonts w:ascii="Times New Roman" w:hAnsi="Times New Roman"/>
          <w:sz w:val="28"/>
          <w:szCs w:val="28"/>
          <w:vertAlign w:val="subscript"/>
        </w:rPr>
        <w:t>кип.</w:t>
      </w:r>
      <w:r w:rsidRPr="007D6961">
        <w:rPr>
          <w:rFonts w:ascii="Times New Roman" w:hAnsi="Times New Roman"/>
          <w:sz w:val="28"/>
          <w:szCs w:val="28"/>
        </w:rPr>
        <w:t xml:space="preserve"> 174-175 °</w:t>
      </w:r>
      <w:r w:rsidRPr="007D6961">
        <w:rPr>
          <w:rFonts w:ascii="Times New Roman" w:hAnsi="Times New Roman"/>
          <w:sz w:val="28"/>
          <w:szCs w:val="28"/>
          <w:lang w:val="en-US"/>
        </w:rPr>
        <w:t>C</w:t>
      </w:r>
      <w:r w:rsidRPr="007D6961">
        <w:rPr>
          <w:rFonts w:ascii="Times New Roman" w:hAnsi="Times New Roman"/>
          <w:sz w:val="28"/>
          <w:szCs w:val="28"/>
        </w:rPr>
        <w:t xml:space="preserve"> (1 мм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1.6076,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1.3773. Спектр ЯМР </w:t>
      </w:r>
      <w:r w:rsidRPr="007D6961">
        <w:rPr>
          <w:rFonts w:ascii="Times New Roman" w:hAnsi="Times New Roman"/>
          <w:sz w:val="28"/>
          <w:szCs w:val="28"/>
          <w:vertAlign w:val="superscript"/>
        </w:rPr>
        <w:t>1</w:t>
      </w:r>
      <w:r w:rsidRPr="007D6961">
        <w:rPr>
          <w:rFonts w:ascii="Times New Roman" w:hAnsi="Times New Roman"/>
          <w:sz w:val="28"/>
          <w:szCs w:val="28"/>
        </w:rPr>
        <w:t>Н, δ, м.д.: 2.74 т</w:t>
      </w:r>
      <w:proofErr w:type="gramStart"/>
      <w:r w:rsidRPr="007D6961">
        <w:rPr>
          <w:rFonts w:ascii="Times New Roman" w:hAnsi="Times New Roman"/>
          <w:sz w:val="28"/>
          <w:szCs w:val="28"/>
        </w:rPr>
        <w:t>.д</w:t>
      </w:r>
      <w:proofErr w:type="gramEnd"/>
      <w:r w:rsidRPr="007D6961">
        <w:rPr>
          <w:rFonts w:ascii="Times New Roman" w:hAnsi="Times New Roman"/>
          <w:sz w:val="28"/>
          <w:szCs w:val="28"/>
        </w:rPr>
        <w:t xml:space="preserve">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CN</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6.1 Гц,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0.9 Гц), 4.27 д.т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C</w:t>
      </w:r>
      <w:r w:rsidRPr="007D6961">
        <w:rPr>
          <w:rFonts w:ascii="Times New Roman" w:hAnsi="Times New Roman"/>
          <w:sz w:val="28"/>
          <w:szCs w:val="28"/>
          <w:u w:val="single"/>
          <w:lang w:val="en-GB"/>
        </w:rPr>
        <w:t>H</w:t>
      </w:r>
      <w:r w:rsidRPr="007D6961">
        <w:rPr>
          <w:rFonts w:ascii="Times New Roman" w:hAnsi="Times New Roman"/>
          <w:sz w:val="28"/>
          <w:szCs w:val="28"/>
          <w:vertAlign w:val="subscript"/>
        </w:rPr>
        <w:t>2</w:t>
      </w:r>
      <w:r w:rsidRPr="007D6961">
        <w:rPr>
          <w:rFonts w:ascii="Times New Roman" w:hAnsi="Times New Roman"/>
          <w:sz w:val="28"/>
          <w:szCs w:val="28"/>
          <w:lang w:val="en-GB"/>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HH</w:t>
      </w:r>
      <w:r w:rsidRPr="007D6961">
        <w:rPr>
          <w:rFonts w:ascii="Times New Roman" w:hAnsi="Times New Roman"/>
          <w:sz w:val="28"/>
          <w:szCs w:val="28"/>
        </w:rPr>
        <w:t xml:space="preserve"> 6.1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8.0 Гц), 4.41 т.д (4</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CF</w:t>
      </w:r>
      <w:r w:rsidRPr="007D6961">
        <w:rPr>
          <w:rFonts w:ascii="Times New Roman" w:hAnsi="Times New Roman"/>
          <w:sz w:val="28"/>
          <w:szCs w:val="28"/>
          <w:vertAlign w:val="subscript"/>
        </w:rPr>
        <w:t>2</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12.6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7.8 Гц), 5.91 т. т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52.9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3.8 Гц). </w:t>
      </w: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С, δ</w:t>
      </w:r>
      <w:r w:rsidRPr="007D6961">
        <w:rPr>
          <w:rFonts w:ascii="Times New Roman" w:hAnsi="Times New Roman"/>
          <w:sz w:val="28"/>
          <w:szCs w:val="28"/>
          <w:vertAlign w:val="subscript"/>
        </w:rPr>
        <w:t>С</w:t>
      </w:r>
      <w:r w:rsidRPr="007D6961">
        <w:rPr>
          <w:rFonts w:ascii="Times New Roman" w:hAnsi="Times New Roman"/>
          <w:sz w:val="28"/>
          <w:szCs w:val="28"/>
        </w:rPr>
        <w:t>, м. д.: 19.4 д (</w:t>
      </w:r>
      <w:r w:rsidRPr="007D6961">
        <w:rPr>
          <w:rFonts w:ascii="Times New Roman" w:hAnsi="Times New Roman"/>
          <w:sz w:val="28"/>
          <w:szCs w:val="28"/>
          <w:u w:val="single"/>
          <w:lang w:val="en-GB"/>
        </w:rPr>
        <w:t>C</w:t>
      </w:r>
      <w:r w:rsidRPr="007D6961">
        <w:rPr>
          <w:rFonts w:ascii="Times New Roman" w:hAnsi="Times New Roman"/>
          <w:sz w:val="28"/>
          <w:szCs w:val="28"/>
          <w:lang w:val="en-GB"/>
        </w:rPr>
        <w:t>H</w:t>
      </w:r>
      <w:r w:rsidRPr="007D6961">
        <w:rPr>
          <w:rFonts w:ascii="Times New Roman" w:hAnsi="Times New Roman"/>
          <w:sz w:val="28"/>
          <w:szCs w:val="28"/>
          <w:vertAlign w:val="subscript"/>
        </w:rPr>
        <w:t>2</w:t>
      </w:r>
      <w:r w:rsidRPr="007D6961">
        <w:rPr>
          <w:rFonts w:ascii="Times New Roman" w:hAnsi="Times New Roman"/>
          <w:sz w:val="28"/>
          <w:szCs w:val="28"/>
          <w:lang w:val="en-GB"/>
        </w:rPr>
        <w:t>CN</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7.3 Гц), 62.0 д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5.0 Гц), 63.52 т. д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29.8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4.6 Гц), 109.1 т. т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250.5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36.3 Гц), 113.5 т. т. д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250.1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28.3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8.4 Гц), 116.1 (</w:t>
      </w:r>
      <w:r w:rsidRPr="007D6961">
        <w:rPr>
          <w:rFonts w:ascii="Times New Roman" w:hAnsi="Times New Roman"/>
          <w:sz w:val="28"/>
          <w:szCs w:val="28"/>
          <w:lang w:val="en-US"/>
        </w:rPr>
        <w:t>CN</w:t>
      </w:r>
      <w:r w:rsidRPr="007D6961">
        <w:rPr>
          <w:rFonts w:ascii="Times New Roman" w:hAnsi="Times New Roman"/>
          <w:sz w:val="28"/>
          <w:szCs w:val="28"/>
        </w:rPr>
        <w:t>).</w:t>
      </w:r>
      <w:proofErr w:type="gramEnd"/>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δ, м.д.: -139.7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52.9 Гц), -126.5 уш. т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11.3 Гц).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δ</w:t>
      </w:r>
      <w:proofErr w:type="gramStart"/>
      <w:r w:rsidRPr="007D6961">
        <w:rPr>
          <w:rFonts w:ascii="Times New Roman" w:hAnsi="Times New Roman"/>
          <w:sz w:val="28"/>
          <w:szCs w:val="28"/>
          <w:vertAlign w:val="subscript"/>
        </w:rPr>
        <w:t>Р</w:t>
      </w:r>
      <w:proofErr w:type="gramEnd"/>
      <w:r w:rsidRPr="007D6961">
        <w:rPr>
          <w:rFonts w:ascii="Times New Roman" w:hAnsi="Times New Roman"/>
          <w:sz w:val="28"/>
          <w:szCs w:val="28"/>
        </w:rPr>
        <w:t xml:space="preserve"> -2.2 м.д. </w:t>
      </w:r>
      <w:proofErr w:type="gramStart"/>
      <w:r w:rsidRPr="007D6961">
        <w:rPr>
          <w:rFonts w:ascii="Times New Roman" w:hAnsi="Times New Roman"/>
          <w:sz w:val="28"/>
          <w:szCs w:val="28"/>
        </w:rPr>
        <w:t>ИК спектр, ν, см</w:t>
      </w:r>
      <w:r w:rsidRPr="007D6961">
        <w:rPr>
          <w:rFonts w:ascii="Times New Roman" w:hAnsi="Times New Roman"/>
          <w:sz w:val="28"/>
          <w:szCs w:val="28"/>
          <w:vertAlign w:val="superscript"/>
        </w:rPr>
        <w:t>-1</w:t>
      </w:r>
      <w:r w:rsidRPr="007D6961">
        <w:rPr>
          <w:rFonts w:ascii="Times New Roman" w:hAnsi="Times New Roman"/>
          <w:sz w:val="28"/>
          <w:szCs w:val="28"/>
        </w:rPr>
        <w:t>: 3012 ср, 2977 с, 2921 ср, 2356 сл, 2259 ср, 1959 сл, 1630 сл, 1459 ср, 1417 ср, 1293 с, 1261 ср, 1238 с, 1214 ср, 1106 с, 1011 ср, 951 с, 893 с, 835 с, 766 ср, 734 ср, 676 с, 647 ср, 617 сл, 582 ср, 549 с, 493 с, 435 ср. Найдено, %: С</w:t>
      </w:r>
      <w:r w:rsidRPr="007D6961">
        <w:rPr>
          <w:rFonts w:ascii="Times New Roman" w:hAnsi="Times New Roman"/>
          <w:sz w:val="28"/>
          <w:szCs w:val="28"/>
          <w:lang w:val="pt-BR"/>
        </w:rPr>
        <w:t xml:space="preserve"> 28.61</w:t>
      </w:r>
      <w:proofErr w:type="gramEnd"/>
      <w:r w:rsidRPr="007D6961">
        <w:rPr>
          <w:rFonts w:ascii="Times New Roman" w:hAnsi="Times New Roman"/>
          <w:sz w:val="28"/>
          <w:szCs w:val="28"/>
          <w:lang w:val="pt-BR"/>
        </w:rPr>
        <w:t>; H 2.32; F 40.42; N 3.67; P 8. 50. C</w:t>
      </w:r>
      <w:r w:rsidRPr="007D6961">
        <w:rPr>
          <w:rFonts w:ascii="Times New Roman" w:hAnsi="Times New Roman"/>
          <w:sz w:val="28"/>
          <w:szCs w:val="28"/>
          <w:vertAlign w:val="subscript"/>
          <w:lang w:val="pt-BR"/>
        </w:rPr>
        <w:t>9</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10</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NO</w:t>
      </w:r>
      <w:r w:rsidRPr="007D6961">
        <w:rPr>
          <w:rFonts w:ascii="Times New Roman" w:hAnsi="Times New Roman"/>
          <w:sz w:val="28"/>
          <w:szCs w:val="28"/>
          <w:vertAlign w:val="subscript"/>
          <w:lang w:val="pt-BR"/>
        </w:rPr>
        <w:t>4</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proofErr w:type="gramStart"/>
      <w:r w:rsidRPr="007D6961">
        <w:rPr>
          <w:rFonts w:ascii="Times New Roman" w:hAnsi="Times New Roman"/>
          <w:sz w:val="28"/>
          <w:szCs w:val="28"/>
        </w:rPr>
        <w:t xml:space="preserve">, %: </w:t>
      </w:r>
      <w:proofErr w:type="gramEnd"/>
      <w:r w:rsidRPr="007D6961">
        <w:rPr>
          <w:rFonts w:ascii="Times New Roman" w:hAnsi="Times New Roman"/>
          <w:sz w:val="28"/>
          <w:szCs w:val="28"/>
        </w:rPr>
        <w:t xml:space="preserve">С </w:t>
      </w:r>
      <w:r w:rsidRPr="007D6961">
        <w:rPr>
          <w:rFonts w:ascii="Times New Roman" w:hAnsi="Times New Roman"/>
          <w:sz w:val="28"/>
          <w:szCs w:val="28"/>
          <w:lang w:val="pt-BR"/>
        </w:rPr>
        <w:t>28.51; H 2.66; F 40.09; N 3.69; P 8.17.</w:t>
      </w:r>
      <w:r w:rsidR="00D56286">
        <w:rPr>
          <w:rFonts w:ascii="Times New Roman" w:hAnsi="Times New Roman"/>
          <w:sz w:val="28"/>
          <w:szCs w:val="28"/>
          <w:lang w:val="pt-BR"/>
        </w:rPr>
        <w:t xml:space="preserve"> </w:t>
      </w:r>
      <w:proofErr w:type="gramStart"/>
      <w:r w:rsidRPr="007D6961">
        <w:rPr>
          <w:rFonts w:ascii="Times New Roman" w:hAnsi="Times New Roman"/>
          <w:spacing w:val="-4"/>
          <w:sz w:val="28"/>
          <w:szCs w:val="28"/>
        </w:rPr>
        <w:t>Гц</w:t>
      </w:r>
      <w:r w:rsidRPr="00CD4D35">
        <w:rPr>
          <w:rFonts w:ascii="Times New Roman" w:hAnsi="Times New Roman"/>
          <w:spacing w:val="-4"/>
          <w:sz w:val="28"/>
          <w:szCs w:val="28"/>
          <w:lang w:val="pt-BR"/>
        </w:rPr>
        <w:t>).</w:t>
      </w:r>
      <w:proofErr w:type="gramEnd"/>
      <w:r w:rsidRPr="00CD4D35">
        <w:rPr>
          <w:rFonts w:ascii="Times New Roman" w:hAnsi="Times New Roman"/>
          <w:spacing w:val="-4"/>
          <w:sz w:val="28"/>
          <w:szCs w:val="28"/>
          <w:lang w:val="pt-BR"/>
        </w:rPr>
        <w:t xml:space="preserve"> </w:t>
      </w:r>
      <w:r w:rsidRPr="007D6961">
        <w:rPr>
          <w:rFonts w:ascii="Times New Roman" w:hAnsi="Times New Roman"/>
          <w:spacing w:val="-4"/>
          <w:sz w:val="28"/>
          <w:szCs w:val="28"/>
        </w:rPr>
        <w:t>Спектр</w:t>
      </w:r>
      <w:r w:rsidRPr="00CD4D35">
        <w:rPr>
          <w:rFonts w:ascii="Times New Roman" w:hAnsi="Times New Roman"/>
          <w:spacing w:val="-4"/>
          <w:sz w:val="28"/>
          <w:szCs w:val="28"/>
          <w:lang w:val="pt-BR"/>
        </w:rPr>
        <w:t xml:space="preserve"> </w:t>
      </w:r>
      <w:r w:rsidRPr="007D6961">
        <w:rPr>
          <w:rFonts w:ascii="Times New Roman" w:hAnsi="Times New Roman"/>
          <w:spacing w:val="-4"/>
          <w:sz w:val="28"/>
          <w:szCs w:val="28"/>
        </w:rPr>
        <w:t>ЯМР</w:t>
      </w:r>
      <w:r w:rsidRPr="00CD4D35">
        <w:rPr>
          <w:rFonts w:ascii="Times New Roman" w:hAnsi="Times New Roman"/>
          <w:spacing w:val="-4"/>
          <w:sz w:val="28"/>
          <w:szCs w:val="28"/>
          <w:lang w:val="pt-BR"/>
        </w:rPr>
        <w:t xml:space="preserve"> </w:t>
      </w:r>
      <w:r w:rsidRPr="00CD4D35">
        <w:rPr>
          <w:rFonts w:ascii="Times New Roman" w:hAnsi="Times New Roman"/>
          <w:spacing w:val="-4"/>
          <w:sz w:val="28"/>
          <w:szCs w:val="28"/>
          <w:vertAlign w:val="superscript"/>
          <w:lang w:val="pt-BR"/>
        </w:rPr>
        <w:t>13</w:t>
      </w:r>
      <w:r w:rsidRPr="007D6961">
        <w:rPr>
          <w:rFonts w:ascii="Times New Roman" w:hAnsi="Times New Roman"/>
          <w:spacing w:val="-4"/>
          <w:sz w:val="28"/>
          <w:szCs w:val="28"/>
        </w:rPr>
        <w:t>С</w:t>
      </w:r>
      <w:r w:rsidRPr="00CD4D35">
        <w:rPr>
          <w:rFonts w:ascii="Times New Roman" w:hAnsi="Times New Roman"/>
          <w:spacing w:val="-4"/>
          <w:sz w:val="28"/>
          <w:szCs w:val="28"/>
          <w:lang w:val="pt-BR"/>
        </w:rPr>
        <w:t xml:space="preserve">, </w:t>
      </w:r>
      <w:r w:rsidRPr="007D6961">
        <w:rPr>
          <w:rFonts w:ascii="Times New Roman" w:hAnsi="Times New Roman"/>
          <w:spacing w:val="-4"/>
          <w:sz w:val="28"/>
          <w:szCs w:val="28"/>
        </w:rPr>
        <w:t>δ</w:t>
      </w:r>
      <w:r w:rsidRPr="007D6961">
        <w:rPr>
          <w:rFonts w:ascii="Times New Roman" w:hAnsi="Times New Roman"/>
          <w:spacing w:val="-4"/>
          <w:sz w:val="28"/>
          <w:szCs w:val="28"/>
          <w:vertAlign w:val="subscript"/>
        </w:rPr>
        <w:t>С</w:t>
      </w:r>
      <w:r w:rsidRPr="00CD4D35">
        <w:rPr>
          <w:rFonts w:ascii="Times New Roman" w:hAnsi="Times New Roman"/>
          <w:spacing w:val="-4"/>
          <w:sz w:val="28"/>
          <w:szCs w:val="28"/>
          <w:lang w:val="pt-BR"/>
        </w:rPr>
        <w:t xml:space="preserve">, </w:t>
      </w:r>
      <w:r w:rsidRPr="007D6961">
        <w:rPr>
          <w:rFonts w:ascii="Times New Roman" w:hAnsi="Times New Roman"/>
          <w:spacing w:val="-4"/>
          <w:sz w:val="28"/>
          <w:szCs w:val="28"/>
        </w:rPr>
        <w:t>м</w:t>
      </w:r>
      <w:r w:rsidRPr="00CD4D35">
        <w:rPr>
          <w:rFonts w:ascii="Times New Roman" w:hAnsi="Times New Roman"/>
          <w:spacing w:val="-4"/>
          <w:sz w:val="28"/>
          <w:szCs w:val="28"/>
          <w:lang w:val="pt-BR"/>
        </w:rPr>
        <w:t>.</w:t>
      </w:r>
      <w:r w:rsidRPr="007D6961">
        <w:rPr>
          <w:rFonts w:ascii="Times New Roman" w:hAnsi="Times New Roman"/>
          <w:spacing w:val="-4"/>
          <w:sz w:val="28"/>
          <w:szCs w:val="28"/>
        </w:rPr>
        <w:t>д</w:t>
      </w:r>
      <w:r w:rsidRPr="00CD4D35">
        <w:rPr>
          <w:rFonts w:ascii="Times New Roman" w:hAnsi="Times New Roman"/>
          <w:spacing w:val="-4"/>
          <w:sz w:val="28"/>
          <w:szCs w:val="28"/>
          <w:lang w:val="pt-BR"/>
        </w:rPr>
        <w:t xml:space="preserve">.: 15.6 </w:t>
      </w:r>
      <w:r w:rsidRPr="007D6961">
        <w:rPr>
          <w:rFonts w:ascii="Times New Roman" w:hAnsi="Times New Roman"/>
          <w:spacing w:val="-4"/>
          <w:sz w:val="28"/>
          <w:szCs w:val="28"/>
        </w:rPr>
        <w:t>д</w:t>
      </w:r>
      <w:r w:rsidRPr="00CD4D35">
        <w:rPr>
          <w:rFonts w:ascii="Times New Roman" w:hAnsi="Times New Roman"/>
          <w:spacing w:val="-4"/>
          <w:sz w:val="28"/>
          <w:szCs w:val="28"/>
          <w:lang w:val="pt-BR"/>
        </w:rPr>
        <w:t xml:space="preserve"> (Me, </w:t>
      </w:r>
      <w:r w:rsidRPr="00CD4D35">
        <w:rPr>
          <w:rFonts w:ascii="Times New Roman" w:hAnsi="Times New Roman"/>
          <w:spacing w:val="-4"/>
          <w:sz w:val="28"/>
          <w:szCs w:val="28"/>
          <w:vertAlign w:val="superscript"/>
          <w:lang w:val="pt-BR"/>
        </w:rPr>
        <w:t>3</w:t>
      </w:r>
      <w:r w:rsidRPr="00CD4D35">
        <w:rPr>
          <w:rFonts w:ascii="Times New Roman" w:hAnsi="Times New Roman"/>
          <w:i/>
          <w:iCs/>
          <w:spacing w:val="-4"/>
          <w:sz w:val="28"/>
          <w:szCs w:val="28"/>
          <w:lang w:val="pt-BR"/>
        </w:rPr>
        <w:t>J</w:t>
      </w:r>
      <w:r w:rsidRPr="00CD4D35">
        <w:rPr>
          <w:rFonts w:ascii="Times New Roman" w:hAnsi="Times New Roman"/>
          <w:spacing w:val="-4"/>
          <w:sz w:val="28"/>
          <w:szCs w:val="28"/>
          <w:vertAlign w:val="subscript"/>
          <w:lang w:val="pt-BR"/>
        </w:rPr>
        <w:t>CP</w:t>
      </w:r>
      <w:r w:rsidRPr="00CD4D35">
        <w:rPr>
          <w:rFonts w:ascii="Times New Roman" w:hAnsi="Times New Roman"/>
          <w:spacing w:val="-4"/>
          <w:sz w:val="28"/>
          <w:szCs w:val="28"/>
          <w:lang w:val="pt-BR"/>
        </w:rPr>
        <w:t xml:space="preserve"> 6.9 </w:t>
      </w:r>
      <w:r w:rsidRPr="007D6961">
        <w:rPr>
          <w:rFonts w:ascii="Times New Roman" w:hAnsi="Times New Roman"/>
          <w:spacing w:val="-4"/>
          <w:sz w:val="28"/>
          <w:szCs w:val="28"/>
        </w:rPr>
        <w:t>Гц</w:t>
      </w:r>
      <w:r w:rsidRPr="00CD4D35">
        <w:rPr>
          <w:rFonts w:ascii="Times New Roman" w:hAnsi="Times New Roman"/>
          <w:spacing w:val="-4"/>
          <w:sz w:val="28"/>
          <w:szCs w:val="28"/>
          <w:lang w:val="pt-BR"/>
        </w:rPr>
        <w:t xml:space="preserve">), 19.2 </w:t>
      </w:r>
      <w:r w:rsidRPr="007D6961">
        <w:rPr>
          <w:rFonts w:ascii="Times New Roman" w:hAnsi="Times New Roman"/>
          <w:spacing w:val="-4"/>
          <w:sz w:val="28"/>
          <w:szCs w:val="28"/>
        </w:rPr>
        <w:t>д</w:t>
      </w:r>
      <w:r w:rsidRPr="00CD4D35">
        <w:rPr>
          <w:rFonts w:ascii="Times New Roman" w:hAnsi="Times New Roman"/>
          <w:spacing w:val="-4"/>
          <w:sz w:val="28"/>
          <w:szCs w:val="28"/>
          <w:lang w:val="pt-BR"/>
        </w:rPr>
        <w:t xml:space="preserve"> (</w:t>
      </w:r>
      <w:r w:rsidRPr="00CD4D35">
        <w:rPr>
          <w:rFonts w:ascii="Times New Roman" w:hAnsi="Times New Roman"/>
          <w:spacing w:val="-4"/>
          <w:sz w:val="28"/>
          <w:szCs w:val="28"/>
          <w:u w:val="single"/>
          <w:lang w:val="pt-BR"/>
        </w:rPr>
        <w:t>C</w:t>
      </w:r>
      <w:r w:rsidRPr="00CD4D35">
        <w:rPr>
          <w:rFonts w:ascii="Times New Roman" w:hAnsi="Times New Roman"/>
          <w:spacing w:val="-4"/>
          <w:sz w:val="28"/>
          <w:szCs w:val="28"/>
          <w:lang w:val="pt-BR"/>
        </w:rPr>
        <w:t>H</w:t>
      </w:r>
      <w:r w:rsidRPr="00CD4D35">
        <w:rPr>
          <w:rFonts w:ascii="Times New Roman" w:hAnsi="Times New Roman"/>
          <w:spacing w:val="-4"/>
          <w:sz w:val="28"/>
          <w:szCs w:val="28"/>
          <w:vertAlign w:val="subscript"/>
          <w:lang w:val="pt-BR"/>
        </w:rPr>
        <w:t>2</w:t>
      </w:r>
      <w:r w:rsidRPr="00CD4D35">
        <w:rPr>
          <w:rFonts w:ascii="Times New Roman" w:hAnsi="Times New Roman"/>
          <w:spacing w:val="-4"/>
          <w:sz w:val="28"/>
          <w:szCs w:val="28"/>
          <w:lang w:val="pt-BR"/>
        </w:rPr>
        <w:t xml:space="preserve">CN, </w:t>
      </w:r>
      <w:r w:rsidRPr="00CD4D35">
        <w:rPr>
          <w:rFonts w:ascii="Times New Roman" w:hAnsi="Times New Roman"/>
          <w:spacing w:val="-4"/>
          <w:sz w:val="28"/>
          <w:szCs w:val="28"/>
          <w:vertAlign w:val="superscript"/>
          <w:lang w:val="pt-BR"/>
        </w:rPr>
        <w:t>3</w:t>
      </w:r>
      <w:r w:rsidRPr="00CD4D35">
        <w:rPr>
          <w:rFonts w:ascii="Times New Roman" w:hAnsi="Times New Roman"/>
          <w:i/>
          <w:iCs/>
          <w:spacing w:val="-4"/>
          <w:sz w:val="28"/>
          <w:szCs w:val="28"/>
          <w:lang w:val="pt-BR"/>
        </w:rPr>
        <w:t>J</w:t>
      </w:r>
      <w:r w:rsidRPr="00CD4D35">
        <w:rPr>
          <w:rFonts w:ascii="Times New Roman" w:hAnsi="Times New Roman"/>
          <w:spacing w:val="-4"/>
          <w:sz w:val="28"/>
          <w:szCs w:val="28"/>
          <w:vertAlign w:val="subscript"/>
          <w:lang w:val="pt-BR"/>
        </w:rPr>
        <w:t>CP</w:t>
      </w:r>
      <w:r w:rsidRPr="00CD4D35">
        <w:rPr>
          <w:rFonts w:ascii="Times New Roman" w:hAnsi="Times New Roman"/>
          <w:spacing w:val="-4"/>
          <w:sz w:val="28"/>
          <w:szCs w:val="28"/>
          <w:lang w:val="pt-BR"/>
        </w:rPr>
        <w:t xml:space="preserve"> 7.2 </w:t>
      </w:r>
      <w:r w:rsidRPr="007D6961">
        <w:rPr>
          <w:rFonts w:ascii="Times New Roman" w:hAnsi="Times New Roman"/>
          <w:spacing w:val="-4"/>
          <w:sz w:val="28"/>
          <w:szCs w:val="28"/>
        </w:rPr>
        <w:t>Гц</w:t>
      </w:r>
      <w:r w:rsidRPr="00CD4D35">
        <w:rPr>
          <w:rFonts w:ascii="Times New Roman" w:hAnsi="Times New Roman"/>
          <w:spacing w:val="-4"/>
          <w:sz w:val="28"/>
          <w:szCs w:val="28"/>
          <w:lang w:val="pt-BR"/>
        </w:rPr>
        <w:t xml:space="preserve">), 61.4 </w:t>
      </w:r>
      <w:r w:rsidRPr="007D6961">
        <w:rPr>
          <w:rFonts w:ascii="Times New Roman" w:hAnsi="Times New Roman"/>
          <w:spacing w:val="-4"/>
          <w:sz w:val="28"/>
          <w:szCs w:val="28"/>
        </w:rPr>
        <w:t>д</w:t>
      </w:r>
      <w:r w:rsidRPr="00CD4D35">
        <w:rPr>
          <w:rFonts w:ascii="Times New Roman" w:hAnsi="Times New Roman"/>
          <w:spacing w:val="-4"/>
          <w:sz w:val="28"/>
          <w:szCs w:val="28"/>
          <w:lang w:val="pt-BR"/>
        </w:rPr>
        <w:t xml:space="preserve"> (CH</w:t>
      </w:r>
      <w:r w:rsidRPr="00CD4D35">
        <w:rPr>
          <w:rFonts w:ascii="Times New Roman" w:hAnsi="Times New Roman"/>
          <w:spacing w:val="-4"/>
          <w:sz w:val="28"/>
          <w:szCs w:val="28"/>
          <w:vertAlign w:val="subscript"/>
          <w:lang w:val="pt-BR"/>
        </w:rPr>
        <w:t>2</w:t>
      </w:r>
      <w:r w:rsidRPr="00CD4D35">
        <w:rPr>
          <w:rFonts w:ascii="Times New Roman" w:hAnsi="Times New Roman"/>
          <w:spacing w:val="-4"/>
          <w:sz w:val="28"/>
          <w:szCs w:val="28"/>
          <w:u w:val="single"/>
          <w:lang w:val="pt-BR"/>
        </w:rPr>
        <w:t>C</w:t>
      </w:r>
      <w:r w:rsidRPr="00CD4D35">
        <w:rPr>
          <w:rFonts w:ascii="Times New Roman" w:hAnsi="Times New Roman"/>
          <w:spacing w:val="-4"/>
          <w:sz w:val="28"/>
          <w:szCs w:val="28"/>
          <w:lang w:val="pt-BR"/>
        </w:rPr>
        <w:t>H</w:t>
      </w:r>
      <w:r w:rsidRPr="00CD4D35">
        <w:rPr>
          <w:rFonts w:ascii="Times New Roman" w:hAnsi="Times New Roman"/>
          <w:spacing w:val="-4"/>
          <w:sz w:val="28"/>
          <w:szCs w:val="28"/>
          <w:vertAlign w:val="subscript"/>
          <w:lang w:val="pt-BR"/>
        </w:rPr>
        <w:t>2</w:t>
      </w:r>
      <w:r w:rsidRPr="00CD4D35">
        <w:rPr>
          <w:rFonts w:ascii="Times New Roman" w:hAnsi="Times New Roman"/>
          <w:spacing w:val="-4"/>
          <w:sz w:val="28"/>
          <w:szCs w:val="28"/>
          <w:lang w:val="pt-BR"/>
        </w:rPr>
        <w:t xml:space="preserve">O, </w:t>
      </w:r>
      <w:r w:rsidRPr="00CD4D35">
        <w:rPr>
          <w:rFonts w:ascii="Times New Roman" w:hAnsi="Times New Roman"/>
          <w:spacing w:val="-4"/>
          <w:sz w:val="28"/>
          <w:szCs w:val="28"/>
          <w:vertAlign w:val="superscript"/>
          <w:lang w:val="pt-BR"/>
        </w:rPr>
        <w:t>2</w:t>
      </w:r>
      <w:r w:rsidRPr="00CD4D35">
        <w:rPr>
          <w:rFonts w:ascii="Times New Roman" w:hAnsi="Times New Roman"/>
          <w:i/>
          <w:iCs/>
          <w:spacing w:val="-4"/>
          <w:sz w:val="28"/>
          <w:szCs w:val="28"/>
          <w:lang w:val="pt-BR"/>
        </w:rPr>
        <w:t>J</w:t>
      </w:r>
      <w:r w:rsidRPr="00CD4D35">
        <w:rPr>
          <w:rFonts w:ascii="Times New Roman" w:hAnsi="Times New Roman"/>
          <w:spacing w:val="-4"/>
          <w:sz w:val="28"/>
          <w:szCs w:val="28"/>
          <w:vertAlign w:val="subscript"/>
          <w:lang w:val="pt-BR"/>
        </w:rPr>
        <w:t>CP</w:t>
      </w:r>
      <w:r w:rsidRPr="00CD4D35">
        <w:rPr>
          <w:rFonts w:ascii="Times New Roman" w:hAnsi="Times New Roman"/>
          <w:spacing w:val="-4"/>
          <w:sz w:val="28"/>
          <w:szCs w:val="28"/>
          <w:lang w:val="pt-BR"/>
        </w:rPr>
        <w:t xml:space="preserve"> 5.2 </w:t>
      </w:r>
      <w:r w:rsidRPr="007D6961">
        <w:rPr>
          <w:rFonts w:ascii="Times New Roman" w:hAnsi="Times New Roman"/>
          <w:spacing w:val="-4"/>
          <w:sz w:val="28"/>
          <w:szCs w:val="28"/>
        </w:rPr>
        <w:t>Гц</w:t>
      </w:r>
      <w:r w:rsidRPr="00CD4D35">
        <w:rPr>
          <w:rFonts w:ascii="Times New Roman" w:hAnsi="Times New Roman"/>
          <w:spacing w:val="-4"/>
          <w:sz w:val="28"/>
          <w:szCs w:val="28"/>
          <w:lang w:val="pt-BR"/>
        </w:rPr>
        <w:t xml:space="preserve">), 63.92 </w:t>
      </w:r>
      <w:r w:rsidRPr="007D6961">
        <w:rPr>
          <w:rFonts w:ascii="Times New Roman" w:hAnsi="Times New Roman"/>
          <w:spacing w:val="-4"/>
          <w:sz w:val="28"/>
          <w:szCs w:val="28"/>
        </w:rPr>
        <w:t>д</w:t>
      </w:r>
      <w:r w:rsidRPr="00CD4D35">
        <w:rPr>
          <w:rFonts w:ascii="Times New Roman" w:hAnsi="Times New Roman"/>
          <w:spacing w:val="-4"/>
          <w:sz w:val="28"/>
          <w:szCs w:val="28"/>
          <w:lang w:val="pt-BR"/>
        </w:rPr>
        <w:t xml:space="preserve"> (Me</w:t>
      </w:r>
      <w:r w:rsidRPr="00CD4D35">
        <w:rPr>
          <w:rFonts w:ascii="Times New Roman" w:hAnsi="Times New Roman"/>
          <w:spacing w:val="-4"/>
          <w:sz w:val="28"/>
          <w:szCs w:val="28"/>
          <w:u w:val="single"/>
          <w:lang w:val="pt-BR"/>
        </w:rPr>
        <w:t>C</w:t>
      </w:r>
      <w:r w:rsidRPr="00CD4D35">
        <w:rPr>
          <w:rFonts w:ascii="Times New Roman" w:hAnsi="Times New Roman"/>
          <w:spacing w:val="-4"/>
          <w:sz w:val="28"/>
          <w:szCs w:val="28"/>
          <w:lang w:val="pt-BR"/>
        </w:rPr>
        <w:t>H</w:t>
      </w:r>
      <w:r w:rsidRPr="00CD4D35">
        <w:rPr>
          <w:rFonts w:ascii="Times New Roman" w:hAnsi="Times New Roman"/>
          <w:spacing w:val="-4"/>
          <w:sz w:val="28"/>
          <w:szCs w:val="28"/>
          <w:vertAlign w:val="subscript"/>
          <w:lang w:val="pt-BR"/>
        </w:rPr>
        <w:t>2</w:t>
      </w:r>
      <w:r w:rsidRPr="00CD4D35">
        <w:rPr>
          <w:rFonts w:ascii="Times New Roman" w:hAnsi="Times New Roman"/>
          <w:spacing w:val="-4"/>
          <w:sz w:val="28"/>
          <w:szCs w:val="28"/>
          <w:lang w:val="pt-BR"/>
        </w:rPr>
        <w:t xml:space="preserve">O, </w:t>
      </w:r>
      <w:r w:rsidRPr="00CD4D35">
        <w:rPr>
          <w:rFonts w:ascii="Times New Roman" w:hAnsi="Times New Roman"/>
          <w:spacing w:val="-4"/>
          <w:sz w:val="28"/>
          <w:szCs w:val="28"/>
          <w:vertAlign w:val="superscript"/>
          <w:lang w:val="pt-BR"/>
        </w:rPr>
        <w:t>2</w:t>
      </w:r>
      <w:r w:rsidRPr="00CD4D35">
        <w:rPr>
          <w:rFonts w:ascii="Times New Roman" w:hAnsi="Times New Roman"/>
          <w:i/>
          <w:iCs/>
          <w:spacing w:val="-4"/>
          <w:sz w:val="28"/>
          <w:szCs w:val="28"/>
          <w:lang w:val="pt-BR"/>
        </w:rPr>
        <w:t>J</w:t>
      </w:r>
      <w:r w:rsidRPr="00CD4D35">
        <w:rPr>
          <w:rFonts w:ascii="Times New Roman" w:hAnsi="Times New Roman"/>
          <w:spacing w:val="-4"/>
          <w:sz w:val="28"/>
          <w:szCs w:val="28"/>
          <w:vertAlign w:val="subscript"/>
          <w:lang w:val="pt-BR"/>
        </w:rPr>
        <w:t>CP</w:t>
      </w:r>
      <w:r w:rsidRPr="00CD4D35">
        <w:rPr>
          <w:rFonts w:ascii="Times New Roman" w:hAnsi="Times New Roman"/>
          <w:spacing w:val="-4"/>
          <w:sz w:val="28"/>
          <w:szCs w:val="28"/>
          <w:lang w:val="pt-BR"/>
        </w:rPr>
        <w:t xml:space="preserve"> 6.0 </w:t>
      </w:r>
      <w:r w:rsidRPr="007D6961">
        <w:rPr>
          <w:rFonts w:ascii="Times New Roman" w:hAnsi="Times New Roman"/>
          <w:spacing w:val="-4"/>
          <w:sz w:val="28"/>
          <w:szCs w:val="28"/>
        </w:rPr>
        <w:t>Гц</w:t>
      </w:r>
      <w:r w:rsidRPr="00CD4D35">
        <w:rPr>
          <w:rFonts w:ascii="Times New Roman" w:hAnsi="Times New Roman"/>
          <w:spacing w:val="-4"/>
          <w:sz w:val="28"/>
          <w:szCs w:val="28"/>
          <w:lang w:val="pt-BR"/>
        </w:rPr>
        <w:t xml:space="preserve">), 116.4 (CN). </w:t>
      </w:r>
      <w:r w:rsidRPr="007D6961">
        <w:rPr>
          <w:rFonts w:ascii="Times New Roman" w:hAnsi="Times New Roman"/>
          <w:spacing w:val="-4"/>
          <w:sz w:val="28"/>
          <w:szCs w:val="28"/>
        </w:rPr>
        <w:t xml:space="preserve">Спектр ЯМР </w:t>
      </w:r>
      <w:r w:rsidRPr="007D6961">
        <w:rPr>
          <w:rFonts w:ascii="Times New Roman" w:hAnsi="Times New Roman"/>
          <w:spacing w:val="-4"/>
          <w:sz w:val="28"/>
          <w:szCs w:val="28"/>
          <w:vertAlign w:val="superscript"/>
        </w:rPr>
        <w:t>31</w:t>
      </w:r>
      <w:r w:rsidRPr="007D6961">
        <w:rPr>
          <w:rFonts w:ascii="Times New Roman" w:hAnsi="Times New Roman"/>
          <w:spacing w:val="-4"/>
          <w:sz w:val="28"/>
          <w:szCs w:val="28"/>
          <w:lang w:val="en-US"/>
        </w:rPr>
        <w:t>P</w:t>
      </w:r>
      <w:r w:rsidRPr="007D6961">
        <w:rPr>
          <w:rFonts w:ascii="Times New Roman" w:hAnsi="Times New Roman"/>
          <w:spacing w:val="-4"/>
          <w:sz w:val="28"/>
          <w:szCs w:val="28"/>
        </w:rPr>
        <w:t>: δ</w:t>
      </w:r>
      <w:proofErr w:type="gramStart"/>
      <w:r w:rsidRPr="007D6961">
        <w:rPr>
          <w:rFonts w:ascii="Times New Roman" w:hAnsi="Times New Roman"/>
          <w:spacing w:val="-4"/>
          <w:sz w:val="28"/>
          <w:szCs w:val="28"/>
          <w:vertAlign w:val="subscript"/>
        </w:rPr>
        <w:t>Р</w:t>
      </w:r>
      <w:proofErr w:type="gramEnd"/>
      <w:r w:rsidRPr="007D6961">
        <w:rPr>
          <w:rFonts w:ascii="Times New Roman" w:hAnsi="Times New Roman"/>
          <w:spacing w:val="-4"/>
          <w:sz w:val="28"/>
          <w:szCs w:val="28"/>
        </w:rPr>
        <w:t xml:space="preserve"> -0.9 м.д. </w:t>
      </w:r>
    </w:p>
    <w:p w:rsidR="004465E3" w:rsidRPr="00D56286" w:rsidRDefault="00306B5B"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pacing w:val="-4"/>
          <w:sz w:val="28"/>
          <w:szCs w:val="28"/>
        </w:rPr>
        <w:lastRenderedPageBreak/>
        <w:t>ИК спектр, ν, см</w:t>
      </w:r>
      <w:r w:rsidRPr="007D6961">
        <w:rPr>
          <w:rFonts w:ascii="Times New Roman" w:hAnsi="Times New Roman"/>
          <w:spacing w:val="-4"/>
          <w:sz w:val="28"/>
          <w:szCs w:val="28"/>
          <w:vertAlign w:val="superscript"/>
        </w:rPr>
        <w:t>-1</w:t>
      </w:r>
      <w:r w:rsidRPr="007D6961">
        <w:rPr>
          <w:rFonts w:ascii="Times New Roman" w:hAnsi="Times New Roman"/>
          <w:spacing w:val="-4"/>
          <w:sz w:val="28"/>
          <w:szCs w:val="28"/>
        </w:rPr>
        <w:t>: 2986 с, 2936 ср, 2913 ср, 2874 ср, 2778 сл, 2748 сл, 2347 сл, 2254 с, 1848 ср, 1768 ср, 1479 ср, 1446 ср, 1395 с, 1370</w:t>
      </w:r>
      <w:r w:rsidR="00D56286" w:rsidRPr="00D56286">
        <w:rPr>
          <w:rFonts w:ascii="Times New Roman" w:hAnsi="Times New Roman"/>
          <w:spacing w:val="-4"/>
          <w:sz w:val="28"/>
          <w:szCs w:val="28"/>
        </w:rPr>
        <w:t>.</w:t>
      </w:r>
      <w:proofErr w:type="gramEnd"/>
    </w:p>
    <w:p w:rsidR="006C71EB" w:rsidRDefault="006C71EB" w:rsidP="00E81AC3">
      <w:pPr>
        <w:spacing w:after="0" w:line="240" w:lineRule="auto"/>
        <w:ind w:left="0" w:firstLine="709"/>
        <w:jc w:val="both"/>
        <w:rPr>
          <w:rFonts w:ascii="Times New Roman" w:hAnsi="Times New Roman"/>
          <w:sz w:val="28"/>
          <w:szCs w:val="28"/>
        </w:rPr>
      </w:pPr>
    </w:p>
    <w:p w:rsidR="004465E3" w:rsidRPr="00492A4D" w:rsidRDefault="004465E3" w:rsidP="00E81AC3">
      <w:pPr>
        <w:spacing w:after="0" w:line="240" w:lineRule="auto"/>
        <w:ind w:left="0" w:firstLine="709"/>
        <w:jc w:val="both"/>
        <w:rPr>
          <w:rFonts w:ascii="Times New Roman" w:hAnsi="Times New Roman"/>
          <w:i/>
          <w:sz w:val="28"/>
          <w:szCs w:val="28"/>
        </w:rPr>
      </w:pPr>
      <w:r w:rsidRPr="00492A4D">
        <w:rPr>
          <w:rFonts w:ascii="Times New Roman" w:hAnsi="Times New Roman"/>
          <w:i/>
          <w:sz w:val="28"/>
          <w:szCs w:val="28"/>
        </w:rPr>
        <w:t>Синтез исходных би</w:t>
      </w:r>
      <w:proofErr w:type="gramStart"/>
      <w:r w:rsidRPr="00492A4D">
        <w:rPr>
          <w:rFonts w:ascii="Times New Roman" w:hAnsi="Times New Roman"/>
          <w:i/>
          <w:sz w:val="28"/>
          <w:szCs w:val="28"/>
        </w:rPr>
        <w:t>с(</w:t>
      </w:r>
      <w:proofErr w:type="gramEnd"/>
      <w:r w:rsidRPr="00492A4D">
        <w:rPr>
          <w:rFonts w:ascii="Times New Roman" w:hAnsi="Times New Roman"/>
          <w:i/>
          <w:sz w:val="28"/>
          <w:szCs w:val="28"/>
        </w:rPr>
        <w:t>фторалкил)хлорфосфатов</w:t>
      </w:r>
    </w:p>
    <w:p w:rsidR="00306B5B" w:rsidRPr="004465E3" w:rsidRDefault="00306B5B" w:rsidP="00E81AC3">
      <w:pPr>
        <w:spacing w:after="0" w:line="240" w:lineRule="auto"/>
        <w:ind w:left="0" w:firstLine="709"/>
        <w:jc w:val="both"/>
        <w:rPr>
          <w:rFonts w:ascii="Times New Roman" w:hAnsi="Times New Roman"/>
          <w:sz w:val="28"/>
          <w:szCs w:val="28"/>
        </w:rPr>
      </w:pPr>
      <w:r w:rsidRPr="004465E3">
        <w:rPr>
          <w:rFonts w:ascii="Times New Roman" w:hAnsi="Times New Roman"/>
          <w:sz w:val="28"/>
          <w:szCs w:val="28"/>
        </w:rPr>
        <w:t>Би</w:t>
      </w:r>
      <w:proofErr w:type="gramStart"/>
      <w:r w:rsidRPr="004465E3">
        <w:rPr>
          <w:rFonts w:ascii="Times New Roman" w:hAnsi="Times New Roman"/>
          <w:sz w:val="28"/>
          <w:szCs w:val="28"/>
        </w:rPr>
        <w:t>с(</w:t>
      </w:r>
      <w:proofErr w:type="gramEnd"/>
      <w:r w:rsidRPr="004465E3">
        <w:rPr>
          <w:rFonts w:ascii="Times New Roman" w:hAnsi="Times New Roman"/>
          <w:sz w:val="28"/>
          <w:szCs w:val="28"/>
        </w:rPr>
        <w:t>фторалкил)хлорфосфаты 1а,б (</w:t>
      </w:r>
      <w:r w:rsidRPr="004465E3">
        <w:rPr>
          <w:rFonts w:ascii="Times New Roman" w:hAnsi="Times New Roman"/>
          <w:i/>
          <w:sz w:val="28"/>
          <w:szCs w:val="28"/>
        </w:rPr>
        <w:t>общая методика</w:t>
      </w:r>
      <w:r w:rsidRPr="004465E3">
        <w:rPr>
          <w:rFonts w:ascii="Times New Roman" w:hAnsi="Times New Roman"/>
          <w:sz w:val="28"/>
          <w:szCs w:val="28"/>
        </w:rPr>
        <w:t>). Смесь 0.12 моль полифторалканола 5, 0.12 моль фторалкилдихлорфосфата 6</w:t>
      </w:r>
      <w:r w:rsidR="004465E3">
        <w:rPr>
          <w:rFonts w:ascii="Times New Roman" w:hAnsi="Times New Roman"/>
          <w:sz w:val="28"/>
          <w:szCs w:val="28"/>
        </w:rPr>
        <w:t xml:space="preserve"> (таблица 1, схема 2)</w:t>
      </w:r>
      <w:r w:rsidRPr="004465E3">
        <w:rPr>
          <w:rFonts w:ascii="Times New Roman" w:hAnsi="Times New Roman"/>
          <w:sz w:val="28"/>
          <w:szCs w:val="28"/>
        </w:rPr>
        <w:t xml:space="preserve"> и 0.042 г (1 ммоль) </w:t>
      </w:r>
      <w:r w:rsidRPr="004465E3">
        <w:rPr>
          <w:rFonts w:ascii="Times New Roman" w:hAnsi="Times New Roman"/>
          <w:sz w:val="28"/>
          <w:szCs w:val="28"/>
          <w:lang w:val="en-US"/>
        </w:rPr>
        <w:t>LiCl</w:t>
      </w:r>
      <w:r w:rsidRPr="004465E3">
        <w:rPr>
          <w:rFonts w:ascii="Times New Roman" w:hAnsi="Times New Roman"/>
          <w:sz w:val="28"/>
          <w:szCs w:val="28"/>
        </w:rPr>
        <w:t xml:space="preserve"> перемешивали при нагревании (50-95 </w:t>
      </w:r>
      <w:r w:rsidRPr="004465E3">
        <w:rPr>
          <w:rFonts w:ascii="Times New Roman" w:hAnsi="Times New Roman"/>
          <w:sz w:val="28"/>
          <w:szCs w:val="28"/>
          <w:vertAlign w:val="superscript"/>
        </w:rPr>
        <w:t>о</w:t>
      </w:r>
      <w:proofErr w:type="gramStart"/>
      <w:r w:rsidRPr="004465E3">
        <w:rPr>
          <w:rFonts w:ascii="Times New Roman" w:hAnsi="Times New Roman"/>
          <w:sz w:val="28"/>
          <w:szCs w:val="28"/>
          <w:lang w:val="en-GB"/>
        </w:rPr>
        <w:t>C</w:t>
      </w:r>
      <w:proofErr w:type="gramEnd"/>
      <w:r w:rsidRPr="004465E3">
        <w:rPr>
          <w:rFonts w:ascii="Times New Roman" w:hAnsi="Times New Roman"/>
          <w:sz w:val="28"/>
          <w:szCs w:val="28"/>
        </w:rPr>
        <w:t xml:space="preserve"> для 1а, 80-110 </w:t>
      </w:r>
      <w:r w:rsidRPr="004465E3">
        <w:rPr>
          <w:rFonts w:ascii="Times New Roman" w:hAnsi="Times New Roman"/>
          <w:sz w:val="28"/>
          <w:szCs w:val="28"/>
          <w:vertAlign w:val="superscript"/>
        </w:rPr>
        <w:t>о</w:t>
      </w:r>
      <w:r w:rsidRPr="004465E3">
        <w:rPr>
          <w:rFonts w:ascii="Times New Roman" w:hAnsi="Times New Roman"/>
          <w:sz w:val="28"/>
          <w:szCs w:val="28"/>
          <w:lang w:val="en-GB"/>
        </w:rPr>
        <w:t>C</w:t>
      </w:r>
      <w:r w:rsidRPr="004465E3">
        <w:rPr>
          <w:rFonts w:ascii="Times New Roman" w:hAnsi="Times New Roman"/>
          <w:sz w:val="28"/>
          <w:szCs w:val="28"/>
        </w:rPr>
        <w:t xml:space="preserve"> для 1б) в течение 5-6 ч до прекращения выдел</w:t>
      </w:r>
      <w:r w:rsidR="00297FBD">
        <w:rPr>
          <w:rFonts w:ascii="Times New Roman" w:hAnsi="Times New Roman"/>
          <w:sz w:val="28"/>
          <w:szCs w:val="28"/>
        </w:rPr>
        <w:t>ения хлористого водорода. Темпе</w:t>
      </w:r>
      <w:r w:rsidRPr="004465E3">
        <w:rPr>
          <w:rFonts w:ascii="Times New Roman" w:hAnsi="Times New Roman"/>
          <w:sz w:val="28"/>
          <w:szCs w:val="28"/>
        </w:rPr>
        <w:t xml:space="preserve">ратуру реакции медленно поднимали с 50 </w:t>
      </w:r>
      <w:r w:rsidRPr="004465E3">
        <w:rPr>
          <w:rFonts w:ascii="Times New Roman" w:hAnsi="Times New Roman"/>
          <w:sz w:val="28"/>
          <w:szCs w:val="28"/>
          <w:vertAlign w:val="superscript"/>
        </w:rPr>
        <w:t>о</w:t>
      </w:r>
      <w:proofErr w:type="gramStart"/>
      <w:r w:rsidRPr="004465E3">
        <w:rPr>
          <w:rFonts w:ascii="Times New Roman" w:hAnsi="Times New Roman"/>
          <w:sz w:val="28"/>
          <w:szCs w:val="28"/>
          <w:lang w:val="en-GB"/>
        </w:rPr>
        <w:t>C</w:t>
      </w:r>
      <w:proofErr w:type="gramEnd"/>
      <w:r w:rsidRPr="004465E3">
        <w:rPr>
          <w:rFonts w:ascii="Times New Roman" w:hAnsi="Times New Roman"/>
          <w:sz w:val="28"/>
          <w:szCs w:val="28"/>
        </w:rPr>
        <w:t xml:space="preserve"> до максимальной в течение первых 2-3 ч. Реакционную смесь перегоняли в вакууме (соединение 1а необходимо перегонять дважды).</w:t>
      </w:r>
    </w:p>
    <w:p w:rsidR="00306B5B" w:rsidRPr="004465E3" w:rsidRDefault="00306B5B" w:rsidP="00E81AC3">
      <w:pPr>
        <w:spacing w:after="0" w:line="240" w:lineRule="auto"/>
        <w:ind w:left="0" w:firstLine="709"/>
        <w:jc w:val="both"/>
        <w:rPr>
          <w:rFonts w:ascii="Times New Roman" w:hAnsi="Times New Roman"/>
          <w:sz w:val="28"/>
          <w:szCs w:val="28"/>
        </w:rPr>
      </w:pPr>
      <w:r w:rsidRPr="004465E3">
        <w:rPr>
          <w:rFonts w:ascii="Times New Roman" w:hAnsi="Times New Roman"/>
          <w:sz w:val="28"/>
          <w:szCs w:val="28"/>
        </w:rPr>
        <w:t>Бис(2,2,2-трифторэтил</w:t>
      </w:r>
      <w:proofErr w:type="gramStart"/>
      <w:r w:rsidRPr="004465E3">
        <w:rPr>
          <w:rFonts w:ascii="Times New Roman" w:hAnsi="Times New Roman"/>
          <w:sz w:val="28"/>
          <w:szCs w:val="28"/>
        </w:rPr>
        <w:t>)х</w:t>
      </w:r>
      <w:proofErr w:type="gramEnd"/>
      <w:r w:rsidRPr="004465E3">
        <w:rPr>
          <w:rFonts w:ascii="Times New Roman" w:hAnsi="Times New Roman"/>
          <w:sz w:val="28"/>
          <w:szCs w:val="28"/>
        </w:rPr>
        <w:t xml:space="preserve">лорфосфат </w:t>
      </w:r>
      <w:r w:rsidRPr="004465E3">
        <w:rPr>
          <w:rFonts w:ascii="Times New Roman" w:hAnsi="Times New Roman"/>
          <w:bCs/>
          <w:sz w:val="28"/>
          <w:szCs w:val="28"/>
        </w:rPr>
        <w:t xml:space="preserve">(1а). </w:t>
      </w:r>
      <w:r w:rsidRPr="004465E3">
        <w:rPr>
          <w:rFonts w:ascii="Times New Roman" w:hAnsi="Times New Roman"/>
          <w:sz w:val="28"/>
          <w:szCs w:val="28"/>
        </w:rPr>
        <w:t>Выход 16.1 г (48%), прозрачная жидкость, Т</w:t>
      </w:r>
      <w:r w:rsidRPr="004465E3">
        <w:rPr>
          <w:rFonts w:ascii="Times New Roman" w:hAnsi="Times New Roman"/>
          <w:sz w:val="28"/>
          <w:szCs w:val="28"/>
          <w:vertAlign w:val="subscript"/>
        </w:rPr>
        <w:t>кип.</w:t>
      </w:r>
      <w:r w:rsidRPr="004465E3">
        <w:rPr>
          <w:rFonts w:ascii="Times New Roman" w:hAnsi="Times New Roman"/>
          <w:sz w:val="28"/>
          <w:szCs w:val="28"/>
        </w:rPr>
        <w:t xml:space="preserve"> 52-54 °</w:t>
      </w:r>
      <w:r w:rsidRPr="004465E3">
        <w:rPr>
          <w:rFonts w:ascii="Times New Roman" w:hAnsi="Times New Roman"/>
          <w:sz w:val="28"/>
          <w:szCs w:val="28"/>
          <w:lang w:val="en-US"/>
        </w:rPr>
        <w:t>C</w:t>
      </w:r>
      <w:r w:rsidRPr="004465E3">
        <w:rPr>
          <w:rFonts w:ascii="Times New Roman" w:hAnsi="Times New Roman"/>
          <w:sz w:val="28"/>
          <w:szCs w:val="28"/>
        </w:rPr>
        <w:t xml:space="preserve"> (5 мм рт. ст.), лит</w:t>
      </w:r>
      <w:proofErr w:type="gramStart"/>
      <w:r w:rsidRPr="004465E3">
        <w:rPr>
          <w:rFonts w:ascii="Times New Roman" w:hAnsi="Times New Roman"/>
          <w:sz w:val="28"/>
          <w:szCs w:val="28"/>
        </w:rPr>
        <w:t>.</w:t>
      </w:r>
      <w:proofErr w:type="gramEnd"/>
      <w:r w:rsidRPr="004465E3">
        <w:rPr>
          <w:rFonts w:ascii="Times New Roman" w:hAnsi="Times New Roman"/>
          <w:sz w:val="28"/>
          <w:szCs w:val="28"/>
        </w:rPr>
        <w:t xml:space="preserve"> </w:t>
      </w:r>
      <w:proofErr w:type="gramStart"/>
      <w:r w:rsidRPr="004465E3">
        <w:rPr>
          <w:rFonts w:ascii="Times New Roman" w:hAnsi="Times New Roman"/>
          <w:sz w:val="28"/>
          <w:szCs w:val="28"/>
        </w:rPr>
        <w:t>д</w:t>
      </w:r>
      <w:proofErr w:type="gramEnd"/>
      <w:r w:rsidRPr="004465E3">
        <w:rPr>
          <w:rFonts w:ascii="Times New Roman" w:hAnsi="Times New Roman"/>
          <w:sz w:val="28"/>
          <w:szCs w:val="28"/>
        </w:rPr>
        <w:t>анные 61-62 °</w:t>
      </w:r>
      <w:r w:rsidRPr="004465E3">
        <w:rPr>
          <w:rFonts w:ascii="Times New Roman" w:hAnsi="Times New Roman"/>
          <w:sz w:val="28"/>
          <w:szCs w:val="28"/>
          <w:lang w:val="en-US"/>
        </w:rPr>
        <w:t>C</w:t>
      </w:r>
      <w:r w:rsidR="00911B26">
        <w:rPr>
          <w:rFonts w:ascii="Times New Roman" w:hAnsi="Times New Roman"/>
          <w:sz w:val="28"/>
          <w:szCs w:val="28"/>
        </w:rPr>
        <w:t xml:space="preserve"> (10 мм рт. ст.) [9</w:t>
      </w:r>
      <w:r w:rsidRPr="004465E3">
        <w:rPr>
          <w:rFonts w:ascii="Times New Roman" w:hAnsi="Times New Roman"/>
          <w:sz w:val="28"/>
          <w:szCs w:val="28"/>
        </w:rPr>
        <w:t xml:space="preserve">]. Спектральные характеристики </w:t>
      </w:r>
      <w:r w:rsidRPr="004465E3">
        <w:rPr>
          <w:rFonts w:ascii="Times New Roman" w:hAnsi="Times New Roman"/>
          <w:bCs/>
          <w:sz w:val="28"/>
          <w:szCs w:val="28"/>
        </w:rPr>
        <w:t xml:space="preserve">идентичны </w:t>
      </w:r>
      <w:proofErr w:type="gramStart"/>
      <w:r w:rsidRPr="004465E3">
        <w:rPr>
          <w:rFonts w:ascii="Times New Roman" w:hAnsi="Times New Roman"/>
          <w:bCs/>
          <w:sz w:val="28"/>
          <w:szCs w:val="28"/>
        </w:rPr>
        <w:t>литературным</w:t>
      </w:r>
      <w:proofErr w:type="gramEnd"/>
      <w:r w:rsidRPr="004465E3">
        <w:rPr>
          <w:rFonts w:ascii="Times New Roman" w:hAnsi="Times New Roman"/>
          <w:bCs/>
          <w:sz w:val="28"/>
          <w:szCs w:val="28"/>
        </w:rPr>
        <w:t xml:space="preserve"> </w:t>
      </w:r>
      <w:r w:rsidR="00741EFF">
        <w:rPr>
          <w:rFonts w:ascii="Times New Roman" w:hAnsi="Times New Roman"/>
          <w:sz w:val="28"/>
          <w:szCs w:val="28"/>
        </w:rPr>
        <w:t>[9</w:t>
      </w:r>
      <w:r w:rsidRPr="004465E3">
        <w:rPr>
          <w:rFonts w:ascii="Times New Roman" w:hAnsi="Times New Roman"/>
          <w:sz w:val="28"/>
          <w:szCs w:val="28"/>
        </w:rPr>
        <w:t>].</w:t>
      </w:r>
    </w:p>
    <w:p w:rsidR="00306B5B" w:rsidRPr="007D6961" w:rsidRDefault="00306B5B" w:rsidP="00E81AC3">
      <w:pPr>
        <w:spacing w:after="0" w:line="240" w:lineRule="auto"/>
        <w:ind w:left="0" w:firstLine="709"/>
        <w:jc w:val="both"/>
        <w:rPr>
          <w:rFonts w:ascii="Times New Roman" w:hAnsi="Times New Roman"/>
          <w:sz w:val="28"/>
          <w:szCs w:val="28"/>
        </w:rPr>
      </w:pPr>
      <w:r w:rsidRPr="004465E3">
        <w:rPr>
          <w:rFonts w:ascii="Times New Roman" w:hAnsi="Times New Roman"/>
          <w:sz w:val="28"/>
          <w:szCs w:val="28"/>
        </w:rPr>
        <w:t>Бис(2,2,3,3-тетрафторпропил</w:t>
      </w:r>
      <w:proofErr w:type="gramStart"/>
      <w:r w:rsidRPr="004465E3">
        <w:rPr>
          <w:rFonts w:ascii="Times New Roman" w:hAnsi="Times New Roman"/>
          <w:sz w:val="28"/>
          <w:szCs w:val="28"/>
        </w:rPr>
        <w:t>)х</w:t>
      </w:r>
      <w:proofErr w:type="gramEnd"/>
      <w:r w:rsidRPr="004465E3">
        <w:rPr>
          <w:rFonts w:ascii="Times New Roman" w:hAnsi="Times New Roman"/>
          <w:sz w:val="28"/>
          <w:szCs w:val="28"/>
        </w:rPr>
        <w:t xml:space="preserve">лорфосфат </w:t>
      </w:r>
      <w:r w:rsidRPr="004465E3">
        <w:rPr>
          <w:rFonts w:ascii="Times New Roman" w:hAnsi="Times New Roman"/>
          <w:bCs/>
          <w:sz w:val="28"/>
          <w:szCs w:val="28"/>
        </w:rPr>
        <w:t>(1б).</w:t>
      </w:r>
      <w:r w:rsidRPr="004465E3">
        <w:rPr>
          <w:rFonts w:ascii="Times New Roman" w:hAnsi="Times New Roman"/>
          <w:sz w:val="28"/>
          <w:szCs w:val="28"/>
        </w:rPr>
        <w:t xml:space="preserve"> Выход 22.7 г (55%), прозрачная жидкость, Т</w:t>
      </w:r>
      <w:r w:rsidRPr="004465E3">
        <w:rPr>
          <w:rFonts w:ascii="Times New Roman" w:hAnsi="Times New Roman"/>
          <w:sz w:val="28"/>
          <w:szCs w:val="28"/>
          <w:vertAlign w:val="subscript"/>
        </w:rPr>
        <w:t>кип.</w:t>
      </w:r>
      <w:r w:rsidRPr="004465E3">
        <w:rPr>
          <w:rFonts w:ascii="Times New Roman" w:hAnsi="Times New Roman"/>
          <w:sz w:val="28"/>
          <w:szCs w:val="28"/>
        </w:rPr>
        <w:t xml:space="preserve"> 99-100 °</w:t>
      </w:r>
      <w:r w:rsidRPr="004465E3">
        <w:rPr>
          <w:rFonts w:ascii="Times New Roman" w:hAnsi="Times New Roman"/>
          <w:sz w:val="28"/>
          <w:szCs w:val="28"/>
          <w:lang w:val="en-US"/>
        </w:rPr>
        <w:t>C</w:t>
      </w:r>
      <w:r w:rsidRPr="004465E3">
        <w:rPr>
          <w:rFonts w:ascii="Times New Roman" w:hAnsi="Times New Roman"/>
          <w:sz w:val="28"/>
          <w:szCs w:val="28"/>
        </w:rPr>
        <w:t xml:space="preserve"> (1 мм рт. ст.),</w:t>
      </w:r>
      <w:r w:rsidRPr="007D6961">
        <w:rPr>
          <w:rFonts w:ascii="Times New Roman" w:hAnsi="Times New Roman"/>
          <w:sz w:val="28"/>
          <w:szCs w:val="28"/>
        </w:rPr>
        <w:t xml:space="preserve"> лит</w:t>
      </w:r>
      <w:proofErr w:type="gramStart"/>
      <w:r w:rsidRPr="007D6961">
        <w:rPr>
          <w:rFonts w:ascii="Times New Roman" w:hAnsi="Times New Roman"/>
          <w:sz w:val="28"/>
          <w:szCs w:val="28"/>
        </w:rPr>
        <w:t>.</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д</w:t>
      </w:r>
      <w:proofErr w:type="gramEnd"/>
      <w:r w:rsidRPr="007D6961">
        <w:rPr>
          <w:rFonts w:ascii="Times New Roman" w:hAnsi="Times New Roman"/>
          <w:sz w:val="28"/>
          <w:szCs w:val="28"/>
        </w:rPr>
        <w:t>анные: Т</w:t>
      </w:r>
      <w:r w:rsidRPr="007D6961">
        <w:rPr>
          <w:rFonts w:ascii="Times New Roman" w:hAnsi="Times New Roman"/>
          <w:sz w:val="28"/>
          <w:szCs w:val="28"/>
          <w:vertAlign w:val="subscript"/>
        </w:rPr>
        <w:t>кип.</w:t>
      </w:r>
      <w:r w:rsidRPr="007D6961">
        <w:rPr>
          <w:rFonts w:ascii="Times New Roman" w:hAnsi="Times New Roman"/>
          <w:sz w:val="28"/>
          <w:szCs w:val="28"/>
        </w:rPr>
        <w:t xml:space="preserve"> 101 °</w:t>
      </w:r>
      <w:r w:rsidRPr="007D6961">
        <w:rPr>
          <w:rFonts w:ascii="Times New Roman" w:hAnsi="Times New Roman"/>
          <w:sz w:val="28"/>
          <w:szCs w:val="28"/>
          <w:lang w:val="en-US"/>
        </w:rPr>
        <w:t>C</w:t>
      </w:r>
      <w:r w:rsidR="00741EFF">
        <w:rPr>
          <w:rFonts w:ascii="Times New Roman" w:hAnsi="Times New Roman"/>
          <w:sz w:val="28"/>
          <w:szCs w:val="28"/>
        </w:rPr>
        <w:t xml:space="preserve"> (1 мм рт. ст.) [10</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w:t>
      </w:r>
      <w:r w:rsidRPr="007D6961">
        <w:rPr>
          <w:rFonts w:ascii="Times New Roman" w:hAnsi="Times New Roman"/>
          <w:sz w:val="28"/>
          <w:szCs w:val="28"/>
        </w:rPr>
        <w:t>Н, δ, м.д.: 4.53 т.д. (4</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OCH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11.9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8.3 Гц), 5.89 т.т.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53.0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3.5 Гц).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δ</w:t>
      </w:r>
      <w:proofErr w:type="gramStart"/>
      <w:r w:rsidRPr="007D6961">
        <w:rPr>
          <w:rFonts w:ascii="Times New Roman" w:hAnsi="Times New Roman"/>
          <w:sz w:val="28"/>
          <w:szCs w:val="28"/>
          <w:vertAlign w:val="subscript"/>
        </w:rPr>
        <w:t>Р</w:t>
      </w:r>
      <w:proofErr w:type="gramEnd"/>
      <w:r w:rsidRPr="007D6961">
        <w:rPr>
          <w:rFonts w:ascii="Times New Roman" w:hAnsi="Times New Roman"/>
          <w:sz w:val="28"/>
          <w:szCs w:val="28"/>
        </w:rPr>
        <w:t xml:space="preserve"> 6.2 м.д.</w:t>
      </w:r>
    </w:p>
    <w:p w:rsidR="00306B5B" w:rsidRPr="00002FA6" w:rsidRDefault="00A649A0" w:rsidP="00E81AC3">
      <w:pPr>
        <w:spacing w:after="0" w:line="240" w:lineRule="auto"/>
        <w:ind w:left="0" w:firstLine="709"/>
        <w:jc w:val="both"/>
        <w:rPr>
          <w:rFonts w:ascii="Times New Roman" w:hAnsi="Times New Roman"/>
          <w:sz w:val="28"/>
          <w:szCs w:val="28"/>
        </w:rPr>
      </w:pPr>
      <w:r>
        <w:rPr>
          <w:rFonts w:ascii="Times New Roman" w:hAnsi="Times New Roman"/>
          <w:spacing w:val="-4"/>
          <w:sz w:val="28"/>
          <w:szCs w:val="28"/>
        </w:rPr>
        <w:t xml:space="preserve">Фторалкилдихлорфосфаты 6а, </w:t>
      </w:r>
      <w:r w:rsidR="00306B5B" w:rsidRPr="00002FA6">
        <w:rPr>
          <w:rFonts w:ascii="Times New Roman" w:hAnsi="Times New Roman"/>
          <w:spacing w:val="-4"/>
          <w:sz w:val="28"/>
          <w:szCs w:val="28"/>
        </w:rPr>
        <w:t>б (</w:t>
      </w:r>
      <w:r w:rsidR="00306B5B" w:rsidRPr="00002FA6">
        <w:rPr>
          <w:rFonts w:ascii="Times New Roman" w:hAnsi="Times New Roman"/>
          <w:i/>
          <w:spacing w:val="-4"/>
          <w:sz w:val="28"/>
          <w:szCs w:val="28"/>
        </w:rPr>
        <w:t>общая методика</w:t>
      </w:r>
      <w:r w:rsidR="00306B5B" w:rsidRPr="00002FA6">
        <w:rPr>
          <w:rFonts w:ascii="Times New Roman" w:hAnsi="Times New Roman"/>
          <w:spacing w:val="-4"/>
          <w:sz w:val="28"/>
          <w:szCs w:val="28"/>
        </w:rPr>
        <w:t>). Смесь 0.12 моль полифторалканола 5, 55.2 г</w:t>
      </w:r>
      <w:r w:rsidR="00306B5B" w:rsidRPr="00002FA6">
        <w:rPr>
          <w:rFonts w:ascii="Times New Roman" w:hAnsi="Times New Roman"/>
          <w:sz w:val="28"/>
          <w:szCs w:val="28"/>
        </w:rPr>
        <w:t xml:space="preserve"> (0.36 моль) </w:t>
      </w:r>
      <w:r w:rsidR="00306B5B" w:rsidRPr="00002FA6">
        <w:rPr>
          <w:rFonts w:ascii="Times New Roman" w:hAnsi="Times New Roman"/>
          <w:sz w:val="28"/>
          <w:szCs w:val="28"/>
          <w:lang w:val="en-US"/>
        </w:rPr>
        <w:t>POCl</w:t>
      </w:r>
      <w:r w:rsidR="00306B5B" w:rsidRPr="00002FA6">
        <w:rPr>
          <w:rFonts w:ascii="Times New Roman" w:hAnsi="Times New Roman"/>
          <w:sz w:val="28"/>
          <w:szCs w:val="28"/>
          <w:vertAlign w:val="subscript"/>
        </w:rPr>
        <w:t>3</w:t>
      </w:r>
      <w:r w:rsidR="00306B5B" w:rsidRPr="00002FA6">
        <w:rPr>
          <w:rFonts w:ascii="Times New Roman" w:hAnsi="Times New Roman"/>
          <w:sz w:val="28"/>
          <w:szCs w:val="28"/>
        </w:rPr>
        <w:t xml:space="preserve"> и 0.042 г (1 ммоль) </w:t>
      </w:r>
      <w:r w:rsidR="00306B5B" w:rsidRPr="00002FA6">
        <w:rPr>
          <w:rFonts w:ascii="Times New Roman" w:hAnsi="Times New Roman"/>
          <w:sz w:val="28"/>
          <w:szCs w:val="28"/>
          <w:lang w:val="en-US"/>
        </w:rPr>
        <w:t>LiCl</w:t>
      </w:r>
      <w:r w:rsidR="00306B5B" w:rsidRPr="00002FA6">
        <w:rPr>
          <w:rFonts w:ascii="Times New Roman" w:hAnsi="Times New Roman"/>
          <w:sz w:val="28"/>
          <w:szCs w:val="28"/>
        </w:rPr>
        <w:t xml:space="preserve"> перемешивали при нагревании (50-75 </w:t>
      </w:r>
      <w:r w:rsidR="00306B5B" w:rsidRPr="00002FA6">
        <w:rPr>
          <w:rFonts w:ascii="Times New Roman" w:hAnsi="Times New Roman"/>
          <w:sz w:val="28"/>
          <w:szCs w:val="28"/>
          <w:vertAlign w:val="superscript"/>
        </w:rPr>
        <w:t>о</w:t>
      </w:r>
      <w:proofErr w:type="gramStart"/>
      <w:r w:rsidR="00306B5B" w:rsidRPr="00002FA6">
        <w:rPr>
          <w:rFonts w:ascii="Times New Roman" w:hAnsi="Times New Roman"/>
          <w:sz w:val="28"/>
          <w:szCs w:val="28"/>
          <w:lang w:val="en-GB"/>
        </w:rPr>
        <w:t>C</w:t>
      </w:r>
      <w:proofErr w:type="gramEnd"/>
      <w:r w:rsidR="00306B5B" w:rsidRPr="00002FA6">
        <w:rPr>
          <w:rFonts w:ascii="Times New Roman" w:hAnsi="Times New Roman"/>
          <w:sz w:val="28"/>
          <w:szCs w:val="28"/>
        </w:rPr>
        <w:t xml:space="preserve"> для 6а, 50-110 </w:t>
      </w:r>
      <w:r w:rsidR="00306B5B" w:rsidRPr="00002FA6">
        <w:rPr>
          <w:rFonts w:ascii="Times New Roman" w:hAnsi="Times New Roman"/>
          <w:sz w:val="28"/>
          <w:szCs w:val="28"/>
          <w:vertAlign w:val="superscript"/>
        </w:rPr>
        <w:t>о</w:t>
      </w:r>
      <w:r w:rsidR="00306B5B" w:rsidRPr="00002FA6">
        <w:rPr>
          <w:rFonts w:ascii="Times New Roman" w:hAnsi="Times New Roman"/>
          <w:sz w:val="28"/>
          <w:szCs w:val="28"/>
          <w:lang w:val="en-GB"/>
        </w:rPr>
        <w:t>C</w:t>
      </w:r>
      <w:r w:rsidR="00306B5B" w:rsidRPr="00002FA6">
        <w:rPr>
          <w:rFonts w:ascii="Times New Roman" w:hAnsi="Times New Roman"/>
          <w:sz w:val="28"/>
          <w:szCs w:val="28"/>
        </w:rPr>
        <w:t xml:space="preserve"> для 6б) в течение 5-6 ч до прекращения выделения хлористого водорода. Температуру реакции медленно поднимали с 50 </w:t>
      </w:r>
      <w:r w:rsidR="00306B5B" w:rsidRPr="00002FA6">
        <w:rPr>
          <w:rFonts w:ascii="Times New Roman" w:hAnsi="Times New Roman"/>
          <w:sz w:val="28"/>
          <w:szCs w:val="28"/>
          <w:vertAlign w:val="superscript"/>
        </w:rPr>
        <w:t>о</w:t>
      </w:r>
      <w:proofErr w:type="gramStart"/>
      <w:r w:rsidR="00306B5B" w:rsidRPr="00002FA6">
        <w:rPr>
          <w:rFonts w:ascii="Times New Roman" w:hAnsi="Times New Roman"/>
          <w:sz w:val="28"/>
          <w:szCs w:val="28"/>
          <w:lang w:val="en-GB"/>
        </w:rPr>
        <w:t>C</w:t>
      </w:r>
      <w:proofErr w:type="gramEnd"/>
      <w:r w:rsidR="00306B5B" w:rsidRPr="00002FA6">
        <w:rPr>
          <w:rFonts w:ascii="Times New Roman" w:hAnsi="Times New Roman"/>
          <w:sz w:val="28"/>
          <w:szCs w:val="28"/>
        </w:rPr>
        <w:t xml:space="preserve"> до максимальной в течение первых 2-3 ч. Избыток </w:t>
      </w:r>
      <w:r w:rsidR="00306B5B" w:rsidRPr="00002FA6">
        <w:rPr>
          <w:rFonts w:ascii="Times New Roman" w:hAnsi="Times New Roman"/>
          <w:sz w:val="28"/>
          <w:szCs w:val="28"/>
          <w:lang w:val="en-US"/>
        </w:rPr>
        <w:t>POCl</w:t>
      </w:r>
      <w:r w:rsidR="00306B5B" w:rsidRPr="00002FA6">
        <w:rPr>
          <w:rFonts w:ascii="Times New Roman" w:hAnsi="Times New Roman"/>
          <w:sz w:val="28"/>
          <w:szCs w:val="28"/>
          <w:vertAlign w:val="subscript"/>
        </w:rPr>
        <w:t>3</w:t>
      </w:r>
      <w:r w:rsidR="00306B5B" w:rsidRPr="00002FA6">
        <w:rPr>
          <w:rFonts w:ascii="Times New Roman" w:hAnsi="Times New Roman"/>
          <w:sz w:val="28"/>
          <w:szCs w:val="28"/>
        </w:rPr>
        <w:t xml:space="preserve"> отгоняли из реакционной смеси при атмосферном давлении, остаток перегоняли в вакууме (соединение 6а необходимо перегонять дважды).</w:t>
      </w:r>
    </w:p>
    <w:p w:rsidR="00306B5B" w:rsidRPr="007D6961" w:rsidRDefault="00306B5B" w:rsidP="00E81AC3">
      <w:pPr>
        <w:spacing w:after="0" w:line="240" w:lineRule="auto"/>
        <w:ind w:left="0" w:firstLine="709"/>
        <w:jc w:val="both"/>
        <w:rPr>
          <w:rFonts w:ascii="Times New Roman" w:hAnsi="Times New Roman"/>
          <w:bCs/>
          <w:sz w:val="28"/>
          <w:szCs w:val="28"/>
        </w:rPr>
      </w:pPr>
      <w:r w:rsidRPr="00002FA6">
        <w:rPr>
          <w:rFonts w:ascii="Times New Roman" w:hAnsi="Times New Roman"/>
          <w:sz w:val="28"/>
          <w:szCs w:val="28"/>
        </w:rPr>
        <w:t xml:space="preserve">2,2,2-Трифторэтилдихлорфосфат </w:t>
      </w:r>
      <w:r w:rsidRPr="00002FA6">
        <w:rPr>
          <w:rFonts w:ascii="Times New Roman" w:hAnsi="Times New Roman"/>
          <w:bCs/>
          <w:sz w:val="28"/>
          <w:szCs w:val="28"/>
        </w:rPr>
        <w:t xml:space="preserve">(6а). </w:t>
      </w:r>
      <w:r w:rsidRPr="00002FA6">
        <w:rPr>
          <w:rFonts w:ascii="Times New Roman" w:hAnsi="Times New Roman"/>
          <w:sz w:val="28"/>
          <w:szCs w:val="28"/>
        </w:rPr>
        <w:t>Выход 15.1 г (</w:t>
      </w:r>
      <w:r w:rsidRPr="007D6961">
        <w:rPr>
          <w:rFonts w:ascii="Times New Roman" w:hAnsi="Times New Roman"/>
          <w:sz w:val="28"/>
          <w:szCs w:val="28"/>
        </w:rPr>
        <w:t>58%), прозрачная жидкость, Т</w:t>
      </w:r>
      <w:r w:rsidRPr="007D6961">
        <w:rPr>
          <w:rFonts w:ascii="Times New Roman" w:hAnsi="Times New Roman"/>
          <w:sz w:val="28"/>
          <w:szCs w:val="28"/>
          <w:vertAlign w:val="subscript"/>
        </w:rPr>
        <w:t xml:space="preserve">кип. </w:t>
      </w:r>
      <w:r w:rsidRPr="007D6961">
        <w:rPr>
          <w:rFonts w:ascii="Times New Roman" w:hAnsi="Times New Roman"/>
          <w:sz w:val="28"/>
          <w:szCs w:val="28"/>
        </w:rPr>
        <w:t>49-50 °</w:t>
      </w:r>
      <w:r w:rsidRPr="007D6961">
        <w:rPr>
          <w:rFonts w:ascii="Times New Roman" w:hAnsi="Times New Roman"/>
          <w:sz w:val="28"/>
          <w:szCs w:val="28"/>
          <w:lang w:val="en-US"/>
        </w:rPr>
        <w:t>C</w:t>
      </w:r>
      <w:r w:rsidRPr="007D6961">
        <w:rPr>
          <w:rFonts w:ascii="Times New Roman" w:hAnsi="Times New Roman"/>
          <w:sz w:val="28"/>
          <w:szCs w:val="28"/>
        </w:rPr>
        <w:t xml:space="preserve"> (6 мм рт. ст.), лит</w:t>
      </w:r>
      <w:proofErr w:type="gramStart"/>
      <w:r w:rsidRPr="007D6961">
        <w:rPr>
          <w:rFonts w:ascii="Times New Roman" w:hAnsi="Times New Roman"/>
          <w:sz w:val="28"/>
          <w:szCs w:val="28"/>
        </w:rPr>
        <w:t>.</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д</w:t>
      </w:r>
      <w:proofErr w:type="gramEnd"/>
      <w:r w:rsidRPr="007D6961">
        <w:rPr>
          <w:rFonts w:ascii="Times New Roman" w:hAnsi="Times New Roman"/>
          <w:sz w:val="28"/>
          <w:szCs w:val="28"/>
        </w:rPr>
        <w:t>анные 59-61 °</w:t>
      </w:r>
      <w:r w:rsidRPr="007D6961">
        <w:rPr>
          <w:rFonts w:ascii="Times New Roman" w:hAnsi="Times New Roman"/>
          <w:sz w:val="28"/>
          <w:szCs w:val="28"/>
          <w:lang w:val="en-US"/>
        </w:rPr>
        <w:t>C</w:t>
      </w:r>
      <w:r w:rsidRPr="007D6961">
        <w:rPr>
          <w:rFonts w:ascii="Times New Roman" w:hAnsi="Times New Roman"/>
          <w:sz w:val="28"/>
          <w:szCs w:val="28"/>
        </w:rPr>
        <w:t xml:space="preserve"> (10 мм рт. ст.) [</w:t>
      </w:r>
      <w:r w:rsidR="00741EFF">
        <w:rPr>
          <w:rFonts w:ascii="Times New Roman" w:hAnsi="Times New Roman"/>
          <w:sz w:val="28"/>
          <w:szCs w:val="28"/>
        </w:rPr>
        <w:t>9</w:t>
      </w:r>
      <w:r w:rsidRPr="007D6961">
        <w:rPr>
          <w:rFonts w:ascii="Times New Roman" w:hAnsi="Times New Roman"/>
          <w:sz w:val="28"/>
          <w:szCs w:val="28"/>
        </w:rPr>
        <w:t xml:space="preserve">]. Спектральные характеристики </w:t>
      </w:r>
      <w:r w:rsidRPr="007D6961">
        <w:rPr>
          <w:rFonts w:ascii="Times New Roman" w:hAnsi="Times New Roman"/>
          <w:bCs/>
          <w:sz w:val="28"/>
          <w:szCs w:val="28"/>
        </w:rPr>
        <w:t xml:space="preserve">идентичны </w:t>
      </w:r>
      <w:proofErr w:type="gramStart"/>
      <w:r w:rsidRPr="007D6961">
        <w:rPr>
          <w:rFonts w:ascii="Times New Roman" w:hAnsi="Times New Roman"/>
          <w:bCs/>
          <w:sz w:val="28"/>
          <w:szCs w:val="28"/>
        </w:rPr>
        <w:t>литературным</w:t>
      </w:r>
      <w:proofErr w:type="gramEnd"/>
      <w:r w:rsidRPr="007D6961">
        <w:rPr>
          <w:rFonts w:ascii="Times New Roman" w:hAnsi="Times New Roman"/>
          <w:bCs/>
          <w:sz w:val="28"/>
          <w:szCs w:val="28"/>
        </w:rPr>
        <w:t xml:space="preserve"> </w:t>
      </w:r>
      <w:r w:rsidRPr="007D6961">
        <w:rPr>
          <w:rFonts w:ascii="Times New Roman" w:hAnsi="Times New Roman"/>
          <w:sz w:val="28"/>
          <w:szCs w:val="28"/>
        </w:rPr>
        <w:t>[</w:t>
      </w:r>
      <w:r w:rsidR="00741EFF">
        <w:rPr>
          <w:rFonts w:ascii="Times New Roman" w:hAnsi="Times New Roman"/>
          <w:sz w:val="28"/>
          <w:szCs w:val="28"/>
        </w:rPr>
        <w:t>9</w:t>
      </w:r>
      <w:r w:rsidRPr="007D6961">
        <w:rPr>
          <w:rFonts w:ascii="Times New Roman" w:hAnsi="Times New Roman"/>
          <w:sz w:val="28"/>
          <w:szCs w:val="28"/>
        </w:rPr>
        <w:t>].</w:t>
      </w:r>
    </w:p>
    <w:p w:rsidR="00306B5B" w:rsidRPr="007D6961" w:rsidRDefault="00306B5B" w:rsidP="00E81AC3">
      <w:pPr>
        <w:spacing w:after="0" w:line="240" w:lineRule="auto"/>
        <w:ind w:left="0" w:firstLine="709"/>
        <w:jc w:val="both"/>
        <w:rPr>
          <w:rFonts w:ascii="Times New Roman" w:hAnsi="Times New Roman"/>
          <w:bCs/>
          <w:sz w:val="28"/>
          <w:szCs w:val="28"/>
        </w:rPr>
      </w:pPr>
      <w:r w:rsidRPr="00002FA6">
        <w:rPr>
          <w:rFonts w:ascii="Times New Roman" w:hAnsi="Times New Roman"/>
          <w:sz w:val="28"/>
          <w:szCs w:val="28"/>
        </w:rPr>
        <w:t xml:space="preserve">2,2,3,3-Тетрафторпропилдихлорфосфат </w:t>
      </w:r>
      <w:r w:rsidRPr="00002FA6">
        <w:rPr>
          <w:rFonts w:ascii="Times New Roman" w:hAnsi="Times New Roman"/>
          <w:bCs/>
          <w:sz w:val="28"/>
          <w:szCs w:val="28"/>
        </w:rPr>
        <w:t xml:space="preserve">(6б). </w:t>
      </w:r>
      <w:r w:rsidRPr="00002FA6">
        <w:rPr>
          <w:rFonts w:ascii="Times New Roman" w:hAnsi="Times New Roman"/>
          <w:sz w:val="28"/>
          <w:szCs w:val="28"/>
        </w:rPr>
        <w:t>Выход 21.5 г (72%), прозрачная жидкость, Т</w:t>
      </w:r>
      <w:r w:rsidRPr="00002FA6">
        <w:rPr>
          <w:rFonts w:ascii="Times New Roman" w:hAnsi="Times New Roman"/>
          <w:sz w:val="28"/>
          <w:szCs w:val="28"/>
          <w:vertAlign w:val="subscript"/>
        </w:rPr>
        <w:t xml:space="preserve">кип. </w:t>
      </w:r>
      <w:r w:rsidRPr="00002FA6">
        <w:rPr>
          <w:rFonts w:ascii="Times New Roman" w:hAnsi="Times New Roman"/>
          <w:sz w:val="28"/>
          <w:szCs w:val="28"/>
        </w:rPr>
        <w:t>53-54 °</w:t>
      </w:r>
      <w:r w:rsidRPr="00002FA6">
        <w:rPr>
          <w:rFonts w:ascii="Times New Roman" w:hAnsi="Times New Roman"/>
          <w:sz w:val="28"/>
          <w:szCs w:val="28"/>
          <w:lang w:val="en-US"/>
        </w:rPr>
        <w:t>C</w:t>
      </w:r>
      <w:r w:rsidRPr="00002FA6">
        <w:rPr>
          <w:rFonts w:ascii="Times New Roman" w:hAnsi="Times New Roman"/>
          <w:sz w:val="28"/>
          <w:szCs w:val="28"/>
        </w:rPr>
        <w:t xml:space="preserve"> (1 мм рт. ст.), лит</w:t>
      </w:r>
      <w:proofErr w:type="gramStart"/>
      <w:r w:rsidRPr="00002FA6">
        <w:rPr>
          <w:rFonts w:ascii="Times New Roman" w:hAnsi="Times New Roman"/>
          <w:sz w:val="28"/>
          <w:szCs w:val="28"/>
        </w:rPr>
        <w:t>.</w:t>
      </w:r>
      <w:proofErr w:type="gramEnd"/>
      <w:r w:rsidRPr="00002FA6">
        <w:rPr>
          <w:rFonts w:ascii="Times New Roman" w:hAnsi="Times New Roman"/>
          <w:sz w:val="28"/>
          <w:szCs w:val="28"/>
        </w:rPr>
        <w:t xml:space="preserve"> </w:t>
      </w:r>
      <w:proofErr w:type="gramStart"/>
      <w:r w:rsidRPr="00002FA6">
        <w:rPr>
          <w:rFonts w:ascii="Times New Roman" w:hAnsi="Times New Roman"/>
          <w:sz w:val="28"/>
          <w:szCs w:val="28"/>
        </w:rPr>
        <w:t>д</w:t>
      </w:r>
      <w:proofErr w:type="gramEnd"/>
      <w:r w:rsidRPr="00002FA6">
        <w:rPr>
          <w:rFonts w:ascii="Times New Roman" w:hAnsi="Times New Roman"/>
          <w:sz w:val="28"/>
          <w:szCs w:val="28"/>
        </w:rPr>
        <w:t>анные: 60 °</w:t>
      </w:r>
      <w:r w:rsidRPr="00002FA6">
        <w:rPr>
          <w:rFonts w:ascii="Times New Roman" w:hAnsi="Times New Roman"/>
          <w:sz w:val="28"/>
          <w:szCs w:val="28"/>
          <w:lang w:val="en-US"/>
        </w:rPr>
        <w:t>C</w:t>
      </w:r>
      <w:r w:rsidR="00741EFF">
        <w:rPr>
          <w:rFonts w:ascii="Times New Roman" w:hAnsi="Times New Roman"/>
          <w:sz w:val="28"/>
          <w:szCs w:val="28"/>
        </w:rPr>
        <w:t xml:space="preserve"> (1 мм рт. ст.) [10</w:t>
      </w:r>
      <w:r w:rsidRPr="00002FA6">
        <w:rPr>
          <w:rFonts w:ascii="Times New Roman" w:hAnsi="Times New Roman"/>
          <w:sz w:val="28"/>
          <w:szCs w:val="28"/>
        </w:rPr>
        <w:t xml:space="preserve">]. Спектр ЯМР </w:t>
      </w:r>
      <w:r w:rsidRPr="00002FA6">
        <w:rPr>
          <w:rFonts w:ascii="Times New Roman" w:hAnsi="Times New Roman"/>
          <w:sz w:val="28"/>
          <w:szCs w:val="28"/>
          <w:vertAlign w:val="superscript"/>
        </w:rPr>
        <w:t>1</w:t>
      </w:r>
      <w:r w:rsidRPr="00002FA6">
        <w:rPr>
          <w:rFonts w:ascii="Times New Roman" w:hAnsi="Times New Roman"/>
          <w:sz w:val="28"/>
          <w:szCs w:val="28"/>
        </w:rPr>
        <w:t>Н, δ, м.д.: 4.45 т. д (2</w:t>
      </w:r>
      <w:r w:rsidRPr="00002FA6">
        <w:rPr>
          <w:rFonts w:ascii="Times New Roman" w:hAnsi="Times New Roman"/>
          <w:sz w:val="28"/>
          <w:szCs w:val="28"/>
          <w:lang w:val="en-US"/>
        </w:rPr>
        <w:t>H</w:t>
      </w:r>
      <w:r w:rsidRPr="00002FA6">
        <w:rPr>
          <w:rFonts w:ascii="Times New Roman" w:hAnsi="Times New Roman"/>
          <w:sz w:val="28"/>
          <w:szCs w:val="28"/>
        </w:rPr>
        <w:t xml:space="preserve">, </w:t>
      </w:r>
      <w:r w:rsidRPr="00002FA6">
        <w:rPr>
          <w:rFonts w:ascii="Times New Roman" w:hAnsi="Times New Roman"/>
          <w:sz w:val="28"/>
          <w:szCs w:val="28"/>
          <w:lang w:val="en-US"/>
        </w:rPr>
        <w:t>OCH</w:t>
      </w:r>
      <w:r w:rsidRPr="00002FA6">
        <w:rPr>
          <w:rFonts w:ascii="Times New Roman" w:hAnsi="Times New Roman"/>
          <w:sz w:val="28"/>
          <w:szCs w:val="28"/>
          <w:vertAlign w:val="subscript"/>
        </w:rPr>
        <w:t>2</w:t>
      </w:r>
      <w:r w:rsidRPr="00002FA6">
        <w:rPr>
          <w:rFonts w:ascii="Times New Roman" w:hAnsi="Times New Roman"/>
          <w:sz w:val="28"/>
          <w:szCs w:val="28"/>
        </w:rPr>
        <w:t xml:space="preserve">, </w:t>
      </w:r>
      <w:r w:rsidRPr="00002FA6">
        <w:rPr>
          <w:rFonts w:ascii="Times New Roman" w:hAnsi="Times New Roman"/>
          <w:sz w:val="28"/>
          <w:szCs w:val="28"/>
          <w:vertAlign w:val="superscript"/>
        </w:rPr>
        <w:t>3</w:t>
      </w:r>
      <w:r w:rsidRPr="00002FA6">
        <w:rPr>
          <w:rFonts w:ascii="Times New Roman" w:hAnsi="Times New Roman"/>
          <w:i/>
          <w:sz w:val="28"/>
          <w:szCs w:val="28"/>
          <w:lang w:val="en-US"/>
        </w:rPr>
        <w:t>J</w:t>
      </w:r>
      <w:r w:rsidRPr="00002FA6">
        <w:rPr>
          <w:rFonts w:ascii="Times New Roman" w:hAnsi="Times New Roman"/>
          <w:sz w:val="28"/>
          <w:szCs w:val="28"/>
          <w:vertAlign w:val="subscript"/>
          <w:lang w:val="en-US"/>
        </w:rPr>
        <w:t>HF</w:t>
      </w:r>
      <w:r w:rsidRPr="00002FA6">
        <w:rPr>
          <w:rFonts w:ascii="Times New Roman" w:hAnsi="Times New Roman"/>
          <w:sz w:val="28"/>
          <w:szCs w:val="28"/>
        </w:rPr>
        <w:t xml:space="preserve"> 11.9 Гц, </w:t>
      </w:r>
      <w:r w:rsidRPr="00002FA6">
        <w:rPr>
          <w:rFonts w:ascii="Times New Roman" w:hAnsi="Times New Roman"/>
          <w:sz w:val="28"/>
          <w:szCs w:val="28"/>
          <w:vertAlign w:val="superscript"/>
        </w:rPr>
        <w:t>3</w:t>
      </w:r>
      <w:r w:rsidRPr="00002FA6">
        <w:rPr>
          <w:rFonts w:ascii="Times New Roman" w:hAnsi="Times New Roman"/>
          <w:i/>
          <w:sz w:val="28"/>
          <w:szCs w:val="28"/>
          <w:lang w:val="en-US"/>
        </w:rPr>
        <w:t>J</w:t>
      </w:r>
      <w:r w:rsidRPr="00002FA6">
        <w:rPr>
          <w:rFonts w:ascii="Times New Roman" w:hAnsi="Times New Roman"/>
          <w:sz w:val="28"/>
          <w:szCs w:val="28"/>
          <w:vertAlign w:val="subscript"/>
          <w:lang w:val="en-US"/>
        </w:rPr>
        <w:t>HP</w:t>
      </w:r>
      <w:r w:rsidRPr="00002FA6">
        <w:rPr>
          <w:rFonts w:ascii="Times New Roman" w:hAnsi="Times New Roman"/>
          <w:sz w:val="28"/>
          <w:szCs w:val="28"/>
        </w:rPr>
        <w:t xml:space="preserve"> 8.6 Гц), 5.87 т.т. (</w:t>
      </w:r>
      <w:r w:rsidRPr="00002FA6">
        <w:rPr>
          <w:rFonts w:ascii="Times New Roman" w:hAnsi="Times New Roman"/>
          <w:sz w:val="28"/>
          <w:szCs w:val="28"/>
          <w:lang w:val="en-US"/>
        </w:rPr>
        <w:t>H</w:t>
      </w:r>
      <w:r w:rsidRPr="00002FA6">
        <w:rPr>
          <w:rFonts w:ascii="Times New Roman" w:hAnsi="Times New Roman"/>
          <w:sz w:val="28"/>
          <w:szCs w:val="28"/>
        </w:rPr>
        <w:t xml:space="preserve">, </w:t>
      </w:r>
      <w:r w:rsidRPr="00002FA6">
        <w:rPr>
          <w:rFonts w:ascii="Times New Roman" w:hAnsi="Times New Roman"/>
          <w:sz w:val="28"/>
          <w:szCs w:val="28"/>
          <w:lang w:val="en-US"/>
        </w:rPr>
        <w:t>CHF</w:t>
      </w:r>
      <w:r w:rsidRPr="00002FA6">
        <w:rPr>
          <w:rFonts w:ascii="Times New Roman" w:hAnsi="Times New Roman"/>
          <w:sz w:val="28"/>
          <w:szCs w:val="28"/>
          <w:vertAlign w:val="subscript"/>
        </w:rPr>
        <w:t>2</w:t>
      </w:r>
      <w:r w:rsidRPr="00002FA6">
        <w:rPr>
          <w:rFonts w:ascii="Times New Roman" w:hAnsi="Times New Roman"/>
          <w:sz w:val="28"/>
          <w:szCs w:val="28"/>
        </w:rPr>
        <w:t xml:space="preserve">, </w:t>
      </w:r>
      <w:r w:rsidRPr="00002FA6">
        <w:rPr>
          <w:rFonts w:ascii="Times New Roman" w:hAnsi="Times New Roman"/>
          <w:sz w:val="28"/>
          <w:szCs w:val="28"/>
          <w:vertAlign w:val="superscript"/>
        </w:rPr>
        <w:t>2</w:t>
      </w:r>
      <w:r w:rsidRPr="00002FA6">
        <w:rPr>
          <w:rFonts w:ascii="Times New Roman" w:hAnsi="Times New Roman"/>
          <w:i/>
          <w:sz w:val="28"/>
          <w:szCs w:val="28"/>
          <w:lang w:val="en-US"/>
        </w:rPr>
        <w:t>J</w:t>
      </w:r>
      <w:r w:rsidRPr="00002FA6">
        <w:rPr>
          <w:rFonts w:ascii="Times New Roman" w:hAnsi="Times New Roman"/>
          <w:sz w:val="28"/>
          <w:szCs w:val="28"/>
          <w:vertAlign w:val="subscript"/>
          <w:lang w:val="en-US"/>
        </w:rPr>
        <w:t>HF</w:t>
      </w:r>
      <w:r w:rsidRPr="00002FA6">
        <w:rPr>
          <w:rFonts w:ascii="Times New Roman" w:hAnsi="Times New Roman"/>
          <w:sz w:val="28"/>
          <w:szCs w:val="28"/>
        </w:rPr>
        <w:t xml:space="preserve"> 53.1 </w:t>
      </w:r>
      <w:r w:rsidRPr="00002FA6">
        <w:rPr>
          <w:rFonts w:ascii="Times New Roman" w:hAnsi="Times New Roman"/>
          <w:sz w:val="28"/>
          <w:szCs w:val="28"/>
          <w:lang w:val="en-US"/>
        </w:rPr>
        <w:t>Hz</w:t>
      </w:r>
      <w:r w:rsidRPr="00002FA6">
        <w:rPr>
          <w:rFonts w:ascii="Times New Roman" w:hAnsi="Times New Roman"/>
          <w:sz w:val="28"/>
          <w:szCs w:val="28"/>
        </w:rPr>
        <w:t xml:space="preserve">, </w:t>
      </w:r>
      <w:r w:rsidRPr="00002FA6">
        <w:rPr>
          <w:rFonts w:ascii="Times New Roman" w:hAnsi="Times New Roman"/>
          <w:sz w:val="28"/>
          <w:szCs w:val="28"/>
          <w:vertAlign w:val="superscript"/>
        </w:rPr>
        <w:t>3</w:t>
      </w:r>
      <w:r w:rsidRPr="00002FA6">
        <w:rPr>
          <w:rFonts w:ascii="Times New Roman" w:hAnsi="Times New Roman"/>
          <w:i/>
          <w:sz w:val="28"/>
          <w:szCs w:val="28"/>
          <w:lang w:val="en-US"/>
        </w:rPr>
        <w:t>J</w:t>
      </w:r>
      <w:r w:rsidRPr="00002FA6">
        <w:rPr>
          <w:rFonts w:ascii="Times New Roman" w:hAnsi="Times New Roman"/>
          <w:sz w:val="28"/>
          <w:szCs w:val="28"/>
          <w:vertAlign w:val="subscript"/>
          <w:lang w:val="en-US"/>
        </w:rPr>
        <w:t>HF</w:t>
      </w:r>
      <w:r w:rsidRPr="00002FA6">
        <w:rPr>
          <w:rFonts w:ascii="Times New Roman" w:hAnsi="Times New Roman"/>
          <w:sz w:val="28"/>
          <w:szCs w:val="28"/>
        </w:rPr>
        <w:t xml:space="preserve"> 3.5 </w:t>
      </w:r>
      <w:r w:rsidRPr="00002FA6">
        <w:rPr>
          <w:rFonts w:ascii="Times New Roman" w:hAnsi="Times New Roman"/>
          <w:sz w:val="28"/>
          <w:szCs w:val="28"/>
          <w:lang w:val="en-US"/>
        </w:rPr>
        <w:t>Hz</w:t>
      </w:r>
      <w:r w:rsidRPr="00002FA6">
        <w:rPr>
          <w:rFonts w:ascii="Times New Roman" w:hAnsi="Times New Roman"/>
          <w:sz w:val="28"/>
          <w:szCs w:val="28"/>
        </w:rPr>
        <w:t>).</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δ</w:t>
      </w:r>
      <w:proofErr w:type="gramStart"/>
      <w:r w:rsidRPr="007D6961">
        <w:rPr>
          <w:rFonts w:ascii="Times New Roman" w:hAnsi="Times New Roman"/>
          <w:sz w:val="28"/>
          <w:szCs w:val="28"/>
          <w:vertAlign w:val="subscript"/>
        </w:rPr>
        <w:t>Р</w:t>
      </w:r>
      <w:proofErr w:type="gramEnd"/>
      <w:r w:rsidRPr="007D6961">
        <w:rPr>
          <w:rFonts w:ascii="Times New Roman" w:hAnsi="Times New Roman"/>
          <w:sz w:val="28"/>
          <w:szCs w:val="28"/>
        </w:rPr>
        <w:t xml:space="preserve"> 9.7 м.д.</w:t>
      </w:r>
    </w:p>
    <w:p w:rsidR="00306B5B" w:rsidRDefault="00306B5B" w:rsidP="00E81AC3">
      <w:pPr>
        <w:spacing w:after="0" w:line="240" w:lineRule="auto"/>
        <w:ind w:left="0" w:firstLine="709"/>
        <w:jc w:val="both"/>
        <w:rPr>
          <w:rFonts w:ascii="Times New Roman" w:hAnsi="Times New Roman"/>
          <w:sz w:val="28"/>
          <w:szCs w:val="28"/>
        </w:rPr>
      </w:pPr>
    </w:p>
    <w:p w:rsidR="00002FA6" w:rsidRDefault="00002FA6" w:rsidP="00E81AC3">
      <w:pPr>
        <w:spacing w:after="0" w:line="240" w:lineRule="auto"/>
        <w:ind w:left="0" w:firstLine="709"/>
        <w:jc w:val="both"/>
        <w:rPr>
          <w:rFonts w:ascii="Times New Roman" w:hAnsi="Times New Roman"/>
          <w:sz w:val="28"/>
          <w:szCs w:val="28"/>
        </w:rPr>
      </w:pPr>
      <w:r>
        <w:rPr>
          <w:rFonts w:ascii="Times New Roman" w:hAnsi="Times New Roman"/>
          <w:sz w:val="28"/>
          <w:szCs w:val="28"/>
        </w:rPr>
        <w:t>1.</w:t>
      </w:r>
      <w:r w:rsidR="004A7A5A" w:rsidRPr="004A7A5A">
        <w:rPr>
          <w:rFonts w:ascii="Times New Roman" w:hAnsi="Times New Roman"/>
          <w:sz w:val="28"/>
          <w:szCs w:val="28"/>
        </w:rPr>
        <w:t>2</w:t>
      </w:r>
      <w:r>
        <w:rPr>
          <w:rFonts w:ascii="Times New Roman" w:hAnsi="Times New Roman"/>
          <w:sz w:val="28"/>
          <w:szCs w:val="28"/>
        </w:rPr>
        <w:t xml:space="preserve"> </w:t>
      </w:r>
      <w:r w:rsidR="00160106">
        <w:rPr>
          <w:rFonts w:ascii="Times New Roman" w:hAnsi="Times New Roman"/>
          <w:sz w:val="28"/>
          <w:szCs w:val="28"/>
        </w:rPr>
        <w:t>Обобщение и оценка резуль</w:t>
      </w:r>
      <w:r w:rsidR="00052825">
        <w:rPr>
          <w:rFonts w:ascii="Times New Roman" w:hAnsi="Times New Roman"/>
          <w:sz w:val="28"/>
          <w:szCs w:val="28"/>
        </w:rPr>
        <w:t>татов исследований</w:t>
      </w:r>
    </w:p>
    <w:p w:rsidR="00B8331C" w:rsidRDefault="00B8331C" w:rsidP="00E81AC3">
      <w:pPr>
        <w:spacing w:after="0" w:line="240" w:lineRule="auto"/>
        <w:ind w:left="0" w:firstLine="709"/>
        <w:jc w:val="both"/>
        <w:rPr>
          <w:rFonts w:ascii="Times New Roman" w:hAnsi="Times New Roman"/>
          <w:sz w:val="28"/>
          <w:szCs w:val="28"/>
        </w:rPr>
      </w:pPr>
    </w:p>
    <w:p w:rsidR="00250B2A" w:rsidRDefault="00160106" w:rsidP="003F0C51">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результате проведенных </w:t>
      </w:r>
      <w:r w:rsidR="00D67308">
        <w:rPr>
          <w:rFonts w:ascii="Times New Roman" w:hAnsi="Times New Roman"/>
          <w:sz w:val="28"/>
          <w:szCs w:val="28"/>
        </w:rPr>
        <w:t>исследований</w:t>
      </w:r>
      <w:r>
        <w:rPr>
          <w:rFonts w:ascii="Times New Roman" w:hAnsi="Times New Roman"/>
          <w:sz w:val="28"/>
          <w:szCs w:val="28"/>
        </w:rPr>
        <w:t xml:space="preserve"> был разработан удобный метод синтеза ц</w:t>
      </w:r>
      <w:r w:rsidR="00306B5B" w:rsidRPr="007D6961">
        <w:rPr>
          <w:rFonts w:ascii="Times New Roman" w:hAnsi="Times New Roman"/>
          <w:sz w:val="28"/>
          <w:szCs w:val="28"/>
        </w:rPr>
        <w:t>ианоэтилированны</w:t>
      </w:r>
      <w:r>
        <w:rPr>
          <w:rFonts w:ascii="Times New Roman" w:hAnsi="Times New Roman"/>
          <w:sz w:val="28"/>
          <w:szCs w:val="28"/>
        </w:rPr>
        <w:t>х</w:t>
      </w:r>
      <w:r w:rsidR="00306B5B" w:rsidRPr="007D6961">
        <w:rPr>
          <w:rFonts w:ascii="Times New Roman" w:hAnsi="Times New Roman"/>
          <w:sz w:val="28"/>
          <w:szCs w:val="28"/>
        </w:rPr>
        <w:t xml:space="preserve"> полифторалкилфосфат</w:t>
      </w:r>
      <w:r>
        <w:rPr>
          <w:rFonts w:ascii="Times New Roman" w:hAnsi="Times New Roman"/>
          <w:sz w:val="28"/>
          <w:szCs w:val="28"/>
        </w:rPr>
        <w:t xml:space="preserve">ов с высоким выходом </w:t>
      </w:r>
      <w:r w:rsidR="00747AF8">
        <w:rPr>
          <w:rFonts w:ascii="Times New Roman" w:hAnsi="Times New Roman"/>
          <w:sz w:val="28"/>
          <w:szCs w:val="28"/>
        </w:rPr>
        <w:t xml:space="preserve">до 76 % </w:t>
      </w:r>
      <w:r>
        <w:rPr>
          <w:rFonts w:ascii="Times New Roman" w:hAnsi="Times New Roman"/>
          <w:sz w:val="28"/>
          <w:szCs w:val="28"/>
        </w:rPr>
        <w:t>взаимо</w:t>
      </w:r>
      <w:r w:rsidR="00306B5B" w:rsidRPr="007D6961">
        <w:rPr>
          <w:rFonts w:ascii="Times New Roman" w:hAnsi="Times New Roman"/>
          <w:sz w:val="28"/>
          <w:szCs w:val="28"/>
        </w:rPr>
        <w:t>действием би</w:t>
      </w:r>
      <w:proofErr w:type="gramStart"/>
      <w:r w:rsidR="00306B5B" w:rsidRPr="007D6961">
        <w:rPr>
          <w:rFonts w:ascii="Times New Roman" w:hAnsi="Times New Roman"/>
          <w:sz w:val="28"/>
          <w:szCs w:val="28"/>
        </w:rPr>
        <w:t>с(</w:t>
      </w:r>
      <w:proofErr w:type="gramEnd"/>
      <w:r w:rsidR="00306B5B" w:rsidRPr="007D6961">
        <w:rPr>
          <w:rFonts w:ascii="Times New Roman" w:hAnsi="Times New Roman"/>
          <w:sz w:val="28"/>
          <w:szCs w:val="28"/>
        </w:rPr>
        <w:t>полифторалкил)хлорфосфатов с 3-гидро</w:t>
      </w:r>
      <w:r w:rsidR="00052825">
        <w:rPr>
          <w:rFonts w:ascii="Times New Roman" w:hAnsi="Times New Roman"/>
          <w:sz w:val="28"/>
          <w:szCs w:val="28"/>
        </w:rPr>
        <w:t>ксипропанонитрилом в системе пи</w:t>
      </w:r>
      <w:r w:rsidR="00306B5B" w:rsidRPr="007D6961">
        <w:rPr>
          <w:rFonts w:ascii="Times New Roman" w:hAnsi="Times New Roman"/>
          <w:sz w:val="28"/>
          <w:szCs w:val="28"/>
        </w:rPr>
        <w:t xml:space="preserve">ридин/диэтиловый эфир </w:t>
      </w:r>
      <w:r w:rsidR="00F95920">
        <w:rPr>
          <w:rFonts w:ascii="Times New Roman" w:hAnsi="Times New Roman"/>
          <w:sz w:val="28"/>
          <w:szCs w:val="28"/>
        </w:rPr>
        <w:t xml:space="preserve">при комнатной температуре (8 ч), </w:t>
      </w:r>
      <w:r w:rsidR="00D37927">
        <w:rPr>
          <w:rFonts w:ascii="Times New Roman" w:hAnsi="Times New Roman"/>
          <w:sz w:val="28"/>
          <w:szCs w:val="28"/>
        </w:rPr>
        <w:t xml:space="preserve"> </w:t>
      </w:r>
      <w:r w:rsidR="00F95920">
        <w:rPr>
          <w:rFonts w:ascii="Times New Roman" w:hAnsi="Times New Roman"/>
          <w:sz w:val="28"/>
          <w:szCs w:val="28"/>
        </w:rPr>
        <w:t xml:space="preserve">а также </w:t>
      </w:r>
      <w:r w:rsidR="00306B5B" w:rsidRPr="007D6961">
        <w:rPr>
          <w:rFonts w:ascii="Times New Roman" w:hAnsi="Times New Roman"/>
          <w:sz w:val="28"/>
          <w:szCs w:val="28"/>
        </w:rPr>
        <w:t xml:space="preserve">удобный метод синтеза исходных бис(полифторалкил)хлорфосфатов из </w:t>
      </w:r>
      <w:r w:rsidR="00306B5B" w:rsidRPr="00052825">
        <w:rPr>
          <w:rFonts w:ascii="Times New Roman" w:hAnsi="Times New Roman"/>
          <w:sz w:val="28"/>
          <w:szCs w:val="28"/>
        </w:rPr>
        <w:t>POCl</w:t>
      </w:r>
      <w:r w:rsidR="00306B5B" w:rsidRPr="00F95920">
        <w:rPr>
          <w:rFonts w:ascii="Times New Roman" w:hAnsi="Times New Roman"/>
          <w:sz w:val="28"/>
          <w:szCs w:val="28"/>
          <w:vertAlign w:val="subscript"/>
        </w:rPr>
        <w:t>3</w:t>
      </w:r>
      <w:r w:rsidR="00306B5B" w:rsidRPr="007D6961">
        <w:rPr>
          <w:rFonts w:ascii="Times New Roman" w:hAnsi="Times New Roman"/>
          <w:sz w:val="28"/>
          <w:szCs w:val="28"/>
        </w:rPr>
        <w:t xml:space="preserve"> и полифторалканолов в присутствии </w:t>
      </w:r>
      <w:r w:rsidR="00306B5B" w:rsidRPr="00052825">
        <w:rPr>
          <w:rFonts w:ascii="Times New Roman" w:hAnsi="Times New Roman"/>
          <w:sz w:val="28"/>
          <w:szCs w:val="28"/>
        </w:rPr>
        <w:t>LiCl</w:t>
      </w:r>
      <w:r w:rsidR="00306B5B" w:rsidRPr="007D6961">
        <w:rPr>
          <w:rFonts w:ascii="Times New Roman" w:hAnsi="Times New Roman"/>
          <w:sz w:val="28"/>
          <w:szCs w:val="28"/>
        </w:rPr>
        <w:t>.</w:t>
      </w:r>
      <w:r w:rsidR="00F95920">
        <w:rPr>
          <w:rFonts w:ascii="Times New Roman" w:hAnsi="Times New Roman"/>
          <w:sz w:val="28"/>
          <w:szCs w:val="28"/>
        </w:rPr>
        <w:t xml:space="preserve"> </w:t>
      </w:r>
    </w:p>
    <w:p w:rsidR="00306B5B" w:rsidRPr="007D6961" w:rsidRDefault="008E46B2" w:rsidP="003F0C51">
      <w:pPr>
        <w:spacing w:after="0" w:line="240" w:lineRule="auto"/>
        <w:ind w:left="0" w:firstLine="709"/>
        <w:jc w:val="both"/>
        <w:rPr>
          <w:rFonts w:ascii="Times New Roman" w:hAnsi="Times New Roman"/>
          <w:sz w:val="28"/>
          <w:szCs w:val="28"/>
        </w:rPr>
      </w:pPr>
      <w:r w:rsidRPr="003F0C51">
        <w:rPr>
          <w:rFonts w:ascii="Times New Roman" w:hAnsi="Times New Roman"/>
          <w:sz w:val="28"/>
          <w:szCs w:val="28"/>
        </w:rPr>
        <w:lastRenderedPageBreak/>
        <w:t xml:space="preserve">Строение целевых </w:t>
      </w:r>
      <w:r w:rsidR="003F0C51" w:rsidRPr="003F0C51">
        <w:rPr>
          <w:rFonts w:ascii="Times New Roman" w:hAnsi="Times New Roman"/>
          <w:sz w:val="28"/>
          <w:szCs w:val="28"/>
        </w:rPr>
        <w:t>цианоэтилированных полифторалкилфосфатов и исходных би</w:t>
      </w:r>
      <w:proofErr w:type="gramStart"/>
      <w:r w:rsidR="003F0C51" w:rsidRPr="003F0C51">
        <w:rPr>
          <w:rFonts w:ascii="Times New Roman" w:hAnsi="Times New Roman"/>
          <w:sz w:val="28"/>
          <w:szCs w:val="28"/>
        </w:rPr>
        <w:t>с(</w:t>
      </w:r>
      <w:proofErr w:type="gramEnd"/>
      <w:r w:rsidR="003F0C51" w:rsidRPr="003F0C51">
        <w:rPr>
          <w:rFonts w:ascii="Times New Roman" w:hAnsi="Times New Roman"/>
          <w:sz w:val="28"/>
          <w:szCs w:val="28"/>
        </w:rPr>
        <w:t>полифторалкил)хлорфосфатов доказано методами спектроскопии ЯМР 1Н, 13C, 19F, 31Р и ИК, а состав подтвержден данными элементного анализа.</w:t>
      </w:r>
    </w:p>
    <w:p w:rsidR="00D67308" w:rsidRDefault="00D67308" w:rsidP="00D67308">
      <w:pPr>
        <w:spacing w:after="0" w:line="240" w:lineRule="auto"/>
        <w:ind w:left="0" w:firstLine="709"/>
        <w:jc w:val="both"/>
        <w:rPr>
          <w:rFonts w:ascii="Times New Roman" w:hAnsi="Times New Roman"/>
          <w:sz w:val="28"/>
          <w:szCs w:val="28"/>
        </w:rPr>
      </w:pPr>
    </w:p>
    <w:p w:rsidR="00D67308" w:rsidRDefault="00D67308" w:rsidP="00D67308">
      <w:pPr>
        <w:spacing w:after="0" w:line="240" w:lineRule="auto"/>
        <w:ind w:left="0" w:firstLine="709"/>
        <w:jc w:val="both"/>
        <w:rPr>
          <w:rFonts w:ascii="Times New Roman" w:hAnsi="Times New Roman"/>
          <w:sz w:val="28"/>
          <w:szCs w:val="28"/>
        </w:rPr>
      </w:pPr>
      <w:r w:rsidRPr="00D67308">
        <w:rPr>
          <w:rFonts w:ascii="Times New Roman" w:hAnsi="Times New Roman"/>
          <w:sz w:val="28"/>
          <w:szCs w:val="28"/>
        </w:rPr>
        <w:t>2 Синтез циклических (пяти- и шестичленных) фосфатов и фосфитов с фторалкильными заместителями.</w:t>
      </w:r>
      <w:r>
        <w:rPr>
          <w:rFonts w:ascii="Times New Roman" w:hAnsi="Times New Roman"/>
          <w:sz w:val="28"/>
          <w:szCs w:val="28"/>
        </w:rPr>
        <w:t xml:space="preserve"> </w:t>
      </w:r>
      <w:r w:rsidRPr="00D67308">
        <w:rPr>
          <w:rFonts w:ascii="Times New Roman" w:hAnsi="Times New Roman"/>
          <w:sz w:val="28"/>
          <w:szCs w:val="28"/>
        </w:rPr>
        <w:t>Изу</w:t>
      </w:r>
      <w:r>
        <w:rPr>
          <w:rFonts w:ascii="Times New Roman" w:hAnsi="Times New Roman"/>
          <w:sz w:val="28"/>
          <w:szCs w:val="28"/>
        </w:rPr>
        <w:t>чение физико-химических свойств</w:t>
      </w:r>
    </w:p>
    <w:p w:rsidR="00451221" w:rsidRDefault="00451221" w:rsidP="00D67308">
      <w:pPr>
        <w:spacing w:after="0" w:line="240" w:lineRule="auto"/>
        <w:ind w:left="0" w:firstLine="709"/>
        <w:jc w:val="both"/>
        <w:rPr>
          <w:rFonts w:ascii="Times New Roman" w:hAnsi="Times New Roman"/>
          <w:sz w:val="28"/>
          <w:szCs w:val="28"/>
        </w:rPr>
      </w:pPr>
    </w:p>
    <w:p w:rsidR="00DA7A94" w:rsidRDefault="00DA7A94" w:rsidP="00DA7A94">
      <w:pPr>
        <w:spacing w:after="0" w:line="240" w:lineRule="auto"/>
        <w:ind w:left="0" w:firstLine="709"/>
        <w:jc w:val="both"/>
        <w:rPr>
          <w:rFonts w:ascii="Times New Roman" w:hAnsi="Times New Roman"/>
          <w:sz w:val="28"/>
          <w:szCs w:val="28"/>
        </w:rPr>
      </w:pPr>
      <w:r>
        <w:rPr>
          <w:rFonts w:ascii="Times New Roman" w:hAnsi="Times New Roman"/>
          <w:sz w:val="28"/>
          <w:szCs w:val="28"/>
        </w:rPr>
        <w:t>Ц</w:t>
      </w:r>
      <w:r w:rsidRPr="00D67308">
        <w:rPr>
          <w:rFonts w:ascii="Times New Roman" w:hAnsi="Times New Roman"/>
          <w:sz w:val="28"/>
          <w:szCs w:val="28"/>
        </w:rPr>
        <w:t>иклически</w:t>
      </w:r>
      <w:r>
        <w:rPr>
          <w:rFonts w:ascii="Times New Roman" w:hAnsi="Times New Roman"/>
          <w:sz w:val="28"/>
          <w:szCs w:val="28"/>
        </w:rPr>
        <w:t>е</w:t>
      </w:r>
      <w:r w:rsidRPr="00D67308">
        <w:rPr>
          <w:rFonts w:ascii="Times New Roman" w:hAnsi="Times New Roman"/>
          <w:sz w:val="28"/>
          <w:szCs w:val="28"/>
        </w:rPr>
        <w:t xml:space="preserve"> (пяти- и шестичленны</w:t>
      </w:r>
      <w:r>
        <w:rPr>
          <w:rFonts w:ascii="Times New Roman" w:hAnsi="Times New Roman"/>
          <w:sz w:val="28"/>
          <w:szCs w:val="28"/>
        </w:rPr>
        <w:t>е</w:t>
      </w:r>
      <w:r w:rsidRPr="00D67308">
        <w:rPr>
          <w:rFonts w:ascii="Times New Roman" w:hAnsi="Times New Roman"/>
          <w:sz w:val="28"/>
          <w:szCs w:val="28"/>
        </w:rPr>
        <w:t>) фосфат</w:t>
      </w:r>
      <w:r>
        <w:rPr>
          <w:rFonts w:ascii="Times New Roman" w:hAnsi="Times New Roman"/>
          <w:sz w:val="28"/>
          <w:szCs w:val="28"/>
        </w:rPr>
        <w:t>ы</w:t>
      </w:r>
      <w:r w:rsidRPr="00D67308">
        <w:rPr>
          <w:rFonts w:ascii="Times New Roman" w:hAnsi="Times New Roman"/>
          <w:sz w:val="28"/>
          <w:szCs w:val="28"/>
        </w:rPr>
        <w:t xml:space="preserve"> и фосфит</w:t>
      </w:r>
      <w:r>
        <w:rPr>
          <w:rFonts w:ascii="Times New Roman" w:hAnsi="Times New Roman"/>
          <w:sz w:val="28"/>
          <w:szCs w:val="28"/>
        </w:rPr>
        <w:t>ы, в частности, - 1,3,2-д</w:t>
      </w:r>
      <w:r w:rsidRPr="00DA7A94">
        <w:rPr>
          <w:rFonts w:ascii="Times New Roman" w:hAnsi="Times New Roman"/>
          <w:sz w:val="28"/>
          <w:szCs w:val="28"/>
        </w:rPr>
        <w:t>и</w:t>
      </w:r>
      <w:proofErr w:type="gramStart"/>
      <w:r w:rsidRPr="00DA7A94">
        <w:rPr>
          <w:rFonts w:ascii="Times New Roman" w:hAnsi="Times New Roman"/>
          <w:sz w:val="28"/>
          <w:szCs w:val="28"/>
        </w:rPr>
        <w:t>o</w:t>
      </w:r>
      <w:proofErr w:type="gramEnd"/>
      <w:r w:rsidRPr="00DA7A94">
        <w:rPr>
          <w:rFonts w:ascii="Times New Roman" w:hAnsi="Times New Roman"/>
          <w:sz w:val="28"/>
          <w:szCs w:val="28"/>
        </w:rPr>
        <w:t>ксафосфоланы и 1,3,2-диоксафосфоринаны,  привлекают внимание химиков как лиганды для металлокомплексов [</w:t>
      </w:r>
      <w:r w:rsidR="00714D28">
        <w:rPr>
          <w:rFonts w:ascii="Times New Roman" w:hAnsi="Times New Roman"/>
          <w:sz w:val="28"/>
          <w:szCs w:val="28"/>
        </w:rPr>
        <w:t>3</w:t>
      </w:r>
      <w:r w:rsidR="00B8331C">
        <w:rPr>
          <w:rFonts w:ascii="Times New Roman" w:hAnsi="Times New Roman"/>
          <w:sz w:val="28"/>
          <w:szCs w:val="28"/>
        </w:rPr>
        <w:t>5</w:t>
      </w:r>
      <w:r w:rsidRPr="00DA7A94">
        <w:rPr>
          <w:rFonts w:ascii="Times New Roman" w:hAnsi="Times New Roman"/>
          <w:sz w:val="28"/>
          <w:szCs w:val="28"/>
        </w:rPr>
        <w:t xml:space="preserve">]. Можно полагать, что именно в этом классе соединений удастся обнаружить </w:t>
      </w:r>
      <w:proofErr w:type="gramStart"/>
      <w:r w:rsidRPr="00DA7A94">
        <w:rPr>
          <w:rFonts w:ascii="Times New Roman" w:hAnsi="Times New Roman"/>
          <w:sz w:val="28"/>
          <w:szCs w:val="28"/>
        </w:rPr>
        <w:t>новые</w:t>
      </w:r>
      <w:proofErr w:type="gramEnd"/>
      <w:r w:rsidRPr="00DA7A94">
        <w:rPr>
          <w:rFonts w:ascii="Times New Roman" w:hAnsi="Times New Roman"/>
          <w:sz w:val="28"/>
          <w:szCs w:val="28"/>
        </w:rPr>
        <w:t xml:space="preserve">, еще более эффективные по сравнению с имеющимися, экстрагенты. </w:t>
      </w:r>
      <w:r>
        <w:rPr>
          <w:rFonts w:ascii="Times New Roman" w:hAnsi="Times New Roman"/>
          <w:sz w:val="28"/>
          <w:szCs w:val="28"/>
        </w:rPr>
        <w:t>Н</w:t>
      </w:r>
      <w:r w:rsidRPr="00DA7A94">
        <w:rPr>
          <w:rFonts w:ascii="Times New Roman" w:hAnsi="Times New Roman"/>
          <w:sz w:val="28"/>
          <w:szCs w:val="28"/>
        </w:rPr>
        <w:t xml:space="preserve">аиболее перспективным способом </w:t>
      </w:r>
      <w:r w:rsidR="00CD4D35">
        <w:rPr>
          <w:rFonts w:ascii="Times New Roman" w:hAnsi="Times New Roman"/>
          <w:sz w:val="28"/>
          <w:szCs w:val="28"/>
        </w:rPr>
        <w:t xml:space="preserve">создания </w:t>
      </w:r>
      <w:r w:rsidRPr="00DA7A94">
        <w:rPr>
          <w:rFonts w:ascii="Times New Roman" w:hAnsi="Times New Roman"/>
          <w:sz w:val="28"/>
          <w:szCs w:val="28"/>
        </w:rPr>
        <w:t xml:space="preserve">таких реагентов является </w:t>
      </w:r>
      <w:r>
        <w:rPr>
          <w:rFonts w:ascii="Times New Roman" w:hAnsi="Times New Roman"/>
          <w:sz w:val="28"/>
          <w:szCs w:val="28"/>
        </w:rPr>
        <w:t>раз</w:t>
      </w:r>
      <w:r w:rsidRPr="00DA7A94">
        <w:rPr>
          <w:rFonts w:ascii="Times New Roman" w:hAnsi="Times New Roman"/>
          <w:sz w:val="28"/>
          <w:szCs w:val="28"/>
        </w:rPr>
        <w:t>работ</w:t>
      </w:r>
      <w:r>
        <w:rPr>
          <w:rFonts w:ascii="Times New Roman" w:hAnsi="Times New Roman"/>
          <w:sz w:val="28"/>
          <w:szCs w:val="28"/>
        </w:rPr>
        <w:t>ка</w:t>
      </w:r>
      <w:r w:rsidRPr="00DA7A94">
        <w:rPr>
          <w:rFonts w:ascii="Times New Roman" w:hAnsi="Times New Roman"/>
          <w:sz w:val="28"/>
          <w:szCs w:val="28"/>
        </w:rPr>
        <w:t xml:space="preserve"> технологичны</w:t>
      </w:r>
      <w:r>
        <w:rPr>
          <w:rFonts w:ascii="Times New Roman" w:hAnsi="Times New Roman"/>
          <w:sz w:val="28"/>
          <w:szCs w:val="28"/>
        </w:rPr>
        <w:t>х</w:t>
      </w:r>
      <w:r w:rsidRPr="00DA7A94">
        <w:rPr>
          <w:rFonts w:ascii="Times New Roman" w:hAnsi="Times New Roman"/>
          <w:sz w:val="28"/>
          <w:szCs w:val="28"/>
        </w:rPr>
        <w:t xml:space="preserve"> метод</w:t>
      </w:r>
      <w:r>
        <w:rPr>
          <w:rFonts w:ascii="Times New Roman" w:hAnsi="Times New Roman"/>
          <w:sz w:val="28"/>
          <w:szCs w:val="28"/>
        </w:rPr>
        <w:t>ов</w:t>
      </w:r>
      <w:r w:rsidRPr="00DA7A94">
        <w:rPr>
          <w:rFonts w:ascii="Times New Roman" w:hAnsi="Times New Roman"/>
          <w:sz w:val="28"/>
          <w:szCs w:val="28"/>
        </w:rPr>
        <w:t xml:space="preserve"> синтеза </w:t>
      </w:r>
      <w:r>
        <w:rPr>
          <w:rFonts w:ascii="Times New Roman" w:hAnsi="Times New Roman"/>
          <w:sz w:val="28"/>
          <w:szCs w:val="28"/>
        </w:rPr>
        <w:t xml:space="preserve">пяти- и шестичленных гетероциклов </w:t>
      </w:r>
      <w:r w:rsidRPr="00DA7A94">
        <w:rPr>
          <w:rFonts w:ascii="Times New Roman" w:hAnsi="Times New Roman"/>
          <w:sz w:val="28"/>
          <w:szCs w:val="28"/>
        </w:rPr>
        <w:t>с фторалкильными группами и детально</w:t>
      </w:r>
      <w:r>
        <w:rPr>
          <w:rFonts w:ascii="Times New Roman" w:hAnsi="Times New Roman"/>
          <w:sz w:val="28"/>
          <w:szCs w:val="28"/>
        </w:rPr>
        <w:t>е</w:t>
      </w:r>
      <w:r w:rsidRPr="00DA7A94">
        <w:rPr>
          <w:rFonts w:ascii="Times New Roman" w:hAnsi="Times New Roman"/>
          <w:sz w:val="28"/>
          <w:szCs w:val="28"/>
        </w:rPr>
        <w:t xml:space="preserve"> изучен</w:t>
      </w:r>
      <w:r>
        <w:rPr>
          <w:rFonts w:ascii="Times New Roman" w:hAnsi="Times New Roman"/>
          <w:sz w:val="28"/>
          <w:szCs w:val="28"/>
        </w:rPr>
        <w:t>ие</w:t>
      </w:r>
      <w:r w:rsidRPr="00DA7A94">
        <w:rPr>
          <w:rFonts w:ascii="Times New Roman" w:hAnsi="Times New Roman"/>
          <w:sz w:val="28"/>
          <w:szCs w:val="28"/>
        </w:rPr>
        <w:t xml:space="preserve"> </w:t>
      </w:r>
      <w:r>
        <w:rPr>
          <w:rFonts w:ascii="Times New Roman" w:hAnsi="Times New Roman"/>
          <w:sz w:val="28"/>
          <w:szCs w:val="28"/>
        </w:rPr>
        <w:t xml:space="preserve">структурного и </w:t>
      </w:r>
      <w:r w:rsidRPr="00DA7A94">
        <w:rPr>
          <w:rFonts w:ascii="Times New Roman" w:hAnsi="Times New Roman"/>
          <w:sz w:val="28"/>
          <w:szCs w:val="28"/>
        </w:rPr>
        <w:t>изомерн</w:t>
      </w:r>
      <w:r>
        <w:rPr>
          <w:rFonts w:ascii="Times New Roman" w:hAnsi="Times New Roman"/>
          <w:sz w:val="28"/>
          <w:szCs w:val="28"/>
        </w:rPr>
        <w:t xml:space="preserve">ого </w:t>
      </w:r>
      <w:r w:rsidRPr="00DA7A94">
        <w:rPr>
          <w:rFonts w:ascii="Times New Roman" w:hAnsi="Times New Roman"/>
          <w:sz w:val="28"/>
          <w:szCs w:val="28"/>
        </w:rPr>
        <w:t>состав</w:t>
      </w:r>
      <w:r>
        <w:rPr>
          <w:rFonts w:ascii="Times New Roman" w:hAnsi="Times New Roman"/>
          <w:sz w:val="28"/>
          <w:szCs w:val="28"/>
        </w:rPr>
        <w:t>а</w:t>
      </w:r>
      <w:r w:rsidRPr="00DA7A94">
        <w:rPr>
          <w:rFonts w:ascii="Times New Roman" w:hAnsi="Times New Roman"/>
          <w:sz w:val="28"/>
          <w:szCs w:val="28"/>
        </w:rPr>
        <w:t xml:space="preserve"> полученных гетероциклических молекул.</w:t>
      </w:r>
    </w:p>
    <w:p w:rsidR="00DA7A94" w:rsidRPr="00DA7A94" w:rsidRDefault="00DA7A94" w:rsidP="00DA7A94">
      <w:pPr>
        <w:spacing w:after="0" w:line="240" w:lineRule="auto"/>
        <w:ind w:left="0" w:firstLine="709"/>
        <w:jc w:val="both"/>
        <w:rPr>
          <w:rFonts w:ascii="Times New Roman" w:hAnsi="Times New Roman"/>
          <w:sz w:val="28"/>
          <w:szCs w:val="28"/>
        </w:rPr>
      </w:pPr>
    </w:p>
    <w:p w:rsidR="00B918F6" w:rsidRDefault="00DA7A94" w:rsidP="00DA7A94">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D67308">
        <w:rPr>
          <w:rFonts w:ascii="Times New Roman" w:hAnsi="Times New Roman"/>
          <w:sz w:val="28"/>
          <w:szCs w:val="28"/>
        </w:rPr>
        <w:t xml:space="preserve">2.1 </w:t>
      </w:r>
      <w:bookmarkEnd w:id="0"/>
      <w:bookmarkEnd w:id="1"/>
      <w:bookmarkEnd w:id="2"/>
      <w:r w:rsidR="00B918F6">
        <w:rPr>
          <w:rFonts w:ascii="Times New Roman" w:hAnsi="Times New Roman"/>
          <w:sz w:val="28"/>
          <w:szCs w:val="28"/>
        </w:rPr>
        <w:t>С</w:t>
      </w:r>
      <w:r w:rsidR="00A96FB2" w:rsidRPr="00B918F6">
        <w:rPr>
          <w:rFonts w:ascii="Times New Roman" w:hAnsi="Times New Roman"/>
          <w:sz w:val="28"/>
          <w:szCs w:val="28"/>
        </w:rPr>
        <w:t xml:space="preserve">интез </w:t>
      </w:r>
      <w:r w:rsidR="00B918F6" w:rsidRPr="00D67308">
        <w:rPr>
          <w:rFonts w:ascii="Times New Roman" w:hAnsi="Times New Roman"/>
          <w:sz w:val="28"/>
          <w:szCs w:val="28"/>
        </w:rPr>
        <w:t>циклических пяти</w:t>
      </w:r>
      <w:r w:rsidR="007578C1">
        <w:rPr>
          <w:rFonts w:ascii="Times New Roman" w:hAnsi="Times New Roman"/>
          <w:sz w:val="28"/>
          <w:szCs w:val="28"/>
        </w:rPr>
        <w:t>- и шести</w:t>
      </w:r>
      <w:r w:rsidR="00B918F6" w:rsidRPr="00D67308">
        <w:rPr>
          <w:rFonts w:ascii="Times New Roman" w:hAnsi="Times New Roman"/>
          <w:sz w:val="28"/>
          <w:szCs w:val="28"/>
        </w:rPr>
        <w:t>членных</w:t>
      </w:r>
      <w:r w:rsidR="00B918F6" w:rsidRPr="00B918F6">
        <w:rPr>
          <w:rFonts w:ascii="Times New Roman" w:hAnsi="Times New Roman"/>
          <w:sz w:val="28"/>
          <w:szCs w:val="28"/>
        </w:rPr>
        <w:t xml:space="preserve"> </w:t>
      </w:r>
      <w:r w:rsidR="00B918F6" w:rsidRPr="00D67308">
        <w:rPr>
          <w:rFonts w:ascii="Times New Roman" w:hAnsi="Times New Roman"/>
          <w:sz w:val="28"/>
          <w:szCs w:val="28"/>
        </w:rPr>
        <w:t xml:space="preserve">фосфатов и фосфитов </w:t>
      </w:r>
    </w:p>
    <w:p w:rsidR="00B918F6" w:rsidRDefault="00B918F6" w:rsidP="00B918F6">
      <w:pPr>
        <w:spacing w:after="0" w:line="240" w:lineRule="auto"/>
        <w:ind w:left="0" w:firstLine="709"/>
        <w:jc w:val="both"/>
        <w:rPr>
          <w:rFonts w:ascii="Times New Roman" w:hAnsi="Times New Roman"/>
          <w:sz w:val="28"/>
          <w:szCs w:val="28"/>
        </w:rPr>
      </w:pPr>
    </w:p>
    <w:p w:rsidR="003703CC" w:rsidRDefault="00B918F6" w:rsidP="001D4EE7">
      <w:pPr>
        <w:spacing w:after="0" w:line="240" w:lineRule="auto"/>
        <w:ind w:left="0" w:firstLine="709"/>
        <w:jc w:val="both"/>
        <w:rPr>
          <w:rFonts w:ascii="Times New Roman" w:hAnsi="Times New Roman"/>
          <w:sz w:val="28"/>
          <w:szCs w:val="28"/>
        </w:rPr>
      </w:pPr>
      <w:r>
        <w:rPr>
          <w:rFonts w:ascii="Times New Roman" w:hAnsi="Times New Roman"/>
          <w:sz w:val="28"/>
          <w:szCs w:val="28"/>
        </w:rPr>
        <w:t>С целью</w:t>
      </w:r>
      <w:r w:rsidRPr="007D6961">
        <w:rPr>
          <w:rFonts w:ascii="Times New Roman" w:hAnsi="Times New Roman"/>
          <w:sz w:val="28"/>
          <w:szCs w:val="28"/>
        </w:rPr>
        <w:t xml:space="preserve"> </w:t>
      </w:r>
      <w:r w:rsidR="001D4EE7">
        <w:rPr>
          <w:rFonts w:ascii="Times New Roman" w:hAnsi="Times New Roman"/>
          <w:sz w:val="28"/>
          <w:szCs w:val="28"/>
        </w:rPr>
        <w:t>получения</w:t>
      </w:r>
      <w:r w:rsidRPr="007D6961">
        <w:rPr>
          <w:rFonts w:ascii="Times New Roman" w:hAnsi="Times New Roman"/>
          <w:sz w:val="28"/>
          <w:szCs w:val="28"/>
        </w:rPr>
        <w:t xml:space="preserve"> </w:t>
      </w:r>
      <w:r>
        <w:rPr>
          <w:rFonts w:ascii="Times New Roman" w:hAnsi="Times New Roman"/>
          <w:sz w:val="28"/>
          <w:szCs w:val="28"/>
        </w:rPr>
        <w:t xml:space="preserve">новых </w:t>
      </w:r>
      <w:r w:rsidRPr="007D6961">
        <w:rPr>
          <w:rFonts w:ascii="Times New Roman" w:hAnsi="Times New Roman"/>
          <w:sz w:val="28"/>
          <w:szCs w:val="28"/>
        </w:rPr>
        <w:t>пяти</w:t>
      </w:r>
      <w:r>
        <w:rPr>
          <w:rFonts w:ascii="Times New Roman" w:hAnsi="Times New Roman"/>
          <w:sz w:val="28"/>
          <w:szCs w:val="28"/>
        </w:rPr>
        <w:t>- и шести</w:t>
      </w:r>
      <w:r w:rsidRPr="007D6961">
        <w:rPr>
          <w:rFonts w:ascii="Times New Roman" w:hAnsi="Times New Roman"/>
          <w:sz w:val="28"/>
          <w:szCs w:val="28"/>
        </w:rPr>
        <w:t xml:space="preserve">членных </w:t>
      </w:r>
      <w:r w:rsidR="001D4EE7" w:rsidRPr="00D67308">
        <w:rPr>
          <w:rFonts w:ascii="Times New Roman" w:hAnsi="Times New Roman"/>
          <w:sz w:val="28"/>
          <w:szCs w:val="28"/>
        </w:rPr>
        <w:t>фосфатов и фосфитов с фторалкильными заместителями</w:t>
      </w:r>
      <w:r w:rsidRPr="007D6961">
        <w:rPr>
          <w:rFonts w:ascii="Times New Roman" w:hAnsi="Times New Roman"/>
          <w:sz w:val="28"/>
          <w:szCs w:val="28"/>
        </w:rPr>
        <w:t xml:space="preserve"> </w:t>
      </w:r>
      <w:r>
        <w:rPr>
          <w:rFonts w:ascii="Times New Roman" w:hAnsi="Times New Roman"/>
          <w:sz w:val="28"/>
          <w:szCs w:val="28"/>
        </w:rPr>
        <w:t xml:space="preserve">разработан метод синтеза </w:t>
      </w:r>
      <w:r w:rsidRPr="007D6961">
        <w:rPr>
          <w:rFonts w:ascii="Times New Roman" w:hAnsi="Times New Roman"/>
          <w:sz w:val="28"/>
          <w:szCs w:val="28"/>
        </w:rPr>
        <w:t>новых представителей 2-полифторалкокси-1,3,2-д</w:t>
      </w:r>
      <w:r w:rsidRPr="007D6961">
        <w:rPr>
          <w:rFonts w:ascii="Times New Roman" w:hAnsi="Times New Roman"/>
          <w:bCs/>
          <w:sz w:val="28"/>
          <w:szCs w:val="28"/>
        </w:rPr>
        <w:t>иокса</w:t>
      </w:r>
      <w:r w:rsidRPr="007D6961">
        <w:rPr>
          <w:rFonts w:ascii="Times New Roman" w:hAnsi="Times New Roman"/>
          <w:sz w:val="28"/>
          <w:szCs w:val="28"/>
        </w:rPr>
        <w:t>фосфоланов и 2-полифторалкокси-1,3,2-д</w:t>
      </w:r>
      <w:r w:rsidRPr="007D6961">
        <w:rPr>
          <w:rFonts w:ascii="Times New Roman" w:hAnsi="Times New Roman"/>
          <w:bCs/>
          <w:sz w:val="28"/>
          <w:szCs w:val="28"/>
        </w:rPr>
        <w:t>иокса</w:t>
      </w:r>
      <w:r w:rsidRPr="007D6961">
        <w:rPr>
          <w:rFonts w:ascii="Times New Roman" w:hAnsi="Times New Roman"/>
          <w:sz w:val="28"/>
          <w:szCs w:val="28"/>
        </w:rPr>
        <w:t>фосфоринанов</w:t>
      </w:r>
      <w:r>
        <w:rPr>
          <w:rFonts w:ascii="Times New Roman" w:hAnsi="Times New Roman"/>
          <w:sz w:val="28"/>
          <w:szCs w:val="28"/>
        </w:rPr>
        <w:t>.</w:t>
      </w:r>
    </w:p>
    <w:p w:rsidR="003703CC" w:rsidRPr="003703CC" w:rsidRDefault="003703CC" w:rsidP="003703CC">
      <w:pPr>
        <w:spacing w:after="0" w:line="240" w:lineRule="auto"/>
        <w:ind w:left="0" w:firstLine="709"/>
        <w:jc w:val="both"/>
        <w:rPr>
          <w:rFonts w:ascii="Times New Roman" w:hAnsi="Times New Roman"/>
          <w:sz w:val="28"/>
          <w:szCs w:val="28"/>
        </w:rPr>
      </w:pPr>
      <w:r w:rsidRPr="003703CC">
        <w:rPr>
          <w:rFonts w:ascii="Times New Roman" w:hAnsi="Times New Roman"/>
          <w:sz w:val="28"/>
          <w:szCs w:val="28"/>
        </w:rPr>
        <w:t>Направленный синтез полифторалкилированных циклических (пяти- и шестичленных) фосфатов - 1,3,2-диоксафосфолан-2-оксидов и 1,3,2-диоксафосфоринан-2-оксидов осуществлен на основе полифторалканолов, фосфорилтрихлорида и 1,2- или 1,3-алкандиолов.</w:t>
      </w:r>
    </w:p>
    <w:p w:rsidR="001D4EE7" w:rsidRPr="007D6961" w:rsidRDefault="001D4EE7" w:rsidP="001D4EE7">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Для конструирования </w:t>
      </w:r>
      <w:proofErr w:type="gramStart"/>
      <w:r w:rsidRPr="007D6961">
        <w:rPr>
          <w:rFonts w:ascii="Times New Roman" w:hAnsi="Times New Roman"/>
          <w:sz w:val="28"/>
          <w:szCs w:val="28"/>
        </w:rPr>
        <w:t>пятичленных</w:t>
      </w:r>
      <w:proofErr w:type="gramEnd"/>
      <w:r w:rsidRPr="007D6961">
        <w:rPr>
          <w:rFonts w:ascii="Times New Roman" w:hAnsi="Times New Roman"/>
          <w:sz w:val="28"/>
          <w:szCs w:val="28"/>
        </w:rPr>
        <w:t xml:space="preserve"> гетероциклов была использована реакция 2-хлор-1,3,2-диоксафосфоланов с полифторалканолами, тогда как фторсодержащие фосфоринаны </w:t>
      </w:r>
      <w:r w:rsidR="008C3B7C">
        <w:rPr>
          <w:rFonts w:ascii="Times New Roman" w:hAnsi="Times New Roman"/>
          <w:sz w:val="28"/>
          <w:szCs w:val="28"/>
        </w:rPr>
        <w:t xml:space="preserve">(шестичленные) </w:t>
      </w:r>
      <w:r w:rsidRPr="007D6961">
        <w:rPr>
          <w:rFonts w:ascii="Times New Roman" w:hAnsi="Times New Roman"/>
          <w:sz w:val="28"/>
          <w:szCs w:val="28"/>
        </w:rPr>
        <w:t>были получены двумя методами: на основе полифторалканолов и 2-хлор-1,3,2-диоксафосфоринанов, а также из 1,3-алкандиолов и полифторалкилдихлорфосфитов.</w:t>
      </w:r>
    </w:p>
    <w:p w:rsidR="00840B16" w:rsidRDefault="00840B16" w:rsidP="00840B16">
      <w:pPr>
        <w:spacing w:after="0" w:line="240" w:lineRule="auto"/>
        <w:ind w:left="0" w:firstLine="709"/>
        <w:jc w:val="both"/>
        <w:rPr>
          <w:rFonts w:ascii="Times New Roman" w:hAnsi="Times New Roman"/>
          <w:sz w:val="28"/>
          <w:szCs w:val="28"/>
        </w:rPr>
      </w:pPr>
      <w:r w:rsidRPr="001D4EE7">
        <w:rPr>
          <w:rFonts w:ascii="Times New Roman" w:hAnsi="Times New Roman"/>
          <w:sz w:val="28"/>
          <w:szCs w:val="28"/>
        </w:rPr>
        <w:t>Эксперименты показали, что 2-хлор-1,3,2-диоксафосфоланы 1, 2 взаимодейс</w:t>
      </w:r>
      <w:r>
        <w:rPr>
          <w:rFonts w:ascii="Times New Roman" w:hAnsi="Times New Roman"/>
          <w:sz w:val="28"/>
          <w:szCs w:val="28"/>
        </w:rPr>
        <w:t xml:space="preserve">твуют с полифторалканолами 3, 4, 4а </w:t>
      </w:r>
      <w:r w:rsidRPr="001D4EE7">
        <w:rPr>
          <w:rFonts w:ascii="Times New Roman" w:hAnsi="Times New Roman"/>
          <w:sz w:val="28"/>
          <w:szCs w:val="28"/>
        </w:rPr>
        <w:t xml:space="preserve">в мягких условиях (–10 </w:t>
      </w:r>
      <w:r w:rsidRPr="001D4EE7">
        <w:rPr>
          <w:rFonts w:ascii="Times New Roman" w:hAnsi="Times New Roman"/>
          <w:sz w:val="28"/>
          <w:szCs w:val="28"/>
          <w:lang w:val="en-GB"/>
        </w:rPr>
        <w:sym w:font="Symbol" w:char="F0B8"/>
      </w:r>
      <w:r w:rsidRPr="001D4EE7">
        <w:rPr>
          <w:rFonts w:ascii="Times New Roman" w:hAnsi="Times New Roman"/>
          <w:sz w:val="28"/>
          <w:szCs w:val="28"/>
        </w:rPr>
        <w:t xml:space="preserve"> 25</w:t>
      </w:r>
      <w:r w:rsidRPr="001D4EE7">
        <w:rPr>
          <w:rFonts w:ascii="Times New Roman" w:hAnsi="Times New Roman"/>
          <w:sz w:val="28"/>
          <w:szCs w:val="28"/>
          <w:vertAlign w:val="superscript"/>
        </w:rPr>
        <w:t>о</w:t>
      </w:r>
      <w:r w:rsidRPr="001D4EE7">
        <w:rPr>
          <w:rFonts w:ascii="Times New Roman" w:hAnsi="Times New Roman"/>
          <w:sz w:val="28"/>
          <w:szCs w:val="28"/>
          <w:lang w:val="en-GB"/>
        </w:rPr>
        <w:t>C</w:t>
      </w:r>
      <w:r w:rsidRPr="001D4EE7">
        <w:rPr>
          <w:rFonts w:ascii="Times New Roman" w:hAnsi="Times New Roman"/>
          <w:sz w:val="28"/>
          <w:szCs w:val="28"/>
        </w:rPr>
        <w:t>, 5 ч) в системе триэтиламин/гексан, образуя 2-полифторалкокси-</w:t>
      </w:r>
      <w:r w:rsidRPr="001D4EE7">
        <w:rPr>
          <w:rFonts w:ascii="Times New Roman" w:hAnsi="Times New Roman"/>
          <w:bCs/>
          <w:sz w:val="28"/>
          <w:szCs w:val="28"/>
        </w:rPr>
        <w:t>1,3,2-диокса</w:t>
      </w:r>
      <w:r w:rsidRPr="001D4EE7">
        <w:rPr>
          <w:rFonts w:ascii="Times New Roman" w:hAnsi="Times New Roman"/>
          <w:sz w:val="28"/>
          <w:szCs w:val="28"/>
        </w:rPr>
        <w:t>фосфоланы 5а-в с выходом 48-</w:t>
      </w:r>
      <w:r w:rsidRPr="00BA2592">
        <w:rPr>
          <w:rFonts w:ascii="Times New Roman" w:hAnsi="Times New Roman"/>
          <w:sz w:val="28"/>
          <w:szCs w:val="28"/>
        </w:rPr>
        <w:t>57</w:t>
      </w:r>
      <w:r w:rsidRPr="001D4EE7">
        <w:rPr>
          <w:rFonts w:ascii="Times New Roman" w:hAnsi="Times New Roman"/>
          <w:sz w:val="28"/>
          <w:szCs w:val="28"/>
        </w:rPr>
        <w:t>% (</w:t>
      </w:r>
      <w:r>
        <w:rPr>
          <w:rFonts w:ascii="Times New Roman" w:hAnsi="Times New Roman"/>
          <w:sz w:val="28"/>
          <w:szCs w:val="28"/>
        </w:rPr>
        <w:t xml:space="preserve">рисунок 3, </w:t>
      </w:r>
      <w:r w:rsidRPr="001D4EE7">
        <w:rPr>
          <w:rFonts w:ascii="Times New Roman" w:hAnsi="Times New Roman"/>
          <w:sz w:val="28"/>
          <w:szCs w:val="28"/>
        </w:rPr>
        <w:t xml:space="preserve">таблица </w:t>
      </w:r>
      <w:r>
        <w:rPr>
          <w:rFonts w:ascii="Times New Roman" w:hAnsi="Times New Roman"/>
          <w:sz w:val="28"/>
          <w:szCs w:val="28"/>
        </w:rPr>
        <w:t>2</w:t>
      </w:r>
      <w:r w:rsidRPr="001D4EE7">
        <w:rPr>
          <w:rFonts w:ascii="Times New Roman" w:hAnsi="Times New Roman"/>
          <w:sz w:val="28"/>
          <w:szCs w:val="28"/>
        </w:rPr>
        <w:t xml:space="preserve">). </w:t>
      </w:r>
    </w:p>
    <w:p w:rsidR="00ED6CF4" w:rsidRDefault="00ED6CF4" w:rsidP="00E81AC3">
      <w:pPr>
        <w:spacing w:after="0" w:line="240" w:lineRule="auto"/>
        <w:ind w:left="0" w:firstLine="709"/>
        <w:jc w:val="both"/>
        <w:rPr>
          <w:rFonts w:ascii="Times New Roman" w:hAnsi="Times New Roman"/>
          <w:sz w:val="28"/>
          <w:szCs w:val="28"/>
        </w:rPr>
      </w:pPr>
    </w:p>
    <w:p w:rsidR="00A96FB2" w:rsidRDefault="004229D1" w:rsidP="00E81AC3">
      <w:pPr>
        <w:spacing w:after="0" w:line="240" w:lineRule="auto"/>
        <w:ind w:left="0" w:firstLine="709"/>
        <w:jc w:val="center"/>
        <w:rPr>
          <w:rFonts w:ascii="Times New Roman" w:hAnsi="Times New Roman"/>
          <w:sz w:val="28"/>
          <w:szCs w:val="28"/>
        </w:rPr>
      </w:pPr>
      <w:r w:rsidRPr="007D6961">
        <w:rPr>
          <w:rFonts w:ascii="Times New Roman" w:hAnsi="Times New Roman"/>
          <w:sz w:val="28"/>
          <w:szCs w:val="28"/>
        </w:rPr>
        <w:object w:dxaOrig="5660" w:dyaOrig="2367">
          <v:shape id="_x0000_i1031" type="#_x0000_t75" style="width:375pt;height:156pt" o:ole="">
            <v:imagedata r:id="rId29" o:title=""/>
          </v:shape>
          <o:OLEObject Type="Embed" ProgID="ChemDraw.Document.6.0" ShapeID="_x0000_i1031" DrawAspect="Content" ObjectID="_1601534352" r:id="rId30"/>
        </w:object>
      </w:r>
    </w:p>
    <w:p w:rsidR="00ED6CF4" w:rsidRDefault="00ED6CF4" w:rsidP="00E81AC3">
      <w:pPr>
        <w:spacing w:after="0" w:line="240" w:lineRule="auto"/>
        <w:ind w:left="0" w:firstLine="709"/>
        <w:jc w:val="center"/>
        <w:rPr>
          <w:rFonts w:ascii="Times New Roman" w:hAnsi="Times New Roman"/>
          <w:sz w:val="28"/>
          <w:szCs w:val="28"/>
        </w:rPr>
      </w:pPr>
    </w:p>
    <w:p w:rsidR="009F5F5B" w:rsidRDefault="00813FDB" w:rsidP="00BB66F8">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3 - С</w:t>
      </w:r>
      <w:r w:rsidR="009F5F5B">
        <w:rPr>
          <w:rFonts w:ascii="Times New Roman" w:hAnsi="Times New Roman"/>
          <w:sz w:val="28"/>
          <w:szCs w:val="28"/>
        </w:rPr>
        <w:t xml:space="preserve">хема реакции </w:t>
      </w:r>
      <w:r w:rsidR="009F5F5B" w:rsidRPr="001D4EE7">
        <w:rPr>
          <w:rFonts w:ascii="Times New Roman" w:hAnsi="Times New Roman"/>
          <w:sz w:val="28"/>
          <w:szCs w:val="28"/>
        </w:rPr>
        <w:t>2-хлор-1,3,2-диоксафосфолан</w:t>
      </w:r>
      <w:r w:rsidR="009F5F5B">
        <w:rPr>
          <w:rFonts w:ascii="Times New Roman" w:hAnsi="Times New Roman"/>
          <w:sz w:val="28"/>
          <w:szCs w:val="28"/>
        </w:rPr>
        <w:t>ов</w:t>
      </w:r>
      <w:r w:rsidR="009F5F5B" w:rsidRPr="001D4EE7">
        <w:rPr>
          <w:rFonts w:ascii="Times New Roman" w:hAnsi="Times New Roman"/>
          <w:sz w:val="28"/>
          <w:szCs w:val="28"/>
        </w:rPr>
        <w:t xml:space="preserve"> 1, 2 </w:t>
      </w:r>
      <w:r w:rsidR="009F5F5B">
        <w:rPr>
          <w:rFonts w:ascii="Times New Roman" w:hAnsi="Times New Roman"/>
          <w:sz w:val="28"/>
          <w:szCs w:val="28"/>
        </w:rPr>
        <w:t>с</w:t>
      </w:r>
      <w:r w:rsidR="009F5F5B" w:rsidRPr="001D4EE7">
        <w:rPr>
          <w:rFonts w:ascii="Times New Roman" w:hAnsi="Times New Roman"/>
          <w:sz w:val="28"/>
          <w:szCs w:val="28"/>
        </w:rPr>
        <w:t xml:space="preserve"> полифторалканолами 3, 4</w:t>
      </w:r>
    </w:p>
    <w:p w:rsidR="0015237A" w:rsidRDefault="0015237A" w:rsidP="005566A5">
      <w:pPr>
        <w:spacing w:after="0" w:line="240" w:lineRule="auto"/>
        <w:ind w:left="0"/>
        <w:jc w:val="both"/>
        <w:rPr>
          <w:rFonts w:ascii="Times New Roman" w:hAnsi="Times New Roman"/>
          <w:sz w:val="28"/>
          <w:szCs w:val="28"/>
        </w:rPr>
      </w:pPr>
    </w:p>
    <w:p w:rsidR="00A96FB2" w:rsidRPr="001D4EE7" w:rsidRDefault="006D2852" w:rsidP="005566A5">
      <w:pPr>
        <w:spacing w:after="0" w:line="240" w:lineRule="auto"/>
        <w:ind w:left="0"/>
        <w:jc w:val="both"/>
        <w:rPr>
          <w:rFonts w:ascii="Times New Roman" w:hAnsi="Times New Roman"/>
          <w:sz w:val="28"/>
          <w:szCs w:val="28"/>
        </w:rPr>
      </w:pPr>
      <w:r>
        <w:rPr>
          <w:rFonts w:ascii="Times New Roman" w:hAnsi="Times New Roman"/>
          <w:sz w:val="28"/>
          <w:szCs w:val="28"/>
        </w:rPr>
        <w:t>Таблица 2</w:t>
      </w:r>
      <w:r w:rsidR="001D4EE7">
        <w:rPr>
          <w:rFonts w:ascii="Times New Roman" w:hAnsi="Times New Roman"/>
          <w:sz w:val="28"/>
          <w:szCs w:val="28"/>
        </w:rPr>
        <w:t xml:space="preserve"> -</w:t>
      </w:r>
      <w:r w:rsidR="00A96FB2" w:rsidRPr="001D4EE7">
        <w:rPr>
          <w:rFonts w:ascii="Times New Roman" w:hAnsi="Times New Roman"/>
          <w:sz w:val="28"/>
          <w:szCs w:val="28"/>
        </w:rPr>
        <w:t xml:space="preserve"> Синтез 2-полифторалкокси-</w:t>
      </w:r>
      <w:r w:rsidR="00A96FB2" w:rsidRPr="001D4EE7">
        <w:rPr>
          <w:rFonts w:ascii="Times New Roman" w:hAnsi="Times New Roman"/>
          <w:bCs/>
          <w:sz w:val="28"/>
          <w:szCs w:val="28"/>
        </w:rPr>
        <w:t>1,3,2-диокса</w:t>
      </w:r>
      <w:r w:rsidR="00A96FB2" w:rsidRPr="001D4EE7">
        <w:rPr>
          <w:rFonts w:ascii="Times New Roman" w:hAnsi="Times New Roman"/>
          <w:sz w:val="28"/>
          <w:szCs w:val="28"/>
        </w:rPr>
        <w:t>фосфоланов 5а-в</w:t>
      </w:r>
    </w:p>
    <w:p w:rsidR="00A96FB2" w:rsidRPr="007D6961" w:rsidRDefault="00A96FB2" w:rsidP="00E81AC3">
      <w:pPr>
        <w:spacing w:after="0" w:line="240" w:lineRule="auto"/>
        <w:ind w:left="0" w:firstLine="709"/>
        <w:jc w:val="center"/>
        <w:rPr>
          <w:rFonts w:ascii="Times New Roman" w:hAnsi="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2"/>
        <w:gridCol w:w="2280"/>
        <w:gridCol w:w="3120"/>
        <w:gridCol w:w="1544"/>
      </w:tblGrid>
      <w:tr w:rsidR="00A96FB2" w:rsidRPr="00F934D6" w:rsidTr="00D369C2">
        <w:tc>
          <w:tcPr>
            <w:tcW w:w="2412" w:type="dxa"/>
            <w:shd w:val="clear" w:color="auto" w:fill="auto"/>
          </w:tcPr>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lang w:val="en-US"/>
              </w:rPr>
              <w:t>X</w:t>
            </w:r>
            <w:r w:rsidRPr="00F934D6">
              <w:rPr>
                <w:rFonts w:ascii="Times New Roman" w:hAnsi="Times New Roman"/>
                <w:sz w:val="28"/>
                <w:szCs w:val="28"/>
              </w:rPr>
              <w:t>лорфосфолан</w:t>
            </w:r>
          </w:p>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t>1, 2</w:t>
            </w:r>
          </w:p>
        </w:tc>
        <w:tc>
          <w:tcPr>
            <w:tcW w:w="2280" w:type="dxa"/>
            <w:shd w:val="clear" w:color="auto" w:fill="auto"/>
          </w:tcPr>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t>Фторалканол</w:t>
            </w:r>
            <w:r w:rsidR="00840B16">
              <w:rPr>
                <w:rFonts w:ascii="Times New Roman" w:hAnsi="Times New Roman"/>
                <w:sz w:val="28"/>
                <w:szCs w:val="28"/>
              </w:rPr>
              <w:t xml:space="preserve"> </w:t>
            </w:r>
          </w:p>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t>3</w:t>
            </w:r>
            <w:r w:rsidRPr="00F934D6">
              <w:rPr>
                <w:rFonts w:ascii="Times New Roman" w:hAnsi="Times New Roman"/>
                <w:sz w:val="28"/>
                <w:szCs w:val="28"/>
                <w:lang w:val="en-US"/>
              </w:rPr>
              <w:t>,</w:t>
            </w:r>
            <w:r w:rsidRPr="00F934D6">
              <w:rPr>
                <w:rFonts w:ascii="Times New Roman" w:hAnsi="Times New Roman"/>
                <w:sz w:val="28"/>
                <w:szCs w:val="28"/>
              </w:rPr>
              <w:t xml:space="preserve"> 4</w:t>
            </w:r>
          </w:p>
        </w:tc>
        <w:tc>
          <w:tcPr>
            <w:tcW w:w="3120" w:type="dxa"/>
            <w:shd w:val="clear" w:color="auto" w:fill="auto"/>
          </w:tcPr>
          <w:p w:rsidR="00840B16" w:rsidRDefault="00A96FB2" w:rsidP="00840B16">
            <w:pPr>
              <w:spacing w:after="0" w:line="240" w:lineRule="auto"/>
              <w:ind w:left="0"/>
              <w:jc w:val="center"/>
              <w:rPr>
                <w:rFonts w:ascii="Times New Roman" w:hAnsi="Times New Roman"/>
                <w:sz w:val="28"/>
                <w:szCs w:val="28"/>
              </w:rPr>
            </w:pPr>
            <w:r w:rsidRPr="00F934D6">
              <w:rPr>
                <w:rFonts w:ascii="Times New Roman" w:hAnsi="Times New Roman"/>
                <w:sz w:val="28"/>
                <w:szCs w:val="28"/>
              </w:rPr>
              <w:t>Фосфолан</w:t>
            </w:r>
            <w:r w:rsidR="00840B16">
              <w:rPr>
                <w:rFonts w:ascii="Times New Roman" w:hAnsi="Times New Roman"/>
                <w:sz w:val="28"/>
                <w:szCs w:val="28"/>
              </w:rPr>
              <w:t xml:space="preserve"> </w:t>
            </w:r>
          </w:p>
          <w:p w:rsidR="00A96FB2" w:rsidRPr="00F934D6" w:rsidRDefault="00A96FB2" w:rsidP="00840B16">
            <w:pPr>
              <w:spacing w:after="0" w:line="240" w:lineRule="auto"/>
              <w:ind w:left="0"/>
              <w:jc w:val="center"/>
              <w:rPr>
                <w:rFonts w:ascii="Times New Roman" w:hAnsi="Times New Roman"/>
                <w:sz w:val="28"/>
                <w:szCs w:val="28"/>
              </w:rPr>
            </w:pPr>
            <w:r w:rsidRPr="00F934D6">
              <w:rPr>
                <w:rFonts w:ascii="Times New Roman" w:hAnsi="Times New Roman"/>
                <w:sz w:val="28"/>
                <w:szCs w:val="28"/>
              </w:rPr>
              <w:t>5</w:t>
            </w:r>
            <w:r w:rsidRPr="00F934D6">
              <w:rPr>
                <w:rFonts w:ascii="Times New Roman" w:hAnsi="Times New Roman"/>
                <w:sz w:val="28"/>
                <w:szCs w:val="28"/>
                <w:lang w:val="en-US"/>
              </w:rPr>
              <w:t>a</w:t>
            </w:r>
            <w:r w:rsidRPr="00F934D6">
              <w:rPr>
                <w:rFonts w:ascii="Times New Roman" w:hAnsi="Times New Roman"/>
                <w:sz w:val="28"/>
                <w:szCs w:val="28"/>
              </w:rPr>
              <w:t>-в</w:t>
            </w:r>
          </w:p>
        </w:tc>
        <w:tc>
          <w:tcPr>
            <w:tcW w:w="1544" w:type="dxa"/>
            <w:shd w:val="clear" w:color="auto" w:fill="auto"/>
          </w:tcPr>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t>Выход, %</w:t>
            </w:r>
          </w:p>
        </w:tc>
      </w:tr>
      <w:tr w:rsidR="00A96FB2" w:rsidRPr="00F934D6" w:rsidTr="00D369C2">
        <w:tc>
          <w:tcPr>
            <w:tcW w:w="2412" w:type="dxa"/>
            <w:shd w:val="clear" w:color="auto" w:fill="auto"/>
            <w:vAlign w:val="center"/>
          </w:tcPr>
          <w:p w:rsidR="003E3200" w:rsidRDefault="00D653D7"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883" w:dyaOrig="1392">
                <v:shape id="_x0000_i1032" type="#_x0000_t75" style="width:39pt;height:63pt" o:ole="">
                  <v:imagedata r:id="rId31" o:title=""/>
                </v:shape>
                <o:OLEObject Type="Embed" ProgID="ChemDraw.Document.6.0" ShapeID="_x0000_i1032" DrawAspect="Content" ObjectID="_1601534353" r:id="rId32"/>
              </w:object>
            </w:r>
          </w:p>
          <w:p w:rsidR="00A96FB2" w:rsidRPr="00F934D6" w:rsidRDefault="00A96FB2"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lang w:val="en-US"/>
              </w:rPr>
              <w:t>1</w:t>
            </w:r>
          </w:p>
        </w:tc>
        <w:tc>
          <w:tcPr>
            <w:tcW w:w="2280" w:type="dxa"/>
            <w:shd w:val="clear" w:color="auto" w:fill="auto"/>
            <w:vAlign w:val="center"/>
          </w:tcPr>
          <w:p w:rsidR="00A96FB2" w:rsidRPr="00F934D6" w:rsidRDefault="00D653D7"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rPr>
              <w:object w:dxaOrig="1260" w:dyaOrig="934">
                <v:shape id="_x0000_i1033" type="#_x0000_t75" style="width:79.5pt;height:59.25pt" o:ole="">
                  <v:imagedata r:id="rId33" o:title=""/>
                </v:shape>
                <o:OLEObject Type="Embed" ProgID="ChemDraw.Document.6.0" ShapeID="_x0000_i1033" DrawAspect="Content" ObjectID="_1601534354" r:id="rId34"/>
              </w:object>
            </w:r>
          </w:p>
          <w:p w:rsidR="00A96FB2" w:rsidRPr="00F934D6" w:rsidRDefault="00A96FB2"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lang w:val="en-US"/>
              </w:rPr>
              <w:t>3</w:t>
            </w:r>
          </w:p>
        </w:tc>
        <w:tc>
          <w:tcPr>
            <w:tcW w:w="3120" w:type="dxa"/>
            <w:shd w:val="clear" w:color="auto" w:fill="auto"/>
            <w:vAlign w:val="center"/>
          </w:tcPr>
          <w:p w:rsidR="00D653D7" w:rsidRDefault="00D653D7"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1419" w:dyaOrig="1774">
                <v:shape id="_x0000_i1034" type="#_x0000_t75" style="width:71.25pt;height:89.25pt" o:ole="">
                  <v:imagedata r:id="rId35" o:title=""/>
                </v:shape>
                <o:OLEObject Type="Embed" ProgID="ChemDraw.Document.6.0" ShapeID="_x0000_i1034" DrawAspect="Content" ObjectID="_1601534355" r:id="rId36"/>
              </w:object>
            </w:r>
          </w:p>
          <w:p w:rsidR="00A96FB2" w:rsidRPr="00F934D6" w:rsidRDefault="00A96FB2"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lang w:val="en-US"/>
              </w:rPr>
              <w:t>5a</w:t>
            </w:r>
          </w:p>
        </w:tc>
        <w:tc>
          <w:tcPr>
            <w:tcW w:w="1544" w:type="dxa"/>
            <w:shd w:val="clear" w:color="auto" w:fill="auto"/>
            <w:vAlign w:val="center"/>
          </w:tcPr>
          <w:p w:rsidR="00A96FB2" w:rsidRPr="00F934D6" w:rsidRDefault="00A96FB2"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rPr>
              <w:t>53</w:t>
            </w:r>
          </w:p>
        </w:tc>
      </w:tr>
      <w:tr w:rsidR="00A96FB2" w:rsidRPr="00F934D6" w:rsidTr="00D369C2">
        <w:tc>
          <w:tcPr>
            <w:tcW w:w="2412" w:type="dxa"/>
            <w:shd w:val="clear" w:color="auto" w:fill="auto"/>
            <w:vAlign w:val="center"/>
          </w:tcPr>
          <w:p w:rsidR="00A96FB2" w:rsidRPr="00F934D6" w:rsidRDefault="00A96FB2" w:rsidP="003E3200">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lang w:val="en-US"/>
              </w:rPr>
              <w:t>1</w:t>
            </w:r>
          </w:p>
        </w:tc>
        <w:tc>
          <w:tcPr>
            <w:tcW w:w="2280" w:type="dxa"/>
            <w:shd w:val="clear" w:color="auto" w:fill="auto"/>
            <w:vAlign w:val="center"/>
          </w:tcPr>
          <w:p w:rsidR="00A96FB2" w:rsidRPr="00F934D6" w:rsidRDefault="00D653D7" w:rsidP="00341391">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1760" w:dyaOrig="943">
                <v:shape id="_x0000_i1035" type="#_x0000_t75" style="width:96pt;height:51.75pt" o:ole="">
                  <v:imagedata r:id="rId37" o:title=""/>
                </v:shape>
                <o:OLEObject Type="Embed" ProgID="ChemDraw.Document.6.0" ShapeID="_x0000_i1035" DrawAspect="Content" ObjectID="_1601534356" r:id="rId38"/>
              </w:object>
            </w:r>
          </w:p>
          <w:p w:rsidR="00A96FB2" w:rsidRPr="00F934D6" w:rsidRDefault="00A96FB2" w:rsidP="00E81AC3">
            <w:pPr>
              <w:spacing w:after="0" w:line="240" w:lineRule="auto"/>
              <w:ind w:left="0" w:firstLine="709"/>
              <w:jc w:val="center"/>
              <w:rPr>
                <w:rFonts w:ascii="Times New Roman" w:hAnsi="Times New Roman"/>
                <w:sz w:val="28"/>
                <w:szCs w:val="28"/>
              </w:rPr>
            </w:pPr>
            <w:r w:rsidRPr="00F934D6">
              <w:rPr>
                <w:rFonts w:ascii="Times New Roman" w:hAnsi="Times New Roman"/>
                <w:sz w:val="28"/>
                <w:szCs w:val="28"/>
              </w:rPr>
              <w:t>4</w:t>
            </w:r>
          </w:p>
        </w:tc>
        <w:tc>
          <w:tcPr>
            <w:tcW w:w="3120" w:type="dxa"/>
            <w:shd w:val="clear" w:color="auto" w:fill="auto"/>
            <w:vAlign w:val="center"/>
          </w:tcPr>
          <w:p w:rsidR="00D653D7" w:rsidRDefault="00D653D7" w:rsidP="00ED6CF4">
            <w:pPr>
              <w:spacing w:after="0" w:line="240" w:lineRule="auto"/>
              <w:ind w:left="0" w:firstLine="20"/>
              <w:jc w:val="center"/>
              <w:rPr>
                <w:rFonts w:ascii="Times New Roman" w:hAnsi="Times New Roman"/>
                <w:sz w:val="28"/>
                <w:szCs w:val="28"/>
              </w:rPr>
            </w:pPr>
            <w:r w:rsidRPr="00F934D6">
              <w:rPr>
                <w:rFonts w:ascii="Times New Roman" w:hAnsi="Times New Roman"/>
                <w:sz w:val="28"/>
                <w:szCs w:val="28"/>
              </w:rPr>
              <w:object w:dxaOrig="1916" w:dyaOrig="1784">
                <v:shape id="_x0000_i1036" type="#_x0000_t75" style="width:94.5pt;height:87pt" o:ole="">
                  <v:imagedata r:id="rId39" o:title=""/>
                </v:shape>
                <o:OLEObject Type="Embed" ProgID="ChemDraw.Document.6.0" ShapeID="_x0000_i1036" DrawAspect="Content" ObjectID="_1601534357" r:id="rId40"/>
              </w:object>
            </w:r>
          </w:p>
          <w:p w:rsidR="00A96FB2" w:rsidRPr="00F934D6" w:rsidRDefault="00A96FB2" w:rsidP="00ED6CF4">
            <w:pPr>
              <w:spacing w:after="0" w:line="240" w:lineRule="auto"/>
              <w:ind w:left="0" w:firstLine="20"/>
              <w:jc w:val="center"/>
              <w:rPr>
                <w:rFonts w:ascii="Times New Roman" w:hAnsi="Times New Roman"/>
                <w:sz w:val="28"/>
                <w:szCs w:val="28"/>
              </w:rPr>
            </w:pPr>
            <w:r w:rsidRPr="00F934D6">
              <w:rPr>
                <w:rFonts w:ascii="Times New Roman" w:hAnsi="Times New Roman"/>
                <w:sz w:val="28"/>
                <w:szCs w:val="28"/>
              </w:rPr>
              <w:t>5б</w:t>
            </w:r>
          </w:p>
        </w:tc>
        <w:tc>
          <w:tcPr>
            <w:tcW w:w="1544" w:type="dxa"/>
            <w:shd w:val="clear" w:color="auto" w:fill="auto"/>
            <w:vAlign w:val="center"/>
          </w:tcPr>
          <w:p w:rsidR="00A96FB2" w:rsidRPr="00F934D6" w:rsidRDefault="00A96FB2" w:rsidP="00ED6CF4">
            <w:pPr>
              <w:spacing w:after="0" w:line="240" w:lineRule="auto"/>
              <w:ind w:left="0" w:firstLine="18"/>
              <w:jc w:val="center"/>
              <w:rPr>
                <w:rFonts w:ascii="Times New Roman" w:hAnsi="Times New Roman"/>
                <w:sz w:val="28"/>
                <w:szCs w:val="28"/>
              </w:rPr>
            </w:pPr>
            <w:r w:rsidRPr="00F934D6">
              <w:rPr>
                <w:rFonts w:ascii="Times New Roman" w:hAnsi="Times New Roman"/>
                <w:sz w:val="28"/>
                <w:szCs w:val="28"/>
              </w:rPr>
              <w:t>48</w:t>
            </w:r>
          </w:p>
        </w:tc>
      </w:tr>
      <w:tr w:rsidR="00A96FB2" w:rsidRPr="00F934D6" w:rsidTr="00D369C2">
        <w:tc>
          <w:tcPr>
            <w:tcW w:w="2412" w:type="dxa"/>
            <w:shd w:val="clear" w:color="auto" w:fill="auto"/>
            <w:vAlign w:val="center"/>
          </w:tcPr>
          <w:p w:rsidR="00D653D7" w:rsidRDefault="00D653D7"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893" w:dyaOrig="1392">
                <v:shape id="_x0000_i1037" type="#_x0000_t75" style="width:49.5pt;height:75pt" o:ole="">
                  <v:imagedata r:id="rId41" o:title=""/>
                </v:shape>
                <o:OLEObject Type="Embed" ProgID="ChemDraw.Document.6.0" ShapeID="_x0000_i1037" DrawAspect="Content" ObjectID="_1601534358" r:id="rId42"/>
              </w:object>
            </w:r>
          </w:p>
          <w:p w:rsidR="00A96FB2" w:rsidRPr="00F934D6" w:rsidRDefault="00A96FB2" w:rsidP="00ED6CF4">
            <w:pPr>
              <w:spacing w:after="0" w:line="240" w:lineRule="auto"/>
              <w:ind w:left="0"/>
              <w:jc w:val="center"/>
              <w:rPr>
                <w:rFonts w:ascii="Times New Roman" w:hAnsi="Times New Roman"/>
                <w:sz w:val="28"/>
                <w:szCs w:val="28"/>
                <w:lang w:val="en-US"/>
              </w:rPr>
            </w:pPr>
            <w:r w:rsidRPr="00F934D6">
              <w:rPr>
                <w:rFonts w:ascii="Times New Roman" w:hAnsi="Times New Roman"/>
                <w:sz w:val="28"/>
                <w:szCs w:val="28"/>
                <w:lang w:val="en-US"/>
              </w:rPr>
              <w:t>2</w:t>
            </w:r>
          </w:p>
        </w:tc>
        <w:tc>
          <w:tcPr>
            <w:tcW w:w="2280" w:type="dxa"/>
            <w:shd w:val="clear" w:color="auto" w:fill="auto"/>
            <w:vAlign w:val="center"/>
          </w:tcPr>
          <w:p w:rsidR="00D653D7" w:rsidRDefault="00D653D7"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1192" w:dyaOrig="680">
                <v:shape id="_x0000_i1038" type="#_x0000_t75" style="width:84pt;height:48pt" o:ole="">
                  <v:imagedata r:id="rId43" o:title=""/>
                </v:shape>
                <o:OLEObject Type="Embed" ProgID="ChemDraw.Document.6.0" ShapeID="_x0000_i1038" DrawAspect="Content" ObjectID="_1601534359" r:id="rId44"/>
              </w:object>
            </w:r>
          </w:p>
          <w:p w:rsidR="00A96FB2" w:rsidRPr="00F934D6" w:rsidRDefault="00F934D6"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lang w:val="en-US"/>
              </w:rPr>
              <w:t>4</w:t>
            </w:r>
            <w:r w:rsidRPr="00F934D6">
              <w:rPr>
                <w:rFonts w:ascii="Times New Roman" w:hAnsi="Times New Roman"/>
                <w:sz w:val="28"/>
                <w:szCs w:val="28"/>
              </w:rPr>
              <w:t>а</w:t>
            </w:r>
          </w:p>
        </w:tc>
        <w:tc>
          <w:tcPr>
            <w:tcW w:w="3120" w:type="dxa"/>
            <w:shd w:val="clear" w:color="auto" w:fill="auto"/>
            <w:vAlign w:val="center"/>
          </w:tcPr>
          <w:p w:rsidR="00D653D7" w:rsidRDefault="00D653D7"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object w:dxaOrig="1256" w:dyaOrig="1692">
                <v:shape id="_x0000_i1039" type="#_x0000_t75" style="width:65.25pt;height:87.75pt" o:ole="">
                  <v:imagedata r:id="rId45" o:title=""/>
                </v:shape>
                <o:OLEObject Type="Embed" ProgID="ChemDraw.Document.6.0" ShapeID="_x0000_i1039" DrawAspect="Content" ObjectID="_1601534360" r:id="rId46"/>
              </w:object>
            </w:r>
          </w:p>
          <w:p w:rsidR="00A96FB2" w:rsidRPr="00F934D6" w:rsidRDefault="00A96FB2" w:rsidP="00ED6CF4">
            <w:pPr>
              <w:spacing w:after="0" w:line="240" w:lineRule="auto"/>
              <w:ind w:left="0"/>
              <w:jc w:val="center"/>
              <w:rPr>
                <w:rFonts w:ascii="Times New Roman" w:hAnsi="Times New Roman"/>
                <w:sz w:val="28"/>
                <w:szCs w:val="28"/>
              </w:rPr>
            </w:pPr>
            <w:r w:rsidRPr="00F934D6">
              <w:rPr>
                <w:rFonts w:ascii="Times New Roman" w:hAnsi="Times New Roman"/>
                <w:sz w:val="28"/>
                <w:szCs w:val="28"/>
              </w:rPr>
              <w:t>5в</w:t>
            </w:r>
          </w:p>
        </w:tc>
        <w:tc>
          <w:tcPr>
            <w:tcW w:w="1544" w:type="dxa"/>
            <w:shd w:val="clear" w:color="auto" w:fill="auto"/>
            <w:vAlign w:val="center"/>
          </w:tcPr>
          <w:p w:rsidR="00A96FB2" w:rsidRPr="00BA2592" w:rsidRDefault="00BA2592" w:rsidP="00ED6CF4">
            <w:pPr>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57</w:t>
            </w:r>
          </w:p>
        </w:tc>
      </w:tr>
    </w:tbl>
    <w:p w:rsidR="00A96FB2" w:rsidRPr="007D6961" w:rsidRDefault="00A96FB2" w:rsidP="00E81AC3">
      <w:pPr>
        <w:spacing w:after="0" w:line="240" w:lineRule="auto"/>
        <w:ind w:left="0" w:firstLine="709"/>
        <w:jc w:val="both"/>
        <w:rPr>
          <w:rFonts w:ascii="Times New Roman" w:hAnsi="Times New Roman"/>
          <w:b/>
          <w:sz w:val="28"/>
          <w:szCs w:val="28"/>
          <w:lang w:val="en-US"/>
        </w:rPr>
      </w:pPr>
    </w:p>
    <w:p w:rsidR="00A96FB2" w:rsidRPr="00B34436" w:rsidRDefault="00A96FB2" w:rsidP="00E81AC3">
      <w:pPr>
        <w:spacing w:after="0" w:line="240" w:lineRule="auto"/>
        <w:ind w:left="0" w:firstLine="709"/>
        <w:jc w:val="both"/>
        <w:rPr>
          <w:rFonts w:ascii="Times New Roman" w:hAnsi="Times New Roman"/>
          <w:sz w:val="28"/>
          <w:szCs w:val="28"/>
        </w:rPr>
      </w:pPr>
      <w:r w:rsidRPr="00B34436">
        <w:rPr>
          <w:rFonts w:ascii="Times New Roman" w:hAnsi="Times New Roman"/>
          <w:sz w:val="28"/>
          <w:szCs w:val="28"/>
        </w:rPr>
        <w:t>В вышеуказанных условиях (табл. 1) полифторалканолы 3, 4</w:t>
      </w:r>
      <w:r w:rsidR="00F934D6" w:rsidRPr="00B34436">
        <w:rPr>
          <w:rFonts w:ascii="Times New Roman" w:hAnsi="Times New Roman"/>
          <w:sz w:val="28"/>
          <w:szCs w:val="28"/>
        </w:rPr>
        <w:t>, 4а</w:t>
      </w:r>
      <w:r w:rsidRPr="00B34436">
        <w:rPr>
          <w:rFonts w:ascii="Times New Roman" w:hAnsi="Times New Roman"/>
          <w:sz w:val="28"/>
          <w:szCs w:val="28"/>
        </w:rPr>
        <w:t xml:space="preserve"> реагируют с 2-хлор-1,3,2-диоксафосфоринанами 5 и 6, образуя 2-полифторалкокси-</w:t>
      </w:r>
      <w:r w:rsidRPr="00B34436">
        <w:rPr>
          <w:rFonts w:ascii="Times New Roman" w:hAnsi="Times New Roman"/>
          <w:bCs/>
          <w:sz w:val="28"/>
          <w:szCs w:val="28"/>
        </w:rPr>
        <w:t>1,3,2-диокса</w:t>
      </w:r>
      <w:r w:rsidRPr="00B34436">
        <w:rPr>
          <w:rFonts w:ascii="Times New Roman" w:hAnsi="Times New Roman"/>
          <w:sz w:val="28"/>
          <w:szCs w:val="28"/>
        </w:rPr>
        <w:t>фосфоринаны 7а-в с выходом 48-72% (</w:t>
      </w:r>
      <w:r w:rsidR="006517D0">
        <w:rPr>
          <w:rFonts w:ascii="Times New Roman" w:hAnsi="Times New Roman"/>
          <w:sz w:val="28"/>
          <w:szCs w:val="28"/>
        </w:rPr>
        <w:t xml:space="preserve">рисунок </w:t>
      </w:r>
      <w:r w:rsidR="007578C1" w:rsidRPr="00B34436">
        <w:rPr>
          <w:rFonts w:ascii="Times New Roman" w:hAnsi="Times New Roman"/>
          <w:sz w:val="28"/>
          <w:szCs w:val="28"/>
        </w:rPr>
        <w:t xml:space="preserve"> 4, </w:t>
      </w:r>
      <w:r w:rsidRPr="00B34436">
        <w:rPr>
          <w:rFonts w:ascii="Times New Roman" w:hAnsi="Times New Roman"/>
          <w:sz w:val="28"/>
          <w:szCs w:val="28"/>
        </w:rPr>
        <w:t xml:space="preserve">таблица </w:t>
      </w:r>
      <w:r w:rsidR="007578C1" w:rsidRPr="00B34436">
        <w:rPr>
          <w:rFonts w:ascii="Times New Roman" w:hAnsi="Times New Roman"/>
          <w:sz w:val="28"/>
          <w:szCs w:val="28"/>
        </w:rPr>
        <w:t>3</w:t>
      </w:r>
      <w:r w:rsidRPr="00B34436">
        <w:rPr>
          <w:rFonts w:ascii="Times New Roman" w:hAnsi="Times New Roman"/>
          <w:sz w:val="28"/>
          <w:szCs w:val="28"/>
        </w:rPr>
        <w:t>).</w:t>
      </w:r>
    </w:p>
    <w:p w:rsidR="00A96FB2" w:rsidRPr="007D6961" w:rsidRDefault="00A96FB2" w:rsidP="00E81AC3">
      <w:pPr>
        <w:spacing w:after="0" w:line="240" w:lineRule="auto"/>
        <w:ind w:left="0" w:firstLine="709"/>
        <w:jc w:val="center"/>
        <w:rPr>
          <w:rFonts w:ascii="Times New Roman" w:hAnsi="Times New Roman"/>
          <w:b/>
          <w:sz w:val="28"/>
          <w:szCs w:val="28"/>
        </w:rPr>
      </w:pPr>
    </w:p>
    <w:p w:rsidR="00A96FB2" w:rsidRDefault="004229D1" w:rsidP="00E81AC3">
      <w:pPr>
        <w:spacing w:after="0" w:line="240" w:lineRule="auto"/>
        <w:ind w:left="0" w:firstLine="709"/>
        <w:jc w:val="center"/>
        <w:rPr>
          <w:rFonts w:ascii="Times New Roman" w:hAnsi="Times New Roman"/>
          <w:sz w:val="28"/>
          <w:szCs w:val="28"/>
        </w:rPr>
      </w:pPr>
      <w:r w:rsidRPr="007D6961">
        <w:rPr>
          <w:rFonts w:ascii="Times New Roman" w:hAnsi="Times New Roman"/>
          <w:sz w:val="28"/>
          <w:szCs w:val="28"/>
        </w:rPr>
        <w:object w:dxaOrig="6936" w:dyaOrig="2112">
          <v:shape id="_x0000_i1040" type="#_x0000_t75" style="width:408.75pt;height:124.5pt" o:ole="">
            <v:imagedata r:id="rId47" o:title=""/>
          </v:shape>
          <o:OLEObject Type="Embed" ProgID="ChemDraw.Document.6.0" ShapeID="_x0000_i1040" DrawAspect="Content" ObjectID="_1601534361" r:id="rId48"/>
        </w:object>
      </w:r>
    </w:p>
    <w:p w:rsidR="00282AAA" w:rsidRDefault="00282AAA" w:rsidP="00282AAA">
      <w:pPr>
        <w:spacing w:after="0" w:line="240" w:lineRule="auto"/>
        <w:ind w:left="0" w:firstLine="709"/>
        <w:jc w:val="center"/>
        <w:rPr>
          <w:rFonts w:ascii="Times New Roman" w:hAnsi="Times New Roman"/>
          <w:sz w:val="28"/>
          <w:szCs w:val="28"/>
        </w:rPr>
      </w:pPr>
    </w:p>
    <w:p w:rsidR="00282AAA" w:rsidRDefault="006517D0" w:rsidP="00BB66F8">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4</w:t>
      </w:r>
      <w:r w:rsidR="00813FDB">
        <w:rPr>
          <w:rFonts w:ascii="Times New Roman" w:hAnsi="Times New Roman"/>
          <w:sz w:val="28"/>
          <w:szCs w:val="28"/>
        </w:rPr>
        <w:t xml:space="preserve"> - С</w:t>
      </w:r>
      <w:r w:rsidR="00282AAA">
        <w:rPr>
          <w:rFonts w:ascii="Times New Roman" w:hAnsi="Times New Roman"/>
          <w:sz w:val="28"/>
          <w:szCs w:val="28"/>
        </w:rPr>
        <w:t xml:space="preserve">хема реакции </w:t>
      </w:r>
      <w:r w:rsidR="00282AAA" w:rsidRPr="001D4EE7">
        <w:rPr>
          <w:rFonts w:ascii="Times New Roman" w:hAnsi="Times New Roman"/>
          <w:sz w:val="28"/>
          <w:szCs w:val="28"/>
        </w:rPr>
        <w:t>2-хлор-1,3,2-диоксафосфолан</w:t>
      </w:r>
      <w:r w:rsidR="00282AAA">
        <w:rPr>
          <w:rFonts w:ascii="Times New Roman" w:hAnsi="Times New Roman"/>
          <w:sz w:val="28"/>
          <w:szCs w:val="28"/>
        </w:rPr>
        <w:t>ов</w:t>
      </w:r>
      <w:r w:rsidR="00282AAA" w:rsidRPr="001D4EE7">
        <w:rPr>
          <w:rFonts w:ascii="Times New Roman" w:hAnsi="Times New Roman"/>
          <w:sz w:val="28"/>
          <w:szCs w:val="28"/>
        </w:rPr>
        <w:t xml:space="preserve"> </w:t>
      </w:r>
      <w:r w:rsidR="00282AAA">
        <w:rPr>
          <w:rFonts w:ascii="Times New Roman" w:hAnsi="Times New Roman"/>
          <w:sz w:val="28"/>
          <w:szCs w:val="28"/>
        </w:rPr>
        <w:t>5, 6</w:t>
      </w:r>
      <w:r w:rsidR="00282AAA" w:rsidRPr="001D4EE7">
        <w:rPr>
          <w:rFonts w:ascii="Times New Roman" w:hAnsi="Times New Roman"/>
          <w:sz w:val="28"/>
          <w:szCs w:val="28"/>
        </w:rPr>
        <w:t xml:space="preserve"> </w:t>
      </w:r>
      <w:r w:rsidR="00282AAA">
        <w:rPr>
          <w:rFonts w:ascii="Times New Roman" w:hAnsi="Times New Roman"/>
          <w:sz w:val="28"/>
          <w:szCs w:val="28"/>
        </w:rPr>
        <w:t>с</w:t>
      </w:r>
      <w:r w:rsidR="00282AAA" w:rsidRPr="001D4EE7">
        <w:rPr>
          <w:rFonts w:ascii="Times New Roman" w:hAnsi="Times New Roman"/>
          <w:sz w:val="28"/>
          <w:szCs w:val="28"/>
        </w:rPr>
        <w:t xml:space="preserve"> полифторалканолами 3, 4</w:t>
      </w:r>
    </w:p>
    <w:p w:rsidR="00F876CA" w:rsidRDefault="00F876CA" w:rsidP="00F876CA">
      <w:pPr>
        <w:spacing w:after="0" w:line="240" w:lineRule="auto"/>
        <w:ind w:left="0" w:firstLine="709"/>
        <w:jc w:val="center"/>
        <w:rPr>
          <w:rFonts w:ascii="Times New Roman" w:hAnsi="Times New Roman"/>
          <w:b/>
          <w:sz w:val="28"/>
          <w:szCs w:val="28"/>
        </w:rPr>
      </w:pPr>
    </w:p>
    <w:p w:rsidR="00F876CA" w:rsidRPr="007578C1" w:rsidRDefault="00F876CA" w:rsidP="00F56299">
      <w:pPr>
        <w:spacing w:after="0" w:line="240" w:lineRule="auto"/>
        <w:ind w:left="0"/>
        <w:jc w:val="both"/>
        <w:rPr>
          <w:rFonts w:ascii="Times New Roman" w:hAnsi="Times New Roman"/>
          <w:sz w:val="28"/>
          <w:szCs w:val="28"/>
        </w:rPr>
      </w:pPr>
      <w:r w:rsidRPr="007578C1">
        <w:rPr>
          <w:rFonts w:ascii="Times New Roman" w:hAnsi="Times New Roman"/>
          <w:sz w:val="28"/>
          <w:szCs w:val="28"/>
        </w:rPr>
        <w:t xml:space="preserve">Таблица </w:t>
      </w:r>
      <w:r w:rsidR="007578C1">
        <w:rPr>
          <w:rFonts w:ascii="Times New Roman" w:hAnsi="Times New Roman"/>
          <w:sz w:val="28"/>
          <w:szCs w:val="28"/>
        </w:rPr>
        <w:t>3</w:t>
      </w:r>
      <w:r w:rsidRPr="007578C1">
        <w:rPr>
          <w:rFonts w:ascii="Times New Roman" w:hAnsi="Times New Roman"/>
          <w:sz w:val="28"/>
          <w:szCs w:val="28"/>
        </w:rPr>
        <w:t xml:space="preserve"> </w:t>
      </w:r>
      <w:r w:rsidR="007578C1">
        <w:rPr>
          <w:rFonts w:ascii="Times New Roman" w:hAnsi="Times New Roman"/>
          <w:sz w:val="28"/>
          <w:szCs w:val="28"/>
        </w:rPr>
        <w:t xml:space="preserve">- </w:t>
      </w:r>
      <w:r w:rsidRPr="007578C1">
        <w:rPr>
          <w:rFonts w:ascii="Times New Roman" w:hAnsi="Times New Roman"/>
          <w:sz w:val="28"/>
          <w:szCs w:val="28"/>
        </w:rPr>
        <w:t>Синтез 2-полифторалкокси-</w:t>
      </w:r>
      <w:r w:rsidRPr="007578C1">
        <w:rPr>
          <w:rFonts w:ascii="Times New Roman" w:hAnsi="Times New Roman"/>
          <w:bCs/>
          <w:sz w:val="28"/>
          <w:szCs w:val="28"/>
        </w:rPr>
        <w:t>1,3,2-диокса</w:t>
      </w:r>
      <w:r w:rsidRPr="007578C1">
        <w:rPr>
          <w:rFonts w:ascii="Times New Roman" w:hAnsi="Times New Roman"/>
          <w:sz w:val="28"/>
          <w:szCs w:val="28"/>
        </w:rPr>
        <w:t>фосфоринанов 7</w:t>
      </w:r>
      <w:r w:rsidRPr="007578C1">
        <w:rPr>
          <w:rFonts w:ascii="Times New Roman" w:hAnsi="Times New Roman"/>
          <w:sz w:val="28"/>
          <w:szCs w:val="28"/>
          <w:lang w:val="pt-BR"/>
        </w:rPr>
        <w:t>a</w:t>
      </w:r>
      <w:r w:rsidRPr="007578C1">
        <w:rPr>
          <w:rFonts w:ascii="Times New Roman" w:hAnsi="Times New Roman"/>
          <w:sz w:val="28"/>
          <w:szCs w:val="28"/>
        </w:rPr>
        <w:t>-в</w:t>
      </w:r>
    </w:p>
    <w:p w:rsidR="00A96FB2" w:rsidRPr="00F876CA" w:rsidRDefault="00A96FB2" w:rsidP="00E81AC3">
      <w:pPr>
        <w:spacing w:after="0" w:line="240" w:lineRule="auto"/>
        <w:ind w:left="0" w:firstLine="709"/>
        <w:jc w:val="center"/>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2280"/>
        <w:gridCol w:w="3120"/>
        <w:gridCol w:w="1544"/>
      </w:tblGrid>
      <w:tr w:rsidR="00A96FB2" w:rsidRPr="00B34436" w:rsidTr="00F876CA">
        <w:tc>
          <w:tcPr>
            <w:tcW w:w="2520" w:type="dxa"/>
            <w:shd w:val="clear" w:color="auto" w:fill="auto"/>
          </w:tcPr>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lang w:val="en-US"/>
              </w:rPr>
              <w:t>X</w:t>
            </w:r>
            <w:r w:rsidRPr="00B34436">
              <w:rPr>
                <w:rFonts w:ascii="Times New Roman" w:hAnsi="Times New Roman"/>
                <w:sz w:val="28"/>
                <w:szCs w:val="28"/>
              </w:rPr>
              <w:t>лорфосфоринан</w:t>
            </w:r>
          </w:p>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5, 6</w:t>
            </w:r>
          </w:p>
        </w:tc>
        <w:tc>
          <w:tcPr>
            <w:tcW w:w="2280" w:type="dxa"/>
            <w:shd w:val="clear" w:color="auto" w:fill="auto"/>
          </w:tcPr>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Фторалканол</w:t>
            </w:r>
          </w:p>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3, 4</w:t>
            </w:r>
          </w:p>
        </w:tc>
        <w:tc>
          <w:tcPr>
            <w:tcW w:w="3120" w:type="dxa"/>
            <w:shd w:val="clear" w:color="auto" w:fill="auto"/>
          </w:tcPr>
          <w:p w:rsidR="00A96FB2" w:rsidRPr="00B34436" w:rsidRDefault="00A96FB2"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t xml:space="preserve">Фосфоринан </w:t>
            </w:r>
          </w:p>
          <w:p w:rsidR="00A96FB2" w:rsidRPr="00B34436" w:rsidRDefault="00A96FB2"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t>7</w:t>
            </w:r>
            <w:r w:rsidRPr="00B34436">
              <w:rPr>
                <w:rFonts w:ascii="Times New Roman" w:hAnsi="Times New Roman"/>
                <w:sz w:val="28"/>
                <w:szCs w:val="28"/>
                <w:lang w:val="en-US"/>
              </w:rPr>
              <w:t>a</w:t>
            </w:r>
            <w:r w:rsidRPr="00B34436">
              <w:rPr>
                <w:rFonts w:ascii="Times New Roman" w:hAnsi="Times New Roman"/>
                <w:sz w:val="28"/>
                <w:szCs w:val="28"/>
              </w:rPr>
              <w:t>-в</w:t>
            </w:r>
          </w:p>
        </w:tc>
        <w:tc>
          <w:tcPr>
            <w:tcW w:w="1544" w:type="dxa"/>
            <w:shd w:val="clear" w:color="auto" w:fill="auto"/>
          </w:tcPr>
          <w:p w:rsidR="00A96FB2" w:rsidRPr="00B34436" w:rsidRDefault="00A96FB2" w:rsidP="007578C1">
            <w:pPr>
              <w:spacing w:after="0" w:line="240" w:lineRule="auto"/>
              <w:ind w:left="0" w:firstLine="18"/>
              <w:jc w:val="center"/>
              <w:rPr>
                <w:rFonts w:ascii="Times New Roman" w:hAnsi="Times New Roman"/>
                <w:sz w:val="28"/>
                <w:szCs w:val="28"/>
              </w:rPr>
            </w:pPr>
            <w:r w:rsidRPr="00B34436">
              <w:rPr>
                <w:rFonts w:ascii="Times New Roman" w:hAnsi="Times New Roman"/>
                <w:sz w:val="28"/>
                <w:szCs w:val="28"/>
              </w:rPr>
              <w:t>Выход, %</w:t>
            </w:r>
          </w:p>
        </w:tc>
      </w:tr>
      <w:tr w:rsidR="00A96FB2" w:rsidRPr="00B34436" w:rsidTr="00F876CA">
        <w:tc>
          <w:tcPr>
            <w:tcW w:w="2520" w:type="dxa"/>
            <w:shd w:val="clear" w:color="auto" w:fill="auto"/>
            <w:vAlign w:val="center"/>
          </w:tcPr>
          <w:p w:rsidR="004229D1"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object w:dxaOrig="1015" w:dyaOrig="1270">
                <v:shape id="_x0000_i1041" type="#_x0000_t75" style="width:51.75pt;height:63.75pt" o:ole="">
                  <v:imagedata r:id="rId49" o:title=""/>
                </v:shape>
                <o:OLEObject Type="Embed" ProgID="ChemDraw.Document.6.0" ShapeID="_x0000_i1041" DrawAspect="Content" ObjectID="_1601534362" r:id="rId50"/>
              </w:object>
            </w:r>
          </w:p>
          <w:p w:rsidR="00A96FB2" w:rsidRPr="00B34436" w:rsidRDefault="00A96FB2" w:rsidP="007578C1">
            <w:pPr>
              <w:spacing w:after="0" w:line="240" w:lineRule="auto"/>
              <w:ind w:left="0"/>
              <w:jc w:val="center"/>
              <w:rPr>
                <w:rFonts w:ascii="Times New Roman" w:hAnsi="Times New Roman"/>
                <w:sz w:val="28"/>
                <w:szCs w:val="28"/>
                <w:lang w:val="en-US"/>
              </w:rPr>
            </w:pPr>
            <w:r w:rsidRPr="00B34436">
              <w:rPr>
                <w:rFonts w:ascii="Times New Roman" w:hAnsi="Times New Roman"/>
                <w:sz w:val="28"/>
                <w:szCs w:val="28"/>
                <w:lang w:val="en-US"/>
              </w:rPr>
              <w:t>5</w:t>
            </w:r>
          </w:p>
        </w:tc>
        <w:tc>
          <w:tcPr>
            <w:tcW w:w="2280" w:type="dxa"/>
            <w:shd w:val="clear" w:color="auto" w:fill="auto"/>
            <w:vAlign w:val="center"/>
          </w:tcPr>
          <w:p w:rsidR="00A96FB2" w:rsidRPr="00B34436" w:rsidRDefault="00A96FB2" w:rsidP="007578C1">
            <w:pPr>
              <w:spacing w:after="0" w:line="240" w:lineRule="auto"/>
              <w:ind w:left="0"/>
              <w:jc w:val="center"/>
              <w:rPr>
                <w:rFonts w:ascii="Times New Roman" w:hAnsi="Times New Roman"/>
                <w:sz w:val="28"/>
                <w:szCs w:val="28"/>
                <w:lang w:val="en-US"/>
              </w:rPr>
            </w:pPr>
            <w:r w:rsidRPr="00B34436">
              <w:rPr>
                <w:rFonts w:ascii="Times New Roman" w:hAnsi="Times New Roman"/>
                <w:sz w:val="28"/>
                <w:szCs w:val="28"/>
              </w:rPr>
              <w:t>3</w:t>
            </w:r>
          </w:p>
        </w:tc>
        <w:tc>
          <w:tcPr>
            <w:tcW w:w="3120" w:type="dxa"/>
            <w:shd w:val="clear" w:color="auto" w:fill="auto"/>
            <w:vAlign w:val="center"/>
          </w:tcPr>
          <w:p w:rsidR="004229D1" w:rsidRDefault="00E7185F"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object w:dxaOrig="1459" w:dyaOrig="1690">
                <v:shape id="_x0000_i1042" type="#_x0000_t75" style="width:69pt;height:79.5pt" o:ole="">
                  <v:imagedata r:id="rId51" o:title=""/>
                </v:shape>
                <o:OLEObject Type="Embed" ProgID="ChemDraw.Document.6.0" ShapeID="_x0000_i1042" DrawAspect="Content" ObjectID="_1601534363" r:id="rId52"/>
              </w:object>
            </w:r>
          </w:p>
          <w:p w:rsidR="00A96FB2" w:rsidRPr="00B34436" w:rsidRDefault="00A96FB2" w:rsidP="007578C1">
            <w:pPr>
              <w:spacing w:after="0" w:line="240" w:lineRule="auto"/>
              <w:ind w:left="0" w:firstLine="20"/>
              <w:jc w:val="center"/>
              <w:rPr>
                <w:rFonts w:ascii="Times New Roman" w:hAnsi="Times New Roman"/>
                <w:sz w:val="28"/>
                <w:szCs w:val="28"/>
                <w:lang w:val="en-US"/>
              </w:rPr>
            </w:pPr>
            <w:r w:rsidRPr="00B34436">
              <w:rPr>
                <w:rFonts w:ascii="Times New Roman" w:hAnsi="Times New Roman"/>
                <w:sz w:val="28"/>
                <w:szCs w:val="28"/>
                <w:lang w:val="en-US"/>
              </w:rPr>
              <w:t>7a</w:t>
            </w:r>
          </w:p>
        </w:tc>
        <w:tc>
          <w:tcPr>
            <w:tcW w:w="1544" w:type="dxa"/>
            <w:shd w:val="clear" w:color="auto" w:fill="auto"/>
            <w:vAlign w:val="center"/>
          </w:tcPr>
          <w:p w:rsidR="00A96FB2" w:rsidRPr="00B34436" w:rsidRDefault="00A96FB2" w:rsidP="007578C1">
            <w:pPr>
              <w:spacing w:after="0" w:line="240" w:lineRule="auto"/>
              <w:ind w:left="0" w:firstLine="18"/>
              <w:jc w:val="center"/>
              <w:rPr>
                <w:rFonts w:ascii="Times New Roman" w:hAnsi="Times New Roman"/>
                <w:sz w:val="28"/>
                <w:szCs w:val="28"/>
                <w:lang w:val="en-US"/>
              </w:rPr>
            </w:pPr>
            <w:r w:rsidRPr="00B34436">
              <w:rPr>
                <w:rFonts w:ascii="Times New Roman" w:hAnsi="Times New Roman"/>
                <w:sz w:val="28"/>
                <w:szCs w:val="28"/>
              </w:rPr>
              <w:t>72</w:t>
            </w:r>
          </w:p>
        </w:tc>
      </w:tr>
      <w:tr w:rsidR="00A96FB2" w:rsidRPr="00B34436" w:rsidTr="00F876CA">
        <w:tc>
          <w:tcPr>
            <w:tcW w:w="2520" w:type="dxa"/>
            <w:shd w:val="clear" w:color="auto" w:fill="auto"/>
            <w:vAlign w:val="center"/>
          </w:tcPr>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5</w:t>
            </w:r>
          </w:p>
        </w:tc>
        <w:tc>
          <w:tcPr>
            <w:tcW w:w="2280" w:type="dxa"/>
            <w:shd w:val="clear" w:color="auto" w:fill="auto"/>
            <w:vAlign w:val="center"/>
          </w:tcPr>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4</w:t>
            </w:r>
          </w:p>
        </w:tc>
        <w:tc>
          <w:tcPr>
            <w:tcW w:w="3120" w:type="dxa"/>
            <w:shd w:val="clear" w:color="auto" w:fill="auto"/>
            <w:vAlign w:val="center"/>
          </w:tcPr>
          <w:p w:rsidR="004229D1" w:rsidRDefault="00E7185F"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object w:dxaOrig="1899" w:dyaOrig="1700">
                <v:shape id="_x0000_i1043" type="#_x0000_t75" style="width:88.5pt;height:78.75pt" o:ole="">
                  <v:imagedata r:id="rId53" o:title=""/>
                </v:shape>
                <o:OLEObject Type="Embed" ProgID="ChemDraw.Document.6.0" ShapeID="_x0000_i1043" DrawAspect="Content" ObjectID="_1601534364" r:id="rId54"/>
              </w:object>
            </w:r>
          </w:p>
          <w:p w:rsidR="00A96FB2" w:rsidRPr="00B34436" w:rsidRDefault="00A96FB2"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t>7б</w:t>
            </w:r>
          </w:p>
        </w:tc>
        <w:tc>
          <w:tcPr>
            <w:tcW w:w="1544" w:type="dxa"/>
            <w:shd w:val="clear" w:color="auto" w:fill="auto"/>
            <w:vAlign w:val="center"/>
          </w:tcPr>
          <w:p w:rsidR="00A96FB2" w:rsidRPr="00B34436" w:rsidRDefault="00A96FB2" w:rsidP="007578C1">
            <w:pPr>
              <w:spacing w:after="0" w:line="240" w:lineRule="auto"/>
              <w:ind w:left="0" w:firstLine="18"/>
              <w:jc w:val="center"/>
              <w:rPr>
                <w:rFonts w:ascii="Times New Roman" w:hAnsi="Times New Roman"/>
                <w:sz w:val="28"/>
                <w:szCs w:val="28"/>
              </w:rPr>
            </w:pPr>
            <w:r w:rsidRPr="00B34436">
              <w:rPr>
                <w:rFonts w:ascii="Times New Roman" w:hAnsi="Times New Roman"/>
                <w:sz w:val="28"/>
                <w:szCs w:val="28"/>
              </w:rPr>
              <w:t>72</w:t>
            </w:r>
          </w:p>
        </w:tc>
      </w:tr>
      <w:tr w:rsidR="00A96FB2" w:rsidRPr="00B34436" w:rsidTr="00F876CA">
        <w:tc>
          <w:tcPr>
            <w:tcW w:w="2520" w:type="dxa"/>
            <w:shd w:val="clear" w:color="auto" w:fill="auto"/>
            <w:vAlign w:val="center"/>
          </w:tcPr>
          <w:p w:rsidR="004229D1"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object w:dxaOrig="1385" w:dyaOrig="1457">
                <v:shape id="_x0000_i1044" type="#_x0000_t75" style="width:69pt;height:72.75pt" o:ole="">
                  <v:imagedata r:id="rId55" o:title=""/>
                </v:shape>
                <o:OLEObject Type="Embed" ProgID="ChemDraw.Document.6.0" ShapeID="_x0000_i1044" DrawAspect="Content" ObjectID="_1601534365" r:id="rId56"/>
              </w:object>
            </w:r>
          </w:p>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6</w:t>
            </w:r>
          </w:p>
        </w:tc>
        <w:tc>
          <w:tcPr>
            <w:tcW w:w="2280" w:type="dxa"/>
            <w:shd w:val="clear" w:color="auto" w:fill="auto"/>
            <w:vAlign w:val="center"/>
          </w:tcPr>
          <w:p w:rsidR="00A96FB2" w:rsidRPr="00B34436" w:rsidRDefault="00A96FB2" w:rsidP="007578C1">
            <w:pPr>
              <w:spacing w:after="0" w:line="240" w:lineRule="auto"/>
              <w:ind w:left="0"/>
              <w:jc w:val="center"/>
              <w:rPr>
                <w:rFonts w:ascii="Times New Roman" w:hAnsi="Times New Roman"/>
                <w:sz w:val="28"/>
                <w:szCs w:val="28"/>
              </w:rPr>
            </w:pPr>
            <w:r w:rsidRPr="00B34436">
              <w:rPr>
                <w:rFonts w:ascii="Times New Roman" w:hAnsi="Times New Roman"/>
                <w:sz w:val="28"/>
                <w:szCs w:val="28"/>
              </w:rPr>
              <w:t>4</w:t>
            </w:r>
          </w:p>
        </w:tc>
        <w:tc>
          <w:tcPr>
            <w:tcW w:w="3120" w:type="dxa"/>
            <w:shd w:val="clear" w:color="auto" w:fill="auto"/>
            <w:vAlign w:val="center"/>
          </w:tcPr>
          <w:p w:rsidR="004229D1" w:rsidRDefault="00E7185F"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object w:dxaOrig="2108" w:dyaOrig="1767">
                <v:shape id="_x0000_i1045" type="#_x0000_t75" style="width:96pt;height:81pt" o:ole="">
                  <v:imagedata r:id="rId57" o:title=""/>
                </v:shape>
                <o:OLEObject Type="Embed" ProgID="ChemDraw.Document.6.0" ShapeID="_x0000_i1045" DrawAspect="Content" ObjectID="_1601534366" r:id="rId58"/>
              </w:object>
            </w:r>
          </w:p>
          <w:p w:rsidR="00A96FB2" w:rsidRPr="00B34436" w:rsidRDefault="00A96FB2" w:rsidP="007578C1">
            <w:pPr>
              <w:spacing w:after="0" w:line="240" w:lineRule="auto"/>
              <w:ind w:left="0" w:firstLine="20"/>
              <w:jc w:val="center"/>
              <w:rPr>
                <w:rFonts w:ascii="Times New Roman" w:hAnsi="Times New Roman"/>
                <w:sz w:val="28"/>
                <w:szCs w:val="28"/>
              </w:rPr>
            </w:pPr>
            <w:r w:rsidRPr="00B34436">
              <w:rPr>
                <w:rFonts w:ascii="Times New Roman" w:hAnsi="Times New Roman"/>
                <w:sz w:val="28"/>
                <w:szCs w:val="28"/>
              </w:rPr>
              <w:t>7в</w:t>
            </w:r>
          </w:p>
        </w:tc>
        <w:tc>
          <w:tcPr>
            <w:tcW w:w="1544" w:type="dxa"/>
            <w:shd w:val="clear" w:color="auto" w:fill="auto"/>
            <w:vAlign w:val="center"/>
          </w:tcPr>
          <w:p w:rsidR="00A96FB2" w:rsidRPr="00B34436" w:rsidRDefault="00A96FB2" w:rsidP="007578C1">
            <w:pPr>
              <w:spacing w:after="0" w:line="240" w:lineRule="auto"/>
              <w:ind w:left="0" w:firstLine="18"/>
              <w:jc w:val="center"/>
              <w:rPr>
                <w:rFonts w:ascii="Times New Roman" w:hAnsi="Times New Roman"/>
                <w:sz w:val="28"/>
                <w:szCs w:val="28"/>
              </w:rPr>
            </w:pPr>
            <w:r w:rsidRPr="00B34436">
              <w:rPr>
                <w:rFonts w:ascii="Times New Roman" w:hAnsi="Times New Roman"/>
                <w:sz w:val="28"/>
                <w:szCs w:val="28"/>
              </w:rPr>
              <w:t>48</w:t>
            </w:r>
          </w:p>
        </w:tc>
      </w:tr>
    </w:tbl>
    <w:p w:rsidR="00A96FB2" w:rsidRDefault="00A96FB2" w:rsidP="00E81AC3">
      <w:pPr>
        <w:spacing w:after="0" w:line="240" w:lineRule="auto"/>
        <w:ind w:left="0" w:firstLine="709"/>
        <w:jc w:val="both"/>
        <w:rPr>
          <w:rFonts w:ascii="Times New Roman" w:hAnsi="Times New Roman"/>
          <w:sz w:val="28"/>
          <w:szCs w:val="28"/>
        </w:rPr>
      </w:pPr>
    </w:p>
    <w:p w:rsidR="00DD0186" w:rsidRPr="00D56286" w:rsidRDefault="00DD0186" w:rsidP="00DD0186">
      <w:pPr>
        <w:spacing w:after="0" w:line="240" w:lineRule="auto"/>
        <w:ind w:left="0" w:firstLine="709"/>
        <w:jc w:val="both"/>
        <w:rPr>
          <w:rFonts w:ascii="Times New Roman" w:hAnsi="Times New Roman"/>
          <w:sz w:val="28"/>
          <w:szCs w:val="28"/>
        </w:rPr>
      </w:pPr>
      <w:r w:rsidRPr="00D56286">
        <w:rPr>
          <w:rFonts w:ascii="Times New Roman" w:hAnsi="Times New Roman"/>
          <w:sz w:val="28"/>
          <w:szCs w:val="28"/>
        </w:rPr>
        <w:t xml:space="preserve">Кроме того, для синтеза полифторированных </w:t>
      </w:r>
      <w:r w:rsidRPr="00D56286">
        <w:rPr>
          <w:rFonts w:ascii="Times New Roman" w:hAnsi="Times New Roman"/>
          <w:bCs/>
          <w:sz w:val="28"/>
          <w:szCs w:val="28"/>
        </w:rPr>
        <w:t>1,3,2-диокса</w:t>
      </w:r>
      <w:r w:rsidRPr="00D56286">
        <w:rPr>
          <w:rFonts w:ascii="Times New Roman" w:hAnsi="Times New Roman"/>
          <w:sz w:val="28"/>
          <w:szCs w:val="28"/>
        </w:rPr>
        <w:t>фосфоринанов был использован другой подход, включающий на первой стадии получение 2,2,3,3,4,4,5,5-октафторпентилдихлорфосфита 8, который реагирует далее с 1,3-алкандиолами 9</w:t>
      </w:r>
      <w:r w:rsidRPr="00D56286">
        <w:rPr>
          <w:rFonts w:ascii="Times New Roman" w:hAnsi="Times New Roman"/>
          <w:sz w:val="28"/>
          <w:szCs w:val="28"/>
          <w:lang w:val="en-US"/>
        </w:rPr>
        <w:t>a</w:t>
      </w:r>
      <w:r w:rsidRPr="00D56286">
        <w:rPr>
          <w:rFonts w:ascii="Times New Roman" w:hAnsi="Times New Roman"/>
          <w:sz w:val="28"/>
          <w:szCs w:val="28"/>
        </w:rPr>
        <w:t xml:space="preserve">,б (система </w:t>
      </w:r>
      <w:r w:rsidRPr="00D56286">
        <w:rPr>
          <w:rFonts w:ascii="Times New Roman" w:hAnsi="Times New Roman"/>
          <w:sz w:val="28"/>
          <w:szCs w:val="28"/>
          <w:lang w:val="en-US"/>
        </w:rPr>
        <w:t>Py</w:t>
      </w:r>
      <w:r w:rsidRPr="00D56286">
        <w:rPr>
          <w:rFonts w:ascii="Times New Roman" w:hAnsi="Times New Roman"/>
          <w:sz w:val="28"/>
          <w:szCs w:val="28"/>
        </w:rPr>
        <w:t>/</w:t>
      </w:r>
      <w:r w:rsidRPr="00D56286">
        <w:rPr>
          <w:rFonts w:ascii="Times New Roman" w:hAnsi="Times New Roman"/>
          <w:sz w:val="28"/>
          <w:szCs w:val="28"/>
          <w:lang w:val="en-US"/>
        </w:rPr>
        <w:t>Et</w:t>
      </w:r>
      <w:r w:rsidRPr="00D56286">
        <w:rPr>
          <w:rFonts w:ascii="Times New Roman" w:hAnsi="Times New Roman"/>
          <w:sz w:val="28"/>
          <w:szCs w:val="28"/>
          <w:vertAlign w:val="subscript"/>
        </w:rPr>
        <w:t>2</w:t>
      </w:r>
      <w:r w:rsidRPr="00D56286">
        <w:rPr>
          <w:rFonts w:ascii="Times New Roman" w:hAnsi="Times New Roman"/>
          <w:sz w:val="28"/>
          <w:szCs w:val="28"/>
          <w:lang w:val="en-US"/>
        </w:rPr>
        <w:t>O</w:t>
      </w:r>
      <w:r w:rsidRPr="00D56286">
        <w:rPr>
          <w:rFonts w:ascii="Times New Roman" w:hAnsi="Times New Roman"/>
          <w:sz w:val="28"/>
          <w:szCs w:val="28"/>
        </w:rPr>
        <w:t xml:space="preserve">, –10 </w:t>
      </w:r>
      <w:r w:rsidRPr="00D56286">
        <w:rPr>
          <w:rFonts w:ascii="Times New Roman" w:hAnsi="Times New Roman"/>
          <w:sz w:val="28"/>
          <w:szCs w:val="28"/>
          <w:lang w:val="en-GB"/>
        </w:rPr>
        <w:sym w:font="Symbol" w:char="F0B8"/>
      </w:r>
      <w:r w:rsidRPr="00D56286">
        <w:rPr>
          <w:rFonts w:ascii="Times New Roman" w:hAnsi="Times New Roman"/>
          <w:sz w:val="28"/>
          <w:szCs w:val="28"/>
        </w:rPr>
        <w:t xml:space="preserve"> 25</w:t>
      </w:r>
      <w:r w:rsidRPr="00D56286">
        <w:rPr>
          <w:rFonts w:ascii="Times New Roman" w:hAnsi="Times New Roman"/>
          <w:sz w:val="28"/>
          <w:szCs w:val="28"/>
          <w:vertAlign w:val="superscript"/>
        </w:rPr>
        <w:t>о</w:t>
      </w:r>
      <w:r w:rsidRPr="00D56286">
        <w:rPr>
          <w:rFonts w:ascii="Times New Roman" w:hAnsi="Times New Roman"/>
          <w:sz w:val="28"/>
          <w:szCs w:val="28"/>
          <w:lang w:val="en-GB"/>
        </w:rPr>
        <w:t>C</w:t>
      </w:r>
      <w:r w:rsidRPr="00D56286">
        <w:rPr>
          <w:rFonts w:ascii="Times New Roman" w:hAnsi="Times New Roman"/>
          <w:sz w:val="28"/>
          <w:szCs w:val="28"/>
        </w:rPr>
        <w:t xml:space="preserve">, 5 ч), образуя  </w:t>
      </w:r>
      <w:r w:rsidRPr="00D56286">
        <w:rPr>
          <w:rFonts w:ascii="Times New Roman" w:hAnsi="Times New Roman"/>
          <w:bCs/>
          <w:sz w:val="28"/>
          <w:szCs w:val="28"/>
        </w:rPr>
        <w:t>диокса</w:t>
      </w:r>
      <w:r w:rsidRPr="00D56286">
        <w:rPr>
          <w:rFonts w:ascii="Times New Roman" w:hAnsi="Times New Roman"/>
          <w:sz w:val="28"/>
          <w:szCs w:val="28"/>
        </w:rPr>
        <w:t>фосфоринаны 7г, д с выходом 45 и 53%, соответственно (</w:t>
      </w:r>
      <w:r>
        <w:rPr>
          <w:rFonts w:ascii="Times New Roman" w:hAnsi="Times New Roman"/>
          <w:sz w:val="28"/>
          <w:szCs w:val="28"/>
        </w:rPr>
        <w:t>рисунок</w:t>
      </w:r>
      <w:r w:rsidRPr="00D56286">
        <w:rPr>
          <w:rFonts w:ascii="Times New Roman" w:hAnsi="Times New Roman"/>
          <w:sz w:val="28"/>
          <w:szCs w:val="28"/>
        </w:rPr>
        <w:t xml:space="preserve"> 5).</w:t>
      </w:r>
    </w:p>
    <w:p w:rsidR="00DD0186" w:rsidRDefault="004229D1" w:rsidP="00DD0186">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object w:dxaOrig="7191" w:dyaOrig="2223">
          <v:shape id="_x0000_i1046" type="#_x0000_t75" style="width:417.75pt;height:129pt" o:ole="">
            <v:imagedata r:id="rId59" o:title=""/>
          </v:shape>
          <o:OLEObject Type="Embed" ProgID="ChemDraw.Document.6.0" ShapeID="_x0000_i1046" DrawAspect="Content" ObjectID="_1601534367" r:id="rId60"/>
        </w:object>
      </w:r>
    </w:p>
    <w:p w:rsidR="00DD0186" w:rsidRDefault="00DD0186" w:rsidP="00DD0186">
      <w:pPr>
        <w:spacing w:after="0" w:line="240" w:lineRule="auto"/>
        <w:ind w:left="0"/>
        <w:jc w:val="both"/>
        <w:rPr>
          <w:rFonts w:ascii="Times New Roman" w:hAnsi="Times New Roman"/>
          <w:sz w:val="28"/>
          <w:szCs w:val="28"/>
        </w:rPr>
      </w:pPr>
    </w:p>
    <w:p w:rsidR="00DD0186" w:rsidRPr="00D56286" w:rsidRDefault="00DD0186" w:rsidP="00F80E54">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5 - С</w:t>
      </w:r>
      <w:r w:rsidRPr="00D56286">
        <w:rPr>
          <w:rFonts w:ascii="Times New Roman" w:hAnsi="Times New Roman"/>
          <w:sz w:val="28"/>
          <w:szCs w:val="28"/>
        </w:rPr>
        <w:t>хема синтеза 2-полифторалкокси-</w:t>
      </w:r>
      <w:r w:rsidRPr="00D56286">
        <w:rPr>
          <w:rFonts w:ascii="Times New Roman" w:hAnsi="Times New Roman"/>
          <w:bCs/>
          <w:sz w:val="28"/>
          <w:szCs w:val="28"/>
        </w:rPr>
        <w:t>1,3,2-диокса</w:t>
      </w:r>
      <w:r w:rsidRPr="00D56286">
        <w:rPr>
          <w:rFonts w:ascii="Times New Roman" w:hAnsi="Times New Roman"/>
          <w:sz w:val="28"/>
          <w:szCs w:val="28"/>
        </w:rPr>
        <w:t>фосфоринанов 7г, д</w:t>
      </w:r>
    </w:p>
    <w:p w:rsidR="00DD0186" w:rsidRPr="00DD0186" w:rsidRDefault="00DD0186" w:rsidP="00E81AC3">
      <w:pPr>
        <w:spacing w:after="0" w:line="240" w:lineRule="auto"/>
        <w:ind w:left="0" w:firstLine="709"/>
        <w:jc w:val="both"/>
        <w:rPr>
          <w:rFonts w:ascii="Times New Roman" w:hAnsi="Times New Roman"/>
          <w:sz w:val="28"/>
          <w:szCs w:val="28"/>
        </w:rPr>
      </w:pPr>
    </w:p>
    <w:p w:rsidR="00341391" w:rsidRDefault="00341391" w:rsidP="00E81AC3">
      <w:p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2.1.1 </w:t>
      </w:r>
      <w:r w:rsidRPr="007D6961">
        <w:rPr>
          <w:rFonts w:ascii="Times New Roman" w:hAnsi="Times New Roman"/>
          <w:sz w:val="28"/>
          <w:szCs w:val="28"/>
          <w:lang w:val="kk-KZ"/>
        </w:rPr>
        <w:t>Объекты</w:t>
      </w:r>
      <w:r w:rsidR="00EA57F5">
        <w:rPr>
          <w:rFonts w:ascii="Times New Roman" w:hAnsi="Times New Roman"/>
          <w:sz w:val="28"/>
          <w:szCs w:val="28"/>
          <w:lang w:val="kk-KZ"/>
        </w:rPr>
        <w:t xml:space="preserve"> и методы</w:t>
      </w:r>
      <w:r w:rsidRPr="007D6961">
        <w:rPr>
          <w:rFonts w:ascii="Times New Roman" w:hAnsi="Times New Roman"/>
          <w:sz w:val="28"/>
          <w:szCs w:val="28"/>
          <w:lang w:val="kk-KZ"/>
        </w:rPr>
        <w:t xml:space="preserve"> исследования</w:t>
      </w:r>
    </w:p>
    <w:p w:rsidR="00341391" w:rsidRDefault="00341391" w:rsidP="00E81AC3">
      <w:pPr>
        <w:spacing w:after="0" w:line="240" w:lineRule="auto"/>
        <w:ind w:left="0" w:firstLine="709"/>
        <w:jc w:val="both"/>
        <w:rPr>
          <w:rFonts w:ascii="Times New Roman" w:hAnsi="Times New Roman"/>
          <w:sz w:val="28"/>
          <w:szCs w:val="28"/>
          <w:lang w:val="kk-KZ"/>
        </w:rPr>
      </w:pPr>
    </w:p>
    <w:p w:rsidR="00341391" w:rsidRDefault="00AE5B78" w:rsidP="00E81AC3">
      <w:pPr>
        <w:spacing w:after="0" w:line="240" w:lineRule="auto"/>
        <w:ind w:left="0" w:firstLine="709"/>
        <w:jc w:val="both"/>
        <w:rPr>
          <w:rFonts w:ascii="Times New Roman" w:eastAsia="Batang" w:hAnsi="Times New Roman"/>
          <w:sz w:val="28"/>
          <w:szCs w:val="28"/>
          <w:lang w:val="kk-KZ" w:eastAsia="ko-KR"/>
        </w:rPr>
      </w:pPr>
      <w:r>
        <w:rPr>
          <w:rFonts w:ascii="Times New Roman" w:hAnsi="Times New Roman"/>
          <w:i/>
          <w:sz w:val="28"/>
          <w:szCs w:val="28"/>
          <w:lang w:val="kk-KZ"/>
        </w:rPr>
        <w:t>Р</w:t>
      </w:r>
      <w:r w:rsidR="00341391" w:rsidRPr="00F265DD">
        <w:rPr>
          <w:rFonts w:ascii="Times New Roman" w:hAnsi="Times New Roman"/>
          <w:i/>
          <w:sz w:val="28"/>
          <w:szCs w:val="28"/>
          <w:lang w:val="kk-KZ"/>
        </w:rPr>
        <w:t>еагенты</w:t>
      </w:r>
      <w:r w:rsidR="00341391" w:rsidRPr="00A352B6">
        <w:rPr>
          <w:rFonts w:ascii="Times New Roman" w:hAnsi="Times New Roman"/>
          <w:sz w:val="28"/>
          <w:szCs w:val="28"/>
          <w:lang w:val="kk-KZ"/>
        </w:rPr>
        <w:t>.</w:t>
      </w:r>
      <w:r w:rsidR="00A352B6" w:rsidRPr="00A352B6">
        <w:rPr>
          <w:rFonts w:ascii="Times New Roman" w:hAnsi="Times New Roman"/>
          <w:sz w:val="28"/>
          <w:szCs w:val="28"/>
          <w:lang w:val="kk-KZ"/>
        </w:rPr>
        <w:t xml:space="preserve"> </w:t>
      </w:r>
      <w:r w:rsidR="00341391" w:rsidRPr="00A352B6">
        <w:rPr>
          <w:rFonts w:ascii="Times New Roman" w:hAnsi="Times New Roman"/>
          <w:sz w:val="28"/>
          <w:szCs w:val="28"/>
          <w:lang w:val="kk-KZ"/>
        </w:rPr>
        <w:t xml:space="preserve">Для синтеза </w:t>
      </w:r>
      <w:r w:rsidR="005903F7" w:rsidRPr="00A352B6">
        <w:rPr>
          <w:rFonts w:ascii="Times New Roman" w:hAnsi="Times New Roman"/>
          <w:sz w:val="28"/>
          <w:szCs w:val="28"/>
          <w:lang w:val="kk-KZ"/>
        </w:rPr>
        <w:t xml:space="preserve">2-полифторалкокси-1,3,2-диоксафосфоланов и 2-полифторалкокси-1,3,2-диоксафосфоринанов </w:t>
      </w:r>
      <w:r w:rsidR="00651E1E" w:rsidRPr="00A352B6">
        <w:rPr>
          <w:rFonts w:ascii="Times New Roman" w:hAnsi="Times New Roman"/>
          <w:sz w:val="28"/>
          <w:szCs w:val="28"/>
          <w:lang w:val="kk-KZ"/>
        </w:rPr>
        <w:t>были использованы</w:t>
      </w:r>
      <w:r w:rsidR="00146EC4" w:rsidRPr="00A352B6">
        <w:rPr>
          <w:rFonts w:ascii="Times New Roman" w:hAnsi="Times New Roman"/>
          <w:sz w:val="28"/>
          <w:szCs w:val="28"/>
          <w:lang w:val="kk-KZ"/>
        </w:rPr>
        <w:t>:</w:t>
      </w:r>
      <w:r w:rsidR="00651E1E" w:rsidRPr="00A352B6">
        <w:rPr>
          <w:rFonts w:ascii="Times New Roman" w:hAnsi="Times New Roman"/>
          <w:sz w:val="28"/>
          <w:szCs w:val="28"/>
          <w:lang w:val="kk-KZ"/>
        </w:rPr>
        <w:t xml:space="preserve"> </w:t>
      </w:r>
      <w:r w:rsidR="00FE2C38">
        <w:rPr>
          <w:rFonts w:ascii="Times New Roman" w:hAnsi="Times New Roman"/>
          <w:sz w:val="28"/>
          <w:szCs w:val="28"/>
          <w:lang w:val="kk-KZ"/>
        </w:rPr>
        <w:t>ф</w:t>
      </w:r>
      <w:r w:rsidR="00FE2C38" w:rsidRPr="00FE2C38">
        <w:rPr>
          <w:rFonts w:ascii="Times New Roman" w:hAnsi="Times New Roman"/>
          <w:sz w:val="28"/>
          <w:szCs w:val="28"/>
          <w:lang w:val="kk-KZ"/>
        </w:rPr>
        <w:t>осфор треххлористый, 99% (</w:t>
      </w:r>
      <w:r w:rsidR="00FE2C38">
        <w:rPr>
          <w:rFonts w:ascii="Times New Roman" w:hAnsi="Times New Roman"/>
          <w:sz w:val="28"/>
          <w:szCs w:val="28"/>
          <w:lang w:val="kk-KZ"/>
        </w:rPr>
        <w:t>ρ</w:t>
      </w:r>
      <w:r w:rsidR="00FE2C38" w:rsidRPr="00A352B6">
        <w:rPr>
          <w:rFonts w:ascii="Times New Roman" w:hAnsi="Times New Roman"/>
          <w:sz w:val="28"/>
          <w:szCs w:val="28"/>
          <w:lang w:val="kk-KZ"/>
        </w:rPr>
        <w:t>=</w:t>
      </w:r>
      <w:r w:rsidR="00FE2C38" w:rsidRPr="00FE2C38">
        <w:rPr>
          <w:rFonts w:ascii="Times New Roman" w:hAnsi="Times New Roman"/>
          <w:sz w:val="28"/>
          <w:szCs w:val="28"/>
          <w:lang w:val="kk-KZ"/>
        </w:rPr>
        <w:t>1,574</w:t>
      </w:r>
      <w:r w:rsidR="00146EC4" w:rsidRPr="00A352B6">
        <w:rPr>
          <w:rFonts w:ascii="Times New Roman" w:hAnsi="Times New Roman"/>
          <w:sz w:val="28"/>
          <w:szCs w:val="28"/>
          <w:lang w:val="kk-KZ"/>
        </w:rPr>
        <w:t xml:space="preserve">г/см³, Sigma-Aldrich GmbH), </w:t>
      </w:r>
      <w:r w:rsidR="00A352B6">
        <w:rPr>
          <w:rFonts w:ascii="Times New Roman" w:hAnsi="Times New Roman"/>
          <w:sz w:val="28"/>
          <w:szCs w:val="28"/>
          <w:lang w:val="kk-KZ"/>
        </w:rPr>
        <w:t>2,2,3,3</w:t>
      </w:r>
      <w:r w:rsidR="00A352B6" w:rsidRPr="00A352B6">
        <w:rPr>
          <w:rFonts w:ascii="Times New Roman" w:hAnsi="Times New Roman"/>
          <w:sz w:val="28"/>
          <w:szCs w:val="28"/>
          <w:lang w:val="kk-KZ"/>
        </w:rPr>
        <w:t>-</w:t>
      </w:r>
      <w:r w:rsidR="00146EC4" w:rsidRPr="00A352B6">
        <w:rPr>
          <w:rFonts w:ascii="Times New Roman" w:hAnsi="Times New Roman"/>
          <w:sz w:val="28"/>
          <w:szCs w:val="28"/>
          <w:lang w:val="kk-KZ"/>
        </w:rPr>
        <w:t xml:space="preserve">тетрафторпропанол(более 99%, Sigma-Aldrich GmbH),  2,2,3,3,4,4,5,5-октафторпентанол (более 99%, Sigma-Aldrich GmbH), </w:t>
      </w:r>
      <w:r w:rsidR="007E7CDB" w:rsidRPr="00A352B6">
        <w:rPr>
          <w:rFonts w:ascii="Times New Roman" w:hAnsi="Times New Roman"/>
          <w:sz w:val="28"/>
          <w:szCs w:val="28"/>
          <w:lang w:val="kk-KZ"/>
        </w:rPr>
        <w:t xml:space="preserve">диэтиловый эфир (более 99,8%, </w:t>
      </w:r>
      <w:r w:rsidR="00A352B6">
        <w:rPr>
          <w:rFonts w:ascii="Times New Roman" w:hAnsi="Times New Roman"/>
          <w:sz w:val="28"/>
          <w:szCs w:val="28"/>
          <w:lang w:val="kk-KZ"/>
        </w:rPr>
        <w:t>ρ</w:t>
      </w:r>
      <w:r w:rsidR="007E7CDB" w:rsidRPr="00A352B6">
        <w:rPr>
          <w:rFonts w:ascii="Times New Roman" w:hAnsi="Times New Roman"/>
          <w:sz w:val="28"/>
          <w:szCs w:val="28"/>
          <w:lang w:val="kk-KZ"/>
        </w:rPr>
        <w:t>=0,706</w:t>
      </w:r>
      <w:r w:rsidR="00FE2C38">
        <w:rPr>
          <w:rFonts w:ascii="Times New Roman" w:hAnsi="Times New Roman"/>
          <w:sz w:val="28"/>
          <w:szCs w:val="28"/>
          <w:lang w:val="kk-KZ"/>
        </w:rPr>
        <w:t xml:space="preserve"> </w:t>
      </w:r>
      <w:r w:rsidR="00FE2C38" w:rsidRPr="00A352B6">
        <w:rPr>
          <w:rFonts w:ascii="Times New Roman" w:hAnsi="Times New Roman"/>
          <w:sz w:val="28"/>
          <w:szCs w:val="28"/>
          <w:lang w:val="kk-KZ"/>
        </w:rPr>
        <w:t>г/см³</w:t>
      </w:r>
      <w:r w:rsidR="007E7CDB" w:rsidRPr="00A352B6">
        <w:rPr>
          <w:rFonts w:ascii="Times New Roman" w:hAnsi="Times New Roman"/>
          <w:sz w:val="28"/>
          <w:szCs w:val="28"/>
          <w:lang w:val="kk-KZ"/>
        </w:rPr>
        <w:t xml:space="preserve">, Sigma-Aldrich GmbH), </w:t>
      </w:r>
      <w:r w:rsidR="00A352B6" w:rsidRPr="00A352B6">
        <w:rPr>
          <w:rFonts w:ascii="Times New Roman" w:hAnsi="Times New Roman"/>
          <w:sz w:val="28"/>
          <w:szCs w:val="28"/>
          <w:lang w:val="kk-KZ"/>
        </w:rPr>
        <w:t>1,3-пропандиол (</w:t>
      </w:r>
      <w:r w:rsidR="00A352B6">
        <w:rPr>
          <w:rFonts w:ascii="Times New Roman" w:hAnsi="Times New Roman"/>
          <w:sz w:val="28"/>
          <w:szCs w:val="28"/>
          <w:lang w:val="kk-KZ"/>
        </w:rPr>
        <w:t xml:space="preserve">99%, </w:t>
      </w:r>
      <w:r w:rsidR="00A352B6" w:rsidRPr="00A352B6">
        <w:rPr>
          <w:rFonts w:ascii="Times New Roman" w:hAnsi="Times New Roman"/>
          <w:sz w:val="28"/>
          <w:szCs w:val="28"/>
          <w:lang w:val="kk-KZ"/>
        </w:rPr>
        <w:t>Alfa),</w:t>
      </w:r>
      <w:r w:rsidR="00A352B6">
        <w:rPr>
          <w:rFonts w:ascii="Times New Roman" w:hAnsi="Times New Roman"/>
          <w:sz w:val="28"/>
          <w:szCs w:val="28"/>
          <w:lang w:val="kk-KZ"/>
        </w:rPr>
        <w:t xml:space="preserve"> </w:t>
      </w:r>
      <w:r w:rsidR="00A352B6" w:rsidRPr="00A352B6">
        <w:rPr>
          <w:rFonts w:ascii="Times New Roman" w:hAnsi="Times New Roman"/>
          <w:sz w:val="28"/>
          <w:szCs w:val="28"/>
          <w:lang w:val="kk-KZ"/>
        </w:rPr>
        <w:t>2,2-диметил-1,3-п</w:t>
      </w:r>
      <w:r w:rsidR="00A352B6">
        <w:rPr>
          <w:rFonts w:ascii="Times New Roman" w:hAnsi="Times New Roman"/>
          <w:sz w:val="28"/>
          <w:szCs w:val="28"/>
          <w:lang w:val="kk-KZ"/>
        </w:rPr>
        <w:t>ропандиол (</w:t>
      </w:r>
      <w:r w:rsidR="00A352B6" w:rsidRPr="00A352B6">
        <w:rPr>
          <w:rFonts w:ascii="Times New Roman" w:hAnsi="Times New Roman"/>
          <w:sz w:val="28"/>
          <w:szCs w:val="28"/>
          <w:lang w:val="kk-KZ"/>
        </w:rPr>
        <w:t>99%, Sigma-Aldrich GmbH</w:t>
      </w:r>
      <w:r w:rsidR="00A352B6">
        <w:rPr>
          <w:rFonts w:ascii="Times New Roman" w:hAnsi="Times New Roman"/>
          <w:sz w:val="28"/>
          <w:szCs w:val="28"/>
          <w:lang w:val="kk-KZ"/>
        </w:rPr>
        <w:t>)</w:t>
      </w:r>
      <w:r w:rsidR="00DF641D" w:rsidRPr="00DF641D">
        <w:rPr>
          <w:rFonts w:ascii="Times New Roman" w:hAnsi="Times New Roman"/>
          <w:sz w:val="28"/>
          <w:szCs w:val="28"/>
          <w:lang w:val="kk-KZ"/>
        </w:rPr>
        <w:t xml:space="preserve">, </w:t>
      </w:r>
      <w:r w:rsidR="00DF641D" w:rsidRPr="00A352B6">
        <w:rPr>
          <w:rFonts w:ascii="Times New Roman" w:hAnsi="Times New Roman"/>
          <w:sz w:val="28"/>
          <w:szCs w:val="28"/>
          <w:lang w:val="kk-KZ"/>
        </w:rPr>
        <w:t>гексан хч (p= 0,660, ТУ 2631-158-44493179-13),</w:t>
      </w:r>
      <w:r w:rsidR="00DF641D">
        <w:rPr>
          <w:rFonts w:ascii="Times New Roman" w:hAnsi="Times New Roman"/>
          <w:sz w:val="28"/>
          <w:szCs w:val="28"/>
          <w:lang w:val="kk-KZ"/>
        </w:rPr>
        <w:t xml:space="preserve"> </w:t>
      </w:r>
      <w:r w:rsidR="00146EC4">
        <w:rPr>
          <w:rFonts w:ascii="Times New Roman" w:eastAsia="Batang" w:hAnsi="Times New Roman"/>
          <w:sz w:val="28"/>
          <w:szCs w:val="28"/>
          <w:lang w:val="kk-KZ" w:eastAsia="ko-KR"/>
        </w:rPr>
        <w:t>кислота соляная</w:t>
      </w:r>
      <w:r w:rsidR="00146EC4" w:rsidRPr="00651E1E">
        <w:rPr>
          <w:rFonts w:ascii="Times New Roman" w:eastAsia="Batang" w:hAnsi="Times New Roman"/>
          <w:sz w:val="28"/>
          <w:szCs w:val="28"/>
          <w:lang w:val="kk-KZ" w:eastAsia="ko-KR"/>
        </w:rPr>
        <w:t xml:space="preserve"> </w:t>
      </w:r>
      <w:r w:rsidR="00146EC4">
        <w:rPr>
          <w:rFonts w:ascii="Times New Roman" w:eastAsia="Batang" w:hAnsi="Times New Roman"/>
          <w:sz w:val="28"/>
          <w:szCs w:val="28"/>
          <w:lang w:val="kk-KZ" w:eastAsia="ko-KR"/>
        </w:rPr>
        <w:t>(</w:t>
      </w:r>
      <w:r w:rsidR="00146EC4" w:rsidRPr="00651E1E">
        <w:rPr>
          <w:rFonts w:ascii="Times New Roman" w:eastAsia="Batang" w:hAnsi="Times New Roman"/>
          <w:sz w:val="28"/>
          <w:szCs w:val="28"/>
          <w:lang w:val="kk-KZ" w:eastAsia="ko-KR"/>
        </w:rPr>
        <w:t>чистый для анализа, ГОСТ 3118-77</w:t>
      </w:r>
      <w:r w:rsidR="00146EC4">
        <w:rPr>
          <w:rFonts w:ascii="Times New Roman" w:eastAsia="Batang" w:hAnsi="Times New Roman"/>
          <w:sz w:val="28"/>
          <w:szCs w:val="28"/>
          <w:lang w:val="kk-KZ" w:eastAsia="ko-KR"/>
        </w:rPr>
        <w:t>), литий хлорид (</w:t>
      </w:r>
      <w:r w:rsidR="00146EC4" w:rsidRPr="00EF5C68">
        <w:rPr>
          <w:rFonts w:ascii="Times New Roman" w:eastAsia="Batang" w:hAnsi="Times New Roman"/>
          <w:sz w:val="28"/>
          <w:szCs w:val="28"/>
          <w:lang w:val="kk-KZ" w:eastAsia="ko-KR"/>
        </w:rPr>
        <w:t>более 99%, Sigma-Aldrich GmbH</w:t>
      </w:r>
      <w:r w:rsidR="00F265DD">
        <w:rPr>
          <w:rFonts w:ascii="Times New Roman" w:eastAsia="Batang" w:hAnsi="Times New Roman"/>
          <w:sz w:val="28"/>
          <w:szCs w:val="28"/>
          <w:lang w:val="kk-KZ" w:eastAsia="ko-KR"/>
        </w:rPr>
        <w:t xml:space="preserve">), триэтиламин </w:t>
      </w:r>
      <w:r w:rsidR="00F265DD" w:rsidRPr="00FE2C38">
        <w:rPr>
          <w:rFonts w:ascii="Times New Roman" w:eastAsia="Batang" w:hAnsi="Times New Roman"/>
          <w:sz w:val="28"/>
          <w:szCs w:val="28"/>
          <w:lang w:val="kk-KZ" w:eastAsia="ko-KR"/>
        </w:rPr>
        <w:t>(</w:t>
      </w:r>
      <w:r w:rsidR="00FE2C38" w:rsidRPr="00FE2C38">
        <w:rPr>
          <w:rFonts w:ascii="Times New Roman" w:eastAsia="Batang" w:hAnsi="Times New Roman"/>
          <w:bCs/>
          <w:sz w:val="28"/>
          <w:szCs w:val="28"/>
          <w:lang w:val="kk-KZ" w:eastAsia="ko-KR"/>
        </w:rPr>
        <w:t>N,N-Diethylethanamine</w:t>
      </w:r>
      <w:r w:rsidR="00FE2C38">
        <w:rPr>
          <w:rFonts w:ascii="Times New Roman" w:eastAsia="Batang" w:hAnsi="Times New Roman"/>
          <w:sz w:val="28"/>
          <w:szCs w:val="28"/>
          <w:lang w:val="kk-KZ" w:eastAsia="ko-KR"/>
        </w:rPr>
        <w:t xml:space="preserve">, ≥99%, </w:t>
      </w:r>
      <w:r w:rsidR="00FE2C38">
        <w:rPr>
          <w:rFonts w:ascii="Times New Roman" w:hAnsi="Times New Roman"/>
          <w:sz w:val="28"/>
          <w:szCs w:val="28"/>
          <w:lang w:val="kk-KZ"/>
        </w:rPr>
        <w:t>ρ</w:t>
      </w:r>
      <w:r w:rsidR="00FE2C38" w:rsidRPr="00A352B6">
        <w:rPr>
          <w:rFonts w:ascii="Times New Roman" w:hAnsi="Times New Roman"/>
          <w:sz w:val="28"/>
          <w:szCs w:val="28"/>
          <w:lang w:val="kk-KZ"/>
        </w:rPr>
        <w:t>=</w:t>
      </w:r>
      <w:r w:rsidR="00FE2C38">
        <w:rPr>
          <w:rFonts w:ascii="Times New Roman" w:hAnsi="Times New Roman"/>
          <w:sz w:val="28"/>
          <w:szCs w:val="28"/>
          <w:lang w:val="kk-KZ"/>
        </w:rPr>
        <w:t xml:space="preserve">0,726 </w:t>
      </w:r>
      <w:r w:rsidR="00FE2C38" w:rsidRPr="00A352B6">
        <w:rPr>
          <w:rFonts w:ascii="Times New Roman" w:hAnsi="Times New Roman"/>
          <w:sz w:val="28"/>
          <w:szCs w:val="28"/>
          <w:lang w:val="kk-KZ"/>
        </w:rPr>
        <w:t>г/см³</w:t>
      </w:r>
      <w:r w:rsidR="00FE2C38">
        <w:rPr>
          <w:rFonts w:ascii="Times New Roman" w:hAnsi="Times New Roman"/>
          <w:sz w:val="28"/>
          <w:szCs w:val="28"/>
          <w:lang w:val="kk-KZ"/>
        </w:rPr>
        <w:t xml:space="preserve">, </w:t>
      </w:r>
      <w:r w:rsidR="00FE2C38" w:rsidRPr="00EF5C68">
        <w:rPr>
          <w:rFonts w:ascii="Times New Roman" w:eastAsia="Batang" w:hAnsi="Times New Roman"/>
          <w:sz w:val="28"/>
          <w:szCs w:val="28"/>
          <w:lang w:val="kk-KZ" w:eastAsia="ko-KR"/>
        </w:rPr>
        <w:t>Sigma-Aldrich GmbH</w:t>
      </w:r>
      <w:r w:rsidR="00FE2C38">
        <w:rPr>
          <w:rFonts w:ascii="Times New Roman" w:eastAsia="Batang" w:hAnsi="Times New Roman"/>
          <w:sz w:val="28"/>
          <w:szCs w:val="28"/>
          <w:lang w:val="kk-KZ" w:eastAsia="ko-KR"/>
        </w:rPr>
        <w:t>).</w:t>
      </w:r>
    </w:p>
    <w:p w:rsidR="00DD59A9" w:rsidRPr="00DD59A9" w:rsidRDefault="008C7374" w:rsidP="00EA57F5">
      <w:pPr>
        <w:spacing w:after="0" w:line="240" w:lineRule="auto"/>
        <w:ind w:left="0" w:firstLine="709"/>
        <w:jc w:val="both"/>
        <w:rPr>
          <w:rFonts w:ascii="Times New Roman" w:hAnsi="Times New Roman"/>
          <w:sz w:val="28"/>
          <w:szCs w:val="28"/>
        </w:rPr>
      </w:pPr>
      <w:r w:rsidRPr="008C7374">
        <w:rPr>
          <w:rFonts w:ascii="Times New Roman" w:eastAsia="Batang" w:hAnsi="Times New Roman"/>
          <w:i/>
          <w:sz w:val="28"/>
          <w:szCs w:val="28"/>
          <w:lang w:val="kk-KZ" w:eastAsia="ko-KR"/>
        </w:rPr>
        <w:t>Инструментальные методы исследования</w:t>
      </w:r>
      <w:r w:rsidRPr="00291274">
        <w:rPr>
          <w:rFonts w:ascii="Times New Roman" w:hAnsi="Times New Roman"/>
          <w:i/>
          <w:sz w:val="28"/>
          <w:szCs w:val="28"/>
        </w:rPr>
        <w:t>.</w:t>
      </w:r>
      <w:r>
        <w:rPr>
          <w:rFonts w:ascii="Times New Roman" w:hAnsi="Times New Roman"/>
          <w:sz w:val="28"/>
          <w:szCs w:val="28"/>
        </w:rPr>
        <w:t xml:space="preserve"> </w:t>
      </w:r>
      <w:r w:rsidR="00EA57F5" w:rsidRPr="007D6961">
        <w:rPr>
          <w:rFonts w:ascii="Times New Roman" w:hAnsi="Times New Roman"/>
          <w:sz w:val="28"/>
          <w:szCs w:val="28"/>
        </w:rPr>
        <w:t xml:space="preserve">Спектры ЯМР </w:t>
      </w:r>
      <w:r w:rsidR="00EA57F5" w:rsidRPr="007D6961">
        <w:rPr>
          <w:rFonts w:ascii="Times New Roman" w:hAnsi="Times New Roman"/>
          <w:sz w:val="28"/>
          <w:szCs w:val="28"/>
          <w:vertAlign w:val="superscript"/>
        </w:rPr>
        <w:t>1</w:t>
      </w:r>
      <w:r w:rsidR="00EA57F5" w:rsidRPr="007D6961">
        <w:rPr>
          <w:rFonts w:ascii="Times New Roman" w:hAnsi="Times New Roman"/>
          <w:sz w:val="28"/>
          <w:szCs w:val="28"/>
        </w:rPr>
        <w:t xml:space="preserve">Н, </w:t>
      </w:r>
      <w:r w:rsidR="00EA57F5" w:rsidRPr="007D6961">
        <w:rPr>
          <w:rFonts w:ascii="Times New Roman" w:hAnsi="Times New Roman"/>
          <w:sz w:val="28"/>
          <w:szCs w:val="28"/>
          <w:vertAlign w:val="superscript"/>
        </w:rPr>
        <w:t>13</w:t>
      </w:r>
      <w:r w:rsidR="00EA57F5" w:rsidRPr="007D6961">
        <w:rPr>
          <w:rFonts w:ascii="Times New Roman" w:hAnsi="Times New Roman"/>
          <w:sz w:val="28"/>
          <w:szCs w:val="28"/>
          <w:lang w:val="en-US"/>
        </w:rPr>
        <w:t>C</w:t>
      </w:r>
      <w:r w:rsidR="00EA57F5" w:rsidRPr="007D6961">
        <w:rPr>
          <w:rFonts w:ascii="Times New Roman" w:hAnsi="Times New Roman"/>
          <w:sz w:val="28"/>
          <w:szCs w:val="28"/>
        </w:rPr>
        <w:t xml:space="preserve">, </w:t>
      </w:r>
      <w:r w:rsidR="00EA57F5" w:rsidRPr="007D6961">
        <w:rPr>
          <w:rFonts w:ascii="Times New Roman" w:hAnsi="Times New Roman"/>
          <w:sz w:val="28"/>
          <w:szCs w:val="28"/>
          <w:vertAlign w:val="superscript"/>
        </w:rPr>
        <w:t>19</w:t>
      </w:r>
      <w:r w:rsidR="00EA57F5" w:rsidRPr="007D6961">
        <w:rPr>
          <w:rFonts w:ascii="Times New Roman" w:hAnsi="Times New Roman"/>
          <w:sz w:val="28"/>
          <w:szCs w:val="28"/>
          <w:lang w:val="en-US"/>
        </w:rPr>
        <w:t>F</w:t>
      </w:r>
      <w:r w:rsidR="00EA57F5" w:rsidRPr="007D6961">
        <w:rPr>
          <w:rFonts w:ascii="Times New Roman" w:hAnsi="Times New Roman"/>
          <w:sz w:val="28"/>
          <w:szCs w:val="28"/>
        </w:rPr>
        <w:t xml:space="preserve">, </w:t>
      </w:r>
      <w:r w:rsidR="00EA57F5" w:rsidRPr="007D6961">
        <w:rPr>
          <w:rFonts w:ascii="Times New Roman" w:hAnsi="Times New Roman"/>
          <w:sz w:val="28"/>
          <w:szCs w:val="28"/>
          <w:vertAlign w:val="superscript"/>
        </w:rPr>
        <w:t>31</w:t>
      </w:r>
      <w:r w:rsidR="00EA57F5" w:rsidRPr="007D6961">
        <w:rPr>
          <w:rFonts w:ascii="Times New Roman" w:hAnsi="Times New Roman"/>
          <w:sz w:val="28"/>
          <w:szCs w:val="28"/>
        </w:rPr>
        <w:t xml:space="preserve">Р получены на спектрометрах </w:t>
      </w:r>
      <w:r w:rsidR="00EA57F5" w:rsidRPr="007D6961">
        <w:rPr>
          <w:rFonts w:ascii="Times New Roman" w:hAnsi="Times New Roman"/>
          <w:sz w:val="28"/>
          <w:szCs w:val="28"/>
          <w:lang w:val="en-US"/>
        </w:rPr>
        <w:t>Bruker</w:t>
      </w:r>
      <w:r w:rsidR="00EA57F5" w:rsidRPr="007D6961">
        <w:rPr>
          <w:rFonts w:ascii="Times New Roman" w:hAnsi="Times New Roman"/>
          <w:sz w:val="28"/>
          <w:szCs w:val="28"/>
        </w:rPr>
        <w:t xml:space="preserve"> </w:t>
      </w:r>
      <w:r w:rsidR="00EA57F5" w:rsidRPr="007D6961">
        <w:rPr>
          <w:rFonts w:ascii="Times New Roman" w:hAnsi="Times New Roman"/>
          <w:sz w:val="28"/>
          <w:szCs w:val="28"/>
          <w:lang w:val="en-US"/>
        </w:rPr>
        <w:t>DPX</w:t>
      </w:r>
      <w:r w:rsidR="00EA57F5" w:rsidRPr="007D6961">
        <w:rPr>
          <w:rFonts w:ascii="Times New Roman" w:hAnsi="Times New Roman"/>
          <w:sz w:val="28"/>
          <w:szCs w:val="28"/>
        </w:rPr>
        <w:t xml:space="preserve"> 400 и </w:t>
      </w:r>
      <w:r w:rsidR="00EA57F5" w:rsidRPr="007D6961">
        <w:rPr>
          <w:rFonts w:ascii="Times New Roman" w:hAnsi="Times New Roman"/>
          <w:sz w:val="28"/>
          <w:szCs w:val="28"/>
          <w:lang w:val="en-US"/>
        </w:rPr>
        <w:t>Bruker</w:t>
      </w:r>
      <w:r w:rsidR="00EA57F5" w:rsidRPr="007D6961">
        <w:rPr>
          <w:rFonts w:ascii="Times New Roman" w:hAnsi="Times New Roman"/>
          <w:sz w:val="28"/>
          <w:szCs w:val="28"/>
        </w:rPr>
        <w:t xml:space="preserve"> </w:t>
      </w:r>
      <w:r w:rsidR="00EA57F5" w:rsidRPr="007D6961">
        <w:rPr>
          <w:rFonts w:ascii="Times New Roman" w:hAnsi="Times New Roman"/>
          <w:sz w:val="28"/>
          <w:szCs w:val="28"/>
          <w:lang w:val="en-US"/>
        </w:rPr>
        <w:t>AV</w:t>
      </w:r>
      <w:r w:rsidR="00EA57F5" w:rsidRPr="007D6961">
        <w:rPr>
          <w:rFonts w:ascii="Times New Roman" w:hAnsi="Times New Roman"/>
          <w:sz w:val="28"/>
          <w:szCs w:val="28"/>
        </w:rPr>
        <w:t xml:space="preserve">-400 (400.13, 101.61, 376.50 и 161.98 </w:t>
      </w:r>
      <w:proofErr w:type="gramStart"/>
      <w:r w:rsidR="00EA57F5" w:rsidRPr="007D6961">
        <w:rPr>
          <w:rFonts w:ascii="Times New Roman" w:hAnsi="Times New Roman"/>
          <w:sz w:val="28"/>
          <w:szCs w:val="28"/>
          <w:lang w:val="en-US"/>
        </w:rPr>
        <w:t>M</w:t>
      </w:r>
      <w:proofErr w:type="gramEnd"/>
      <w:r w:rsidR="00EA57F5" w:rsidRPr="007D6961">
        <w:rPr>
          <w:rFonts w:ascii="Times New Roman" w:hAnsi="Times New Roman"/>
          <w:sz w:val="28"/>
          <w:szCs w:val="28"/>
        </w:rPr>
        <w:t xml:space="preserve">Гц соответственно) в растворе </w:t>
      </w:r>
      <w:r w:rsidR="00EA57F5" w:rsidRPr="007D6961">
        <w:rPr>
          <w:rFonts w:ascii="Times New Roman" w:hAnsi="Times New Roman"/>
          <w:sz w:val="28"/>
          <w:szCs w:val="28"/>
          <w:lang w:val="en-US"/>
        </w:rPr>
        <w:t>CDCl</w:t>
      </w:r>
      <w:r w:rsidR="00EA57F5" w:rsidRPr="007D6961">
        <w:rPr>
          <w:rFonts w:ascii="Times New Roman" w:hAnsi="Times New Roman"/>
          <w:sz w:val="28"/>
          <w:szCs w:val="28"/>
          <w:vertAlign w:val="subscript"/>
        </w:rPr>
        <w:t>3</w:t>
      </w:r>
      <w:r w:rsidR="00EA57F5" w:rsidRPr="007D6961">
        <w:rPr>
          <w:rFonts w:ascii="Times New Roman" w:hAnsi="Times New Roman"/>
          <w:sz w:val="28"/>
          <w:szCs w:val="28"/>
        </w:rPr>
        <w:t>, внутренний стандарт – ГМДС (</w:t>
      </w:r>
      <w:r w:rsidR="00EA57F5" w:rsidRPr="007D6961">
        <w:rPr>
          <w:rFonts w:ascii="Times New Roman" w:hAnsi="Times New Roman"/>
          <w:sz w:val="28"/>
          <w:szCs w:val="28"/>
          <w:vertAlign w:val="superscript"/>
        </w:rPr>
        <w:t>1</w:t>
      </w:r>
      <w:r w:rsidR="00EA57F5" w:rsidRPr="007D6961">
        <w:rPr>
          <w:rFonts w:ascii="Times New Roman" w:hAnsi="Times New Roman"/>
          <w:sz w:val="28"/>
          <w:szCs w:val="28"/>
        </w:rPr>
        <w:t xml:space="preserve">Н, </w:t>
      </w:r>
      <w:r w:rsidR="00EA57F5" w:rsidRPr="007D6961">
        <w:rPr>
          <w:rFonts w:ascii="Times New Roman" w:hAnsi="Times New Roman"/>
          <w:sz w:val="28"/>
          <w:szCs w:val="28"/>
          <w:vertAlign w:val="superscript"/>
        </w:rPr>
        <w:t>13</w:t>
      </w:r>
      <w:r w:rsidR="00EA57F5" w:rsidRPr="007D6961">
        <w:rPr>
          <w:rFonts w:ascii="Times New Roman" w:hAnsi="Times New Roman"/>
          <w:sz w:val="28"/>
          <w:szCs w:val="28"/>
          <w:lang w:val="en-US"/>
        </w:rPr>
        <w:t>C</w:t>
      </w:r>
      <w:r w:rsidR="00EA57F5" w:rsidRPr="007D6961">
        <w:rPr>
          <w:rFonts w:ascii="Times New Roman" w:hAnsi="Times New Roman"/>
          <w:sz w:val="28"/>
          <w:szCs w:val="28"/>
        </w:rPr>
        <w:t xml:space="preserve">), </w:t>
      </w:r>
      <w:r w:rsidR="00EA57F5" w:rsidRPr="007D6961">
        <w:rPr>
          <w:rFonts w:ascii="Times New Roman" w:hAnsi="Times New Roman"/>
          <w:sz w:val="28"/>
          <w:szCs w:val="28"/>
          <w:lang w:val="en-US"/>
        </w:rPr>
        <w:t>CFCl</w:t>
      </w:r>
      <w:r w:rsidR="00EA57F5" w:rsidRPr="007D6961">
        <w:rPr>
          <w:rFonts w:ascii="Times New Roman" w:hAnsi="Times New Roman"/>
          <w:sz w:val="28"/>
          <w:szCs w:val="28"/>
          <w:vertAlign w:val="subscript"/>
        </w:rPr>
        <w:t>3</w:t>
      </w:r>
      <w:r w:rsidR="00EA57F5" w:rsidRPr="007D6961">
        <w:rPr>
          <w:rFonts w:ascii="Times New Roman" w:hAnsi="Times New Roman"/>
          <w:sz w:val="28"/>
          <w:szCs w:val="28"/>
        </w:rPr>
        <w:t xml:space="preserve"> (</w:t>
      </w:r>
      <w:r w:rsidR="00EA57F5" w:rsidRPr="007D6961">
        <w:rPr>
          <w:rFonts w:ascii="Times New Roman" w:hAnsi="Times New Roman"/>
          <w:sz w:val="28"/>
          <w:szCs w:val="28"/>
          <w:vertAlign w:val="superscript"/>
        </w:rPr>
        <w:t>19</w:t>
      </w:r>
      <w:r w:rsidR="00EA57F5" w:rsidRPr="007D6961">
        <w:rPr>
          <w:rFonts w:ascii="Times New Roman" w:hAnsi="Times New Roman"/>
          <w:sz w:val="28"/>
          <w:szCs w:val="28"/>
          <w:lang w:val="en-US"/>
        </w:rPr>
        <w:t>F</w:t>
      </w:r>
      <w:r w:rsidR="00EA57F5" w:rsidRPr="007D6961">
        <w:rPr>
          <w:rFonts w:ascii="Times New Roman" w:hAnsi="Times New Roman"/>
          <w:sz w:val="28"/>
          <w:szCs w:val="28"/>
        </w:rPr>
        <w:t xml:space="preserve">), внешний стандарт – 85%-ная </w:t>
      </w:r>
      <w:r w:rsidR="00EA57F5" w:rsidRPr="007D6961">
        <w:rPr>
          <w:rFonts w:ascii="Times New Roman" w:hAnsi="Times New Roman"/>
          <w:sz w:val="28"/>
          <w:szCs w:val="28"/>
          <w:lang w:val="en-US"/>
        </w:rPr>
        <w:t>H</w:t>
      </w:r>
      <w:r w:rsidR="00EA57F5" w:rsidRPr="007D6961">
        <w:rPr>
          <w:rFonts w:ascii="Times New Roman" w:hAnsi="Times New Roman"/>
          <w:sz w:val="28"/>
          <w:szCs w:val="28"/>
          <w:vertAlign w:val="subscript"/>
        </w:rPr>
        <w:t>3</w:t>
      </w:r>
      <w:r w:rsidR="00EA57F5" w:rsidRPr="007D6961">
        <w:rPr>
          <w:rFonts w:ascii="Times New Roman" w:hAnsi="Times New Roman"/>
          <w:sz w:val="28"/>
          <w:szCs w:val="28"/>
          <w:lang w:val="en-US"/>
        </w:rPr>
        <w:t>PO</w:t>
      </w:r>
      <w:r w:rsidR="00EA57F5" w:rsidRPr="007D6961">
        <w:rPr>
          <w:rFonts w:ascii="Times New Roman" w:hAnsi="Times New Roman"/>
          <w:sz w:val="28"/>
          <w:szCs w:val="28"/>
          <w:vertAlign w:val="subscript"/>
        </w:rPr>
        <w:t>4</w:t>
      </w:r>
      <w:r w:rsidR="00EA57F5" w:rsidRPr="007D6961">
        <w:rPr>
          <w:rFonts w:ascii="Times New Roman" w:hAnsi="Times New Roman"/>
          <w:sz w:val="28"/>
          <w:szCs w:val="28"/>
        </w:rPr>
        <w:t xml:space="preserve"> (</w:t>
      </w:r>
      <w:r w:rsidR="00EA57F5" w:rsidRPr="007D6961">
        <w:rPr>
          <w:rFonts w:ascii="Times New Roman" w:hAnsi="Times New Roman"/>
          <w:sz w:val="28"/>
          <w:szCs w:val="28"/>
          <w:vertAlign w:val="superscript"/>
        </w:rPr>
        <w:t>31</w:t>
      </w:r>
      <w:r w:rsidR="00EA57F5" w:rsidRPr="007D6961">
        <w:rPr>
          <w:rFonts w:ascii="Times New Roman" w:hAnsi="Times New Roman"/>
          <w:sz w:val="28"/>
          <w:szCs w:val="28"/>
          <w:lang w:val="en-US"/>
        </w:rPr>
        <w:t>P</w:t>
      </w:r>
      <w:r w:rsidR="00EA57F5" w:rsidRPr="007D6961">
        <w:rPr>
          <w:rFonts w:ascii="Times New Roman" w:hAnsi="Times New Roman"/>
          <w:sz w:val="28"/>
          <w:szCs w:val="28"/>
        </w:rPr>
        <w:t xml:space="preserve">). Для отнесения сигналов в спектрах ЯМР </w:t>
      </w:r>
      <w:r w:rsidR="00EA57F5" w:rsidRPr="007D6961">
        <w:rPr>
          <w:rFonts w:ascii="Times New Roman" w:hAnsi="Times New Roman"/>
          <w:sz w:val="28"/>
          <w:szCs w:val="28"/>
          <w:vertAlign w:val="superscript"/>
        </w:rPr>
        <w:t>1</w:t>
      </w:r>
      <w:r w:rsidR="00EA57F5" w:rsidRPr="007D6961">
        <w:rPr>
          <w:rFonts w:ascii="Times New Roman" w:hAnsi="Times New Roman"/>
          <w:sz w:val="28"/>
          <w:szCs w:val="28"/>
        </w:rPr>
        <w:t xml:space="preserve">Н, </w:t>
      </w:r>
      <w:r w:rsidR="00EA57F5" w:rsidRPr="007D6961">
        <w:rPr>
          <w:rFonts w:ascii="Times New Roman" w:hAnsi="Times New Roman"/>
          <w:sz w:val="28"/>
          <w:szCs w:val="28"/>
          <w:vertAlign w:val="superscript"/>
        </w:rPr>
        <w:t>13</w:t>
      </w:r>
      <w:r w:rsidR="00EA57F5" w:rsidRPr="007D6961">
        <w:rPr>
          <w:rFonts w:ascii="Times New Roman" w:hAnsi="Times New Roman"/>
          <w:sz w:val="28"/>
          <w:szCs w:val="28"/>
          <w:lang w:val="en-US"/>
        </w:rPr>
        <w:t>C</w:t>
      </w:r>
      <w:r w:rsidR="00EA57F5" w:rsidRPr="007D6961">
        <w:rPr>
          <w:rFonts w:ascii="Times New Roman" w:hAnsi="Times New Roman"/>
          <w:sz w:val="28"/>
          <w:szCs w:val="28"/>
        </w:rPr>
        <w:t xml:space="preserve"> использовались двумерные гом</w:t>
      </w:r>
      <w:proofErr w:type="gramStart"/>
      <w:r w:rsidR="00EA57F5" w:rsidRPr="007D6961">
        <w:rPr>
          <w:rFonts w:ascii="Times New Roman" w:hAnsi="Times New Roman"/>
          <w:sz w:val="28"/>
          <w:szCs w:val="28"/>
        </w:rPr>
        <w:t>о-</w:t>
      </w:r>
      <w:proofErr w:type="gramEnd"/>
      <w:r w:rsidR="00EA57F5" w:rsidRPr="007D6961">
        <w:rPr>
          <w:rFonts w:ascii="Times New Roman" w:hAnsi="Times New Roman"/>
          <w:sz w:val="28"/>
          <w:szCs w:val="28"/>
        </w:rPr>
        <w:t xml:space="preserve"> и гетероядерные методы спектроскопии ЯМР: </w:t>
      </w:r>
      <w:proofErr w:type="gramStart"/>
      <w:r w:rsidR="00EA57F5" w:rsidRPr="007D6961">
        <w:rPr>
          <w:rFonts w:ascii="Times New Roman" w:hAnsi="Times New Roman"/>
          <w:sz w:val="28"/>
          <w:szCs w:val="28"/>
          <w:lang w:val="en-US"/>
        </w:rPr>
        <w:t>COSY</w:t>
      </w:r>
      <w:r w:rsidR="00EA57F5" w:rsidRPr="007D6961">
        <w:rPr>
          <w:rFonts w:ascii="Times New Roman" w:hAnsi="Times New Roman"/>
          <w:sz w:val="28"/>
          <w:szCs w:val="28"/>
        </w:rPr>
        <w:t xml:space="preserve">, </w:t>
      </w:r>
      <w:r w:rsidR="00EA57F5" w:rsidRPr="007D6961">
        <w:rPr>
          <w:rFonts w:ascii="Times New Roman" w:hAnsi="Times New Roman"/>
          <w:sz w:val="28"/>
          <w:szCs w:val="28"/>
          <w:lang w:val="en-US"/>
        </w:rPr>
        <w:t>HSQC</w:t>
      </w:r>
      <w:r w:rsidR="00EA57F5" w:rsidRPr="007D6961">
        <w:rPr>
          <w:rFonts w:ascii="Times New Roman" w:hAnsi="Times New Roman"/>
          <w:sz w:val="28"/>
          <w:szCs w:val="28"/>
        </w:rPr>
        <w:t xml:space="preserve">, </w:t>
      </w:r>
      <w:r w:rsidR="00EA57F5" w:rsidRPr="007D6961">
        <w:rPr>
          <w:rFonts w:ascii="Times New Roman" w:hAnsi="Times New Roman"/>
          <w:sz w:val="28"/>
          <w:szCs w:val="28"/>
          <w:lang w:val="en-US"/>
        </w:rPr>
        <w:t>HMBC</w:t>
      </w:r>
      <w:r w:rsidR="00EA57F5" w:rsidRPr="007D6961">
        <w:rPr>
          <w:rFonts w:ascii="Times New Roman" w:hAnsi="Times New Roman"/>
          <w:sz w:val="28"/>
          <w:szCs w:val="28"/>
        </w:rPr>
        <w:t>.</w:t>
      </w:r>
      <w:proofErr w:type="gramEnd"/>
      <w:r w:rsidR="00EA57F5" w:rsidRPr="007D6961">
        <w:rPr>
          <w:rFonts w:ascii="Times New Roman" w:hAnsi="Times New Roman"/>
          <w:sz w:val="28"/>
          <w:szCs w:val="28"/>
        </w:rPr>
        <w:t xml:space="preserve"> ИК спектры записаны на спектрометре </w:t>
      </w:r>
      <w:r w:rsidR="00EA57F5" w:rsidRPr="007D6961">
        <w:rPr>
          <w:rFonts w:ascii="Times New Roman" w:hAnsi="Times New Roman"/>
          <w:sz w:val="28"/>
          <w:szCs w:val="28"/>
          <w:lang w:val="en-US"/>
        </w:rPr>
        <w:t>Bruker</w:t>
      </w:r>
      <w:r w:rsidR="00EA57F5" w:rsidRPr="007D6961">
        <w:rPr>
          <w:rFonts w:ascii="Times New Roman" w:hAnsi="Times New Roman"/>
          <w:sz w:val="28"/>
          <w:szCs w:val="28"/>
        </w:rPr>
        <w:t xml:space="preserve"> I</w:t>
      </w:r>
      <w:r w:rsidR="00EA57F5" w:rsidRPr="007D6961">
        <w:rPr>
          <w:rFonts w:ascii="Times New Roman" w:hAnsi="Times New Roman"/>
          <w:sz w:val="28"/>
          <w:szCs w:val="28"/>
          <w:lang w:val="en-US"/>
        </w:rPr>
        <w:t>FS</w:t>
      </w:r>
      <w:r w:rsidR="00EA57F5" w:rsidRPr="007D6961">
        <w:rPr>
          <w:rFonts w:ascii="Times New Roman" w:hAnsi="Times New Roman"/>
          <w:sz w:val="28"/>
          <w:szCs w:val="28"/>
        </w:rPr>
        <w:t xml:space="preserve"> 25 в тонком слое. </w:t>
      </w:r>
      <w:r w:rsidR="00DD59A9">
        <w:rPr>
          <w:rFonts w:ascii="Times New Roman" w:hAnsi="Times New Roman"/>
          <w:sz w:val="28"/>
          <w:szCs w:val="28"/>
        </w:rPr>
        <w:t>П</w:t>
      </w:r>
      <w:r w:rsidR="00DD59A9" w:rsidRPr="00147441">
        <w:rPr>
          <w:rFonts w:ascii="Times New Roman" w:hAnsi="Times New Roman"/>
          <w:sz w:val="28"/>
          <w:szCs w:val="28"/>
        </w:rPr>
        <w:t>оказатели преломления</w:t>
      </w:r>
      <w:r w:rsidR="00DD59A9">
        <w:rPr>
          <w:rFonts w:ascii="Arial" w:hAnsi="Arial" w:cs="Arial"/>
          <w:color w:val="666666"/>
          <w:sz w:val="21"/>
          <w:szCs w:val="21"/>
        </w:rPr>
        <w:t xml:space="preserve"> </w:t>
      </w:r>
      <w:r w:rsidR="00DD59A9" w:rsidRPr="007D6961">
        <w:rPr>
          <w:rFonts w:ascii="Times New Roman" w:hAnsi="Times New Roman"/>
          <w:sz w:val="28"/>
          <w:szCs w:val="28"/>
          <w:lang w:val="en-US"/>
        </w:rPr>
        <w:t>n</w:t>
      </w:r>
      <w:r w:rsidR="00DD59A9" w:rsidRPr="007D6961">
        <w:rPr>
          <w:rFonts w:ascii="Times New Roman" w:hAnsi="Times New Roman"/>
          <w:sz w:val="28"/>
          <w:szCs w:val="28"/>
          <w:vertAlign w:val="subscript"/>
          <w:lang w:val="en-US"/>
        </w:rPr>
        <w:t>D</w:t>
      </w:r>
      <w:r w:rsidR="00DD59A9" w:rsidRPr="007D6961">
        <w:rPr>
          <w:rFonts w:ascii="Times New Roman" w:hAnsi="Times New Roman"/>
          <w:sz w:val="28"/>
          <w:szCs w:val="28"/>
          <w:vertAlign w:val="superscript"/>
        </w:rPr>
        <w:t>20</w:t>
      </w:r>
      <w:r w:rsidR="00DD59A9">
        <w:rPr>
          <w:rFonts w:ascii="Arial" w:hAnsi="Arial" w:cs="Arial"/>
          <w:color w:val="666666"/>
          <w:sz w:val="21"/>
          <w:szCs w:val="21"/>
        </w:rPr>
        <w:t> </w:t>
      </w:r>
      <w:r w:rsidR="00DD59A9">
        <w:rPr>
          <w:rFonts w:ascii="Times New Roman" w:hAnsi="Times New Roman"/>
          <w:sz w:val="28"/>
          <w:szCs w:val="28"/>
        </w:rPr>
        <w:t xml:space="preserve"> </w:t>
      </w:r>
      <w:r w:rsidR="008F2BAF">
        <w:rPr>
          <w:rFonts w:ascii="Times New Roman" w:hAnsi="Times New Roman"/>
          <w:sz w:val="28"/>
          <w:szCs w:val="28"/>
        </w:rPr>
        <w:t xml:space="preserve">определяли </w:t>
      </w:r>
      <w:r w:rsidR="00DD59A9">
        <w:rPr>
          <w:rFonts w:ascii="Times New Roman" w:hAnsi="Times New Roman"/>
          <w:sz w:val="28"/>
          <w:szCs w:val="28"/>
        </w:rPr>
        <w:t xml:space="preserve">на </w:t>
      </w:r>
      <w:r w:rsidR="00DD59A9" w:rsidRPr="00DD59A9">
        <w:rPr>
          <w:rFonts w:ascii="Times New Roman" w:hAnsi="Times New Roman"/>
          <w:sz w:val="28"/>
          <w:szCs w:val="28"/>
        </w:rPr>
        <w:t>рефрактометре ИРФ-454Б2Б, плотность измеряли по станда</w:t>
      </w:r>
      <w:r w:rsidR="008F2BAF">
        <w:rPr>
          <w:rFonts w:ascii="Times New Roman" w:hAnsi="Times New Roman"/>
          <w:sz w:val="28"/>
          <w:szCs w:val="28"/>
        </w:rPr>
        <w:t>ртной методике пикнометром (</w:t>
      </w:r>
      <w:r w:rsidR="00DD59A9" w:rsidRPr="00DD59A9">
        <w:rPr>
          <w:rFonts w:ascii="Times New Roman" w:hAnsi="Times New Roman"/>
          <w:sz w:val="28"/>
          <w:szCs w:val="28"/>
        </w:rPr>
        <w:t>пикнометрическим методом)</w:t>
      </w:r>
      <w:r w:rsidR="00DD59A9">
        <w:rPr>
          <w:rFonts w:ascii="Times New Roman" w:hAnsi="Times New Roman"/>
          <w:sz w:val="28"/>
          <w:szCs w:val="28"/>
        </w:rPr>
        <w:t xml:space="preserve"> </w:t>
      </w:r>
      <w:r w:rsidR="00DD59A9" w:rsidRPr="009A2E08">
        <w:rPr>
          <w:rFonts w:ascii="Times New Roman" w:hAnsi="Times New Roman"/>
          <w:sz w:val="28"/>
          <w:szCs w:val="28"/>
        </w:rPr>
        <w:t>[</w:t>
      </w:r>
      <w:r w:rsidR="009A2E08" w:rsidRPr="009A2E08">
        <w:rPr>
          <w:rFonts w:ascii="Times New Roman" w:hAnsi="Times New Roman"/>
          <w:sz w:val="28"/>
          <w:szCs w:val="28"/>
        </w:rPr>
        <w:t>36</w:t>
      </w:r>
      <w:r w:rsidR="00DD59A9" w:rsidRPr="009A2E08">
        <w:rPr>
          <w:rFonts w:ascii="Times New Roman" w:hAnsi="Times New Roman"/>
          <w:sz w:val="28"/>
          <w:szCs w:val="28"/>
        </w:rPr>
        <w:t>].</w:t>
      </w:r>
    </w:p>
    <w:p w:rsidR="00EA57F5" w:rsidRPr="004E74E8" w:rsidRDefault="00EA57F5" w:rsidP="00EA57F5">
      <w:pPr>
        <w:spacing w:after="0" w:line="240" w:lineRule="auto"/>
        <w:ind w:left="0" w:firstLine="709"/>
        <w:jc w:val="both"/>
        <w:rPr>
          <w:rFonts w:ascii="Times New Roman" w:hAnsi="Times New Roman"/>
          <w:sz w:val="28"/>
          <w:szCs w:val="28"/>
        </w:rPr>
      </w:pPr>
      <w:proofErr w:type="gramStart"/>
      <w:r w:rsidRPr="004E74E8">
        <w:rPr>
          <w:rFonts w:ascii="Times New Roman" w:hAnsi="Times New Roman"/>
          <w:sz w:val="28"/>
          <w:szCs w:val="28"/>
        </w:rPr>
        <w:t>Исходные</w:t>
      </w:r>
      <w:proofErr w:type="gramEnd"/>
      <w:r w:rsidRPr="004E74E8">
        <w:rPr>
          <w:rFonts w:ascii="Times New Roman" w:hAnsi="Times New Roman"/>
          <w:sz w:val="28"/>
          <w:szCs w:val="28"/>
        </w:rPr>
        <w:t xml:space="preserve"> 2-хлор-1,3,2-диоксафосфоланы 1, 2 и 2-хлор-1,3,2-диоксафосфоринаны 5, 6 получены из </w:t>
      </w:r>
      <w:r w:rsidRPr="004E74E8">
        <w:rPr>
          <w:rFonts w:ascii="Times New Roman" w:hAnsi="Times New Roman"/>
          <w:sz w:val="28"/>
          <w:szCs w:val="28"/>
          <w:lang w:val="en-US"/>
        </w:rPr>
        <w:t>POCl</w:t>
      </w:r>
      <w:r w:rsidRPr="004E74E8">
        <w:rPr>
          <w:rFonts w:ascii="Times New Roman" w:hAnsi="Times New Roman"/>
          <w:sz w:val="28"/>
          <w:szCs w:val="28"/>
          <w:vertAlign w:val="subscript"/>
        </w:rPr>
        <w:t>3</w:t>
      </w:r>
      <w:r w:rsidRPr="004E74E8">
        <w:rPr>
          <w:rFonts w:ascii="Times New Roman" w:hAnsi="Times New Roman"/>
          <w:sz w:val="28"/>
          <w:szCs w:val="28"/>
        </w:rPr>
        <w:t xml:space="preserve"> и 1,2- или 1,3-алкандиолов [</w:t>
      </w:r>
      <w:r w:rsidR="009A2E08" w:rsidRPr="004E74E8">
        <w:rPr>
          <w:rFonts w:ascii="Times New Roman" w:hAnsi="Times New Roman"/>
          <w:sz w:val="28"/>
          <w:szCs w:val="28"/>
        </w:rPr>
        <w:t>37</w:t>
      </w:r>
      <w:r w:rsidRPr="004E74E8">
        <w:rPr>
          <w:rFonts w:ascii="Times New Roman" w:hAnsi="Times New Roman"/>
          <w:sz w:val="28"/>
          <w:szCs w:val="28"/>
        </w:rPr>
        <w:t xml:space="preserve">]. 2,2,3,3,4,4,5,5-Октафторпентилдихлорфосфит 8 получен по известной методике </w:t>
      </w:r>
      <w:r w:rsidR="0082718A" w:rsidRPr="004E74E8">
        <w:rPr>
          <w:rFonts w:ascii="Times New Roman" w:hAnsi="Times New Roman"/>
          <w:sz w:val="28"/>
          <w:szCs w:val="28"/>
        </w:rPr>
        <w:t>на основе трихлорида фосфора [</w:t>
      </w:r>
      <w:r w:rsidR="009A2E08" w:rsidRPr="004E74E8">
        <w:rPr>
          <w:rFonts w:ascii="Times New Roman" w:hAnsi="Times New Roman"/>
          <w:sz w:val="28"/>
          <w:szCs w:val="28"/>
        </w:rPr>
        <w:t>3</w:t>
      </w:r>
      <w:r w:rsidR="004E74E8">
        <w:rPr>
          <w:rFonts w:ascii="Times New Roman" w:hAnsi="Times New Roman"/>
          <w:sz w:val="28"/>
          <w:szCs w:val="28"/>
        </w:rPr>
        <w:t>8</w:t>
      </w:r>
      <w:r w:rsidR="00CC2DB1">
        <w:rPr>
          <w:rFonts w:ascii="Times New Roman" w:hAnsi="Times New Roman"/>
          <w:sz w:val="28"/>
          <w:szCs w:val="28"/>
        </w:rPr>
        <w:t>, 39</w:t>
      </w:r>
      <w:r w:rsidRPr="004E74E8">
        <w:rPr>
          <w:rFonts w:ascii="Times New Roman" w:hAnsi="Times New Roman"/>
          <w:sz w:val="28"/>
          <w:szCs w:val="28"/>
        </w:rPr>
        <w:t>].</w:t>
      </w:r>
    </w:p>
    <w:p w:rsidR="00EA57F5" w:rsidRPr="004E74E8" w:rsidRDefault="00EA57F5" w:rsidP="00EA57F5">
      <w:pPr>
        <w:shd w:val="clear" w:color="auto" w:fill="FFFFFF"/>
        <w:autoSpaceDE w:val="0"/>
        <w:autoSpaceDN w:val="0"/>
        <w:adjustRightInd w:val="0"/>
        <w:spacing w:after="0" w:line="240" w:lineRule="auto"/>
        <w:ind w:left="0" w:firstLine="709"/>
        <w:rPr>
          <w:rFonts w:ascii="Times New Roman" w:hAnsi="Times New Roman"/>
          <w:sz w:val="28"/>
          <w:szCs w:val="28"/>
        </w:rPr>
      </w:pPr>
    </w:p>
    <w:p w:rsidR="00EA57F5" w:rsidRPr="007D6961" w:rsidRDefault="00E73E61" w:rsidP="00EA57F5">
      <w:pPr>
        <w:shd w:val="clear" w:color="auto" w:fill="FFFFFF"/>
        <w:autoSpaceDE w:val="0"/>
        <w:autoSpaceDN w:val="0"/>
        <w:adjustRightInd w:val="0"/>
        <w:spacing w:after="0" w:line="240" w:lineRule="auto"/>
        <w:ind w:left="0" w:firstLine="709"/>
        <w:rPr>
          <w:rFonts w:ascii="Times New Roman" w:hAnsi="Times New Roman"/>
          <w:sz w:val="28"/>
          <w:szCs w:val="28"/>
        </w:rPr>
      </w:pPr>
      <w:r>
        <w:rPr>
          <w:rFonts w:ascii="Times New Roman" w:hAnsi="Times New Roman"/>
          <w:sz w:val="28"/>
          <w:szCs w:val="28"/>
        </w:rPr>
        <w:t>2.1.2</w:t>
      </w:r>
      <w:r w:rsidR="00EA57F5" w:rsidRPr="007D6961">
        <w:rPr>
          <w:rFonts w:ascii="Times New Roman" w:hAnsi="Times New Roman"/>
          <w:sz w:val="28"/>
          <w:szCs w:val="28"/>
        </w:rPr>
        <w:t xml:space="preserve">  Описание методик синтеза </w:t>
      </w:r>
    </w:p>
    <w:p w:rsidR="00EA57F5" w:rsidRDefault="00EA57F5" w:rsidP="00EA57F5">
      <w:pPr>
        <w:spacing w:after="0" w:line="240" w:lineRule="auto"/>
        <w:ind w:left="0" w:firstLine="709"/>
        <w:jc w:val="center"/>
        <w:rPr>
          <w:rFonts w:ascii="Times New Roman" w:hAnsi="Times New Roman"/>
          <w:b/>
          <w:sz w:val="28"/>
          <w:szCs w:val="28"/>
        </w:rPr>
      </w:pPr>
    </w:p>
    <w:p w:rsidR="00A96FB2" w:rsidRPr="00EA57F5" w:rsidRDefault="00EA57F5" w:rsidP="00E81AC3">
      <w:pPr>
        <w:spacing w:after="0" w:line="240" w:lineRule="auto"/>
        <w:ind w:left="0" w:firstLine="709"/>
        <w:jc w:val="both"/>
        <w:rPr>
          <w:rFonts w:ascii="Times New Roman" w:hAnsi="Times New Roman"/>
          <w:sz w:val="28"/>
          <w:szCs w:val="28"/>
        </w:rPr>
      </w:pPr>
      <w:r w:rsidRPr="008F2BAF">
        <w:rPr>
          <w:rFonts w:ascii="Times New Roman" w:hAnsi="Times New Roman"/>
          <w:i/>
          <w:sz w:val="28"/>
          <w:szCs w:val="28"/>
        </w:rPr>
        <w:t xml:space="preserve">Синтез </w:t>
      </w:r>
      <w:r w:rsidR="00F31F9D" w:rsidRPr="008F2BAF">
        <w:rPr>
          <w:rFonts w:ascii="Times New Roman" w:hAnsi="Times New Roman"/>
          <w:bCs/>
          <w:i/>
          <w:sz w:val="28"/>
          <w:szCs w:val="28"/>
        </w:rPr>
        <w:t>1,3,2-диокса</w:t>
      </w:r>
      <w:r w:rsidR="00F31F9D" w:rsidRPr="008F2BAF">
        <w:rPr>
          <w:rFonts w:ascii="Times New Roman" w:hAnsi="Times New Roman"/>
          <w:i/>
          <w:sz w:val="28"/>
          <w:szCs w:val="28"/>
        </w:rPr>
        <w:t>фосфоланов 5а-в и фосфоринанов 7а-в.</w:t>
      </w:r>
      <w:r w:rsidR="00F31F9D">
        <w:rPr>
          <w:rFonts w:ascii="Times New Roman" w:hAnsi="Times New Roman"/>
          <w:i/>
          <w:sz w:val="28"/>
          <w:szCs w:val="28"/>
        </w:rPr>
        <w:t xml:space="preserve"> (</w:t>
      </w:r>
      <w:r w:rsidR="008F2BAF">
        <w:rPr>
          <w:rFonts w:ascii="Times New Roman" w:hAnsi="Times New Roman"/>
          <w:i/>
          <w:sz w:val="28"/>
          <w:szCs w:val="28"/>
        </w:rPr>
        <w:t>о</w:t>
      </w:r>
      <w:r w:rsidR="00F31F9D">
        <w:rPr>
          <w:rFonts w:ascii="Times New Roman" w:hAnsi="Times New Roman"/>
          <w:i/>
          <w:sz w:val="28"/>
          <w:szCs w:val="28"/>
        </w:rPr>
        <w:t xml:space="preserve">бщая методика). </w:t>
      </w:r>
      <w:r w:rsidR="00A96FB2" w:rsidRPr="00EA57F5">
        <w:rPr>
          <w:rFonts w:ascii="Times New Roman" w:hAnsi="Times New Roman"/>
          <w:sz w:val="28"/>
          <w:szCs w:val="28"/>
        </w:rPr>
        <w:t>К раствору 0.05 моль полифторалканола 3 (дл</w:t>
      </w:r>
      <w:r w:rsidR="00BA2592">
        <w:rPr>
          <w:rFonts w:ascii="Times New Roman" w:hAnsi="Times New Roman"/>
          <w:sz w:val="28"/>
          <w:szCs w:val="28"/>
        </w:rPr>
        <w:t>я 5а, 7а)</w:t>
      </w:r>
      <w:r w:rsidR="00BA2592" w:rsidRPr="00BA2592">
        <w:rPr>
          <w:rFonts w:ascii="Times New Roman" w:hAnsi="Times New Roman"/>
          <w:sz w:val="28"/>
          <w:szCs w:val="28"/>
        </w:rPr>
        <w:t xml:space="preserve">, </w:t>
      </w:r>
      <w:r w:rsidR="00A96FB2" w:rsidRPr="00EA57F5">
        <w:rPr>
          <w:rFonts w:ascii="Times New Roman" w:hAnsi="Times New Roman"/>
          <w:sz w:val="28"/>
          <w:szCs w:val="28"/>
        </w:rPr>
        <w:t>4 (для 5б, в, 7б, в)</w:t>
      </w:r>
      <w:r w:rsidR="00BA2592">
        <w:rPr>
          <w:rFonts w:ascii="Times New Roman" w:hAnsi="Times New Roman"/>
          <w:sz w:val="28"/>
          <w:szCs w:val="28"/>
        </w:rPr>
        <w:t xml:space="preserve"> или 4а (для 5в)</w:t>
      </w:r>
      <w:r w:rsidR="00A96FB2" w:rsidRPr="00EA57F5">
        <w:rPr>
          <w:rFonts w:ascii="Times New Roman" w:hAnsi="Times New Roman"/>
          <w:sz w:val="28"/>
          <w:szCs w:val="28"/>
        </w:rPr>
        <w:t xml:space="preserve"> и 6.1 г (0.06 моль) триэтиламина в 80 мл гексана </w:t>
      </w:r>
      <w:r w:rsidR="00A96FB2" w:rsidRPr="00EA57F5">
        <w:rPr>
          <w:rFonts w:ascii="Times New Roman" w:hAnsi="Times New Roman"/>
          <w:sz w:val="28"/>
          <w:szCs w:val="28"/>
        </w:rPr>
        <w:lastRenderedPageBreak/>
        <w:t xml:space="preserve">добавляли по каплям при перемешивании раствор 2-хлор-1,3,2-диоксафосфолана 1 (для 5а, б), 2 (для 5в) или 2-хлор-1,3,2-диоксафосфоринана 5 (для 7а, б), 6 (для 7в) в 10 мл гексана в течение 2 ч при температуре –10 </w:t>
      </w:r>
      <w:r w:rsidR="00A96FB2" w:rsidRPr="00EA57F5">
        <w:rPr>
          <w:rFonts w:ascii="Times New Roman" w:hAnsi="Times New Roman"/>
          <w:sz w:val="28"/>
          <w:szCs w:val="28"/>
          <w:lang w:val="en-GB"/>
        </w:rPr>
        <w:sym w:font="Symbol" w:char="F0B8"/>
      </w:r>
      <w:r w:rsidR="00A96FB2" w:rsidRPr="00EA57F5">
        <w:rPr>
          <w:rFonts w:ascii="Times New Roman" w:hAnsi="Times New Roman"/>
          <w:sz w:val="28"/>
          <w:szCs w:val="28"/>
        </w:rPr>
        <w:t xml:space="preserve"> –5</w:t>
      </w:r>
      <w:r w:rsidR="00A96FB2" w:rsidRPr="00EA57F5">
        <w:rPr>
          <w:rFonts w:ascii="Times New Roman" w:hAnsi="Times New Roman"/>
          <w:sz w:val="28"/>
          <w:szCs w:val="28"/>
          <w:vertAlign w:val="superscript"/>
        </w:rPr>
        <w:t>о</w:t>
      </w:r>
      <w:r w:rsidR="00A96FB2" w:rsidRPr="00EA57F5">
        <w:rPr>
          <w:rFonts w:ascii="Times New Roman" w:hAnsi="Times New Roman"/>
          <w:sz w:val="28"/>
          <w:szCs w:val="28"/>
        </w:rPr>
        <w:t>, при этом наблюдали образование белого осадка гидрохлорида триэтиламмония. Охлаждение убирали, реакционную смесь перемешивали при комнатной температуре еще в течение 3 ч, оставляли на ночь. Осадок отфильтровывали и промывали гексаном (3х20 мл). Растворитель из фильтрата отгоняли при пониженном давлении, остаток перегоняли в вакууме.</w:t>
      </w:r>
    </w:p>
    <w:p w:rsidR="00A96FB2" w:rsidRDefault="00F31F9D" w:rsidP="00E81AC3">
      <w:pPr>
        <w:spacing w:after="0" w:line="240" w:lineRule="auto"/>
        <w:ind w:left="0" w:firstLine="709"/>
        <w:jc w:val="both"/>
        <w:rPr>
          <w:rFonts w:ascii="Times New Roman" w:hAnsi="Times New Roman"/>
          <w:sz w:val="28"/>
          <w:szCs w:val="28"/>
        </w:rPr>
      </w:pPr>
      <w:r w:rsidRPr="008F2BAF">
        <w:rPr>
          <w:rFonts w:ascii="Times New Roman" w:hAnsi="Times New Roman"/>
          <w:i/>
          <w:sz w:val="28"/>
          <w:szCs w:val="28"/>
        </w:rPr>
        <w:t xml:space="preserve">Синтез </w:t>
      </w:r>
      <w:r w:rsidRPr="008F2BAF">
        <w:rPr>
          <w:rFonts w:ascii="Times New Roman" w:hAnsi="Times New Roman"/>
          <w:bCs/>
          <w:i/>
          <w:sz w:val="28"/>
          <w:szCs w:val="28"/>
        </w:rPr>
        <w:t>1,3,2-диокса</w:t>
      </w:r>
      <w:r w:rsidRPr="008F2BAF">
        <w:rPr>
          <w:rFonts w:ascii="Times New Roman" w:hAnsi="Times New Roman"/>
          <w:i/>
          <w:sz w:val="28"/>
          <w:szCs w:val="28"/>
        </w:rPr>
        <w:t>фосфоринанов 7г, д</w:t>
      </w:r>
      <w:r w:rsidR="008F2BAF">
        <w:rPr>
          <w:rFonts w:ascii="Times New Roman" w:hAnsi="Times New Roman"/>
          <w:i/>
          <w:sz w:val="28"/>
          <w:szCs w:val="28"/>
        </w:rPr>
        <w:t xml:space="preserve"> </w:t>
      </w:r>
      <w:r w:rsidRPr="008F2BAF">
        <w:rPr>
          <w:rFonts w:ascii="Times New Roman" w:hAnsi="Times New Roman"/>
          <w:i/>
          <w:sz w:val="28"/>
          <w:szCs w:val="28"/>
        </w:rPr>
        <w:t>(</w:t>
      </w:r>
      <w:r w:rsidR="008F2BAF">
        <w:rPr>
          <w:rFonts w:ascii="Times New Roman" w:hAnsi="Times New Roman"/>
          <w:i/>
          <w:sz w:val="28"/>
          <w:szCs w:val="28"/>
        </w:rPr>
        <w:t>о</w:t>
      </w:r>
      <w:r w:rsidR="00A96FB2" w:rsidRPr="008F2BAF">
        <w:rPr>
          <w:rFonts w:ascii="Times New Roman" w:hAnsi="Times New Roman"/>
          <w:i/>
          <w:sz w:val="28"/>
          <w:szCs w:val="28"/>
        </w:rPr>
        <w:t>бщая</w:t>
      </w:r>
      <w:r w:rsidR="00A96FB2" w:rsidRPr="00EA57F5">
        <w:rPr>
          <w:rFonts w:ascii="Times New Roman" w:hAnsi="Times New Roman"/>
          <w:i/>
          <w:sz w:val="28"/>
          <w:szCs w:val="28"/>
        </w:rPr>
        <w:t xml:space="preserve"> методика</w:t>
      </w:r>
      <w:r>
        <w:rPr>
          <w:rFonts w:ascii="Times New Roman" w:hAnsi="Times New Roman"/>
          <w:i/>
          <w:sz w:val="28"/>
          <w:szCs w:val="28"/>
        </w:rPr>
        <w:t xml:space="preserve">). </w:t>
      </w:r>
      <w:proofErr w:type="gramStart"/>
      <w:r w:rsidR="00A96FB2" w:rsidRPr="00EA57F5">
        <w:rPr>
          <w:rFonts w:ascii="Times New Roman" w:hAnsi="Times New Roman"/>
          <w:sz w:val="28"/>
          <w:szCs w:val="28"/>
        </w:rPr>
        <w:t xml:space="preserve">К раствору 16.7 г (0.05 моль) 2,2,3,3,4,4,5,5-октафторпентилдихлорфосфита 8 в 150 мл диэтилового эфира добавляли по каплям при перемешивании раствор 0.05 моль 1,3-пропандиола 9а (для 7г) или 2,2-диметил-1,3-пропандиола 9б (для 7д) и 7.9 г (0.1 моль) пиридина в 15 мл диэтилового эфира в течение 2 ч при температуре –10 </w:t>
      </w:r>
      <w:r w:rsidR="00A96FB2" w:rsidRPr="00EA57F5">
        <w:rPr>
          <w:rFonts w:ascii="Times New Roman" w:hAnsi="Times New Roman"/>
          <w:sz w:val="28"/>
          <w:szCs w:val="28"/>
          <w:lang w:val="en-GB"/>
        </w:rPr>
        <w:sym w:font="Symbol" w:char="F0B8"/>
      </w:r>
      <w:r w:rsidR="00A96FB2" w:rsidRPr="00EA57F5">
        <w:rPr>
          <w:rFonts w:ascii="Times New Roman" w:hAnsi="Times New Roman"/>
          <w:sz w:val="28"/>
          <w:szCs w:val="28"/>
        </w:rPr>
        <w:t xml:space="preserve"> –5</w:t>
      </w:r>
      <w:r w:rsidR="00A96FB2" w:rsidRPr="00EA57F5">
        <w:rPr>
          <w:rFonts w:ascii="Times New Roman" w:hAnsi="Times New Roman"/>
          <w:sz w:val="28"/>
          <w:szCs w:val="28"/>
          <w:vertAlign w:val="superscript"/>
        </w:rPr>
        <w:t>о</w:t>
      </w:r>
      <w:r w:rsidR="00A96FB2" w:rsidRPr="00EA57F5">
        <w:rPr>
          <w:rFonts w:ascii="Times New Roman" w:hAnsi="Times New Roman"/>
          <w:sz w:val="28"/>
          <w:szCs w:val="28"/>
        </w:rPr>
        <w:t>, при этом наблюдали образование белого осадка гидрохлорида</w:t>
      </w:r>
      <w:proofErr w:type="gramEnd"/>
      <w:r w:rsidR="00A96FB2" w:rsidRPr="00EA57F5">
        <w:rPr>
          <w:rFonts w:ascii="Times New Roman" w:hAnsi="Times New Roman"/>
          <w:sz w:val="28"/>
          <w:szCs w:val="28"/>
        </w:rPr>
        <w:t xml:space="preserve"> пиридина. Охлаждение убирали, реакционную смесь перемешивали при комнатной температуре еще в течение 3 ч, оставляли на ночь. Осадок отфильтровывали и промывали диэтиловым эфиром (3х20 мл). Растворитель из фильтрата отгоняли при пониженном давлении, остаток перегоняли в вакууме.</w:t>
      </w:r>
    </w:p>
    <w:p w:rsidR="00EA57F5" w:rsidRPr="00EA57F5" w:rsidRDefault="00EA57F5" w:rsidP="00E81AC3">
      <w:pPr>
        <w:spacing w:after="0" w:line="240" w:lineRule="auto"/>
        <w:ind w:left="0" w:firstLine="709"/>
        <w:jc w:val="both"/>
        <w:rPr>
          <w:rFonts w:ascii="Times New Roman" w:hAnsi="Times New Roman"/>
          <w:sz w:val="28"/>
          <w:szCs w:val="28"/>
        </w:rPr>
      </w:pPr>
    </w:p>
    <w:p w:rsidR="00EA57F5" w:rsidRPr="00F42765" w:rsidRDefault="00EA57F5" w:rsidP="00E81AC3">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2.2 </w:t>
      </w:r>
      <w:r w:rsidRPr="00D67308">
        <w:rPr>
          <w:rFonts w:ascii="Times New Roman" w:hAnsi="Times New Roman"/>
          <w:sz w:val="28"/>
          <w:szCs w:val="28"/>
        </w:rPr>
        <w:t>Изу</w:t>
      </w:r>
      <w:r>
        <w:rPr>
          <w:rFonts w:ascii="Times New Roman" w:hAnsi="Times New Roman"/>
          <w:sz w:val="28"/>
          <w:szCs w:val="28"/>
        </w:rPr>
        <w:t>чение физико-химических свойств</w:t>
      </w:r>
    </w:p>
    <w:p w:rsidR="008C7374" w:rsidRPr="00F42765" w:rsidRDefault="008C7374" w:rsidP="00E81AC3">
      <w:pPr>
        <w:spacing w:after="0" w:line="240" w:lineRule="auto"/>
        <w:ind w:left="0" w:firstLine="709"/>
        <w:jc w:val="both"/>
        <w:rPr>
          <w:rFonts w:ascii="Times New Roman" w:hAnsi="Times New Roman"/>
          <w:sz w:val="28"/>
          <w:szCs w:val="28"/>
        </w:rPr>
      </w:pPr>
    </w:p>
    <w:p w:rsidR="00F42765" w:rsidRPr="00F42765" w:rsidRDefault="00F42765" w:rsidP="00F42765">
      <w:pPr>
        <w:spacing w:after="0" w:line="240" w:lineRule="auto"/>
        <w:ind w:left="0" w:firstLine="709"/>
        <w:jc w:val="both"/>
        <w:rPr>
          <w:rFonts w:ascii="Times New Roman" w:hAnsi="Times New Roman"/>
          <w:sz w:val="28"/>
          <w:szCs w:val="28"/>
        </w:rPr>
      </w:pPr>
      <w:r w:rsidRPr="00F42765">
        <w:rPr>
          <w:rFonts w:ascii="Times New Roman" w:hAnsi="Times New Roman"/>
          <w:sz w:val="28"/>
          <w:szCs w:val="28"/>
        </w:rPr>
        <w:t>Изомерный состав синтезированных циклических (пяти- и шестичленных) фосфитов и фосфатов с фторалкильными группами изучен методом спектроскопии ЯМР 1Н, 13C, 19F, 31Р, в том числе двумерными гом</w:t>
      </w:r>
      <w:proofErr w:type="gramStart"/>
      <w:r w:rsidRPr="00F42765">
        <w:rPr>
          <w:rFonts w:ascii="Times New Roman" w:hAnsi="Times New Roman"/>
          <w:sz w:val="28"/>
          <w:szCs w:val="28"/>
        </w:rPr>
        <w:t>о-</w:t>
      </w:r>
      <w:proofErr w:type="gramEnd"/>
      <w:r w:rsidRPr="00F42765">
        <w:rPr>
          <w:rFonts w:ascii="Times New Roman" w:hAnsi="Times New Roman"/>
          <w:sz w:val="28"/>
          <w:szCs w:val="28"/>
        </w:rPr>
        <w:t xml:space="preserve"> и гетероядерными методами спектроскопии ЯМР: COSY, HSQC, HMBC. </w:t>
      </w:r>
    </w:p>
    <w:p w:rsidR="00F42765" w:rsidRDefault="00F42765" w:rsidP="00F42765">
      <w:pPr>
        <w:spacing w:after="0" w:line="240" w:lineRule="auto"/>
        <w:ind w:left="0" w:firstLine="709"/>
        <w:jc w:val="both"/>
        <w:rPr>
          <w:rFonts w:ascii="Times New Roman" w:hAnsi="Times New Roman"/>
          <w:sz w:val="28"/>
          <w:szCs w:val="28"/>
        </w:rPr>
      </w:pPr>
      <w:r w:rsidRPr="00F42765">
        <w:rPr>
          <w:rFonts w:ascii="Times New Roman" w:hAnsi="Times New Roman"/>
          <w:sz w:val="28"/>
          <w:szCs w:val="28"/>
        </w:rPr>
        <w:t>Согласно данным ЯМР (1Н, 13C, 31Р) синтезированные пятичленные гетероциклы - 4-метил-2-(полифторалкокси)-1,3,2-диоксафосфоланы и 4-метил-2-(полифторалкокси)-1,3,2-диоксафосфолан-2-оксиды) с одной метильной группой в кольце существуют в виде двух изомеров (с ци</w:t>
      </w:r>
      <w:proofErr w:type="gramStart"/>
      <w:r w:rsidRPr="00F42765">
        <w:rPr>
          <w:rFonts w:ascii="Times New Roman" w:hAnsi="Times New Roman"/>
          <w:sz w:val="28"/>
          <w:szCs w:val="28"/>
        </w:rPr>
        <w:t>с-</w:t>
      </w:r>
      <w:proofErr w:type="gramEnd"/>
      <w:r w:rsidRPr="00F42765">
        <w:rPr>
          <w:rFonts w:ascii="Times New Roman" w:hAnsi="Times New Roman"/>
          <w:sz w:val="28"/>
          <w:szCs w:val="28"/>
        </w:rPr>
        <w:t xml:space="preserve"> и транс-ориентацией алкоксильного заместителя при атоме фосфора и метильной группы в 4-ом положении фосфофоланового кольца) с преобладающим содержанием транс-изомера. 4,5-Диметил-2-(полифторалкокси)-1,3,2-диоксафосфоланы и 4,5-диметил-2-(полифторалкокси)-1,3,2-диоксафосфолан-2-оксиды с двумя метильными группами в кольце существуют в виде трех изомеров: основной имеет транс-расположение метильных групп в фосфолановом цикле, два других (мезоформы) - цис-расположение метильных групп. В одной мезоформе метильные заместители находятся в тран</w:t>
      </w:r>
      <w:proofErr w:type="gramStart"/>
      <w:r w:rsidRPr="00F42765">
        <w:rPr>
          <w:rFonts w:ascii="Times New Roman" w:hAnsi="Times New Roman"/>
          <w:sz w:val="28"/>
          <w:szCs w:val="28"/>
        </w:rPr>
        <w:t>с-</w:t>
      </w:r>
      <w:proofErr w:type="gramEnd"/>
      <w:r w:rsidRPr="00F42765">
        <w:rPr>
          <w:rFonts w:ascii="Times New Roman" w:hAnsi="Times New Roman"/>
          <w:sz w:val="28"/>
          <w:szCs w:val="28"/>
        </w:rPr>
        <w:t xml:space="preserve">, а в другой в цис-положении по отношению к фторалкоксильной группе при атоме фосфора. </w:t>
      </w:r>
    </w:p>
    <w:p w:rsidR="00DE3F74" w:rsidRPr="00F42765" w:rsidRDefault="00DE3F74" w:rsidP="00F42765">
      <w:pPr>
        <w:spacing w:after="0" w:line="240" w:lineRule="auto"/>
        <w:ind w:left="0" w:firstLine="709"/>
        <w:jc w:val="both"/>
        <w:rPr>
          <w:rFonts w:ascii="Times New Roman" w:hAnsi="Times New Roman"/>
          <w:sz w:val="28"/>
          <w:szCs w:val="28"/>
        </w:rPr>
      </w:pPr>
      <w:r w:rsidRPr="00DE3F74">
        <w:rPr>
          <w:rFonts w:ascii="Times New Roman" w:hAnsi="Times New Roman"/>
          <w:sz w:val="28"/>
          <w:szCs w:val="28"/>
        </w:rPr>
        <w:t>Значительно большее содержание изомера A (р</w:t>
      </w:r>
      <w:r>
        <w:rPr>
          <w:rFonts w:ascii="Times New Roman" w:hAnsi="Times New Roman"/>
          <w:sz w:val="28"/>
          <w:szCs w:val="28"/>
        </w:rPr>
        <w:t>исунок</w:t>
      </w:r>
      <w:r w:rsidRPr="00DE3F74">
        <w:rPr>
          <w:rFonts w:ascii="Times New Roman" w:hAnsi="Times New Roman"/>
          <w:sz w:val="28"/>
          <w:szCs w:val="28"/>
        </w:rPr>
        <w:t xml:space="preserve"> </w:t>
      </w:r>
      <w:r>
        <w:rPr>
          <w:rFonts w:ascii="Times New Roman" w:hAnsi="Times New Roman"/>
          <w:sz w:val="28"/>
          <w:szCs w:val="28"/>
        </w:rPr>
        <w:t>6</w:t>
      </w:r>
      <w:r w:rsidRPr="00DE3F74">
        <w:rPr>
          <w:rFonts w:ascii="Times New Roman" w:hAnsi="Times New Roman"/>
          <w:sz w:val="28"/>
          <w:szCs w:val="28"/>
        </w:rPr>
        <w:t xml:space="preserve">) в смеси, возможно, объясняется большей термодинамической стабильностью изомера </w:t>
      </w:r>
      <w:r w:rsidRPr="00DE3F74">
        <w:rPr>
          <w:rFonts w:ascii="Times New Roman" w:hAnsi="Times New Roman"/>
          <w:sz w:val="28"/>
          <w:szCs w:val="28"/>
        </w:rPr>
        <w:lastRenderedPageBreak/>
        <w:t xml:space="preserve">с </w:t>
      </w:r>
      <w:proofErr w:type="gramStart"/>
      <w:r w:rsidRPr="00DE3F74">
        <w:rPr>
          <w:rFonts w:ascii="Times New Roman" w:hAnsi="Times New Roman"/>
          <w:sz w:val="28"/>
          <w:szCs w:val="28"/>
        </w:rPr>
        <w:t>транс-ориентацией</w:t>
      </w:r>
      <w:proofErr w:type="gramEnd"/>
      <w:r w:rsidRPr="00DE3F74">
        <w:rPr>
          <w:rFonts w:ascii="Times New Roman" w:hAnsi="Times New Roman"/>
          <w:sz w:val="28"/>
          <w:szCs w:val="28"/>
        </w:rPr>
        <w:t xml:space="preserve"> метильных заместителей в положениях 4 и 5 диоксафосфоланового кольца.</w:t>
      </w:r>
    </w:p>
    <w:p w:rsidR="00C76174" w:rsidRDefault="00C76174" w:rsidP="008C7374">
      <w:pPr>
        <w:spacing w:after="0" w:line="240" w:lineRule="auto"/>
        <w:ind w:left="0" w:firstLine="709"/>
        <w:jc w:val="both"/>
        <w:rPr>
          <w:rFonts w:ascii="Times New Roman" w:hAnsi="Times New Roman"/>
          <w:color w:val="FF0000"/>
          <w:sz w:val="28"/>
          <w:szCs w:val="28"/>
        </w:rPr>
      </w:pPr>
    </w:p>
    <w:p w:rsidR="00C76174" w:rsidRDefault="00C76174" w:rsidP="004733FF">
      <w:pPr>
        <w:spacing w:after="0" w:line="240" w:lineRule="auto"/>
        <w:ind w:left="0" w:firstLine="709"/>
        <w:jc w:val="center"/>
        <w:rPr>
          <w:sz w:val="28"/>
          <w:szCs w:val="28"/>
        </w:rPr>
      </w:pPr>
      <w:r w:rsidRPr="007331B0">
        <w:rPr>
          <w:sz w:val="28"/>
          <w:szCs w:val="28"/>
        </w:rPr>
        <w:object w:dxaOrig="7548" w:dyaOrig="2040">
          <v:shape id="_x0000_i1047" type="#_x0000_t75" style="width:378pt;height:102pt" o:ole="">
            <v:imagedata r:id="rId61" o:title=""/>
          </v:shape>
          <o:OLEObject Type="Embed" ProgID="ChemDraw.Document.6.0" ShapeID="_x0000_i1047" DrawAspect="Content" ObjectID="_1601534368" r:id="rId62"/>
        </w:object>
      </w:r>
    </w:p>
    <w:p w:rsidR="00C76174" w:rsidRDefault="00C76174" w:rsidP="00C76174">
      <w:pPr>
        <w:spacing w:after="0" w:line="240" w:lineRule="auto"/>
        <w:ind w:left="0" w:firstLine="709"/>
        <w:jc w:val="center"/>
        <w:rPr>
          <w:rFonts w:ascii="Times New Roman" w:hAnsi="Times New Roman"/>
          <w:sz w:val="28"/>
          <w:szCs w:val="28"/>
        </w:rPr>
      </w:pPr>
    </w:p>
    <w:p w:rsidR="00C76174" w:rsidRDefault="00C76174" w:rsidP="00C76174">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6 -</w:t>
      </w:r>
      <w:r w:rsidRPr="00C76174">
        <w:rPr>
          <w:rFonts w:ascii="Times New Roman" w:hAnsi="Times New Roman"/>
          <w:sz w:val="28"/>
          <w:szCs w:val="28"/>
        </w:rPr>
        <w:t xml:space="preserve"> Структура 4,5-диметил-2-(полифторалкокси)-1,3,2-диоксафосфолана 5в</w:t>
      </w:r>
    </w:p>
    <w:p w:rsidR="00C76174" w:rsidRDefault="00C76174" w:rsidP="008C7374">
      <w:pPr>
        <w:spacing w:after="0" w:line="240" w:lineRule="auto"/>
        <w:ind w:left="0" w:firstLine="709"/>
        <w:jc w:val="both"/>
        <w:rPr>
          <w:rFonts w:ascii="Times New Roman" w:hAnsi="Times New Roman"/>
          <w:color w:val="FF0000"/>
          <w:sz w:val="28"/>
          <w:szCs w:val="28"/>
        </w:rPr>
      </w:pPr>
    </w:p>
    <w:p w:rsidR="004A7A5A" w:rsidRPr="004A7A5A" w:rsidRDefault="004A7A5A" w:rsidP="004A7A5A">
      <w:pPr>
        <w:spacing w:after="0" w:line="240" w:lineRule="auto"/>
        <w:ind w:left="0" w:firstLine="709"/>
        <w:jc w:val="both"/>
        <w:rPr>
          <w:rFonts w:ascii="Times New Roman" w:hAnsi="Times New Roman"/>
          <w:sz w:val="28"/>
          <w:szCs w:val="28"/>
        </w:rPr>
      </w:pPr>
      <w:r w:rsidRPr="004A7A5A">
        <w:rPr>
          <w:rFonts w:ascii="Times New Roman" w:hAnsi="Times New Roman"/>
          <w:sz w:val="28"/>
          <w:szCs w:val="28"/>
        </w:rPr>
        <w:t>2.</w:t>
      </w:r>
      <w:r w:rsidR="00A61146">
        <w:rPr>
          <w:rFonts w:ascii="Times New Roman" w:hAnsi="Times New Roman"/>
          <w:sz w:val="28"/>
          <w:szCs w:val="28"/>
        </w:rPr>
        <w:t>2.</w:t>
      </w:r>
      <w:r w:rsidRPr="004A7A5A">
        <w:rPr>
          <w:rFonts w:ascii="Times New Roman" w:hAnsi="Times New Roman"/>
          <w:sz w:val="28"/>
          <w:szCs w:val="28"/>
        </w:rPr>
        <w:t xml:space="preserve">1 </w:t>
      </w:r>
      <w:r w:rsidRPr="007D6961">
        <w:rPr>
          <w:rFonts w:ascii="Times New Roman" w:hAnsi="Times New Roman"/>
          <w:sz w:val="28"/>
          <w:szCs w:val="28"/>
        </w:rPr>
        <w:t xml:space="preserve">ЯМР </w:t>
      </w:r>
      <w:r w:rsidRPr="007D6961">
        <w:rPr>
          <w:rFonts w:ascii="Times New Roman" w:hAnsi="Times New Roman"/>
          <w:sz w:val="28"/>
          <w:szCs w:val="28"/>
          <w:vertAlign w:val="superscript"/>
        </w:rPr>
        <w:t>1</w:t>
      </w:r>
      <w:r w:rsidRPr="007D6961">
        <w:rPr>
          <w:rFonts w:ascii="Times New Roman" w:hAnsi="Times New Roman"/>
          <w:sz w:val="28"/>
          <w:szCs w:val="28"/>
        </w:rPr>
        <w:t xml:space="preserve">Н, </w:t>
      </w:r>
      <w:r w:rsidRPr="007D6961">
        <w:rPr>
          <w:rFonts w:ascii="Times New Roman" w:hAnsi="Times New Roman"/>
          <w:sz w:val="28"/>
          <w:szCs w:val="28"/>
          <w:vertAlign w:val="superscript"/>
        </w:rPr>
        <w:t>13</w:t>
      </w:r>
      <w:r w:rsidRPr="007D6961">
        <w:rPr>
          <w:rFonts w:ascii="Times New Roman" w:hAnsi="Times New Roman"/>
          <w:sz w:val="28"/>
          <w:szCs w:val="28"/>
          <w:lang w:val="en-US"/>
        </w:rPr>
        <w:t>C</w:t>
      </w:r>
      <w:r w:rsidRPr="007D6961">
        <w:rPr>
          <w:rFonts w:ascii="Times New Roman" w:hAnsi="Times New Roman"/>
          <w:sz w:val="28"/>
          <w:szCs w:val="28"/>
        </w:rPr>
        <w:t xml:space="preserve">,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vertAlign w:val="superscript"/>
        </w:rPr>
        <w:t>31</w:t>
      </w:r>
      <w:r w:rsidRPr="007D6961">
        <w:rPr>
          <w:rFonts w:ascii="Times New Roman" w:hAnsi="Times New Roman"/>
          <w:sz w:val="28"/>
          <w:szCs w:val="28"/>
        </w:rPr>
        <w:t>Р</w:t>
      </w:r>
      <w:r w:rsidR="004C4139">
        <w:rPr>
          <w:rFonts w:ascii="Times New Roman" w:hAnsi="Times New Roman"/>
          <w:sz w:val="28"/>
          <w:szCs w:val="28"/>
        </w:rPr>
        <w:t xml:space="preserve"> и</w:t>
      </w:r>
      <w:r>
        <w:rPr>
          <w:rFonts w:ascii="Times New Roman" w:hAnsi="Times New Roman"/>
          <w:sz w:val="28"/>
          <w:szCs w:val="28"/>
        </w:rPr>
        <w:t xml:space="preserve"> </w:t>
      </w:r>
      <w:r w:rsidRPr="007D6961">
        <w:rPr>
          <w:rFonts w:ascii="Times New Roman" w:hAnsi="Times New Roman"/>
          <w:sz w:val="28"/>
          <w:szCs w:val="28"/>
        </w:rPr>
        <w:t>ИК спектры</w:t>
      </w:r>
      <w:r>
        <w:rPr>
          <w:rFonts w:ascii="Arial" w:hAnsi="Arial" w:cs="Arial"/>
          <w:color w:val="666666"/>
          <w:sz w:val="21"/>
          <w:szCs w:val="21"/>
        </w:rPr>
        <w:t xml:space="preserve"> </w:t>
      </w:r>
      <w:r>
        <w:rPr>
          <w:rFonts w:ascii="Times New Roman" w:hAnsi="Times New Roman"/>
          <w:sz w:val="28"/>
          <w:szCs w:val="28"/>
        </w:rPr>
        <w:t xml:space="preserve">синтезированных </w:t>
      </w:r>
      <w:r w:rsidRPr="007D6961">
        <w:rPr>
          <w:rFonts w:ascii="Times New Roman" w:hAnsi="Times New Roman"/>
          <w:sz w:val="28"/>
          <w:szCs w:val="28"/>
        </w:rPr>
        <w:t>полифторалкилированных 1,3,2-д</w:t>
      </w:r>
      <w:r w:rsidRPr="007D6961">
        <w:rPr>
          <w:rFonts w:ascii="Times New Roman" w:hAnsi="Times New Roman"/>
          <w:bCs/>
          <w:sz w:val="28"/>
          <w:szCs w:val="28"/>
        </w:rPr>
        <w:t>иокса</w:t>
      </w:r>
      <w:r w:rsidRPr="007D6961">
        <w:rPr>
          <w:rFonts w:ascii="Times New Roman" w:hAnsi="Times New Roman"/>
          <w:sz w:val="28"/>
          <w:szCs w:val="28"/>
        </w:rPr>
        <w:t>фосфола</w:t>
      </w:r>
      <w:proofErr w:type="gramStart"/>
      <w:r w:rsidRPr="007D6961">
        <w:rPr>
          <w:rFonts w:ascii="Times New Roman" w:hAnsi="Times New Roman"/>
          <w:sz w:val="28"/>
          <w:szCs w:val="28"/>
        </w:rPr>
        <w:t>н-</w:t>
      </w:r>
      <w:proofErr w:type="gramEnd"/>
      <w:r w:rsidRPr="007D6961">
        <w:rPr>
          <w:rFonts w:ascii="Times New Roman" w:hAnsi="Times New Roman"/>
          <w:sz w:val="28"/>
          <w:szCs w:val="28"/>
        </w:rPr>
        <w:t xml:space="preserve"> и 1,3,2-д</w:t>
      </w:r>
      <w:r w:rsidRPr="007D6961">
        <w:rPr>
          <w:rFonts w:ascii="Times New Roman" w:hAnsi="Times New Roman"/>
          <w:bCs/>
          <w:sz w:val="28"/>
          <w:szCs w:val="28"/>
        </w:rPr>
        <w:t>иокса</w:t>
      </w:r>
      <w:r w:rsidRPr="007D6961">
        <w:rPr>
          <w:rFonts w:ascii="Times New Roman" w:hAnsi="Times New Roman"/>
          <w:sz w:val="28"/>
          <w:szCs w:val="28"/>
        </w:rPr>
        <w:t>фосфоринанов</w:t>
      </w:r>
    </w:p>
    <w:p w:rsidR="004A7A5A" w:rsidRPr="004A7A5A" w:rsidRDefault="004A7A5A" w:rsidP="00EA57F5">
      <w:pPr>
        <w:spacing w:after="0" w:line="240" w:lineRule="auto"/>
        <w:ind w:left="0" w:firstLine="709"/>
        <w:jc w:val="both"/>
        <w:rPr>
          <w:rFonts w:ascii="Times New Roman" w:hAnsi="Times New Roman"/>
          <w:sz w:val="28"/>
          <w:szCs w:val="28"/>
        </w:rPr>
      </w:pPr>
    </w:p>
    <w:p w:rsidR="00835266" w:rsidRDefault="00EA57F5" w:rsidP="00EA57F5">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4-Метил-2-(2,2,3,3-тетрафторпропокси)-</w:t>
      </w:r>
      <w:r w:rsidRPr="004A7A5A">
        <w:rPr>
          <w:rFonts w:ascii="Times New Roman" w:hAnsi="Times New Roman"/>
          <w:bCs/>
          <w:i/>
          <w:sz w:val="28"/>
          <w:szCs w:val="28"/>
        </w:rPr>
        <w:t>1,3,2-диокса</w:t>
      </w:r>
      <w:r w:rsidRPr="004A7A5A">
        <w:rPr>
          <w:rFonts w:ascii="Times New Roman" w:hAnsi="Times New Roman"/>
          <w:i/>
          <w:sz w:val="28"/>
          <w:szCs w:val="28"/>
        </w:rPr>
        <w:t>фосфолан (5а)</w:t>
      </w:r>
      <w:r w:rsidRPr="00C95EE4">
        <w:rPr>
          <w:rFonts w:ascii="Times New Roman" w:hAnsi="Times New Roman"/>
          <w:sz w:val="28"/>
          <w:szCs w:val="28"/>
        </w:rPr>
        <w:t xml:space="preserve">, смесь </w:t>
      </w:r>
      <w:r w:rsidRPr="00C95EE4">
        <w:rPr>
          <w:rFonts w:ascii="Times New Roman" w:hAnsi="Times New Roman"/>
          <w:i/>
          <w:sz w:val="28"/>
          <w:szCs w:val="28"/>
        </w:rPr>
        <w:t>ци</w:t>
      </w:r>
      <w:proofErr w:type="gramStart"/>
      <w:r w:rsidRPr="00C95EE4">
        <w:rPr>
          <w:rFonts w:ascii="Times New Roman" w:hAnsi="Times New Roman"/>
          <w:i/>
          <w:sz w:val="28"/>
          <w:szCs w:val="28"/>
        </w:rPr>
        <w:t>с</w:t>
      </w:r>
      <w:r w:rsidRPr="00C95EE4">
        <w:rPr>
          <w:rFonts w:ascii="Times New Roman" w:hAnsi="Times New Roman"/>
          <w:sz w:val="28"/>
          <w:szCs w:val="28"/>
        </w:rPr>
        <w:t>-</w:t>
      </w:r>
      <w:proofErr w:type="gramEnd"/>
      <w:r w:rsidRPr="00C95EE4">
        <w:rPr>
          <w:rFonts w:ascii="Times New Roman" w:hAnsi="Times New Roman"/>
          <w:sz w:val="28"/>
          <w:szCs w:val="28"/>
        </w:rPr>
        <w:t xml:space="preserve">, </w:t>
      </w:r>
      <w:r w:rsidRPr="00C95EE4">
        <w:rPr>
          <w:rFonts w:ascii="Times New Roman" w:hAnsi="Times New Roman"/>
          <w:i/>
          <w:sz w:val="28"/>
          <w:szCs w:val="28"/>
        </w:rPr>
        <w:t>транс</w:t>
      </w:r>
      <w:r w:rsidRPr="00C95EE4">
        <w:rPr>
          <w:rFonts w:ascii="Times New Roman" w:hAnsi="Times New Roman"/>
          <w:sz w:val="28"/>
          <w:szCs w:val="28"/>
        </w:rPr>
        <w:t xml:space="preserve">-изомеров в соотношении 1 : 1.5 (согласно </w:t>
      </w:r>
      <w:r w:rsidRPr="00C95EE4">
        <w:rPr>
          <w:rFonts w:ascii="Times New Roman" w:hAnsi="Times New Roman"/>
          <w:sz w:val="28"/>
          <w:szCs w:val="28"/>
          <w:vertAlign w:val="superscript"/>
        </w:rPr>
        <w:t>1</w:t>
      </w:r>
      <w:r w:rsidRPr="00C95EE4">
        <w:rPr>
          <w:rFonts w:ascii="Times New Roman" w:hAnsi="Times New Roman"/>
          <w:sz w:val="28"/>
          <w:szCs w:val="28"/>
          <w:lang w:val="en-GB"/>
        </w:rPr>
        <w:t>H</w:t>
      </w:r>
      <w:r w:rsidRPr="00C95EE4">
        <w:rPr>
          <w:rFonts w:ascii="Times New Roman" w:hAnsi="Times New Roman"/>
          <w:sz w:val="28"/>
          <w:szCs w:val="28"/>
        </w:rPr>
        <w:t xml:space="preserve"> и </w:t>
      </w:r>
      <w:r w:rsidRPr="00C95EE4">
        <w:rPr>
          <w:rFonts w:ascii="Times New Roman" w:hAnsi="Times New Roman"/>
          <w:sz w:val="28"/>
          <w:szCs w:val="28"/>
          <w:vertAlign w:val="superscript"/>
        </w:rPr>
        <w:t>31</w:t>
      </w:r>
      <w:r w:rsidRPr="00C95EE4">
        <w:rPr>
          <w:rFonts w:ascii="Times New Roman" w:hAnsi="Times New Roman"/>
          <w:sz w:val="28"/>
          <w:szCs w:val="28"/>
          <w:lang w:val="en-GB"/>
        </w:rPr>
        <w:t>P</w:t>
      </w:r>
      <w:r w:rsidRPr="00C95EE4">
        <w:rPr>
          <w:rFonts w:ascii="Times New Roman" w:hAnsi="Times New Roman"/>
          <w:sz w:val="28"/>
          <w:szCs w:val="28"/>
        </w:rPr>
        <w:t xml:space="preserve"> ЯМР).</w:t>
      </w:r>
      <w:r w:rsidRPr="007D6961">
        <w:rPr>
          <w:rFonts w:ascii="Times New Roman" w:hAnsi="Times New Roman"/>
          <w:sz w:val="28"/>
          <w:szCs w:val="28"/>
        </w:rPr>
        <w:t xml:space="preserve"> Выход 6.3 г (53%), прозрачная жидкость, т. кип. 93-94</w:t>
      </w:r>
      <w:r w:rsidRPr="007D6961">
        <w:rPr>
          <w:rFonts w:ascii="Times New Roman" w:hAnsi="Times New Roman"/>
          <w:sz w:val="28"/>
          <w:szCs w:val="28"/>
          <w:vertAlign w:val="superscript"/>
        </w:rPr>
        <w:t>о</w:t>
      </w:r>
      <w:r w:rsidRPr="007D6961">
        <w:rPr>
          <w:rFonts w:ascii="Times New Roman" w:hAnsi="Times New Roman"/>
          <w:sz w:val="28"/>
          <w:szCs w:val="28"/>
          <w:lang w:val="en-US"/>
        </w:rPr>
        <w:t>C</w:t>
      </w:r>
      <w:r w:rsidRPr="007D6961">
        <w:rPr>
          <w:rFonts w:ascii="Times New Roman" w:hAnsi="Times New Roman"/>
          <w:sz w:val="28"/>
          <w:szCs w:val="28"/>
        </w:rPr>
        <w:t xml:space="preserve"> (24 мм рт. ст.). </w:t>
      </w:r>
      <w:proofErr w:type="gramStart"/>
      <w:r w:rsidRPr="007D6961">
        <w:rPr>
          <w:rFonts w:ascii="Times New Roman" w:hAnsi="Times New Roman"/>
          <w:sz w:val="28"/>
          <w:szCs w:val="28"/>
        </w:rPr>
        <w:t>ИК спектр, ν, см</w:t>
      </w:r>
      <w:r w:rsidRPr="007D6961">
        <w:rPr>
          <w:rFonts w:ascii="Times New Roman" w:hAnsi="Times New Roman"/>
          <w:sz w:val="28"/>
          <w:szCs w:val="28"/>
          <w:vertAlign w:val="superscript"/>
        </w:rPr>
        <w:t>-1</w:t>
      </w:r>
      <w:r w:rsidRPr="007D6961">
        <w:rPr>
          <w:rFonts w:ascii="Times New Roman" w:hAnsi="Times New Roman"/>
          <w:sz w:val="28"/>
          <w:szCs w:val="28"/>
        </w:rPr>
        <w:t xml:space="preserve">: 2984 с, 2936 ср, 2901 ср, 1457 ср, 1385 ср, 1303 ср, 1289 ср, 1231 с, 1207 с, 1127 с, 1107 с, 1076 с, 1066 с, 989 с, 938 ср, 916 ср, 864 с, 833 с, 785 с, 750 с, 668 ср, 622 ср, 544 с, 484 ср. 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xml:space="preserve">, м. д. для </w:t>
      </w:r>
      <w:r w:rsidRPr="007D6961">
        <w:rPr>
          <w:rFonts w:ascii="Times New Roman" w:hAnsi="Times New Roman"/>
          <w:i/>
          <w:sz w:val="28"/>
          <w:szCs w:val="28"/>
        </w:rPr>
        <w:t>транс</w:t>
      </w:r>
      <w:r w:rsidRPr="007D6961">
        <w:rPr>
          <w:rFonts w:ascii="Times New Roman" w:hAnsi="Times New Roman"/>
          <w:sz w:val="28"/>
          <w:szCs w:val="28"/>
        </w:rPr>
        <w:t>-изомера: 1.33 д</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3.57 т.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PH</w:t>
      </w:r>
      <w:r w:rsidRPr="007D6961">
        <w:rPr>
          <w:rFonts w:ascii="Times New Roman" w:hAnsi="Times New Roman"/>
          <w:sz w:val="28"/>
          <w:szCs w:val="28"/>
        </w:rPr>
        <w:t xml:space="preserve"> 7.4 Гц), 4.16 и 4.07 </w:t>
      </w:r>
      <w:r w:rsidRPr="007D6961">
        <w:rPr>
          <w:rFonts w:ascii="Times New Roman" w:hAnsi="Times New Roman"/>
          <w:sz w:val="28"/>
          <w:szCs w:val="28"/>
          <w:lang w:val="en-US"/>
        </w:rPr>
        <w:t>AB</w:t>
      </w:r>
      <w:r w:rsidRPr="007D6961">
        <w:rPr>
          <w:rFonts w:ascii="Times New Roman" w:hAnsi="Times New Roman"/>
          <w:sz w:val="28"/>
          <w:szCs w:val="28"/>
        </w:rPr>
        <w:t xml:space="preserve"> - д. д. т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12.4 Гц), 4.30 д. д.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2.8 Гц), 4.59 д. д. к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xml:space="preserve">-4,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7.4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6.7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5.88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53.2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4.7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цис</w:t>
      </w:r>
      <w:r w:rsidRPr="007D6961">
        <w:rPr>
          <w:rFonts w:ascii="Times New Roman" w:hAnsi="Times New Roman"/>
          <w:sz w:val="28"/>
          <w:szCs w:val="28"/>
        </w:rPr>
        <w:t>-изомера: 1.44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3.70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8.9 Гц), 4.16 и 4.07 </w:t>
      </w:r>
      <w:r w:rsidRPr="007D6961">
        <w:rPr>
          <w:rFonts w:ascii="Times New Roman" w:hAnsi="Times New Roman"/>
          <w:sz w:val="28"/>
          <w:szCs w:val="28"/>
          <w:lang w:val="en-US"/>
        </w:rPr>
        <w:t>AB</w:t>
      </w:r>
      <w:r w:rsidRPr="007D6961">
        <w:rPr>
          <w:rFonts w:ascii="Times New Roman" w:hAnsi="Times New Roman"/>
          <w:sz w:val="28"/>
          <w:szCs w:val="28"/>
        </w:rPr>
        <w:t xml:space="preserve"> - д. д. т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12.4 Гц), 4.21 д. д.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8.9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13.2 Гц), 4.34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5.88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53.2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4.7 Гц).</w:t>
      </w:r>
      <w:proofErr w:type="gramEnd"/>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м. д.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-139.6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53.2 Гц), -125.9 м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для </w:t>
      </w:r>
      <w:r w:rsidRPr="007D6961">
        <w:rPr>
          <w:rFonts w:ascii="Times New Roman" w:hAnsi="Times New Roman"/>
          <w:i/>
          <w:sz w:val="28"/>
          <w:szCs w:val="28"/>
        </w:rPr>
        <w:t>цис</w:t>
      </w:r>
      <w:r w:rsidRPr="007D6961">
        <w:rPr>
          <w:rFonts w:ascii="Times New Roman" w:hAnsi="Times New Roman"/>
          <w:sz w:val="28"/>
          <w:szCs w:val="28"/>
        </w:rPr>
        <w:t>-изомера: -139.4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53.2 Гц), -125.8 м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proofErr w:type="gramStart"/>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140.3 м. д. для </w:t>
      </w:r>
      <w:r w:rsidRPr="007D6961">
        <w:rPr>
          <w:rFonts w:ascii="Times New Roman" w:hAnsi="Times New Roman"/>
          <w:i/>
          <w:sz w:val="28"/>
          <w:szCs w:val="28"/>
        </w:rPr>
        <w:t>транс</w:t>
      </w:r>
      <w:r w:rsidRPr="007D6961">
        <w:rPr>
          <w:rFonts w:ascii="Times New Roman" w:hAnsi="Times New Roman"/>
          <w:sz w:val="28"/>
          <w:szCs w:val="28"/>
        </w:rPr>
        <w:t xml:space="preserve">-изомера,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143.7 м. д. для </w:t>
      </w:r>
      <w:r w:rsidRPr="007D6961">
        <w:rPr>
          <w:rFonts w:ascii="Times New Roman" w:hAnsi="Times New Roman"/>
          <w:i/>
          <w:sz w:val="28"/>
          <w:szCs w:val="28"/>
        </w:rPr>
        <w:t>цис</w:t>
      </w:r>
      <w:r w:rsidRPr="007D6961">
        <w:rPr>
          <w:rFonts w:ascii="Times New Roman" w:hAnsi="Times New Roman"/>
          <w:sz w:val="28"/>
          <w:szCs w:val="28"/>
        </w:rPr>
        <w:t>-изомера.</w:t>
      </w:r>
      <w:proofErr w:type="gramEnd"/>
    </w:p>
    <w:p w:rsidR="00EA57F5"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 Найдено, %: </w:t>
      </w:r>
      <w:r w:rsidRPr="007D6961">
        <w:rPr>
          <w:rFonts w:ascii="Times New Roman" w:hAnsi="Times New Roman"/>
          <w:sz w:val="28"/>
          <w:szCs w:val="28"/>
          <w:lang w:val="pt-BR"/>
        </w:rPr>
        <w:t>C</w:t>
      </w:r>
      <w:r w:rsidRPr="007D6961">
        <w:rPr>
          <w:rFonts w:ascii="Times New Roman" w:hAnsi="Times New Roman"/>
          <w:sz w:val="28"/>
          <w:szCs w:val="28"/>
        </w:rPr>
        <w:t xml:space="preserve">, 30.12; </w:t>
      </w:r>
      <w:r w:rsidRPr="007D6961">
        <w:rPr>
          <w:rFonts w:ascii="Times New Roman" w:hAnsi="Times New Roman"/>
          <w:sz w:val="28"/>
          <w:szCs w:val="28"/>
          <w:lang w:val="pt-BR"/>
        </w:rPr>
        <w:t>H</w:t>
      </w:r>
      <w:r w:rsidRPr="007D6961">
        <w:rPr>
          <w:rFonts w:ascii="Times New Roman" w:hAnsi="Times New Roman"/>
          <w:sz w:val="28"/>
          <w:szCs w:val="28"/>
        </w:rPr>
        <w:t xml:space="preserve">, 4.13; </w:t>
      </w:r>
      <w:r w:rsidRPr="007D6961">
        <w:rPr>
          <w:rFonts w:ascii="Times New Roman" w:hAnsi="Times New Roman"/>
          <w:sz w:val="28"/>
          <w:szCs w:val="28"/>
          <w:lang w:val="pt-BR"/>
        </w:rPr>
        <w:t>P</w:t>
      </w:r>
      <w:r w:rsidRPr="007D6961">
        <w:rPr>
          <w:rFonts w:ascii="Times New Roman" w:hAnsi="Times New Roman"/>
          <w:sz w:val="28"/>
          <w:szCs w:val="28"/>
        </w:rPr>
        <w:t xml:space="preserve">, 12.63. </w:t>
      </w:r>
      <w:r w:rsidRPr="007D6961">
        <w:rPr>
          <w:rFonts w:ascii="Times New Roman" w:hAnsi="Times New Roman"/>
          <w:sz w:val="28"/>
          <w:szCs w:val="28"/>
          <w:lang w:val="pt-BR"/>
        </w:rPr>
        <w:t>C</w:t>
      </w:r>
      <w:r w:rsidRPr="007D6961">
        <w:rPr>
          <w:rFonts w:ascii="Times New Roman" w:hAnsi="Times New Roman"/>
          <w:sz w:val="28"/>
          <w:szCs w:val="28"/>
          <w:vertAlign w:val="subscript"/>
        </w:rPr>
        <w:t>6</w:t>
      </w:r>
      <w:r w:rsidRPr="007D6961">
        <w:rPr>
          <w:rFonts w:ascii="Times New Roman" w:hAnsi="Times New Roman"/>
          <w:sz w:val="28"/>
          <w:szCs w:val="28"/>
          <w:lang w:val="pt-BR"/>
        </w:rPr>
        <w:t>H</w:t>
      </w:r>
      <w:r w:rsidRPr="007D6961">
        <w:rPr>
          <w:rFonts w:ascii="Times New Roman" w:hAnsi="Times New Roman"/>
          <w:sz w:val="28"/>
          <w:szCs w:val="28"/>
          <w:vertAlign w:val="subscript"/>
        </w:rPr>
        <w:t>9</w:t>
      </w:r>
      <w:r w:rsidRPr="007D6961">
        <w:rPr>
          <w:rFonts w:ascii="Times New Roman" w:hAnsi="Times New Roman"/>
          <w:sz w:val="28"/>
          <w:szCs w:val="28"/>
          <w:lang w:val="pt-BR"/>
        </w:rPr>
        <w:t>F</w:t>
      </w:r>
      <w:r w:rsidRPr="007D6961">
        <w:rPr>
          <w:rFonts w:ascii="Times New Roman" w:hAnsi="Times New Roman"/>
          <w:sz w:val="28"/>
          <w:szCs w:val="28"/>
          <w:vertAlign w:val="subscript"/>
        </w:rPr>
        <w:t>4</w:t>
      </w:r>
      <w:r w:rsidRPr="007D6961">
        <w:rPr>
          <w:rFonts w:ascii="Times New Roman" w:hAnsi="Times New Roman"/>
          <w:sz w:val="28"/>
          <w:szCs w:val="28"/>
          <w:lang w:val="pt-BR"/>
        </w:rPr>
        <w:t>O</w:t>
      </w:r>
      <w:r w:rsidRPr="007D6961">
        <w:rPr>
          <w:rFonts w:ascii="Times New Roman" w:hAnsi="Times New Roman"/>
          <w:sz w:val="28"/>
          <w:szCs w:val="28"/>
          <w:vertAlign w:val="subscript"/>
        </w:rPr>
        <w:t>3</w:t>
      </w:r>
      <w:r w:rsidRPr="007D6961">
        <w:rPr>
          <w:rFonts w:ascii="Times New Roman" w:hAnsi="Times New Roman"/>
          <w:sz w:val="28"/>
          <w:szCs w:val="28"/>
          <w:lang w:val="pt-BR"/>
        </w:rPr>
        <w:t>P</w:t>
      </w:r>
      <w:r w:rsidRPr="007D6961">
        <w:rPr>
          <w:rFonts w:ascii="Times New Roman" w:hAnsi="Times New Roman"/>
          <w:sz w:val="28"/>
          <w:szCs w:val="28"/>
        </w:rPr>
        <w:t xml:space="preserve">. Вычислено, %: </w:t>
      </w:r>
      <w:r w:rsidRPr="007D6961">
        <w:rPr>
          <w:rFonts w:ascii="Times New Roman" w:hAnsi="Times New Roman"/>
          <w:sz w:val="28"/>
          <w:szCs w:val="28"/>
          <w:lang w:val="en-US"/>
        </w:rPr>
        <w:t>C</w:t>
      </w:r>
      <w:r w:rsidRPr="007D6961">
        <w:rPr>
          <w:rFonts w:ascii="Times New Roman" w:hAnsi="Times New Roman"/>
          <w:sz w:val="28"/>
          <w:szCs w:val="28"/>
        </w:rPr>
        <w:t xml:space="preserve">, 30.52; </w:t>
      </w:r>
      <w:r w:rsidRPr="007D6961">
        <w:rPr>
          <w:rFonts w:ascii="Times New Roman" w:hAnsi="Times New Roman"/>
          <w:sz w:val="28"/>
          <w:szCs w:val="28"/>
          <w:lang w:val="en-US"/>
        </w:rPr>
        <w:t>H</w:t>
      </w:r>
      <w:r w:rsidRPr="007D6961">
        <w:rPr>
          <w:rFonts w:ascii="Times New Roman" w:hAnsi="Times New Roman"/>
          <w:sz w:val="28"/>
          <w:szCs w:val="28"/>
        </w:rPr>
        <w:t xml:space="preserve">, 3.84, </w:t>
      </w:r>
      <w:r w:rsidRPr="007D6961">
        <w:rPr>
          <w:rFonts w:ascii="Times New Roman" w:hAnsi="Times New Roman"/>
          <w:sz w:val="28"/>
          <w:szCs w:val="28"/>
          <w:lang w:val="en-US"/>
        </w:rPr>
        <w:t>P</w:t>
      </w:r>
      <w:r w:rsidRPr="007D6961">
        <w:rPr>
          <w:rFonts w:ascii="Times New Roman" w:hAnsi="Times New Roman"/>
          <w:sz w:val="28"/>
          <w:szCs w:val="28"/>
        </w:rPr>
        <w:t>, 13.12.</w:t>
      </w:r>
    </w:p>
    <w:p w:rsidR="00EF2E96" w:rsidRPr="007D6961" w:rsidRDefault="00EF2E96" w:rsidP="00EA57F5">
      <w:pPr>
        <w:spacing w:after="0" w:line="240" w:lineRule="auto"/>
        <w:ind w:left="0" w:firstLine="709"/>
        <w:jc w:val="both"/>
        <w:rPr>
          <w:rFonts w:ascii="Times New Roman" w:hAnsi="Times New Roman"/>
          <w:sz w:val="28"/>
          <w:szCs w:val="28"/>
        </w:rPr>
      </w:pPr>
    </w:p>
    <w:p w:rsidR="00835266" w:rsidRDefault="00EA57F5" w:rsidP="00EA57F5">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4-Метил-2-(2,2,3,3</w:t>
      </w:r>
      <w:r w:rsidRPr="004A7A5A">
        <w:rPr>
          <w:rFonts w:ascii="Times New Roman" w:hAnsi="Times New Roman"/>
          <w:bCs/>
          <w:i/>
          <w:sz w:val="28"/>
          <w:szCs w:val="28"/>
        </w:rPr>
        <w:t>,4,4,5,5</w:t>
      </w:r>
      <w:r w:rsidRPr="004A7A5A">
        <w:rPr>
          <w:rFonts w:ascii="Times New Roman" w:hAnsi="Times New Roman"/>
          <w:i/>
          <w:sz w:val="28"/>
          <w:szCs w:val="28"/>
        </w:rPr>
        <w:t>-октафторпентокси)-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фосфолан </w:t>
      </w:r>
      <w:r w:rsidRPr="004A7A5A">
        <w:rPr>
          <w:rFonts w:ascii="Times New Roman" w:hAnsi="Times New Roman"/>
          <w:bCs/>
          <w:i/>
          <w:sz w:val="28"/>
          <w:szCs w:val="28"/>
        </w:rPr>
        <w:t>(5б)</w:t>
      </w:r>
      <w:r w:rsidRPr="00C95EE4">
        <w:rPr>
          <w:rFonts w:ascii="Times New Roman" w:hAnsi="Times New Roman"/>
          <w:sz w:val="28"/>
          <w:szCs w:val="28"/>
        </w:rPr>
        <w:t xml:space="preserve">, смесь </w:t>
      </w:r>
      <w:r w:rsidRPr="00C95EE4">
        <w:rPr>
          <w:rFonts w:ascii="Times New Roman" w:hAnsi="Times New Roman"/>
          <w:i/>
          <w:sz w:val="28"/>
          <w:szCs w:val="28"/>
        </w:rPr>
        <w:t>ци</w:t>
      </w:r>
      <w:proofErr w:type="gramStart"/>
      <w:r w:rsidRPr="00C95EE4">
        <w:rPr>
          <w:rFonts w:ascii="Times New Roman" w:hAnsi="Times New Roman"/>
          <w:i/>
          <w:sz w:val="28"/>
          <w:szCs w:val="28"/>
        </w:rPr>
        <w:t>с</w:t>
      </w:r>
      <w:r w:rsidRPr="00C95EE4">
        <w:rPr>
          <w:rFonts w:ascii="Times New Roman" w:hAnsi="Times New Roman"/>
          <w:sz w:val="28"/>
          <w:szCs w:val="28"/>
        </w:rPr>
        <w:t>-</w:t>
      </w:r>
      <w:proofErr w:type="gramEnd"/>
      <w:r w:rsidRPr="00C95EE4">
        <w:rPr>
          <w:rFonts w:ascii="Times New Roman" w:hAnsi="Times New Roman"/>
          <w:sz w:val="28"/>
          <w:szCs w:val="28"/>
        </w:rPr>
        <w:t xml:space="preserve">, </w:t>
      </w:r>
      <w:r w:rsidRPr="00C95EE4">
        <w:rPr>
          <w:rFonts w:ascii="Times New Roman" w:hAnsi="Times New Roman"/>
          <w:i/>
          <w:sz w:val="28"/>
          <w:szCs w:val="28"/>
        </w:rPr>
        <w:t>транс</w:t>
      </w:r>
      <w:r w:rsidRPr="00C95EE4">
        <w:rPr>
          <w:rFonts w:ascii="Times New Roman" w:hAnsi="Times New Roman"/>
          <w:sz w:val="28"/>
          <w:szCs w:val="28"/>
        </w:rPr>
        <w:t xml:space="preserve">-изомеров в соотношении 1 : 1.5 (согласно </w:t>
      </w:r>
      <w:r w:rsidRPr="00C95EE4">
        <w:rPr>
          <w:rFonts w:ascii="Times New Roman" w:hAnsi="Times New Roman"/>
          <w:sz w:val="28"/>
          <w:szCs w:val="28"/>
          <w:vertAlign w:val="superscript"/>
        </w:rPr>
        <w:t>1</w:t>
      </w:r>
      <w:r w:rsidRPr="00C95EE4">
        <w:rPr>
          <w:rFonts w:ascii="Times New Roman" w:hAnsi="Times New Roman"/>
          <w:sz w:val="28"/>
          <w:szCs w:val="28"/>
          <w:lang w:val="en-GB"/>
        </w:rPr>
        <w:t>H</w:t>
      </w:r>
      <w:r w:rsidRPr="00C95EE4">
        <w:rPr>
          <w:rFonts w:ascii="Times New Roman" w:hAnsi="Times New Roman"/>
          <w:sz w:val="28"/>
          <w:szCs w:val="28"/>
        </w:rPr>
        <w:t xml:space="preserve">, и </w:t>
      </w:r>
      <w:r w:rsidRPr="00C95EE4">
        <w:rPr>
          <w:rFonts w:ascii="Times New Roman" w:hAnsi="Times New Roman"/>
          <w:sz w:val="28"/>
          <w:szCs w:val="28"/>
          <w:vertAlign w:val="superscript"/>
        </w:rPr>
        <w:t>31</w:t>
      </w:r>
      <w:r w:rsidRPr="00C95EE4">
        <w:rPr>
          <w:rFonts w:ascii="Times New Roman" w:hAnsi="Times New Roman"/>
          <w:sz w:val="28"/>
          <w:szCs w:val="28"/>
          <w:lang w:val="en-GB"/>
        </w:rPr>
        <w:t>P</w:t>
      </w:r>
      <w:r w:rsidRPr="00C95EE4">
        <w:rPr>
          <w:rFonts w:ascii="Times New Roman" w:hAnsi="Times New Roman"/>
          <w:sz w:val="28"/>
          <w:szCs w:val="28"/>
        </w:rPr>
        <w:t xml:space="preserve"> ЯМР). Выход 8.1 г (48%), прозрачная жидкость, т. кип. 106-108</w:t>
      </w:r>
      <w:r w:rsidRPr="00C95EE4">
        <w:rPr>
          <w:rFonts w:ascii="Times New Roman" w:hAnsi="Times New Roman"/>
          <w:sz w:val="28"/>
          <w:szCs w:val="28"/>
          <w:vertAlign w:val="superscript"/>
        </w:rPr>
        <w:t>о</w:t>
      </w:r>
      <w:r w:rsidRPr="00C95EE4">
        <w:rPr>
          <w:rFonts w:ascii="Times New Roman" w:hAnsi="Times New Roman"/>
          <w:sz w:val="28"/>
          <w:szCs w:val="28"/>
          <w:lang w:val="en-US"/>
        </w:rPr>
        <w:t>C</w:t>
      </w:r>
      <w:r w:rsidRPr="00C95EE4">
        <w:rPr>
          <w:rFonts w:ascii="Times New Roman" w:hAnsi="Times New Roman"/>
          <w:sz w:val="28"/>
          <w:szCs w:val="28"/>
        </w:rPr>
        <w:t xml:space="preserve"> (17 мм</w:t>
      </w:r>
      <w:r w:rsidRPr="007D6961">
        <w:rPr>
          <w:rFonts w:ascii="Times New Roman" w:hAnsi="Times New Roman"/>
          <w:sz w:val="28"/>
          <w:szCs w:val="28"/>
        </w:rPr>
        <w:t xml:space="preserve">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1.5240,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1.3712.</w:t>
      </w:r>
      <w:r w:rsidR="00D1314B" w:rsidRPr="00D1314B">
        <w:rPr>
          <w:rFonts w:ascii="Times New Roman" w:hAnsi="Times New Roman"/>
          <w:sz w:val="28"/>
          <w:szCs w:val="28"/>
        </w:rPr>
        <w:t xml:space="preserve"> </w:t>
      </w:r>
      <w:proofErr w:type="gramStart"/>
      <w:r w:rsidRPr="007D6961">
        <w:rPr>
          <w:rFonts w:ascii="Times New Roman" w:hAnsi="Times New Roman"/>
          <w:sz w:val="28"/>
          <w:szCs w:val="28"/>
        </w:rPr>
        <w:t>ИК спектр, ν, см</w:t>
      </w:r>
      <w:r w:rsidRPr="007D6961">
        <w:rPr>
          <w:rFonts w:ascii="Times New Roman" w:hAnsi="Times New Roman"/>
          <w:sz w:val="28"/>
          <w:szCs w:val="28"/>
          <w:vertAlign w:val="superscript"/>
        </w:rPr>
        <w:t>-1</w:t>
      </w:r>
      <w:r w:rsidRPr="007D6961">
        <w:rPr>
          <w:rFonts w:ascii="Times New Roman" w:hAnsi="Times New Roman"/>
          <w:sz w:val="28"/>
          <w:szCs w:val="28"/>
        </w:rPr>
        <w:t xml:space="preserve">: 2985 с, 2939 ср, 2904 ср, 1475 сл, 1458 с, 1402 ср, 1386 с, 1360 ср, 1291 с, 1266 ср, 1243 ср, 1223 ср, 1204 ср, 1172 с, 1131 с, 1093 ср, 1070 ср, 1046 ср, 1014 ср, 990 с, 961 ср, 944 ср, 902 с, 864 </w:t>
      </w:r>
      <w:r w:rsidRPr="007D6961">
        <w:rPr>
          <w:rFonts w:ascii="Times New Roman" w:hAnsi="Times New Roman"/>
          <w:sz w:val="28"/>
          <w:szCs w:val="28"/>
          <w:lang w:val="en-US"/>
        </w:rPr>
        <w:t>s</w:t>
      </w:r>
      <w:r w:rsidRPr="007D6961">
        <w:rPr>
          <w:rFonts w:ascii="Times New Roman" w:hAnsi="Times New Roman"/>
          <w:sz w:val="28"/>
          <w:szCs w:val="28"/>
        </w:rPr>
        <w:t>, 808 с, 772 с, 754 с, 733 ср, 713</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ср, 689 ср, 675 сл, 620 ср, 607 ср, 573 сл, </w:t>
      </w:r>
      <w:r w:rsidRPr="007D6961">
        <w:rPr>
          <w:rFonts w:ascii="Times New Roman" w:hAnsi="Times New Roman"/>
          <w:sz w:val="28"/>
          <w:szCs w:val="28"/>
        </w:rPr>
        <w:lastRenderedPageBreak/>
        <w:t xml:space="preserve">560 сл, 545 ср, 520 сл, 492 ср. 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xml:space="preserve">, м. д. для </w:t>
      </w:r>
      <w:r w:rsidRPr="007D6961">
        <w:rPr>
          <w:rFonts w:ascii="Times New Roman" w:hAnsi="Times New Roman"/>
          <w:i/>
          <w:sz w:val="28"/>
          <w:szCs w:val="28"/>
        </w:rPr>
        <w:t>транс</w:t>
      </w:r>
      <w:r w:rsidRPr="007D6961">
        <w:rPr>
          <w:rFonts w:ascii="Times New Roman" w:hAnsi="Times New Roman"/>
          <w:sz w:val="28"/>
          <w:szCs w:val="28"/>
        </w:rPr>
        <w:t>-изомера: 1.33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3.57 д. д.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7.1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7.7 Гц), 4.19 м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4.30 д. д.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8.5</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Гц</w:t>
      </w:r>
      <w:proofErr w:type="gramEnd"/>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PH</w:t>
      </w:r>
      <w:r w:rsidRPr="007D6961">
        <w:rPr>
          <w:rFonts w:ascii="Times New Roman" w:hAnsi="Times New Roman"/>
          <w:sz w:val="28"/>
          <w:szCs w:val="28"/>
        </w:rPr>
        <w:t xml:space="preserve"> 2.7 Гц), 4.61 д. д. к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xml:space="preserve">-4,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vertAlign w:val="subscript"/>
        </w:rPr>
        <w:t>(5)</w:t>
      </w:r>
      <w:r w:rsidRPr="007D6961">
        <w:rPr>
          <w:rFonts w:ascii="Times New Roman" w:hAnsi="Times New Roman"/>
          <w:sz w:val="28"/>
          <w:szCs w:val="28"/>
        </w:rPr>
        <w:t xml:space="preserve"> 7.1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vertAlign w:val="subscript"/>
        </w:rPr>
        <w:t>(5)</w:t>
      </w:r>
      <w:r w:rsidRPr="007D6961">
        <w:rPr>
          <w:rFonts w:ascii="Times New Roman" w:hAnsi="Times New Roman"/>
          <w:sz w:val="28"/>
          <w:szCs w:val="28"/>
        </w:rPr>
        <w:t xml:space="preserve"> 6.6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Me</w:t>
      </w:r>
      <w:r w:rsidRPr="007D6961">
        <w:rPr>
          <w:rFonts w:ascii="Times New Roman" w:hAnsi="Times New Roman"/>
          <w:sz w:val="28"/>
          <w:szCs w:val="28"/>
          <w:vertAlign w:val="subscript"/>
        </w:rPr>
        <w:t>)</w:t>
      </w:r>
      <w:r w:rsidRPr="007D6961">
        <w:rPr>
          <w:rFonts w:ascii="Times New Roman" w:hAnsi="Times New Roman"/>
          <w:sz w:val="28"/>
          <w:szCs w:val="28"/>
        </w:rPr>
        <w:t xml:space="preserve"> 6.2 Гц), 6.047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5.4 Гц); для </w:t>
      </w:r>
      <w:r w:rsidRPr="007D6961">
        <w:rPr>
          <w:rFonts w:ascii="Times New Roman" w:hAnsi="Times New Roman"/>
          <w:i/>
          <w:sz w:val="28"/>
          <w:szCs w:val="28"/>
        </w:rPr>
        <w:t>цис</w:t>
      </w:r>
      <w:r w:rsidRPr="007D6961">
        <w:rPr>
          <w:rFonts w:ascii="Times New Roman" w:hAnsi="Times New Roman"/>
          <w:sz w:val="28"/>
          <w:szCs w:val="28"/>
        </w:rPr>
        <w:t>-изомера: 1.44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3.72 д. д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8.9 Гц), 4.19 м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4.22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-5), 4.34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-4), 6.051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5.5 Гц). </w:t>
      </w: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xml:space="preserve">, м. д. для </w:t>
      </w:r>
      <w:r w:rsidRPr="007D6961">
        <w:rPr>
          <w:rFonts w:ascii="Times New Roman" w:hAnsi="Times New Roman"/>
          <w:i/>
          <w:sz w:val="28"/>
          <w:szCs w:val="28"/>
        </w:rPr>
        <w:t>транс</w:t>
      </w:r>
      <w:r w:rsidRPr="007D6961">
        <w:rPr>
          <w:rFonts w:ascii="Times New Roman" w:hAnsi="Times New Roman"/>
          <w:sz w:val="28"/>
          <w:szCs w:val="28"/>
        </w:rPr>
        <w:t>-изомера: 19.5 д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4.0 Гц), 59.7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17.2 Гц), 70.4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7.7 Гц), 72.7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8.1 Гц), 107.7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254.6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30.8 Гц), 110.2 т. кв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264.5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31.3 Гц), 111.0 т. кв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33.0 Гц), 114.9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СН</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255.7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30.5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3.7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цис</w:t>
      </w:r>
      <w:r w:rsidRPr="007D6961">
        <w:rPr>
          <w:rFonts w:ascii="Times New Roman" w:hAnsi="Times New Roman"/>
          <w:sz w:val="28"/>
          <w:szCs w:val="28"/>
        </w:rPr>
        <w:t>-изомера: 19.6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59.8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18.7 Гц), 69.7 д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7.3 Гц), 74.8 д (</w:t>
      </w:r>
      <w:r w:rsidRPr="007D6961">
        <w:rPr>
          <w:rFonts w:ascii="Times New Roman" w:hAnsi="Times New Roman"/>
          <w:sz w:val="28"/>
          <w:szCs w:val="28"/>
          <w:lang w:val="en-US"/>
        </w:rPr>
        <w:t>CH</w:t>
      </w:r>
      <w:r w:rsidRPr="007D6961">
        <w:rPr>
          <w:rFonts w:ascii="Times New Roman" w:hAnsi="Times New Roman"/>
          <w:sz w:val="28"/>
          <w:szCs w:val="28"/>
        </w:rPr>
        <w:t xml:space="preserve">-4,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9.5 Гц), 107.7 т. т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254.6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30.8 Гц), 110.2 т. кв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264.5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31.3 Гц), 111.0 т. кв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33.0 Гц), 114.9 т. т. д</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СН</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255.7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30.5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3.7 Гц).</w:t>
      </w:r>
      <w:proofErr w:type="gramEnd"/>
    </w:p>
    <w:p w:rsidR="00835266"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м. д.: -137.5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52.0), -130.4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-120.5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w:t>
      </w:r>
    </w:p>
    <w:p w:rsidR="00835266"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м. д.: 142.0 т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6.9 Гц)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xml:space="preserve"> и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145.1 т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6.9 Гц) для </w:t>
      </w:r>
      <w:r w:rsidRPr="007D6961">
        <w:rPr>
          <w:rFonts w:ascii="Times New Roman" w:hAnsi="Times New Roman"/>
          <w:i/>
          <w:sz w:val="28"/>
          <w:szCs w:val="28"/>
        </w:rPr>
        <w:t>цис</w:t>
      </w:r>
      <w:r w:rsidRPr="007D6961">
        <w:rPr>
          <w:rFonts w:ascii="Times New Roman" w:hAnsi="Times New Roman"/>
          <w:sz w:val="28"/>
          <w:szCs w:val="28"/>
        </w:rPr>
        <w:t xml:space="preserve">-изомера. </w:t>
      </w:r>
    </w:p>
    <w:p w:rsidR="00EA57F5"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Найдено, %: </w:t>
      </w:r>
      <w:r w:rsidRPr="007D6961">
        <w:rPr>
          <w:rFonts w:ascii="Times New Roman" w:hAnsi="Times New Roman"/>
          <w:sz w:val="28"/>
          <w:szCs w:val="28"/>
          <w:lang w:val="pt-BR"/>
        </w:rPr>
        <w:t>C</w:t>
      </w:r>
      <w:r w:rsidRPr="007D6961">
        <w:rPr>
          <w:rFonts w:ascii="Times New Roman" w:hAnsi="Times New Roman"/>
          <w:sz w:val="28"/>
          <w:szCs w:val="28"/>
        </w:rPr>
        <w:t xml:space="preserve">, 28.30; </w:t>
      </w:r>
      <w:r w:rsidRPr="007D6961">
        <w:rPr>
          <w:rFonts w:ascii="Times New Roman" w:hAnsi="Times New Roman"/>
          <w:sz w:val="28"/>
          <w:szCs w:val="28"/>
          <w:lang w:val="pt-BR"/>
        </w:rPr>
        <w:t>H</w:t>
      </w:r>
      <w:r w:rsidRPr="007D6961">
        <w:rPr>
          <w:rFonts w:ascii="Times New Roman" w:hAnsi="Times New Roman"/>
          <w:sz w:val="28"/>
          <w:szCs w:val="28"/>
        </w:rPr>
        <w:t xml:space="preserve">, 2.58; </w:t>
      </w:r>
      <w:r w:rsidRPr="007D6961">
        <w:rPr>
          <w:rFonts w:ascii="Times New Roman" w:hAnsi="Times New Roman"/>
          <w:sz w:val="28"/>
          <w:szCs w:val="28"/>
          <w:lang w:val="pt-BR"/>
        </w:rPr>
        <w:t>F</w:t>
      </w:r>
      <w:r w:rsidRPr="007D6961">
        <w:rPr>
          <w:rFonts w:ascii="Times New Roman" w:hAnsi="Times New Roman"/>
          <w:sz w:val="28"/>
          <w:szCs w:val="28"/>
        </w:rPr>
        <w:t xml:space="preserve">, 44.94; </w:t>
      </w:r>
      <w:r w:rsidRPr="007D6961">
        <w:rPr>
          <w:rFonts w:ascii="Times New Roman" w:hAnsi="Times New Roman"/>
          <w:sz w:val="28"/>
          <w:szCs w:val="28"/>
          <w:lang w:val="pt-BR"/>
        </w:rPr>
        <w:t>P</w:t>
      </w:r>
      <w:r w:rsidRPr="007D6961">
        <w:rPr>
          <w:rFonts w:ascii="Times New Roman" w:hAnsi="Times New Roman"/>
          <w:sz w:val="28"/>
          <w:szCs w:val="28"/>
        </w:rPr>
        <w:t xml:space="preserve">, 8.92. </w:t>
      </w:r>
      <w:r w:rsidRPr="007D6961">
        <w:rPr>
          <w:rFonts w:ascii="Times New Roman" w:hAnsi="Times New Roman"/>
          <w:sz w:val="28"/>
          <w:szCs w:val="28"/>
          <w:lang w:val="pt-BR"/>
        </w:rPr>
        <w:t>C</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9</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O</w:t>
      </w:r>
      <w:r w:rsidRPr="007D6961">
        <w:rPr>
          <w:rFonts w:ascii="Times New Roman" w:hAnsi="Times New Roman"/>
          <w:sz w:val="28"/>
          <w:szCs w:val="28"/>
          <w:vertAlign w:val="subscript"/>
          <w:lang w:val="pt-BR"/>
        </w:rPr>
        <w:t>3</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r w:rsidRPr="007D6961">
        <w:rPr>
          <w:rFonts w:ascii="Times New Roman" w:hAnsi="Times New Roman"/>
          <w:sz w:val="28"/>
          <w:szCs w:val="28"/>
          <w:lang w:val="pt-BR"/>
        </w:rPr>
        <w:t>, %: C, 28.59; H, 2.70; F 45.22; P, 9.22.</w:t>
      </w:r>
    </w:p>
    <w:p w:rsidR="00EF2E96" w:rsidRPr="00EF2E96" w:rsidRDefault="00EF2E96" w:rsidP="00EA57F5">
      <w:pPr>
        <w:spacing w:after="0" w:line="240" w:lineRule="auto"/>
        <w:ind w:left="0" w:firstLine="709"/>
        <w:jc w:val="both"/>
        <w:rPr>
          <w:rFonts w:ascii="Times New Roman" w:hAnsi="Times New Roman"/>
          <w:sz w:val="28"/>
          <w:szCs w:val="28"/>
        </w:rPr>
      </w:pPr>
    </w:p>
    <w:p w:rsidR="00E1001F" w:rsidRDefault="00CF209E" w:rsidP="00834B89">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4,5-Диметил-2-(2,2,2-трифторэтокси)-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фосфолан </w:t>
      </w:r>
      <w:r w:rsidR="00D1314B" w:rsidRPr="004A7A5A">
        <w:rPr>
          <w:rFonts w:ascii="Times New Roman" w:hAnsi="Times New Roman"/>
          <w:i/>
          <w:sz w:val="28"/>
          <w:szCs w:val="28"/>
        </w:rPr>
        <w:t>(5в)</w:t>
      </w:r>
      <w:r w:rsidR="00D1314B" w:rsidRPr="00D1314B">
        <w:rPr>
          <w:rFonts w:ascii="Times New Roman" w:hAnsi="Times New Roman"/>
          <w:b/>
          <w:sz w:val="28"/>
          <w:szCs w:val="28"/>
        </w:rPr>
        <w:t xml:space="preserve"> </w:t>
      </w:r>
      <w:r w:rsidR="005F126F" w:rsidRPr="005F126F">
        <w:rPr>
          <w:rFonts w:ascii="Times New Roman" w:hAnsi="Times New Roman"/>
          <w:sz w:val="28"/>
          <w:szCs w:val="28"/>
        </w:rPr>
        <w:t>Выход 9</w:t>
      </w:r>
      <w:r w:rsidR="005B174F">
        <w:rPr>
          <w:rFonts w:ascii="Times New Roman" w:hAnsi="Times New Roman"/>
          <w:sz w:val="28"/>
          <w:szCs w:val="28"/>
        </w:rPr>
        <w:t>.</w:t>
      </w:r>
      <w:r w:rsidR="005F126F" w:rsidRPr="005F126F">
        <w:rPr>
          <w:rFonts w:ascii="Times New Roman" w:hAnsi="Times New Roman"/>
          <w:sz w:val="28"/>
          <w:szCs w:val="28"/>
        </w:rPr>
        <w:t>7 г (57%), прозрачная жидкость с неприятным запахом, кип. 57-59°</w:t>
      </w:r>
      <w:r w:rsidR="005F126F" w:rsidRPr="005F126F">
        <w:rPr>
          <w:rFonts w:ascii="Times New Roman" w:hAnsi="Times New Roman"/>
          <w:sz w:val="28"/>
          <w:szCs w:val="28"/>
          <w:lang w:val="en-US"/>
        </w:rPr>
        <w:t>C</w:t>
      </w:r>
      <w:r w:rsidR="005F126F" w:rsidRPr="005F126F">
        <w:rPr>
          <w:rFonts w:ascii="Times New Roman" w:hAnsi="Times New Roman"/>
          <w:sz w:val="28"/>
          <w:szCs w:val="28"/>
        </w:rPr>
        <w:t xml:space="preserve"> (5 </w:t>
      </w:r>
      <w:r w:rsidR="00F772BC">
        <w:rPr>
          <w:rFonts w:ascii="Times New Roman" w:hAnsi="Times New Roman"/>
          <w:sz w:val="28"/>
          <w:szCs w:val="28"/>
        </w:rPr>
        <w:t>мм</w:t>
      </w:r>
      <w:proofErr w:type="gramStart"/>
      <w:r w:rsidR="00F772BC">
        <w:rPr>
          <w:rFonts w:ascii="Times New Roman" w:hAnsi="Times New Roman"/>
          <w:sz w:val="28"/>
          <w:szCs w:val="28"/>
        </w:rPr>
        <w:t>.</w:t>
      </w:r>
      <w:proofErr w:type="gramEnd"/>
      <w:r w:rsidR="00F772BC">
        <w:rPr>
          <w:rFonts w:ascii="Times New Roman" w:hAnsi="Times New Roman"/>
          <w:sz w:val="28"/>
          <w:szCs w:val="28"/>
        </w:rPr>
        <w:t xml:space="preserve"> </w:t>
      </w:r>
      <w:proofErr w:type="gramStart"/>
      <w:r w:rsidR="00F772BC">
        <w:rPr>
          <w:rFonts w:ascii="Times New Roman" w:hAnsi="Times New Roman"/>
          <w:sz w:val="28"/>
          <w:szCs w:val="28"/>
        </w:rPr>
        <w:t>р</w:t>
      </w:r>
      <w:proofErr w:type="gramEnd"/>
      <w:r w:rsidR="00F772BC">
        <w:rPr>
          <w:rFonts w:ascii="Times New Roman" w:hAnsi="Times New Roman"/>
          <w:sz w:val="28"/>
          <w:szCs w:val="28"/>
        </w:rPr>
        <w:t>т. ст.</w:t>
      </w:r>
      <w:r w:rsidR="005F126F" w:rsidRPr="005F126F">
        <w:rPr>
          <w:rFonts w:ascii="Times New Roman" w:hAnsi="Times New Roman"/>
          <w:sz w:val="28"/>
          <w:szCs w:val="28"/>
        </w:rPr>
        <w:t xml:space="preserve">), </w:t>
      </w:r>
      <w:r w:rsidR="005F126F" w:rsidRPr="005F126F">
        <w:rPr>
          <w:rFonts w:ascii="Times New Roman" w:hAnsi="Times New Roman"/>
          <w:sz w:val="28"/>
          <w:szCs w:val="28"/>
          <w:lang w:val="en-GB"/>
        </w:rPr>
        <w:t>d</w:t>
      </w:r>
      <w:r w:rsidR="005F126F" w:rsidRPr="005F126F">
        <w:rPr>
          <w:rFonts w:ascii="Times New Roman" w:hAnsi="Times New Roman"/>
          <w:sz w:val="28"/>
          <w:szCs w:val="28"/>
          <w:vertAlign w:val="subscript"/>
        </w:rPr>
        <w:t>4</w:t>
      </w:r>
      <w:r w:rsidR="005F126F" w:rsidRPr="005F126F">
        <w:rPr>
          <w:rFonts w:ascii="Times New Roman" w:hAnsi="Times New Roman"/>
          <w:sz w:val="28"/>
          <w:szCs w:val="28"/>
          <w:vertAlign w:val="superscript"/>
        </w:rPr>
        <w:t>20</w:t>
      </w:r>
      <w:r w:rsidR="005F126F" w:rsidRPr="005F126F">
        <w:rPr>
          <w:rFonts w:ascii="Times New Roman" w:hAnsi="Times New Roman"/>
          <w:sz w:val="28"/>
          <w:szCs w:val="28"/>
        </w:rPr>
        <w:t xml:space="preserve"> 1.2579.</w:t>
      </w:r>
      <w:r w:rsidRPr="00CF209E">
        <w:rPr>
          <w:rFonts w:ascii="Times New Roman" w:hAnsi="Times New Roman"/>
          <w:sz w:val="28"/>
          <w:szCs w:val="28"/>
        </w:rPr>
        <w:t>Согласно данным ЯМР (</w:t>
      </w:r>
      <w:r w:rsidRPr="00CF209E">
        <w:rPr>
          <w:rFonts w:ascii="Times New Roman" w:hAnsi="Times New Roman"/>
          <w:sz w:val="28"/>
          <w:szCs w:val="28"/>
          <w:vertAlign w:val="superscript"/>
        </w:rPr>
        <w:t>1</w:t>
      </w:r>
      <w:r w:rsidRPr="00CF209E">
        <w:rPr>
          <w:rFonts w:ascii="Times New Roman" w:hAnsi="Times New Roman"/>
          <w:sz w:val="28"/>
          <w:szCs w:val="28"/>
        </w:rPr>
        <w:t xml:space="preserve">Н, </w:t>
      </w:r>
      <w:r w:rsidRPr="00CF209E">
        <w:rPr>
          <w:rFonts w:ascii="Times New Roman" w:hAnsi="Times New Roman"/>
          <w:sz w:val="28"/>
          <w:szCs w:val="28"/>
          <w:vertAlign w:val="superscript"/>
        </w:rPr>
        <w:t>31</w:t>
      </w:r>
      <w:r w:rsidRPr="00CF209E">
        <w:rPr>
          <w:rFonts w:ascii="Times New Roman" w:hAnsi="Times New Roman"/>
          <w:sz w:val="28"/>
          <w:szCs w:val="28"/>
        </w:rPr>
        <w:t>Р) синтезированный 4,5-диметил-2-(2,2,2-трифторэтокси)-</w:t>
      </w:r>
      <w:r w:rsidRPr="00CF209E">
        <w:rPr>
          <w:rFonts w:ascii="Times New Roman" w:hAnsi="Times New Roman"/>
          <w:bCs/>
          <w:sz w:val="28"/>
          <w:szCs w:val="28"/>
        </w:rPr>
        <w:t>1,3,2-диокса</w:t>
      </w:r>
      <w:r>
        <w:rPr>
          <w:rFonts w:ascii="Times New Roman" w:hAnsi="Times New Roman"/>
          <w:sz w:val="28"/>
          <w:szCs w:val="28"/>
        </w:rPr>
        <w:t xml:space="preserve">фосфолан </w:t>
      </w:r>
      <w:r w:rsidRPr="00CF209E">
        <w:rPr>
          <w:rFonts w:ascii="Times New Roman" w:hAnsi="Times New Roman"/>
          <w:sz w:val="28"/>
          <w:szCs w:val="28"/>
        </w:rPr>
        <w:t>существует в виде трех стереоизомеров: δ</w:t>
      </w:r>
      <w:proofErr w:type="gramStart"/>
      <w:r w:rsidRPr="00CF209E">
        <w:rPr>
          <w:rFonts w:ascii="Times New Roman" w:hAnsi="Times New Roman"/>
          <w:sz w:val="28"/>
          <w:szCs w:val="28"/>
          <w:vertAlign w:val="subscript"/>
        </w:rPr>
        <w:t>Р</w:t>
      </w:r>
      <w:proofErr w:type="gramEnd"/>
      <w:r w:rsidRPr="00CF209E">
        <w:rPr>
          <w:rFonts w:ascii="Times New Roman" w:hAnsi="Times New Roman"/>
          <w:sz w:val="28"/>
          <w:szCs w:val="28"/>
        </w:rPr>
        <w:t xml:space="preserve"> = 139.64, 144.14 и 149.43 м.д. (соотношение 1.1 : 5.9 : 1). Спектр ЯМР </w:t>
      </w:r>
      <w:r w:rsidRPr="00CF209E">
        <w:rPr>
          <w:rFonts w:ascii="Times New Roman" w:hAnsi="Times New Roman"/>
          <w:sz w:val="28"/>
          <w:szCs w:val="28"/>
          <w:vertAlign w:val="superscript"/>
        </w:rPr>
        <w:t>31</w:t>
      </w:r>
      <w:r w:rsidRPr="00CF209E">
        <w:rPr>
          <w:rFonts w:ascii="Times New Roman" w:hAnsi="Times New Roman"/>
          <w:sz w:val="28"/>
          <w:szCs w:val="28"/>
          <w:lang w:val="en-US"/>
        </w:rPr>
        <w:t>P</w:t>
      </w:r>
      <w:r w:rsidRPr="00CF209E">
        <w:rPr>
          <w:rFonts w:ascii="Times New Roman" w:hAnsi="Times New Roman"/>
          <w:sz w:val="28"/>
          <w:szCs w:val="28"/>
        </w:rPr>
        <w:t xml:space="preserve"> в виде трех стереоизомеров: δ</w:t>
      </w:r>
      <w:proofErr w:type="gramStart"/>
      <w:r w:rsidRPr="00CF209E">
        <w:rPr>
          <w:rFonts w:ascii="Times New Roman" w:hAnsi="Times New Roman"/>
          <w:sz w:val="28"/>
          <w:szCs w:val="28"/>
          <w:vertAlign w:val="subscript"/>
        </w:rPr>
        <w:t>Р</w:t>
      </w:r>
      <w:proofErr w:type="gramEnd"/>
      <w:r w:rsidRPr="00CF209E">
        <w:rPr>
          <w:rFonts w:ascii="Times New Roman" w:hAnsi="Times New Roman"/>
          <w:sz w:val="28"/>
          <w:szCs w:val="28"/>
        </w:rPr>
        <w:t xml:space="preserve"> 139.64, 144.14, и 149.48 (соотношение 1.1 : 5.9 : 1). </w:t>
      </w:r>
    </w:p>
    <w:p w:rsidR="00CF209E" w:rsidRPr="00CF209E" w:rsidRDefault="00CF209E" w:rsidP="00834B89">
      <w:pPr>
        <w:spacing w:after="0" w:line="240" w:lineRule="auto"/>
        <w:ind w:left="0" w:firstLine="709"/>
        <w:jc w:val="both"/>
        <w:rPr>
          <w:rFonts w:ascii="Times New Roman" w:hAnsi="Times New Roman"/>
          <w:bCs/>
          <w:sz w:val="28"/>
          <w:szCs w:val="28"/>
        </w:rPr>
      </w:pPr>
      <w:proofErr w:type="gramStart"/>
      <w:r w:rsidRPr="00CF209E">
        <w:rPr>
          <w:rFonts w:ascii="Times New Roman" w:hAnsi="Times New Roman"/>
          <w:sz w:val="28"/>
          <w:szCs w:val="28"/>
        </w:rPr>
        <w:t xml:space="preserve">По данным ЯМР </w:t>
      </w:r>
      <w:r w:rsidRPr="00CF209E">
        <w:rPr>
          <w:rFonts w:ascii="Times New Roman" w:hAnsi="Times New Roman"/>
          <w:sz w:val="28"/>
          <w:szCs w:val="28"/>
          <w:vertAlign w:val="superscript"/>
        </w:rPr>
        <w:t>1</w:t>
      </w:r>
      <w:r w:rsidRPr="00CF209E">
        <w:rPr>
          <w:rFonts w:ascii="Times New Roman" w:hAnsi="Times New Roman"/>
          <w:sz w:val="28"/>
          <w:szCs w:val="28"/>
        </w:rPr>
        <w:t xml:space="preserve">Н, </w:t>
      </w:r>
      <w:r w:rsidRPr="00CF209E">
        <w:rPr>
          <w:rFonts w:ascii="Times New Roman" w:hAnsi="Times New Roman"/>
          <w:sz w:val="28"/>
          <w:szCs w:val="28"/>
          <w:vertAlign w:val="superscript"/>
        </w:rPr>
        <w:t>31</w:t>
      </w:r>
      <w:r w:rsidRPr="00CF209E">
        <w:rPr>
          <w:rFonts w:ascii="Times New Roman" w:hAnsi="Times New Roman"/>
          <w:sz w:val="28"/>
          <w:szCs w:val="28"/>
        </w:rPr>
        <w:t xml:space="preserve">Р чистота </w:t>
      </w:r>
      <w:r w:rsidRPr="00CF209E">
        <w:rPr>
          <w:rFonts w:ascii="Times New Roman" w:hAnsi="Times New Roman"/>
          <w:bCs/>
          <w:sz w:val="28"/>
          <w:szCs w:val="28"/>
        </w:rPr>
        <w:t>4,5-диметил-2-(2,2,2-трифторэтокси)-1,3,2-диоксафосфолана ~ 93% для 2 и 3 фракций (примеси в области стереоизомеров соответствующих циклических фосфатов - 4,5-диметил-2-(2,2,2-трифторэтокси)-1,3,2-диоксафосфолан-2-оксидов.</w:t>
      </w:r>
      <w:proofErr w:type="gramEnd"/>
    </w:p>
    <w:p w:rsidR="00CF209E" w:rsidRDefault="00CF209E" w:rsidP="00D320DF">
      <w:pPr>
        <w:spacing w:after="0" w:line="240" w:lineRule="auto"/>
        <w:ind w:left="0" w:firstLine="708"/>
        <w:jc w:val="both"/>
        <w:rPr>
          <w:rFonts w:ascii="Times New Roman" w:hAnsi="Times New Roman"/>
          <w:bCs/>
          <w:sz w:val="28"/>
          <w:szCs w:val="28"/>
        </w:rPr>
      </w:pPr>
      <w:r w:rsidRPr="00CF209E">
        <w:rPr>
          <w:rFonts w:ascii="Times New Roman" w:hAnsi="Times New Roman"/>
          <w:sz w:val="28"/>
          <w:szCs w:val="28"/>
        </w:rPr>
        <w:t>По данным ЯМР (</w:t>
      </w:r>
      <w:r w:rsidRPr="00CF209E">
        <w:rPr>
          <w:rFonts w:ascii="Times New Roman" w:hAnsi="Times New Roman"/>
          <w:sz w:val="28"/>
          <w:szCs w:val="28"/>
          <w:vertAlign w:val="superscript"/>
        </w:rPr>
        <w:t>1</w:t>
      </w:r>
      <w:r w:rsidRPr="00CF209E">
        <w:rPr>
          <w:rFonts w:ascii="Times New Roman" w:hAnsi="Times New Roman"/>
          <w:sz w:val="28"/>
          <w:szCs w:val="28"/>
        </w:rPr>
        <w:t xml:space="preserve">Н, </w:t>
      </w:r>
      <w:r w:rsidRPr="00CF209E">
        <w:rPr>
          <w:rFonts w:ascii="Times New Roman" w:hAnsi="Times New Roman"/>
          <w:sz w:val="28"/>
          <w:szCs w:val="28"/>
          <w:vertAlign w:val="superscript"/>
        </w:rPr>
        <w:t>31</w:t>
      </w:r>
      <w:r w:rsidRPr="00CF209E">
        <w:rPr>
          <w:rFonts w:ascii="Times New Roman" w:hAnsi="Times New Roman"/>
          <w:sz w:val="28"/>
          <w:szCs w:val="28"/>
        </w:rPr>
        <w:t>Р) чистота синтезированного циклического фосфита</w:t>
      </w:r>
      <w:r w:rsidRPr="00CF209E">
        <w:rPr>
          <w:rFonts w:ascii="Times New Roman" w:hAnsi="Times New Roman"/>
          <w:bCs/>
          <w:sz w:val="28"/>
          <w:szCs w:val="28"/>
        </w:rPr>
        <w:t xml:space="preserve"> ~ 93%, примеси в области </w:t>
      </w:r>
      <w:r w:rsidRPr="00CF209E">
        <w:rPr>
          <w:rFonts w:ascii="Times New Roman" w:hAnsi="Times New Roman"/>
          <w:sz w:val="28"/>
          <w:szCs w:val="28"/>
        </w:rPr>
        <w:t>δ</w:t>
      </w:r>
      <w:proofErr w:type="gramStart"/>
      <w:r w:rsidRPr="00CF209E">
        <w:rPr>
          <w:rFonts w:ascii="Times New Roman" w:hAnsi="Times New Roman"/>
          <w:sz w:val="28"/>
          <w:szCs w:val="28"/>
          <w:vertAlign w:val="subscript"/>
        </w:rPr>
        <w:t>Р</w:t>
      </w:r>
      <w:proofErr w:type="gramEnd"/>
      <w:r w:rsidRPr="00CF209E">
        <w:rPr>
          <w:rFonts w:ascii="Times New Roman" w:hAnsi="Times New Roman"/>
          <w:sz w:val="28"/>
          <w:szCs w:val="28"/>
        </w:rPr>
        <w:t xml:space="preserve"> = 15-20 м.д. относятся вероятно к </w:t>
      </w:r>
      <w:r w:rsidRPr="00CF209E">
        <w:rPr>
          <w:rFonts w:ascii="Times New Roman" w:hAnsi="Times New Roman"/>
          <w:bCs/>
          <w:sz w:val="28"/>
          <w:szCs w:val="28"/>
        </w:rPr>
        <w:t>изомерам соответствующего циклического фосфата - 4,5-диметил-2-(2,2,2-трифторэтокси)-1,3,2-диоксафосфолан-2-оксида</w:t>
      </w:r>
      <w:r>
        <w:rPr>
          <w:rFonts w:ascii="Times New Roman" w:hAnsi="Times New Roman"/>
          <w:bCs/>
          <w:sz w:val="28"/>
          <w:szCs w:val="28"/>
        </w:rPr>
        <w:t xml:space="preserve"> (Рисунок </w:t>
      </w:r>
      <w:r w:rsidR="004D6C80">
        <w:rPr>
          <w:rFonts w:ascii="Times New Roman" w:hAnsi="Times New Roman"/>
          <w:bCs/>
          <w:sz w:val="28"/>
          <w:szCs w:val="28"/>
        </w:rPr>
        <w:t>7а, б</w:t>
      </w:r>
      <w:r>
        <w:rPr>
          <w:rFonts w:ascii="Times New Roman" w:hAnsi="Times New Roman"/>
          <w:bCs/>
          <w:sz w:val="28"/>
          <w:szCs w:val="28"/>
        </w:rPr>
        <w:t>)</w:t>
      </w:r>
      <w:r w:rsidRPr="00CF209E">
        <w:rPr>
          <w:rFonts w:ascii="Times New Roman" w:hAnsi="Times New Roman"/>
          <w:bCs/>
          <w:sz w:val="28"/>
          <w:szCs w:val="28"/>
        </w:rPr>
        <w:t>.</w:t>
      </w:r>
    </w:p>
    <w:p w:rsidR="00D320DF" w:rsidRDefault="00D320DF" w:rsidP="00D320DF">
      <w:pPr>
        <w:spacing w:after="0" w:line="240" w:lineRule="auto"/>
        <w:ind w:left="0" w:firstLine="708"/>
        <w:jc w:val="both"/>
        <w:rPr>
          <w:rFonts w:ascii="Times New Roman" w:hAnsi="Times New Roman"/>
          <w:bCs/>
          <w:sz w:val="28"/>
          <w:szCs w:val="28"/>
        </w:rPr>
      </w:pPr>
    </w:p>
    <w:p w:rsidR="00CF209E" w:rsidRDefault="00834B89" w:rsidP="00D26BDB">
      <w:pPr>
        <w:spacing w:after="0" w:line="240" w:lineRule="auto"/>
        <w:ind w:left="0"/>
        <w:jc w:val="center"/>
        <w:rPr>
          <w:rFonts w:ascii="Times New Roman" w:hAnsi="Times New Roman"/>
          <w:sz w:val="28"/>
          <w:szCs w:val="28"/>
        </w:rPr>
      </w:pPr>
      <w:r>
        <w:rPr>
          <w:b/>
          <w:noProof/>
          <w:lang w:eastAsia="ru-RU"/>
        </w:rPr>
        <w:lastRenderedPageBreak/>
        <w:drawing>
          <wp:inline distT="0" distB="0" distL="0" distR="0">
            <wp:extent cx="2509283" cy="1782911"/>
            <wp:effectExtent l="19050" t="19050" r="24765" b="273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7" r="4476" b="5677"/>
                    <a:stretch/>
                  </pic:blipFill>
                  <pic:spPr bwMode="auto">
                    <a:xfrm>
                      <a:off x="0" y="0"/>
                      <a:ext cx="2512291" cy="1785048"/>
                    </a:xfrm>
                    <a:prstGeom prst="rect">
                      <a:avLst/>
                    </a:prstGeom>
                    <a:noFill/>
                    <a:ln>
                      <a:solidFill>
                        <a:schemeClr val="accent1">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D6C80">
        <w:rPr>
          <w:rFonts w:ascii="Times New Roman" w:hAnsi="Times New Roman"/>
          <w:sz w:val="28"/>
          <w:szCs w:val="28"/>
        </w:rPr>
        <w:t xml:space="preserve"> </w:t>
      </w:r>
      <w:r w:rsidR="004D6C80" w:rsidRPr="004D6C80">
        <w:rPr>
          <w:rFonts w:ascii="Times New Roman" w:hAnsi="Times New Roman"/>
          <w:noProof/>
          <w:sz w:val="28"/>
          <w:szCs w:val="28"/>
          <w:lang w:eastAsia="ru-RU"/>
        </w:rPr>
        <w:drawing>
          <wp:inline distT="0" distB="0" distL="0" distR="0">
            <wp:extent cx="2296632" cy="1763845"/>
            <wp:effectExtent l="19050" t="19050" r="27940" b="27305"/>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9" t="1512" r="5206" b="4104"/>
                    <a:stretch/>
                  </pic:blipFill>
                  <pic:spPr bwMode="auto">
                    <a:xfrm>
                      <a:off x="0" y="0"/>
                      <a:ext cx="2322069" cy="1783381"/>
                    </a:xfrm>
                    <a:prstGeom prst="rect">
                      <a:avLst/>
                    </a:prstGeom>
                    <a:noFill/>
                    <a:ln>
                      <a:solidFill>
                        <a:schemeClr val="accent1">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6C80" w:rsidRPr="004D6C80" w:rsidRDefault="004D6C80" w:rsidP="00D26BDB">
      <w:pPr>
        <w:spacing w:line="240" w:lineRule="auto"/>
        <w:ind w:left="0"/>
        <w:jc w:val="center"/>
        <w:rPr>
          <w:rFonts w:ascii="Times New Roman" w:hAnsi="Times New Roman"/>
          <w:sz w:val="28"/>
          <w:szCs w:val="28"/>
        </w:rPr>
      </w:pPr>
      <w:r>
        <w:rPr>
          <w:rFonts w:ascii="Times New Roman" w:hAnsi="Times New Roman"/>
          <w:sz w:val="28"/>
          <w:szCs w:val="28"/>
        </w:rPr>
        <w:t>а</w:t>
      </w:r>
      <w:r w:rsidR="00E1001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834B89" w:rsidRPr="00834B89" w:rsidRDefault="00834B89" w:rsidP="00D320DF">
      <w:pPr>
        <w:spacing w:line="24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F900FD">
        <w:rPr>
          <w:rFonts w:ascii="Times New Roman" w:hAnsi="Times New Roman"/>
          <w:sz w:val="28"/>
          <w:szCs w:val="28"/>
        </w:rPr>
        <w:t xml:space="preserve">7 </w:t>
      </w:r>
      <w:r>
        <w:rPr>
          <w:rFonts w:ascii="Times New Roman" w:hAnsi="Times New Roman"/>
          <w:sz w:val="28"/>
          <w:szCs w:val="28"/>
        </w:rPr>
        <w:t xml:space="preserve">- </w:t>
      </w:r>
      <w:r w:rsidRPr="00834B89">
        <w:rPr>
          <w:rFonts w:ascii="Times New Roman" w:hAnsi="Times New Roman"/>
          <w:sz w:val="28"/>
          <w:szCs w:val="28"/>
        </w:rPr>
        <w:t xml:space="preserve">Спектр ЯМР </w:t>
      </w:r>
      <w:r w:rsidRPr="00834B89">
        <w:rPr>
          <w:rFonts w:ascii="Times New Roman" w:hAnsi="Times New Roman"/>
          <w:sz w:val="28"/>
          <w:szCs w:val="28"/>
          <w:vertAlign w:val="superscript"/>
        </w:rPr>
        <w:t>31</w:t>
      </w:r>
      <w:r w:rsidRPr="00834B89">
        <w:rPr>
          <w:rFonts w:ascii="Times New Roman" w:hAnsi="Times New Roman"/>
          <w:sz w:val="28"/>
          <w:szCs w:val="28"/>
          <w:lang w:val="en-US"/>
        </w:rPr>
        <w:t>P</w:t>
      </w:r>
      <w:r w:rsidR="004D6C80">
        <w:rPr>
          <w:rFonts w:ascii="Times New Roman" w:hAnsi="Times New Roman"/>
          <w:sz w:val="28"/>
          <w:szCs w:val="28"/>
        </w:rPr>
        <w:t xml:space="preserve"> (а)</w:t>
      </w:r>
      <w:r w:rsidRPr="00834B89">
        <w:rPr>
          <w:rFonts w:ascii="Times New Roman" w:hAnsi="Times New Roman"/>
          <w:sz w:val="28"/>
          <w:szCs w:val="28"/>
        </w:rPr>
        <w:t xml:space="preserve"> </w:t>
      </w:r>
      <w:r w:rsidR="004D6C80">
        <w:rPr>
          <w:rFonts w:ascii="Times New Roman" w:hAnsi="Times New Roman"/>
          <w:sz w:val="28"/>
          <w:szCs w:val="28"/>
        </w:rPr>
        <w:t xml:space="preserve">, </w:t>
      </w:r>
      <w:r w:rsidR="004D6C80" w:rsidRPr="00834B89">
        <w:rPr>
          <w:rFonts w:ascii="Times New Roman" w:hAnsi="Times New Roman"/>
          <w:sz w:val="28"/>
          <w:szCs w:val="28"/>
          <w:vertAlign w:val="superscript"/>
        </w:rPr>
        <w:t>1</w:t>
      </w:r>
      <w:r w:rsidR="004D6C80" w:rsidRPr="00834B89">
        <w:rPr>
          <w:rFonts w:ascii="Times New Roman" w:hAnsi="Times New Roman"/>
          <w:sz w:val="28"/>
          <w:szCs w:val="28"/>
        </w:rPr>
        <w:t>Н</w:t>
      </w:r>
      <w:r w:rsidR="004D6C80">
        <w:rPr>
          <w:rFonts w:ascii="Times New Roman" w:hAnsi="Times New Roman"/>
          <w:sz w:val="28"/>
          <w:szCs w:val="28"/>
        </w:rPr>
        <w:t xml:space="preserve"> (б)</w:t>
      </w:r>
      <w:r w:rsidR="004D6C80" w:rsidRPr="00834B89">
        <w:rPr>
          <w:rFonts w:ascii="Times New Roman" w:hAnsi="Times New Roman"/>
          <w:sz w:val="28"/>
          <w:szCs w:val="28"/>
        </w:rPr>
        <w:t xml:space="preserve"> </w:t>
      </w:r>
      <w:r w:rsidRPr="00834B89">
        <w:rPr>
          <w:rFonts w:ascii="Times New Roman" w:hAnsi="Times New Roman"/>
          <w:sz w:val="28"/>
          <w:szCs w:val="28"/>
        </w:rPr>
        <w:t>4,5-Диметил-2-(2,2,2-трифторэтокси)-</w:t>
      </w:r>
      <w:r w:rsidRPr="00834B89">
        <w:rPr>
          <w:rFonts w:ascii="Times New Roman" w:hAnsi="Times New Roman"/>
          <w:bCs/>
          <w:sz w:val="28"/>
          <w:szCs w:val="28"/>
        </w:rPr>
        <w:t>1,3,2-диокса</w:t>
      </w:r>
      <w:r w:rsidRPr="00834B89">
        <w:rPr>
          <w:rFonts w:ascii="Times New Roman" w:hAnsi="Times New Roman"/>
          <w:sz w:val="28"/>
          <w:szCs w:val="28"/>
        </w:rPr>
        <w:t>фосфолан</w:t>
      </w:r>
      <w:r>
        <w:rPr>
          <w:rFonts w:ascii="Times New Roman" w:hAnsi="Times New Roman"/>
          <w:sz w:val="28"/>
          <w:szCs w:val="28"/>
        </w:rPr>
        <w:t>а</w:t>
      </w:r>
    </w:p>
    <w:p w:rsidR="00835266" w:rsidRPr="00C95EE4" w:rsidRDefault="00EA57F5" w:rsidP="00EA57F5">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4-Метил-2-(2,2,3,3-тетрафторпропокси)-</w:t>
      </w:r>
      <w:r w:rsidRPr="004A7A5A">
        <w:rPr>
          <w:rFonts w:ascii="Times New Roman" w:hAnsi="Times New Roman"/>
          <w:bCs/>
          <w:i/>
          <w:sz w:val="28"/>
          <w:szCs w:val="28"/>
        </w:rPr>
        <w:t>1,3,2-диокса</w:t>
      </w:r>
      <w:r w:rsidRPr="004A7A5A">
        <w:rPr>
          <w:rFonts w:ascii="Times New Roman" w:hAnsi="Times New Roman"/>
          <w:i/>
          <w:sz w:val="28"/>
          <w:szCs w:val="28"/>
        </w:rPr>
        <w:t>фосфоринан (7а),</w:t>
      </w:r>
      <w:r w:rsidRPr="00C95EE4">
        <w:rPr>
          <w:rFonts w:ascii="Times New Roman" w:hAnsi="Times New Roman"/>
          <w:sz w:val="28"/>
          <w:szCs w:val="28"/>
        </w:rPr>
        <w:t xml:space="preserve"> смесь </w:t>
      </w:r>
      <w:r w:rsidRPr="00C95EE4">
        <w:rPr>
          <w:rFonts w:ascii="Times New Roman" w:hAnsi="Times New Roman"/>
          <w:i/>
          <w:sz w:val="28"/>
          <w:szCs w:val="28"/>
        </w:rPr>
        <w:t>ци</w:t>
      </w:r>
      <w:proofErr w:type="gramStart"/>
      <w:r w:rsidRPr="00C95EE4">
        <w:rPr>
          <w:rFonts w:ascii="Times New Roman" w:hAnsi="Times New Roman"/>
          <w:i/>
          <w:sz w:val="28"/>
          <w:szCs w:val="28"/>
        </w:rPr>
        <w:t>с</w:t>
      </w:r>
      <w:r w:rsidRPr="00C95EE4">
        <w:rPr>
          <w:rFonts w:ascii="Times New Roman" w:hAnsi="Times New Roman"/>
          <w:sz w:val="28"/>
          <w:szCs w:val="28"/>
        </w:rPr>
        <w:t>-</w:t>
      </w:r>
      <w:proofErr w:type="gramEnd"/>
      <w:r w:rsidRPr="00C95EE4">
        <w:rPr>
          <w:rFonts w:ascii="Times New Roman" w:hAnsi="Times New Roman"/>
          <w:sz w:val="28"/>
          <w:szCs w:val="28"/>
        </w:rPr>
        <w:t xml:space="preserve">, </w:t>
      </w:r>
      <w:r w:rsidRPr="00C95EE4">
        <w:rPr>
          <w:rFonts w:ascii="Times New Roman" w:hAnsi="Times New Roman"/>
          <w:i/>
          <w:sz w:val="28"/>
          <w:szCs w:val="28"/>
        </w:rPr>
        <w:t>транс</w:t>
      </w:r>
      <w:r w:rsidRPr="00C95EE4">
        <w:rPr>
          <w:rFonts w:ascii="Times New Roman" w:hAnsi="Times New Roman"/>
          <w:sz w:val="28"/>
          <w:szCs w:val="28"/>
        </w:rPr>
        <w:t xml:space="preserve">-изомеров в соотношении 8 : 1 (согласно </w:t>
      </w:r>
      <w:r w:rsidRPr="00C95EE4">
        <w:rPr>
          <w:rFonts w:ascii="Times New Roman" w:hAnsi="Times New Roman"/>
          <w:sz w:val="28"/>
          <w:szCs w:val="28"/>
          <w:vertAlign w:val="superscript"/>
        </w:rPr>
        <w:t>1</w:t>
      </w:r>
      <w:r w:rsidRPr="00C95EE4">
        <w:rPr>
          <w:rFonts w:ascii="Times New Roman" w:hAnsi="Times New Roman"/>
          <w:sz w:val="28"/>
          <w:szCs w:val="28"/>
          <w:lang w:val="en-GB"/>
        </w:rPr>
        <w:t>H</w:t>
      </w:r>
      <w:r w:rsidRPr="00C95EE4">
        <w:rPr>
          <w:rFonts w:ascii="Times New Roman" w:hAnsi="Times New Roman"/>
          <w:sz w:val="28"/>
          <w:szCs w:val="28"/>
        </w:rPr>
        <w:t xml:space="preserve"> и </w:t>
      </w:r>
      <w:r w:rsidRPr="00C95EE4">
        <w:rPr>
          <w:rFonts w:ascii="Times New Roman" w:hAnsi="Times New Roman"/>
          <w:sz w:val="28"/>
          <w:szCs w:val="28"/>
          <w:vertAlign w:val="superscript"/>
        </w:rPr>
        <w:t>31</w:t>
      </w:r>
      <w:r w:rsidRPr="00C95EE4">
        <w:rPr>
          <w:rFonts w:ascii="Times New Roman" w:hAnsi="Times New Roman"/>
          <w:sz w:val="28"/>
          <w:szCs w:val="28"/>
          <w:lang w:val="en-GB"/>
        </w:rPr>
        <w:t>P</w:t>
      </w:r>
      <w:r w:rsidRPr="00C95EE4">
        <w:rPr>
          <w:rFonts w:ascii="Times New Roman" w:hAnsi="Times New Roman"/>
          <w:sz w:val="28"/>
          <w:szCs w:val="28"/>
        </w:rPr>
        <w:t xml:space="preserve"> ЯМР). Выход 9.0 г (72%), прозрачная жидкость, т. кип. 67</w:t>
      </w:r>
      <w:r w:rsidRPr="00C95EE4">
        <w:rPr>
          <w:rFonts w:ascii="Times New Roman" w:hAnsi="Times New Roman"/>
          <w:sz w:val="28"/>
          <w:szCs w:val="28"/>
          <w:vertAlign w:val="superscript"/>
        </w:rPr>
        <w:t>о</w:t>
      </w:r>
      <w:r w:rsidRPr="00C95EE4">
        <w:rPr>
          <w:rFonts w:ascii="Times New Roman" w:hAnsi="Times New Roman"/>
          <w:sz w:val="28"/>
          <w:szCs w:val="28"/>
          <w:lang w:val="en-US"/>
        </w:rPr>
        <w:t>C</w:t>
      </w:r>
      <w:r w:rsidRPr="00C95EE4">
        <w:rPr>
          <w:rFonts w:ascii="Times New Roman" w:hAnsi="Times New Roman"/>
          <w:sz w:val="28"/>
          <w:szCs w:val="28"/>
        </w:rPr>
        <w:t xml:space="preserve"> (1 мм рт. ст.), </w:t>
      </w:r>
      <w:r w:rsidRPr="00C95EE4">
        <w:rPr>
          <w:rFonts w:ascii="Times New Roman" w:hAnsi="Times New Roman"/>
          <w:sz w:val="28"/>
          <w:szCs w:val="28"/>
          <w:lang w:val="en-GB"/>
        </w:rPr>
        <w:t>d</w:t>
      </w:r>
      <w:r w:rsidRPr="00C95EE4">
        <w:rPr>
          <w:rFonts w:ascii="Times New Roman" w:hAnsi="Times New Roman"/>
          <w:sz w:val="28"/>
          <w:szCs w:val="28"/>
          <w:vertAlign w:val="subscript"/>
        </w:rPr>
        <w:t>4</w:t>
      </w:r>
      <w:r w:rsidRPr="00C95EE4">
        <w:rPr>
          <w:rFonts w:ascii="Times New Roman" w:hAnsi="Times New Roman"/>
          <w:sz w:val="28"/>
          <w:szCs w:val="28"/>
          <w:vertAlign w:val="superscript"/>
        </w:rPr>
        <w:t>20</w:t>
      </w:r>
      <w:r w:rsidRPr="00C95EE4">
        <w:rPr>
          <w:rFonts w:ascii="Times New Roman" w:hAnsi="Times New Roman"/>
          <w:sz w:val="28"/>
          <w:szCs w:val="28"/>
        </w:rPr>
        <w:t xml:space="preserve"> 1.2936, </w:t>
      </w:r>
      <w:r w:rsidRPr="00C95EE4">
        <w:rPr>
          <w:rFonts w:ascii="Times New Roman" w:hAnsi="Times New Roman"/>
          <w:sz w:val="28"/>
          <w:szCs w:val="28"/>
          <w:lang w:val="en-US"/>
        </w:rPr>
        <w:t>n</w:t>
      </w:r>
      <w:r w:rsidRPr="00C95EE4">
        <w:rPr>
          <w:rFonts w:ascii="Times New Roman" w:hAnsi="Times New Roman"/>
          <w:sz w:val="28"/>
          <w:szCs w:val="28"/>
          <w:vertAlign w:val="subscript"/>
          <w:lang w:val="en-US"/>
        </w:rPr>
        <w:t>D</w:t>
      </w:r>
      <w:r w:rsidRPr="00C95EE4">
        <w:rPr>
          <w:rFonts w:ascii="Times New Roman" w:hAnsi="Times New Roman"/>
          <w:sz w:val="28"/>
          <w:szCs w:val="28"/>
          <w:vertAlign w:val="superscript"/>
        </w:rPr>
        <w:t>20</w:t>
      </w:r>
      <w:r w:rsidRPr="00C95EE4">
        <w:rPr>
          <w:rFonts w:ascii="Times New Roman" w:hAnsi="Times New Roman"/>
          <w:sz w:val="28"/>
          <w:szCs w:val="28"/>
        </w:rPr>
        <w:t xml:space="preserve"> 1.4039. </w:t>
      </w:r>
    </w:p>
    <w:p w:rsidR="00835266" w:rsidRDefault="00EA57F5" w:rsidP="00EA57F5">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ИК спектр, </w:t>
      </w:r>
      <w:r w:rsidRPr="007D6961">
        <w:rPr>
          <w:rFonts w:ascii="Times New Roman" w:hAnsi="Times New Roman"/>
          <w:sz w:val="28"/>
          <w:szCs w:val="28"/>
          <w:lang w:val="en-US"/>
        </w:rPr>
        <w:t>ν</w:t>
      </w:r>
      <w:r w:rsidRPr="007D6961">
        <w:rPr>
          <w:rFonts w:ascii="Times New Roman" w:hAnsi="Times New Roman"/>
          <w:sz w:val="28"/>
          <w:szCs w:val="28"/>
        </w:rPr>
        <w:t>, см</w:t>
      </w:r>
      <w:r w:rsidRPr="007D6961">
        <w:rPr>
          <w:rFonts w:ascii="Times New Roman" w:hAnsi="Times New Roman"/>
          <w:sz w:val="28"/>
          <w:szCs w:val="28"/>
          <w:vertAlign w:val="superscript"/>
        </w:rPr>
        <w:t>-1</w:t>
      </w:r>
      <w:r w:rsidRPr="007D6961">
        <w:rPr>
          <w:rFonts w:ascii="Times New Roman" w:hAnsi="Times New Roman"/>
          <w:sz w:val="28"/>
          <w:szCs w:val="28"/>
        </w:rPr>
        <w:t>: 2980 с, 2937 с, 2904 ср, 1476 ср, 1457 ср, 1413 сл, 1386 с, 1351 сл, 1337 сл, 1253 с, 1233 с, 1209 ср, 1106 с, 1066 с, 1034 с, 1005 ср, 981 ср, 966 ср, 923 с, 886 ср, 832 ср, 748 с, 668 ср, 653 сл, 611 сл, 583 сл, 547 ср, 523 ср, 501</w:t>
      </w:r>
      <w:proofErr w:type="gramEnd"/>
      <w:r w:rsidRPr="007D6961">
        <w:rPr>
          <w:rFonts w:ascii="Times New Roman" w:hAnsi="Times New Roman"/>
          <w:sz w:val="28"/>
          <w:szCs w:val="28"/>
        </w:rPr>
        <w:t xml:space="preserve"> сл, 487 сл, 464 сл, 398 сл. </w:t>
      </w:r>
    </w:p>
    <w:p w:rsidR="00835266" w:rsidRDefault="00EA57F5" w:rsidP="00EA57F5">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1.40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6.6 Гц), 1.96 д. д.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14.9 Гц, </w:t>
      </w:r>
      <w:r w:rsidRPr="00835266">
        <w:rPr>
          <w:rFonts w:ascii="Times New Roman" w:hAnsi="Times New Roman"/>
          <w:sz w:val="28"/>
          <w:szCs w:val="28"/>
          <w:vertAlign w:val="superscript"/>
        </w:rPr>
        <w:t>3</w:t>
      </w:r>
      <w:r w:rsidRPr="00835266">
        <w:rPr>
          <w:rFonts w:ascii="Times New Roman" w:hAnsi="Times New Roman"/>
          <w:i/>
          <w:sz w:val="28"/>
          <w:szCs w:val="28"/>
          <w:lang w:val="en-US"/>
        </w:rPr>
        <w:t>J</w:t>
      </w:r>
      <w:r w:rsidRPr="00835266">
        <w:rPr>
          <w:rFonts w:ascii="Times New Roman" w:hAnsi="Times New Roman"/>
          <w:sz w:val="28"/>
          <w:szCs w:val="28"/>
          <w:vertAlign w:val="subscript"/>
          <w:lang w:val="en-US"/>
        </w:rPr>
        <w:t>HeHa</w:t>
      </w:r>
      <w:r w:rsidRPr="00835266">
        <w:rPr>
          <w:rFonts w:ascii="Times New Roman" w:hAnsi="Times New Roman"/>
          <w:sz w:val="28"/>
          <w:szCs w:val="28"/>
        </w:rPr>
        <w:t xml:space="preserve"> 10.8 Гц, </w:t>
      </w:r>
      <w:r w:rsidRPr="00835266">
        <w:rPr>
          <w:rFonts w:ascii="Times New Roman" w:hAnsi="Times New Roman"/>
          <w:sz w:val="28"/>
          <w:szCs w:val="28"/>
          <w:vertAlign w:val="superscript"/>
        </w:rPr>
        <w:t>3</w:t>
      </w:r>
      <w:r w:rsidRPr="00835266">
        <w:rPr>
          <w:rFonts w:ascii="Times New Roman" w:hAnsi="Times New Roman"/>
          <w:i/>
          <w:sz w:val="28"/>
          <w:szCs w:val="28"/>
          <w:lang w:val="en-US"/>
        </w:rPr>
        <w:t>J</w:t>
      </w:r>
      <w:r w:rsidRPr="00835266">
        <w:rPr>
          <w:rFonts w:ascii="Times New Roman" w:hAnsi="Times New Roman"/>
          <w:sz w:val="28"/>
          <w:szCs w:val="28"/>
          <w:vertAlign w:val="subscript"/>
          <w:lang w:val="en-US"/>
        </w:rPr>
        <w:t>HeHa</w:t>
      </w:r>
      <w:r w:rsidRPr="007D6961">
        <w:rPr>
          <w:rFonts w:ascii="Times New Roman" w:hAnsi="Times New Roman"/>
          <w:sz w:val="28"/>
          <w:szCs w:val="28"/>
        </w:rPr>
        <w:t xml:space="preserve"> 7.3 Гц,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4.0 Гц), 2.12 м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-5), 3.96 т.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11.3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HaHe</w:t>
      </w:r>
      <w:r w:rsidRPr="007D6961">
        <w:rPr>
          <w:rFonts w:ascii="Times New Roman" w:hAnsi="Times New Roman"/>
          <w:sz w:val="28"/>
          <w:szCs w:val="28"/>
        </w:rPr>
        <w:t xml:space="preserve"> 7.3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4.2 Гц), 4.11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12.6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7.1 Гц), 4.31 м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-6), 4.34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-4), 5.92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53.3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4.4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1.22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6.3 Гц), 1.62 д. кв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14.1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HeHe</w:t>
      </w:r>
      <w:r w:rsidRPr="007D6961">
        <w:rPr>
          <w:rFonts w:ascii="Times New Roman" w:hAnsi="Times New Roman"/>
          <w:sz w:val="28"/>
          <w:szCs w:val="28"/>
          <w:vertAlign w:val="subscript"/>
        </w:rPr>
        <w:t>(4)</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HeHe</w:t>
      </w:r>
      <w:r w:rsidRPr="007D6961">
        <w:rPr>
          <w:rFonts w:ascii="Times New Roman" w:hAnsi="Times New Roman"/>
          <w:sz w:val="28"/>
          <w:szCs w:val="28"/>
          <w:vertAlign w:val="subscript"/>
        </w:rPr>
        <w:t>(6)</w:t>
      </w:r>
      <w:r w:rsidRPr="007D6961">
        <w:rPr>
          <w:rFonts w:ascii="Times New Roman" w:hAnsi="Times New Roman"/>
          <w:sz w:val="28"/>
          <w:szCs w:val="28"/>
        </w:rPr>
        <w:t xml:space="preserve"> ~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HeHa</w:t>
      </w:r>
      <w:r w:rsidRPr="007D6961">
        <w:rPr>
          <w:rFonts w:ascii="Times New Roman" w:hAnsi="Times New Roman"/>
          <w:sz w:val="28"/>
          <w:szCs w:val="28"/>
          <w:vertAlign w:val="subscript"/>
        </w:rPr>
        <w:t>(6)</w:t>
      </w:r>
      <w:r w:rsidRPr="007D6961">
        <w:rPr>
          <w:rFonts w:ascii="Times New Roman" w:hAnsi="Times New Roman"/>
          <w:sz w:val="28"/>
          <w:szCs w:val="28"/>
        </w:rPr>
        <w:t xml:space="preserve"> ~ 2.3 Гц), 2.08 м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-5), 3.83 т.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10.7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HaHe</w:t>
      </w:r>
      <w:r w:rsidRPr="007D6961">
        <w:rPr>
          <w:rFonts w:ascii="Times New Roman" w:hAnsi="Times New Roman"/>
          <w:sz w:val="28"/>
          <w:szCs w:val="28"/>
        </w:rPr>
        <w:t xml:space="preserve"> 4.5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1.8 Гц), 4.11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12.6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7.1 Гц), 4.42</w:t>
      </w:r>
      <w:proofErr w:type="gramEnd"/>
      <w:r w:rsidRPr="007D6961">
        <w:rPr>
          <w:rFonts w:ascii="Times New Roman" w:hAnsi="Times New Roman"/>
          <w:sz w:val="28"/>
          <w:szCs w:val="28"/>
        </w:rPr>
        <w:t xml:space="preserve"> д. д. т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10.7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HeP</w:t>
      </w:r>
      <w:r w:rsidRPr="007D6961">
        <w:rPr>
          <w:rFonts w:ascii="Times New Roman" w:hAnsi="Times New Roman"/>
          <w:sz w:val="28"/>
          <w:szCs w:val="28"/>
        </w:rPr>
        <w:t xml:space="preserve"> 13.1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HeHe</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HeHa</w:t>
      </w:r>
      <w:r w:rsidRPr="007D6961">
        <w:rPr>
          <w:rFonts w:ascii="Times New Roman" w:hAnsi="Times New Roman"/>
          <w:sz w:val="28"/>
          <w:szCs w:val="28"/>
        </w:rPr>
        <w:t xml:space="preserve"> 2.3 Гц), 4.55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-4), 5.93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53.3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4.4 Гц). </w:t>
      </w: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22.8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32.8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11.4 Гц), 58.8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2.6 Гц), 59.6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29.6 Гц,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18.7 Гц), 69.9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4.9 Гц), 109.2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249.5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34.9 Гц), 114.8 т. т. д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253.3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27.0</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6.5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22.7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35.4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5.0 Гц), 60.0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29.5 Гц,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19.9 Гц), 60.2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2.6 Гц), 66.5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2.1 Гц), 109.3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249.7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35.3 Гц), 114.8 т. т. д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250.0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27.2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6.5 Гц).</w:t>
      </w:r>
      <w:proofErr w:type="gramEnd"/>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-138.9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52.6 Гц), -125.4 м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xml:space="preserve">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-139.1 д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56.4 Гц), -125.6 м (</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129.8 м. д. 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proofErr w:type="gramStart"/>
      <w:r w:rsidRPr="007D6961">
        <w:rPr>
          <w:rFonts w:ascii="Times New Roman" w:hAnsi="Times New Roman"/>
          <w:sz w:val="28"/>
          <w:szCs w:val="28"/>
        </w:rPr>
        <w:t>,</w:t>
      </w:r>
      <w:r w:rsidRPr="007D6961">
        <w:rPr>
          <w:rFonts w:ascii="Times New Roman" w:hAnsi="Times New Roman"/>
          <w:sz w:val="28"/>
          <w:szCs w:val="28"/>
          <w:lang w:val="en-US"/>
        </w:rPr>
        <w:t>a</w:t>
      </w:r>
      <w:proofErr w:type="gramEnd"/>
      <w:r w:rsidRPr="007D6961">
        <w:rPr>
          <w:rFonts w:ascii="Times New Roman" w:hAnsi="Times New Roman"/>
          <w:sz w:val="28"/>
          <w:szCs w:val="28"/>
        </w:rPr>
        <w:t xml:space="preserve">) и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133.6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xml:space="preserve">). </w:t>
      </w:r>
    </w:p>
    <w:p w:rsidR="00EA57F5"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Найдено</w:t>
      </w:r>
      <w:r w:rsidRPr="007D6961">
        <w:rPr>
          <w:rFonts w:ascii="Times New Roman" w:hAnsi="Times New Roman"/>
          <w:sz w:val="28"/>
          <w:szCs w:val="28"/>
          <w:lang w:val="pt-BR"/>
        </w:rPr>
        <w:t>, %: C, 33.59; H, 4.45; F, 30.78; P, 11.91. C</w:t>
      </w:r>
      <w:r w:rsidRPr="007D6961">
        <w:rPr>
          <w:rFonts w:ascii="Times New Roman" w:hAnsi="Times New Roman"/>
          <w:sz w:val="28"/>
          <w:szCs w:val="28"/>
          <w:vertAlign w:val="subscript"/>
          <w:lang w:val="pt-BR"/>
        </w:rPr>
        <w:t>7</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11</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4</w:t>
      </w:r>
      <w:r w:rsidRPr="007D6961">
        <w:rPr>
          <w:rFonts w:ascii="Times New Roman" w:hAnsi="Times New Roman"/>
          <w:sz w:val="28"/>
          <w:szCs w:val="28"/>
          <w:lang w:val="pt-BR"/>
        </w:rPr>
        <w:t>O</w:t>
      </w:r>
      <w:r w:rsidRPr="007D6961">
        <w:rPr>
          <w:rFonts w:ascii="Times New Roman" w:hAnsi="Times New Roman"/>
          <w:sz w:val="28"/>
          <w:szCs w:val="28"/>
          <w:vertAlign w:val="subscript"/>
          <w:lang w:val="pt-BR"/>
        </w:rPr>
        <w:t>3</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r w:rsidRPr="007D6961">
        <w:rPr>
          <w:rFonts w:ascii="Times New Roman" w:hAnsi="Times New Roman"/>
          <w:sz w:val="28"/>
          <w:szCs w:val="28"/>
          <w:lang w:val="pt-BR"/>
        </w:rPr>
        <w:t>, %: C, 33.61; H, 4.43; F, 30.38; P, 12.38.</w:t>
      </w:r>
    </w:p>
    <w:p w:rsidR="00835266" w:rsidRDefault="00EA57F5" w:rsidP="00EA57F5">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lastRenderedPageBreak/>
        <w:t>4-Метил-2-(2,2,3,3,</w:t>
      </w:r>
      <w:r w:rsidRPr="004A7A5A">
        <w:rPr>
          <w:rFonts w:ascii="Times New Roman" w:hAnsi="Times New Roman"/>
          <w:bCs/>
          <w:i/>
          <w:sz w:val="28"/>
          <w:szCs w:val="28"/>
        </w:rPr>
        <w:t>4,4,5,5</w:t>
      </w:r>
      <w:r w:rsidRPr="004A7A5A">
        <w:rPr>
          <w:rFonts w:ascii="Times New Roman" w:hAnsi="Times New Roman"/>
          <w:i/>
          <w:sz w:val="28"/>
          <w:szCs w:val="28"/>
        </w:rPr>
        <w:t>-октафторпентокси)-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фосфоринан </w:t>
      </w:r>
      <w:r w:rsidRPr="004A7A5A">
        <w:rPr>
          <w:rFonts w:ascii="Times New Roman" w:hAnsi="Times New Roman"/>
          <w:sz w:val="28"/>
          <w:szCs w:val="28"/>
        </w:rPr>
        <w:t xml:space="preserve">(7б), </w:t>
      </w:r>
      <w:r w:rsidRPr="00C95EE4">
        <w:rPr>
          <w:rFonts w:ascii="Times New Roman" w:hAnsi="Times New Roman"/>
          <w:sz w:val="28"/>
          <w:szCs w:val="28"/>
        </w:rPr>
        <w:t>смесь</w:t>
      </w:r>
      <w:r w:rsidRPr="007D6961">
        <w:rPr>
          <w:rFonts w:ascii="Times New Roman" w:hAnsi="Times New Roman"/>
          <w:sz w:val="28"/>
          <w:szCs w:val="28"/>
        </w:rPr>
        <w:t xml:space="preserve"> </w:t>
      </w:r>
      <w:r w:rsidRPr="007D6961">
        <w:rPr>
          <w:rFonts w:ascii="Times New Roman" w:hAnsi="Times New Roman"/>
          <w:i/>
          <w:sz w:val="28"/>
          <w:szCs w:val="28"/>
        </w:rPr>
        <w:t>ци</w:t>
      </w:r>
      <w:proofErr w:type="gramStart"/>
      <w:r w:rsidRPr="007D6961">
        <w:rPr>
          <w:rFonts w:ascii="Times New Roman" w:hAnsi="Times New Roman"/>
          <w:i/>
          <w:sz w:val="28"/>
          <w:szCs w:val="28"/>
        </w:rPr>
        <w:t>с</w:t>
      </w:r>
      <w:r w:rsidRPr="007D6961">
        <w:rPr>
          <w:rFonts w:ascii="Times New Roman" w:hAnsi="Times New Roman"/>
          <w:sz w:val="28"/>
          <w:szCs w:val="28"/>
        </w:rPr>
        <w:t>-</w:t>
      </w:r>
      <w:proofErr w:type="gramEnd"/>
      <w:r w:rsidRPr="007D6961">
        <w:rPr>
          <w:rFonts w:ascii="Times New Roman" w:hAnsi="Times New Roman"/>
          <w:sz w:val="28"/>
          <w:szCs w:val="28"/>
        </w:rPr>
        <w:t xml:space="preserve">, </w:t>
      </w:r>
      <w:r w:rsidRPr="007D6961">
        <w:rPr>
          <w:rFonts w:ascii="Times New Roman" w:hAnsi="Times New Roman"/>
          <w:i/>
          <w:sz w:val="28"/>
          <w:szCs w:val="28"/>
        </w:rPr>
        <w:t>транс</w:t>
      </w:r>
      <w:r w:rsidRPr="007D6961">
        <w:rPr>
          <w:rFonts w:ascii="Times New Roman" w:hAnsi="Times New Roman"/>
          <w:sz w:val="28"/>
          <w:szCs w:val="28"/>
        </w:rPr>
        <w:t xml:space="preserve">-изомеров в соотношении 18 : 1 (согласно </w:t>
      </w:r>
      <w:r w:rsidRPr="007D6961">
        <w:rPr>
          <w:rFonts w:ascii="Times New Roman" w:hAnsi="Times New Roman"/>
          <w:sz w:val="28"/>
          <w:szCs w:val="28"/>
          <w:vertAlign w:val="superscript"/>
        </w:rPr>
        <w:t>1</w:t>
      </w:r>
      <w:r w:rsidRPr="007D6961">
        <w:rPr>
          <w:rFonts w:ascii="Times New Roman" w:hAnsi="Times New Roman"/>
          <w:sz w:val="28"/>
          <w:szCs w:val="28"/>
          <w:lang w:val="en-GB"/>
        </w:rPr>
        <w:t>H</w:t>
      </w:r>
      <w:r w:rsidRPr="007D6961">
        <w:rPr>
          <w:rFonts w:ascii="Times New Roman" w:hAnsi="Times New Roman"/>
          <w:sz w:val="28"/>
          <w:szCs w:val="28"/>
        </w:rPr>
        <w:t xml:space="preserve"> и </w:t>
      </w:r>
      <w:r w:rsidRPr="007D6961">
        <w:rPr>
          <w:rFonts w:ascii="Times New Roman" w:hAnsi="Times New Roman"/>
          <w:sz w:val="28"/>
          <w:szCs w:val="28"/>
          <w:vertAlign w:val="superscript"/>
        </w:rPr>
        <w:t>31</w:t>
      </w:r>
      <w:r w:rsidRPr="007D6961">
        <w:rPr>
          <w:rFonts w:ascii="Times New Roman" w:hAnsi="Times New Roman"/>
          <w:sz w:val="28"/>
          <w:szCs w:val="28"/>
          <w:lang w:val="en-GB"/>
        </w:rPr>
        <w:t>P</w:t>
      </w:r>
      <w:r w:rsidRPr="007D6961">
        <w:rPr>
          <w:rFonts w:ascii="Times New Roman" w:hAnsi="Times New Roman"/>
          <w:sz w:val="28"/>
          <w:szCs w:val="28"/>
        </w:rPr>
        <w:t xml:space="preserve"> ЯМР). Выход 12.6 г (72%), прозрачная жидкость, т. кип. 98</w:t>
      </w:r>
      <w:r w:rsidRPr="007D6961">
        <w:rPr>
          <w:rFonts w:ascii="Times New Roman" w:hAnsi="Times New Roman"/>
          <w:sz w:val="28"/>
          <w:szCs w:val="28"/>
          <w:vertAlign w:val="superscript"/>
        </w:rPr>
        <w:t>о</w:t>
      </w:r>
      <w:r w:rsidRPr="007D6961">
        <w:rPr>
          <w:rFonts w:ascii="Times New Roman" w:hAnsi="Times New Roman"/>
          <w:sz w:val="28"/>
          <w:szCs w:val="28"/>
          <w:lang w:val="en-US"/>
        </w:rPr>
        <w:t>C</w:t>
      </w:r>
      <w:r w:rsidRPr="007D6961">
        <w:rPr>
          <w:rFonts w:ascii="Times New Roman" w:hAnsi="Times New Roman"/>
          <w:sz w:val="28"/>
          <w:szCs w:val="28"/>
        </w:rPr>
        <w:t xml:space="preserve"> (2 мм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1.4660,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1.3804. </w:t>
      </w:r>
    </w:p>
    <w:p w:rsidR="00835266" w:rsidRDefault="00EA57F5" w:rsidP="00EA57F5">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ИК спектр, </w:t>
      </w:r>
      <w:r w:rsidRPr="007D6961">
        <w:rPr>
          <w:rFonts w:ascii="Times New Roman" w:hAnsi="Times New Roman"/>
          <w:sz w:val="28"/>
          <w:szCs w:val="28"/>
          <w:lang w:val="en-US"/>
        </w:rPr>
        <w:t>ν</w:t>
      </w:r>
      <w:r w:rsidRPr="007D6961">
        <w:rPr>
          <w:rFonts w:ascii="Times New Roman" w:hAnsi="Times New Roman"/>
          <w:sz w:val="28"/>
          <w:szCs w:val="28"/>
        </w:rPr>
        <w:t>, см</w:t>
      </w:r>
      <w:r w:rsidRPr="007D6961">
        <w:rPr>
          <w:rFonts w:ascii="Times New Roman" w:hAnsi="Times New Roman"/>
          <w:sz w:val="28"/>
          <w:szCs w:val="28"/>
          <w:vertAlign w:val="superscript"/>
        </w:rPr>
        <w:t>-1</w:t>
      </w:r>
      <w:r w:rsidRPr="007D6961">
        <w:rPr>
          <w:rFonts w:ascii="Times New Roman" w:hAnsi="Times New Roman"/>
          <w:sz w:val="28"/>
          <w:szCs w:val="28"/>
        </w:rPr>
        <w:t>: 2981 с, 2938 ср, 2904 сл, 1475 сл, 1459 сл, 1444 ср, 1429 сл, 1402 сл, 1388 ср, 1377 сл, 1361 сл, 1334 сл, 1289 ср, 1252 ср, 1226 ср, 1173 с, 1132 с, 1097 ср, 1074 с, 1034 с, 982 ср, 966 ср, 925 с, 901 ср, 887 ср, 842 ср, 809 ср, 767 ср, 752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с, 728 ср, 629 сл, 609 ср, 573 сл, 561 сл, 546 ср, 538 сл, 520 сл, 508 сл, 487 сл. </w:t>
      </w:r>
      <w:proofErr w:type="gramEnd"/>
    </w:p>
    <w:p w:rsidR="00835266" w:rsidRDefault="00EA57F5" w:rsidP="00EA57F5">
      <w:pPr>
        <w:spacing w:after="0" w:line="240" w:lineRule="auto"/>
        <w:ind w:left="0" w:firstLine="709"/>
        <w:jc w:val="both"/>
        <w:rPr>
          <w:rFonts w:ascii="Times New Roman" w:hAnsi="Times New Roman"/>
          <w:bCs/>
          <w:sz w:val="28"/>
          <w:szCs w:val="28"/>
        </w:rPr>
      </w:pP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1.39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6.3 Гц), 2.04 д. д. д. д (1</w:t>
      </w:r>
      <w:r w:rsidRPr="007D6961">
        <w:rPr>
          <w:rFonts w:ascii="Times New Roman" w:hAnsi="Times New Roman"/>
          <w:sz w:val="28"/>
          <w:szCs w:val="28"/>
          <w:lang w:val="en-US"/>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rPr>
        <w:t>НН</w:t>
      </w:r>
      <w:r w:rsidRPr="007D6961">
        <w:rPr>
          <w:rFonts w:ascii="Times New Roman" w:hAnsi="Times New Roman"/>
          <w:sz w:val="28"/>
          <w:szCs w:val="28"/>
        </w:rPr>
        <w:t xml:space="preserve"> 14.3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10.8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НеНа</w:t>
      </w:r>
      <w:r w:rsidRPr="007D6961">
        <w:rPr>
          <w:rFonts w:ascii="Times New Roman" w:hAnsi="Times New Roman"/>
          <w:sz w:val="28"/>
          <w:szCs w:val="28"/>
        </w:rPr>
        <w:t xml:space="preserve"> 7.3 Гц,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4.0 Гц), 2.15 м (1</w:t>
      </w:r>
      <w:r w:rsidRPr="007D6961">
        <w:rPr>
          <w:rFonts w:ascii="Times New Roman" w:hAnsi="Times New Roman"/>
          <w:sz w:val="28"/>
          <w:szCs w:val="28"/>
          <w:lang w:val="en-US"/>
        </w:rPr>
        <w:t>H</w:t>
      </w:r>
      <w:r w:rsidRPr="007D6961">
        <w:rPr>
          <w:rFonts w:ascii="Times New Roman" w:hAnsi="Times New Roman"/>
          <w:sz w:val="28"/>
          <w:szCs w:val="28"/>
          <w:vertAlign w:val="subscript"/>
        </w:rPr>
        <w:t>а</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-5), 3.97 т. т. д (1</w:t>
      </w:r>
      <w:r w:rsidRPr="007D6961">
        <w:rPr>
          <w:rFonts w:ascii="Times New Roman" w:hAnsi="Times New Roman"/>
          <w:sz w:val="28"/>
          <w:szCs w:val="28"/>
          <w:lang w:val="en-US"/>
        </w:rPr>
        <w:t>H</w:t>
      </w:r>
      <w:r w:rsidRPr="007D6961">
        <w:rPr>
          <w:rFonts w:ascii="Times New Roman" w:hAnsi="Times New Roman"/>
          <w:sz w:val="28"/>
          <w:szCs w:val="28"/>
          <w:vertAlign w:val="subscript"/>
        </w:rPr>
        <w:t>а</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rPr>
        <w:t>НН</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11.3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7.7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4.4 Гц), 4.25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14.0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7.5 Гц), 4.33 м (1</w:t>
      </w:r>
      <w:r w:rsidRPr="007D6961">
        <w:rPr>
          <w:rFonts w:ascii="Times New Roman" w:hAnsi="Times New Roman"/>
          <w:sz w:val="28"/>
          <w:szCs w:val="28"/>
          <w:lang w:val="en-US"/>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-6), 4.35 м (1Н, СН-4), 6.04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5.5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1.20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6.3 Гц), 1.61 д. кв (1</w:t>
      </w:r>
      <w:r w:rsidRPr="007D6961">
        <w:rPr>
          <w:rFonts w:ascii="Times New Roman" w:hAnsi="Times New Roman"/>
          <w:sz w:val="28"/>
          <w:szCs w:val="28"/>
          <w:lang w:val="en-US"/>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rPr>
        <w:t>НН</w:t>
      </w:r>
      <w:r w:rsidRPr="007D6961">
        <w:rPr>
          <w:rFonts w:ascii="Times New Roman" w:hAnsi="Times New Roman"/>
          <w:sz w:val="28"/>
          <w:szCs w:val="28"/>
        </w:rPr>
        <w:t xml:space="preserve"> 14.3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(4)</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(6)</w:t>
      </w:r>
      <w:r w:rsidRPr="007D6961">
        <w:rPr>
          <w:rFonts w:ascii="Times New Roman" w:hAnsi="Times New Roman"/>
          <w:sz w:val="28"/>
          <w:szCs w:val="28"/>
        </w:rPr>
        <w:t xml:space="preserve"> ~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(6)</w:t>
      </w:r>
      <w:r w:rsidRPr="007D6961">
        <w:rPr>
          <w:rFonts w:ascii="Times New Roman" w:hAnsi="Times New Roman"/>
          <w:sz w:val="28"/>
          <w:szCs w:val="28"/>
        </w:rPr>
        <w:t xml:space="preserve"> ~ 2.2 Гц), 2.06 м (1</w:t>
      </w:r>
      <w:r w:rsidRPr="007D6961">
        <w:rPr>
          <w:rFonts w:ascii="Times New Roman" w:hAnsi="Times New Roman"/>
          <w:sz w:val="28"/>
          <w:szCs w:val="28"/>
          <w:lang w:val="en-US"/>
        </w:rPr>
        <w:t>H</w:t>
      </w:r>
      <w:r w:rsidRPr="007D6961">
        <w:rPr>
          <w:rFonts w:ascii="Times New Roman" w:hAnsi="Times New Roman"/>
          <w:sz w:val="28"/>
          <w:szCs w:val="28"/>
          <w:vertAlign w:val="subscript"/>
        </w:rPr>
        <w:t>а</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-5), 3.83 т. д. д (1</w:t>
      </w:r>
      <w:r w:rsidRPr="007D6961">
        <w:rPr>
          <w:rFonts w:ascii="Times New Roman" w:hAnsi="Times New Roman"/>
          <w:sz w:val="28"/>
          <w:szCs w:val="28"/>
          <w:lang w:val="en-US"/>
        </w:rPr>
        <w:t>H</w:t>
      </w:r>
      <w:r w:rsidRPr="007D6961">
        <w:rPr>
          <w:rFonts w:ascii="Times New Roman" w:hAnsi="Times New Roman"/>
          <w:sz w:val="28"/>
          <w:szCs w:val="28"/>
          <w:vertAlign w:val="subscript"/>
        </w:rPr>
        <w:t>а</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rPr>
        <w:t>НН</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10.8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4.7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1.9 Гц), 4.42 д. д. т (1</w:t>
      </w:r>
      <w:r w:rsidRPr="007D6961">
        <w:rPr>
          <w:rFonts w:ascii="Times New Roman" w:hAnsi="Times New Roman"/>
          <w:sz w:val="28"/>
          <w:szCs w:val="28"/>
          <w:lang w:val="en-US"/>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-6,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rPr>
        <w:t>НН</w:t>
      </w:r>
      <w:r w:rsidRPr="007D6961">
        <w:rPr>
          <w:rFonts w:ascii="Times New Roman" w:hAnsi="Times New Roman"/>
          <w:sz w:val="28"/>
          <w:szCs w:val="28"/>
        </w:rPr>
        <w:t xml:space="preserve"> 10.6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P</w:t>
      </w:r>
      <w:r w:rsidRPr="007D6961">
        <w:rPr>
          <w:rFonts w:ascii="Times New Roman" w:hAnsi="Times New Roman"/>
          <w:sz w:val="28"/>
          <w:szCs w:val="28"/>
          <w:vertAlign w:val="subscript"/>
        </w:rPr>
        <w:t xml:space="preserve"> </w:t>
      </w:r>
      <w:r w:rsidRPr="007D6961">
        <w:rPr>
          <w:rFonts w:ascii="Times New Roman" w:hAnsi="Times New Roman"/>
          <w:sz w:val="28"/>
          <w:szCs w:val="28"/>
        </w:rPr>
        <w:t>13.0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2.1 Гц), 4.55 м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xml:space="preserve">-4), сигналы протонов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и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групп маскируются более интенсивными сигналами </w:t>
      </w:r>
      <w:r w:rsidRPr="007D6961">
        <w:rPr>
          <w:rFonts w:ascii="Times New Roman" w:hAnsi="Times New Roman"/>
          <w:i/>
          <w:sz w:val="28"/>
          <w:szCs w:val="28"/>
        </w:rPr>
        <w:t>цис</w:t>
      </w:r>
      <w:r w:rsidRPr="007D6961">
        <w:rPr>
          <w:rFonts w:ascii="Times New Roman" w:hAnsi="Times New Roman"/>
          <w:sz w:val="28"/>
          <w:szCs w:val="28"/>
        </w:rPr>
        <w:t>-изомера</w:t>
      </w:r>
      <w:r w:rsidRPr="007D6961">
        <w:rPr>
          <w:rFonts w:ascii="Times New Roman" w:hAnsi="Times New Roman"/>
          <w:bCs/>
          <w:sz w:val="28"/>
          <w:szCs w:val="28"/>
        </w:rPr>
        <w:t xml:space="preserve">. </w:t>
      </w:r>
      <w:proofErr w:type="gramEnd"/>
    </w:p>
    <w:p w:rsidR="00835266" w:rsidRDefault="00EA57F5" w:rsidP="00EA57F5">
      <w:pPr>
        <w:spacing w:after="0" w:line="240" w:lineRule="auto"/>
        <w:ind w:left="0" w:firstLine="709"/>
        <w:jc w:val="both"/>
        <w:rPr>
          <w:rFonts w:ascii="Times New Roman" w:hAnsi="Times New Roman"/>
          <w:bCs/>
          <w:sz w:val="28"/>
          <w:szCs w:val="28"/>
        </w:rPr>
      </w:pP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22.7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32.8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11.8 Гц), 58.8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2.6 Гц), 59.7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 Гц,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21.4 Гц), 70.1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5.2 Гц), 107.7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254.3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30.6 Гц), 110.0 т. кв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254.1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30.5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111.0 т. кв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30.2 Гц), 115.2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256.9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30.6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5.5 Гц); для</w:t>
      </w:r>
      <w:r w:rsidRPr="007D6961">
        <w:rPr>
          <w:rFonts w:ascii="Times New Roman" w:hAnsi="Times New Roman"/>
          <w:bCs/>
          <w:sz w:val="28"/>
          <w:szCs w:val="28"/>
        </w:rPr>
        <w:t xml:space="preserve">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21.2 д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4.9 Гц), 35.4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4.8 Гц), 60.3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2.0 Гц), 66.6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сигналы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фрагмента маскируются более интенсивными сигналами </w:t>
      </w:r>
      <w:r w:rsidRPr="007D6961">
        <w:rPr>
          <w:rFonts w:ascii="Times New Roman" w:hAnsi="Times New Roman"/>
          <w:i/>
          <w:sz w:val="28"/>
          <w:szCs w:val="28"/>
        </w:rPr>
        <w:t>цис</w:t>
      </w:r>
      <w:r w:rsidRPr="007D6961">
        <w:rPr>
          <w:rFonts w:ascii="Times New Roman" w:hAnsi="Times New Roman"/>
          <w:sz w:val="28"/>
          <w:szCs w:val="28"/>
        </w:rPr>
        <w:t>-изомера</w:t>
      </w:r>
      <w:r w:rsidRPr="007D6961">
        <w:rPr>
          <w:rFonts w:ascii="Times New Roman" w:hAnsi="Times New Roman"/>
          <w:bCs/>
          <w:sz w:val="28"/>
          <w:szCs w:val="28"/>
        </w:rPr>
        <w:t xml:space="preserve">. </w:t>
      </w:r>
      <w:proofErr w:type="gramEnd"/>
    </w:p>
    <w:p w:rsidR="00835266"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-137.5 д. м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52.0 Гц), -130.4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-120.5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w:t>
      </w:r>
      <w:r w:rsidRPr="007D6961">
        <w:rPr>
          <w:rFonts w:ascii="Times New Roman" w:hAnsi="Times New Roman"/>
          <w:bCs/>
          <w:sz w:val="28"/>
          <w:szCs w:val="28"/>
        </w:rPr>
        <w:t xml:space="preserve"> </w:t>
      </w: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м. д.: 130.7 т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5.7 Гц)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xml:space="preserve"> и 134.2 т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5.7 Гц) для </w:t>
      </w:r>
      <w:r w:rsidRPr="007D6961">
        <w:rPr>
          <w:rFonts w:ascii="Times New Roman" w:hAnsi="Times New Roman"/>
          <w:i/>
          <w:sz w:val="28"/>
          <w:szCs w:val="28"/>
        </w:rPr>
        <w:t>цис</w:t>
      </w:r>
      <w:r w:rsidRPr="007D6961">
        <w:rPr>
          <w:rFonts w:ascii="Times New Roman" w:hAnsi="Times New Roman"/>
          <w:sz w:val="28"/>
          <w:szCs w:val="28"/>
        </w:rPr>
        <w:t xml:space="preserve">-изомера. </w:t>
      </w:r>
    </w:p>
    <w:p w:rsidR="00EA57F5"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bCs/>
          <w:sz w:val="28"/>
          <w:szCs w:val="28"/>
        </w:rPr>
        <w:t>Найдено</w:t>
      </w:r>
      <w:r w:rsidRPr="007D6961">
        <w:rPr>
          <w:rFonts w:ascii="Times New Roman" w:hAnsi="Times New Roman"/>
          <w:sz w:val="28"/>
          <w:szCs w:val="28"/>
          <w:lang w:val="pt-BR"/>
        </w:rPr>
        <w:t>, %: C, 30.61; H, 3.16; F, 43.62; P, 9.12. C</w:t>
      </w:r>
      <w:r w:rsidRPr="007D6961">
        <w:rPr>
          <w:rFonts w:ascii="Times New Roman" w:hAnsi="Times New Roman"/>
          <w:sz w:val="28"/>
          <w:szCs w:val="28"/>
          <w:vertAlign w:val="subscript"/>
          <w:lang w:val="pt-BR"/>
        </w:rPr>
        <w:t>9</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11</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O</w:t>
      </w:r>
      <w:r w:rsidRPr="007D6961">
        <w:rPr>
          <w:rFonts w:ascii="Times New Roman" w:hAnsi="Times New Roman"/>
          <w:sz w:val="28"/>
          <w:szCs w:val="28"/>
          <w:vertAlign w:val="subscript"/>
          <w:lang w:val="pt-BR"/>
        </w:rPr>
        <w:t>3</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r w:rsidRPr="007D6961">
        <w:rPr>
          <w:rFonts w:ascii="Times New Roman" w:hAnsi="Times New Roman"/>
          <w:sz w:val="28"/>
          <w:szCs w:val="28"/>
          <w:lang w:val="pt-BR"/>
        </w:rPr>
        <w:t>, %: C, 30.87; H, 3.17; F, 43.41; P, 8.85.</w:t>
      </w:r>
    </w:p>
    <w:p w:rsidR="00EF2E96" w:rsidRPr="00EF2E96" w:rsidRDefault="00EF2E96" w:rsidP="00EA57F5">
      <w:pPr>
        <w:spacing w:after="0" w:line="240" w:lineRule="auto"/>
        <w:ind w:left="0" w:firstLine="709"/>
        <w:jc w:val="both"/>
        <w:rPr>
          <w:rFonts w:ascii="Times New Roman" w:hAnsi="Times New Roman"/>
          <w:bCs/>
          <w:sz w:val="28"/>
          <w:szCs w:val="28"/>
        </w:rPr>
      </w:pPr>
    </w:p>
    <w:p w:rsidR="00835266" w:rsidRDefault="00EA57F5" w:rsidP="00EA57F5">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4,4,6-Триметил-2-(2,2,3,3,</w:t>
      </w:r>
      <w:r w:rsidRPr="004A7A5A">
        <w:rPr>
          <w:rFonts w:ascii="Times New Roman" w:hAnsi="Times New Roman"/>
          <w:bCs/>
          <w:i/>
          <w:sz w:val="28"/>
          <w:szCs w:val="28"/>
        </w:rPr>
        <w:t>4,4,5,5</w:t>
      </w:r>
      <w:r w:rsidRPr="004A7A5A">
        <w:rPr>
          <w:rFonts w:ascii="Times New Roman" w:hAnsi="Times New Roman"/>
          <w:i/>
          <w:sz w:val="28"/>
          <w:szCs w:val="28"/>
        </w:rPr>
        <w:t>-октафторпентокси)-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фосфоринан </w:t>
      </w:r>
      <w:r w:rsidRPr="004A7A5A">
        <w:rPr>
          <w:rFonts w:ascii="Times New Roman" w:hAnsi="Times New Roman"/>
          <w:bCs/>
          <w:i/>
          <w:sz w:val="28"/>
          <w:szCs w:val="28"/>
        </w:rPr>
        <w:t>(7в)</w:t>
      </w:r>
      <w:r w:rsidRPr="004A7A5A">
        <w:rPr>
          <w:rFonts w:ascii="Times New Roman" w:hAnsi="Times New Roman"/>
          <w:i/>
          <w:sz w:val="28"/>
          <w:szCs w:val="28"/>
        </w:rPr>
        <w:t>,</w:t>
      </w:r>
      <w:r w:rsidRPr="00C95EE4">
        <w:rPr>
          <w:rFonts w:ascii="Times New Roman" w:hAnsi="Times New Roman"/>
          <w:sz w:val="28"/>
          <w:szCs w:val="28"/>
        </w:rPr>
        <w:t xml:space="preserve"> смесь </w:t>
      </w:r>
      <w:r w:rsidRPr="00C95EE4">
        <w:rPr>
          <w:rFonts w:ascii="Times New Roman" w:hAnsi="Times New Roman"/>
          <w:i/>
          <w:sz w:val="28"/>
          <w:szCs w:val="28"/>
        </w:rPr>
        <w:t>ци</w:t>
      </w:r>
      <w:proofErr w:type="gramStart"/>
      <w:r w:rsidRPr="00C95EE4">
        <w:rPr>
          <w:rFonts w:ascii="Times New Roman" w:hAnsi="Times New Roman"/>
          <w:i/>
          <w:sz w:val="28"/>
          <w:szCs w:val="28"/>
        </w:rPr>
        <w:t>с</w:t>
      </w:r>
      <w:r w:rsidRPr="00C95EE4">
        <w:rPr>
          <w:rFonts w:ascii="Times New Roman" w:hAnsi="Times New Roman"/>
          <w:sz w:val="28"/>
          <w:szCs w:val="28"/>
        </w:rPr>
        <w:t>-</w:t>
      </w:r>
      <w:proofErr w:type="gramEnd"/>
      <w:r w:rsidRPr="00C95EE4">
        <w:rPr>
          <w:rFonts w:ascii="Times New Roman" w:hAnsi="Times New Roman"/>
          <w:sz w:val="28"/>
          <w:szCs w:val="28"/>
        </w:rPr>
        <w:t xml:space="preserve">, </w:t>
      </w:r>
      <w:r w:rsidRPr="00C95EE4">
        <w:rPr>
          <w:rFonts w:ascii="Times New Roman" w:hAnsi="Times New Roman"/>
          <w:i/>
          <w:sz w:val="28"/>
          <w:szCs w:val="28"/>
        </w:rPr>
        <w:t>транс</w:t>
      </w:r>
      <w:r w:rsidRPr="00C95EE4">
        <w:rPr>
          <w:rFonts w:ascii="Times New Roman" w:hAnsi="Times New Roman"/>
          <w:sz w:val="28"/>
          <w:szCs w:val="28"/>
        </w:rPr>
        <w:t xml:space="preserve">-изомеров в соотношении 2 : 1 (согласно </w:t>
      </w:r>
      <w:r w:rsidRPr="00C95EE4">
        <w:rPr>
          <w:rFonts w:ascii="Times New Roman" w:hAnsi="Times New Roman"/>
          <w:sz w:val="28"/>
          <w:szCs w:val="28"/>
          <w:vertAlign w:val="superscript"/>
        </w:rPr>
        <w:t>1</w:t>
      </w:r>
      <w:r w:rsidRPr="00C95EE4">
        <w:rPr>
          <w:rFonts w:ascii="Times New Roman" w:hAnsi="Times New Roman"/>
          <w:sz w:val="28"/>
          <w:szCs w:val="28"/>
          <w:lang w:val="en-GB"/>
        </w:rPr>
        <w:t>H</w:t>
      </w:r>
      <w:r w:rsidRPr="00C95EE4">
        <w:rPr>
          <w:rFonts w:ascii="Times New Roman" w:hAnsi="Times New Roman"/>
          <w:sz w:val="28"/>
          <w:szCs w:val="28"/>
        </w:rPr>
        <w:t xml:space="preserve"> и </w:t>
      </w:r>
      <w:r w:rsidRPr="00C95EE4">
        <w:rPr>
          <w:rFonts w:ascii="Times New Roman" w:hAnsi="Times New Roman"/>
          <w:sz w:val="28"/>
          <w:szCs w:val="28"/>
          <w:vertAlign w:val="superscript"/>
        </w:rPr>
        <w:t>31</w:t>
      </w:r>
      <w:r w:rsidRPr="00C95EE4">
        <w:rPr>
          <w:rFonts w:ascii="Times New Roman" w:hAnsi="Times New Roman"/>
          <w:sz w:val="28"/>
          <w:szCs w:val="28"/>
          <w:lang w:val="en-GB"/>
        </w:rPr>
        <w:t>P</w:t>
      </w:r>
      <w:r w:rsidRPr="00C95EE4">
        <w:rPr>
          <w:rFonts w:ascii="Times New Roman" w:hAnsi="Times New Roman"/>
          <w:sz w:val="28"/>
          <w:szCs w:val="28"/>
        </w:rPr>
        <w:t xml:space="preserve"> ЯМР). Выход</w:t>
      </w:r>
      <w:r w:rsidRPr="007D6961">
        <w:rPr>
          <w:rFonts w:ascii="Times New Roman" w:hAnsi="Times New Roman"/>
          <w:sz w:val="28"/>
          <w:szCs w:val="28"/>
        </w:rPr>
        <w:t xml:space="preserve"> 9.14 г (48%), прозрачная жидкость, т. кип. 78-79</w:t>
      </w:r>
      <w:r w:rsidRPr="007D6961">
        <w:rPr>
          <w:rFonts w:ascii="Times New Roman" w:hAnsi="Times New Roman"/>
          <w:sz w:val="28"/>
          <w:szCs w:val="28"/>
          <w:vertAlign w:val="superscript"/>
        </w:rPr>
        <w:t>о</w:t>
      </w:r>
      <w:r w:rsidRPr="007D6961">
        <w:rPr>
          <w:rFonts w:ascii="Times New Roman" w:hAnsi="Times New Roman"/>
          <w:sz w:val="28"/>
          <w:szCs w:val="28"/>
          <w:lang w:val="en-US"/>
        </w:rPr>
        <w:t>C</w:t>
      </w:r>
      <w:r w:rsidRPr="007D6961">
        <w:rPr>
          <w:rFonts w:ascii="Times New Roman" w:hAnsi="Times New Roman"/>
          <w:sz w:val="28"/>
          <w:szCs w:val="28"/>
        </w:rPr>
        <w:t xml:space="preserve"> (1 мм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1.4029,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1.3874. </w:t>
      </w:r>
    </w:p>
    <w:p w:rsidR="00835266" w:rsidRDefault="00EA57F5" w:rsidP="00EA57F5">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ИК спектр, </w:t>
      </w:r>
      <w:r w:rsidRPr="007D6961">
        <w:rPr>
          <w:rFonts w:ascii="Times New Roman" w:hAnsi="Times New Roman"/>
          <w:sz w:val="28"/>
          <w:szCs w:val="28"/>
          <w:lang w:val="en-US"/>
        </w:rPr>
        <w:t>ν</w:t>
      </w:r>
      <w:r w:rsidRPr="007D6961">
        <w:rPr>
          <w:rFonts w:ascii="Times New Roman" w:hAnsi="Times New Roman"/>
          <w:sz w:val="28"/>
          <w:szCs w:val="28"/>
        </w:rPr>
        <w:t xml:space="preserve">, </w:t>
      </w:r>
      <w:r w:rsidRPr="007D6961">
        <w:rPr>
          <w:rFonts w:ascii="Times New Roman" w:hAnsi="Times New Roman"/>
          <w:sz w:val="28"/>
          <w:szCs w:val="28"/>
          <w:lang w:val="en-US"/>
        </w:rPr>
        <w:t>c</w:t>
      </w:r>
      <w:r w:rsidRPr="007D6961">
        <w:rPr>
          <w:rFonts w:ascii="Times New Roman" w:hAnsi="Times New Roman"/>
          <w:sz w:val="28"/>
          <w:szCs w:val="28"/>
        </w:rPr>
        <w:t>м</w:t>
      </w:r>
      <w:r w:rsidRPr="007D6961">
        <w:rPr>
          <w:rFonts w:ascii="Times New Roman" w:hAnsi="Times New Roman"/>
          <w:sz w:val="28"/>
          <w:szCs w:val="28"/>
          <w:vertAlign w:val="superscript"/>
        </w:rPr>
        <w:t>-1</w:t>
      </w:r>
      <w:r w:rsidRPr="007D6961">
        <w:rPr>
          <w:rFonts w:ascii="Times New Roman" w:hAnsi="Times New Roman"/>
          <w:sz w:val="28"/>
          <w:szCs w:val="28"/>
        </w:rPr>
        <w:t>: 2982с, 2938 с, 2880 ср, 2832 ср, 1459 ср, 1383 с, 1374 с, 1336 ср, 1307 с, 1289 с, 1281 с, 1245 ср, 1229 ср, 1206 ср, 1173 с, 1132 с, 1089 с, 1045 с, 979 с, 963 с, 934 с, 901 с, 879 ср, 827 ср, 809 с, 764 с, 752 с, 726 ср, 707 ср</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688 сл, 629 сл, 606 ср, 574 сл, 563 сл, 546 ср, 538 сл, 520 ср, 478 сл, 458 сл, 393 сл, 379 сл. </w:t>
      </w:r>
      <w:proofErr w:type="gramEnd"/>
    </w:p>
    <w:p w:rsidR="00835266" w:rsidRDefault="00EA57F5" w:rsidP="00EA57F5">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lastRenderedPageBreak/>
        <w:t xml:space="preserve">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1.29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6.0 Гц), 1.35 с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1.39 с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1.68 д.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14.5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HeHa</w:t>
      </w:r>
      <w:r w:rsidRPr="007D6961">
        <w:rPr>
          <w:rFonts w:ascii="Times New Roman" w:hAnsi="Times New Roman"/>
          <w:sz w:val="28"/>
          <w:szCs w:val="28"/>
        </w:rPr>
        <w:t xml:space="preserve"> =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3.4 Гц), 2.44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14.5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13.1 Гц), 4.20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13.6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7.0 Гц), 4.36</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д. к.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xml:space="preserve">-6,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13.1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w:t>
      </w:r>
      <w:r w:rsidRPr="007D6961">
        <w:rPr>
          <w:rFonts w:ascii="Times New Roman" w:hAnsi="Times New Roman"/>
          <w:sz w:val="28"/>
          <w:szCs w:val="28"/>
          <w:vertAlign w:val="subscript"/>
        </w:rPr>
        <w:t>а</w:t>
      </w:r>
      <w:r w:rsidRPr="007D6961">
        <w:rPr>
          <w:rFonts w:ascii="Times New Roman" w:hAnsi="Times New Roman"/>
          <w:sz w:val="28"/>
          <w:szCs w:val="28"/>
          <w:vertAlign w:val="subscript"/>
          <w:lang w:val="en-US"/>
        </w:rPr>
        <w:t>H</w:t>
      </w:r>
      <w:r w:rsidRPr="007D6961">
        <w:rPr>
          <w:rFonts w:ascii="Times New Roman" w:hAnsi="Times New Roman"/>
          <w:sz w:val="28"/>
          <w:szCs w:val="28"/>
        </w:rPr>
        <w:t xml:space="preserve"> 6.0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w:t>
      </w:r>
      <w:r w:rsidRPr="007D6961">
        <w:rPr>
          <w:rFonts w:ascii="Times New Roman" w:hAnsi="Times New Roman"/>
          <w:sz w:val="28"/>
          <w:szCs w:val="28"/>
          <w:vertAlign w:val="subscript"/>
        </w:rPr>
        <w:t>а</w:t>
      </w:r>
      <w:r w:rsidRPr="007D6961">
        <w:rPr>
          <w:rFonts w:ascii="Times New Roman" w:hAnsi="Times New Roman"/>
          <w:sz w:val="28"/>
          <w:szCs w:val="28"/>
          <w:vertAlign w:val="subscript"/>
          <w:lang w:val="en-US"/>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3.4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2.8 Гц), 6.06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4.7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1.25 д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6.2 Гц), 1.29 с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1.50 с (3</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1.63 д.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13.9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HeHa</w:t>
      </w:r>
      <w:r w:rsidRPr="007D6961">
        <w:rPr>
          <w:rFonts w:ascii="Times New Roman" w:hAnsi="Times New Roman"/>
          <w:sz w:val="28"/>
          <w:szCs w:val="28"/>
        </w:rPr>
        <w:t xml:space="preserve"> 3.2 Гц, </w:t>
      </w:r>
      <w:r w:rsidRPr="007D6961">
        <w:rPr>
          <w:rFonts w:ascii="Times New Roman" w:hAnsi="Times New Roman"/>
          <w:sz w:val="28"/>
          <w:szCs w:val="28"/>
          <w:vertAlign w:val="superscript"/>
        </w:rPr>
        <w:t>4</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2.0 Гц), 1.84 д.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13.9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11.6 Гц), 4.19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14.2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7.2 Гц), 4.62 д. к. д</w:t>
      </w:r>
      <w:proofErr w:type="gramEnd"/>
      <w:r w:rsidRPr="007D6961">
        <w:rPr>
          <w:rFonts w:ascii="Times New Roman" w:hAnsi="Times New Roman"/>
          <w:sz w:val="28"/>
          <w:szCs w:val="28"/>
        </w:rPr>
        <w:t>. д (1</w:t>
      </w:r>
      <w:r w:rsidRPr="007D6961">
        <w:rPr>
          <w:rFonts w:ascii="Times New Roman" w:hAnsi="Times New Roman"/>
          <w:sz w:val="28"/>
          <w:szCs w:val="28"/>
          <w:lang w:val="en-US"/>
        </w:rPr>
        <w:t>H</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rPr>
        <w:t xml:space="preserve">-6,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HaHa</w:t>
      </w:r>
      <w:r w:rsidRPr="007D6961">
        <w:rPr>
          <w:rFonts w:ascii="Times New Roman" w:hAnsi="Times New Roman"/>
          <w:sz w:val="28"/>
          <w:szCs w:val="28"/>
        </w:rPr>
        <w:t xml:space="preserve"> 11.6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w:t>
      </w:r>
      <w:r w:rsidRPr="007D6961">
        <w:rPr>
          <w:rFonts w:ascii="Times New Roman" w:hAnsi="Times New Roman"/>
          <w:sz w:val="28"/>
          <w:szCs w:val="28"/>
        </w:rPr>
        <w:t xml:space="preserve"> 6.2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HaHe</w:t>
      </w:r>
      <w:r w:rsidRPr="007D6961">
        <w:rPr>
          <w:rFonts w:ascii="Times New Roman" w:hAnsi="Times New Roman"/>
          <w:sz w:val="28"/>
          <w:szCs w:val="28"/>
        </w:rPr>
        <w:t xml:space="preserve"> 3.2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2.8 Гц), 6.06 т. т (1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52.0 Гц,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5.6 Гц). </w:t>
      </w: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23.6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28.2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vertAlign w:val="subscript"/>
          <w:lang w:val="en-US"/>
        </w:rPr>
        <w:t>a</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1.5 Гц), 31.7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vertAlign w:val="subscript"/>
          <w:lang w:val="en-US"/>
        </w:rPr>
        <w:t>e</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43.6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16.1 Гц), 59.7 д. т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26.5 Гц), 67.8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6.1 Гц), 75.9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6.1 Гц), 107.6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254.3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31.4 Гц), 110.4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30.6 Гц), 111.0 т. т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30.0 Гц), 115.2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255.8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31.0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7.3 Гц);</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 xml:space="preserve">для </w:t>
      </w:r>
      <w:r w:rsidRPr="007D6961">
        <w:rPr>
          <w:rFonts w:ascii="Times New Roman" w:hAnsi="Times New Roman"/>
          <w:i/>
          <w:sz w:val="28"/>
          <w:szCs w:val="28"/>
        </w:rPr>
        <w:t>транс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22.7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vertAlign w:val="subscript"/>
          <w:lang w:val="en-US"/>
        </w:rPr>
        <w:t>e</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3.2 Гц), 28.0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vertAlign w:val="subscript"/>
          <w:lang w:val="en-US"/>
        </w:rPr>
        <w:t>a</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32.6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vertAlign w:val="subscript"/>
          <w:lang w:val="en-US"/>
        </w:rPr>
        <w:t>e</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4.1 Гц), 46.1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5.5 Гц), 59.9 д. т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26.0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24.9 Гц), 62.8 д (</w:t>
      </w:r>
      <w:r w:rsidRPr="007D6961">
        <w:rPr>
          <w:rFonts w:ascii="Times New Roman" w:hAnsi="Times New Roman"/>
          <w:sz w:val="28"/>
          <w:szCs w:val="28"/>
          <w:lang w:val="en-US"/>
        </w:rPr>
        <w:t>C</w:t>
      </w:r>
      <w:r w:rsidRPr="007D6961">
        <w:rPr>
          <w:rFonts w:ascii="Times New Roman" w:hAnsi="Times New Roman"/>
          <w:sz w:val="28"/>
          <w:szCs w:val="28"/>
          <w:vertAlign w:val="superscript"/>
        </w:rPr>
        <w:t>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2.9 Гц), 76.6 д (</w:t>
      </w:r>
      <w:r w:rsidRPr="007D6961">
        <w:rPr>
          <w:rFonts w:ascii="Times New Roman" w:hAnsi="Times New Roman"/>
          <w:sz w:val="28"/>
          <w:szCs w:val="28"/>
          <w:lang w:val="en-US"/>
        </w:rPr>
        <w:t>C</w:t>
      </w:r>
      <w:r w:rsidRPr="007D6961">
        <w:rPr>
          <w:rFonts w:ascii="Times New Roman" w:hAnsi="Times New Roman"/>
          <w:sz w:val="28"/>
          <w:szCs w:val="28"/>
          <w:vertAlign w:val="super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w:t>
      </w:r>
      <w:r w:rsidRPr="007D6961">
        <w:rPr>
          <w:rFonts w:ascii="Times New Roman" w:hAnsi="Times New Roman"/>
          <w:sz w:val="28"/>
          <w:szCs w:val="28"/>
          <w:vertAlign w:val="subscript"/>
        </w:rPr>
        <w:t>-</w:t>
      </w:r>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7.4 Гц), 107.6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254.3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31.4 Гц), 110.4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30.6 Гц), 111.0 т. т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265.0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30.0 Гц), 115.2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255.8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31.0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7.3 Гц).</w:t>
      </w:r>
      <w:proofErr w:type="gramEnd"/>
      <w:r w:rsidR="00D50D86">
        <w:rPr>
          <w:rFonts w:ascii="Times New Roman" w:hAnsi="Times New Roman"/>
          <w:sz w:val="28"/>
          <w:szCs w:val="28"/>
        </w:rPr>
        <w:t xml:space="preserve"> </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xml:space="preserve">, м. д. для </w:t>
      </w:r>
      <w:r w:rsidRPr="007D6961">
        <w:rPr>
          <w:rFonts w:ascii="Times New Roman" w:hAnsi="Times New Roman"/>
          <w:i/>
          <w:sz w:val="28"/>
          <w:szCs w:val="28"/>
        </w:rPr>
        <w:t>цис</w:t>
      </w:r>
      <w:r w:rsidRPr="007D6961">
        <w:rPr>
          <w:rFonts w:ascii="Times New Roman" w:hAnsi="Times New Roman"/>
          <w:sz w:val="28"/>
          <w:szCs w:val="28"/>
        </w:rPr>
        <w:t>-изомера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e</w:t>
      </w:r>
      <w:r w:rsidRPr="007D6961">
        <w:rPr>
          <w:rFonts w:ascii="Times New Roman" w:hAnsi="Times New Roman"/>
          <w:sz w:val="28"/>
          <w:szCs w:val="28"/>
        </w:rPr>
        <w:t>): -137.4 д. м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52.0 Гц), -130.4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-125.3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-120.2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xml:space="preserve"> (</w:t>
      </w:r>
      <w:r w:rsidRPr="007D6961">
        <w:rPr>
          <w:rFonts w:ascii="Times New Roman" w:hAnsi="Times New Roman"/>
          <w:sz w:val="28"/>
          <w:szCs w:val="28"/>
          <w:lang w:val="en-US"/>
        </w:rPr>
        <w:t>e</w:t>
      </w:r>
      <w:r w:rsidRPr="007D6961">
        <w:rPr>
          <w:rFonts w:ascii="Times New Roman" w:hAnsi="Times New Roman"/>
          <w:sz w:val="28"/>
          <w:szCs w:val="28"/>
        </w:rPr>
        <w:t>,</w:t>
      </w:r>
      <w:r w:rsidRPr="007D6961">
        <w:rPr>
          <w:rFonts w:ascii="Times New Roman" w:hAnsi="Times New Roman"/>
          <w:sz w:val="28"/>
          <w:szCs w:val="28"/>
          <w:lang w:val="en-US"/>
        </w:rPr>
        <w:t>a</w:t>
      </w:r>
      <w:r w:rsidRPr="007D6961">
        <w:rPr>
          <w:rFonts w:ascii="Times New Roman" w:hAnsi="Times New Roman"/>
          <w:sz w:val="28"/>
          <w:szCs w:val="28"/>
        </w:rPr>
        <w:t>): -137.4 д. м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52.0 Гц), -130.4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-120.5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м. д.: 130.5 т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6.3 Гц) для </w:t>
      </w:r>
      <w:proofErr w:type="gramStart"/>
      <w:r w:rsidRPr="007D6961">
        <w:rPr>
          <w:rFonts w:ascii="Times New Roman" w:hAnsi="Times New Roman"/>
          <w:i/>
          <w:sz w:val="28"/>
          <w:szCs w:val="28"/>
        </w:rPr>
        <w:t>транс</w:t>
      </w:r>
      <w:r w:rsidRPr="007D6961">
        <w:rPr>
          <w:rFonts w:ascii="Times New Roman" w:hAnsi="Times New Roman"/>
          <w:sz w:val="28"/>
          <w:szCs w:val="28"/>
        </w:rPr>
        <w:t>-изомера</w:t>
      </w:r>
      <w:proofErr w:type="gramEnd"/>
      <w:r w:rsidRPr="007D6961">
        <w:rPr>
          <w:rFonts w:ascii="Times New Roman" w:hAnsi="Times New Roman"/>
          <w:sz w:val="28"/>
          <w:szCs w:val="28"/>
        </w:rPr>
        <w:t xml:space="preserve"> и 131.4 т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6.3 Гц) для </w:t>
      </w:r>
      <w:r w:rsidRPr="007D6961">
        <w:rPr>
          <w:rFonts w:ascii="Times New Roman" w:hAnsi="Times New Roman"/>
          <w:i/>
          <w:sz w:val="28"/>
          <w:szCs w:val="28"/>
        </w:rPr>
        <w:t>цис</w:t>
      </w:r>
      <w:r w:rsidRPr="007D6961">
        <w:rPr>
          <w:rFonts w:ascii="Times New Roman" w:hAnsi="Times New Roman"/>
          <w:sz w:val="28"/>
          <w:szCs w:val="28"/>
        </w:rPr>
        <w:t xml:space="preserve">-изомера. </w:t>
      </w:r>
    </w:p>
    <w:p w:rsidR="00EA57F5" w:rsidRDefault="00EA57F5" w:rsidP="00EA57F5">
      <w:pPr>
        <w:spacing w:after="0" w:line="240" w:lineRule="auto"/>
        <w:ind w:left="0" w:firstLine="709"/>
        <w:jc w:val="both"/>
        <w:rPr>
          <w:rFonts w:ascii="Times New Roman" w:hAnsi="Times New Roman"/>
          <w:sz w:val="28"/>
          <w:szCs w:val="28"/>
        </w:rPr>
      </w:pPr>
      <w:r w:rsidRPr="007D6961">
        <w:rPr>
          <w:rFonts w:ascii="Times New Roman" w:hAnsi="Times New Roman"/>
          <w:bCs/>
          <w:sz w:val="28"/>
          <w:szCs w:val="28"/>
        </w:rPr>
        <w:t>Найдено</w:t>
      </w:r>
      <w:r w:rsidRPr="007D6961">
        <w:rPr>
          <w:rFonts w:ascii="Times New Roman" w:hAnsi="Times New Roman"/>
          <w:sz w:val="28"/>
          <w:szCs w:val="28"/>
          <w:lang w:val="pt-BR"/>
        </w:rPr>
        <w:t>, %: C, 34.76; H, 4.13; F, 40.04; P, 8.01. C</w:t>
      </w:r>
      <w:r w:rsidRPr="007D6961">
        <w:rPr>
          <w:rFonts w:ascii="Times New Roman" w:hAnsi="Times New Roman"/>
          <w:sz w:val="28"/>
          <w:szCs w:val="28"/>
          <w:vertAlign w:val="subscript"/>
          <w:lang w:val="pt-BR"/>
        </w:rPr>
        <w:t>11</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15</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8</w:t>
      </w:r>
      <w:r w:rsidRPr="007D6961">
        <w:rPr>
          <w:rFonts w:ascii="Times New Roman" w:hAnsi="Times New Roman"/>
          <w:sz w:val="28"/>
          <w:szCs w:val="28"/>
          <w:lang w:val="pt-BR"/>
        </w:rPr>
        <w:t>O</w:t>
      </w:r>
      <w:r w:rsidRPr="007D6961">
        <w:rPr>
          <w:rFonts w:ascii="Times New Roman" w:hAnsi="Times New Roman"/>
          <w:sz w:val="28"/>
          <w:szCs w:val="28"/>
          <w:vertAlign w:val="subscript"/>
          <w:lang w:val="pt-BR"/>
        </w:rPr>
        <w:t>3</w:t>
      </w:r>
      <w:r w:rsidRPr="007D6961">
        <w:rPr>
          <w:rFonts w:ascii="Times New Roman" w:hAnsi="Times New Roman"/>
          <w:sz w:val="28"/>
          <w:szCs w:val="28"/>
          <w:lang w:val="pt-BR"/>
        </w:rPr>
        <w:t xml:space="preserve">P. </w:t>
      </w:r>
      <w:r w:rsidRPr="007D6961">
        <w:rPr>
          <w:rFonts w:ascii="Times New Roman" w:hAnsi="Times New Roman"/>
          <w:sz w:val="28"/>
          <w:szCs w:val="28"/>
        </w:rPr>
        <w:t>Вычислено</w:t>
      </w:r>
      <w:r w:rsidRPr="007D6961">
        <w:rPr>
          <w:rFonts w:ascii="Times New Roman" w:hAnsi="Times New Roman"/>
          <w:sz w:val="28"/>
          <w:szCs w:val="28"/>
          <w:lang w:val="pt-BR"/>
        </w:rPr>
        <w:t>, %: C, 34.93; H, 4.00; F, 40.19; P, 8.19.</w:t>
      </w:r>
    </w:p>
    <w:p w:rsidR="00EF2E96" w:rsidRPr="00EF2E96" w:rsidRDefault="00EF2E96" w:rsidP="00EA57F5">
      <w:pPr>
        <w:spacing w:after="0" w:line="240" w:lineRule="auto"/>
        <w:ind w:left="0" w:firstLine="709"/>
        <w:jc w:val="both"/>
        <w:rPr>
          <w:rFonts w:ascii="Times New Roman" w:hAnsi="Times New Roman"/>
          <w:sz w:val="28"/>
          <w:szCs w:val="28"/>
        </w:rPr>
      </w:pPr>
    </w:p>
    <w:p w:rsidR="00835266" w:rsidRDefault="00A96FB2" w:rsidP="00E81AC3">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2-(2,2,3,3,</w:t>
      </w:r>
      <w:r w:rsidRPr="004A7A5A">
        <w:rPr>
          <w:rFonts w:ascii="Times New Roman" w:hAnsi="Times New Roman"/>
          <w:bCs/>
          <w:i/>
          <w:sz w:val="28"/>
          <w:szCs w:val="28"/>
        </w:rPr>
        <w:t>4,4,5,5</w:t>
      </w:r>
      <w:r w:rsidRPr="004A7A5A">
        <w:rPr>
          <w:rFonts w:ascii="Times New Roman" w:hAnsi="Times New Roman"/>
          <w:i/>
          <w:sz w:val="28"/>
          <w:szCs w:val="28"/>
        </w:rPr>
        <w:t>-Октафторпентокси)-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фосфоринан </w:t>
      </w:r>
      <w:r w:rsidRPr="004A7A5A">
        <w:rPr>
          <w:rFonts w:ascii="Times New Roman" w:hAnsi="Times New Roman"/>
          <w:bCs/>
          <w:i/>
          <w:sz w:val="28"/>
          <w:szCs w:val="28"/>
        </w:rPr>
        <w:t>(7г).</w:t>
      </w:r>
      <w:r w:rsidRPr="007D6961">
        <w:rPr>
          <w:rFonts w:ascii="Times New Roman" w:hAnsi="Times New Roman"/>
          <w:bCs/>
          <w:sz w:val="28"/>
          <w:szCs w:val="28"/>
        </w:rPr>
        <w:t xml:space="preserve"> Выход 7.6 г (45%), </w:t>
      </w:r>
      <w:r w:rsidRPr="007D6961">
        <w:rPr>
          <w:rFonts w:ascii="Times New Roman" w:hAnsi="Times New Roman"/>
          <w:sz w:val="28"/>
          <w:szCs w:val="28"/>
        </w:rPr>
        <w:t>прозрачная жидкость, т. кип. 73-74</w:t>
      </w:r>
      <w:r w:rsidRPr="007D6961">
        <w:rPr>
          <w:rFonts w:ascii="Times New Roman" w:hAnsi="Times New Roman"/>
          <w:sz w:val="28"/>
          <w:szCs w:val="28"/>
          <w:vertAlign w:val="superscript"/>
        </w:rPr>
        <w:t>о</w:t>
      </w:r>
      <w:r w:rsidRPr="007D6961">
        <w:rPr>
          <w:rFonts w:ascii="Times New Roman" w:hAnsi="Times New Roman"/>
          <w:sz w:val="28"/>
          <w:szCs w:val="28"/>
          <w:lang w:val="en-US"/>
        </w:rPr>
        <w:t>C</w:t>
      </w:r>
      <w:r w:rsidRPr="007D6961">
        <w:rPr>
          <w:rFonts w:ascii="Times New Roman" w:hAnsi="Times New Roman"/>
          <w:sz w:val="28"/>
          <w:szCs w:val="28"/>
        </w:rPr>
        <w:t xml:space="preserve"> (1 мм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1.5228,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1.3804. </w:t>
      </w:r>
    </w:p>
    <w:p w:rsidR="00835266" w:rsidRDefault="00A96FB2"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ИК спектр, </w:t>
      </w:r>
      <w:r w:rsidRPr="007D6961">
        <w:rPr>
          <w:rFonts w:ascii="Times New Roman" w:hAnsi="Times New Roman"/>
          <w:sz w:val="28"/>
          <w:szCs w:val="28"/>
          <w:lang w:val="en-US"/>
        </w:rPr>
        <w:t>ν</w:t>
      </w:r>
      <w:r w:rsidRPr="007D6961">
        <w:rPr>
          <w:rFonts w:ascii="Times New Roman" w:hAnsi="Times New Roman"/>
          <w:sz w:val="28"/>
          <w:szCs w:val="28"/>
        </w:rPr>
        <w:t xml:space="preserve">, </w:t>
      </w:r>
      <w:r w:rsidRPr="007D6961">
        <w:rPr>
          <w:rFonts w:ascii="Times New Roman" w:hAnsi="Times New Roman"/>
          <w:sz w:val="28"/>
          <w:szCs w:val="28"/>
          <w:lang w:val="en-US"/>
        </w:rPr>
        <w:t>c</w:t>
      </w:r>
      <w:r w:rsidRPr="007D6961">
        <w:rPr>
          <w:rFonts w:ascii="Times New Roman" w:hAnsi="Times New Roman"/>
          <w:sz w:val="28"/>
          <w:szCs w:val="28"/>
        </w:rPr>
        <w:t>м</w:t>
      </w:r>
      <w:r w:rsidRPr="007D6961">
        <w:rPr>
          <w:rFonts w:ascii="Times New Roman" w:hAnsi="Times New Roman"/>
          <w:sz w:val="28"/>
          <w:szCs w:val="28"/>
          <w:vertAlign w:val="superscript"/>
        </w:rPr>
        <w:t>-1</w:t>
      </w:r>
      <w:r w:rsidRPr="007D6961">
        <w:rPr>
          <w:rFonts w:ascii="Times New Roman" w:hAnsi="Times New Roman"/>
          <w:sz w:val="28"/>
          <w:szCs w:val="28"/>
        </w:rPr>
        <w:t>: 2975 с, 2940 ср, 2902 с, 2846 сл, 1674 сл, 1638 сл, 1541 сл, 1480 сл, 1466 сл, 1431 сл, 1402 сл, 1373 сл, 1361 сл, 1331 сл, 1302 сл, 1290 ср, 1280 ср, 1264 ср, 1240 с, 1172 с, 1132 с, 1095 с, 1056 с, 1016 сл, 992 ср, 958 ср, 938 с, 902 ср, 891</w:t>
      </w:r>
      <w:proofErr w:type="gramEnd"/>
      <w:r w:rsidRPr="007D6961">
        <w:rPr>
          <w:rFonts w:ascii="Times New Roman" w:hAnsi="Times New Roman"/>
          <w:sz w:val="28"/>
          <w:szCs w:val="28"/>
        </w:rPr>
        <w:t xml:space="preserve"> ср, 867 с, 809 ср, 770 с, 745 с, 729 с, 689 ср, 675 сл, 629 сл, 602 ср, 574 сл, 562 сл, 547 ср, 539 ср, 522 сл, 505 ср, 449 сл, 411 ср, 395 ср. 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м. д.: 1.61 д. т. т. д (1</w:t>
      </w:r>
      <w:r w:rsidRPr="007D6961">
        <w:rPr>
          <w:rFonts w:ascii="Times New Roman" w:hAnsi="Times New Roman"/>
          <w:sz w:val="28"/>
          <w:szCs w:val="28"/>
          <w:lang w:val="en-GB"/>
        </w:rPr>
        <w:t>H</w:t>
      </w:r>
      <w:r w:rsidRPr="007D6961">
        <w:rPr>
          <w:rFonts w:ascii="Times New Roman" w:hAnsi="Times New Roman"/>
          <w:sz w:val="28"/>
          <w:szCs w:val="28"/>
          <w:vertAlign w:val="subscript"/>
        </w:rPr>
        <w:t>е</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НН</w:t>
      </w:r>
      <w:r w:rsidRPr="007D6961">
        <w:rPr>
          <w:rFonts w:ascii="Times New Roman" w:hAnsi="Times New Roman"/>
          <w:sz w:val="28"/>
          <w:szCs w:val="28"/>
        </w:rPr>
        <w:t xml:space="preserve"> 14.4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
          <w:iCs/>
          <w:sz w:val="28"/>
          <w:szCs w:val="28"/>
        </w:rPr>
        <w:t xml:space="preserve"> </w:t>
      </w:r>
      <w:r w:rsidRPr="007D6961">
        <w:rPr>
          <w:rFonts w:ascii="Times New Roman" w:hAnsi="Times New Roman"/>
          <w:iCs/>
          <w:sz w:val="28"/>
          <w:szCs w:val="28"/>
          <w:vertAlign w:val="subscript"/>
        </w:rPr>
        <w:t>Н</w:t>
      </w:r>
      <w:proofErr w:type="gramStart"/>
      <w:r w:rsidRPr="007D6961">
        <w:rPr>
          <w:rFonts w:ascii="Times New Roman" w:hAnsi="Times New Roman"/>
          <w:sz w:val="28"/>
          <w:szCs w:val="28"/>
          <w:vertAlign w:val="subscript"/>
          <w:lang w:val="en-US"/>
        </w:rPr>
        <w:t>e</w:t>
      </w:r>
      <w:proofErr w:type="gramEnd"/>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rPr>
        <w:t xml:space="preserve"> 4.5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2.0 Гц,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w:t>
      </w:r>
      <w:proofErr w:type="gramStart"/>
      <w:r w:rsidRPr="007D6961">
        <w:rPr>
          <w:rFonts w:ascii="Times New Roman" w:hAnsi="Times New Roman"/>
          <w:sz w:val="28"/>
          <w:szCs w:val="28"/>
        </w:rPr>
        <w:t>2.0 Гц), 2.47 д. т. т (1</w:t>
      </w:r>
      <w:r w:rsidRPr="007D6961">
        <w:rPr>
          <w:rFonts w:ascii="Times New Roman" w:hAnsi="Times New Roman"/>
          <w:sz w:val="28"/>
          <w:szCs w:val="28"/>
          <w:lang w:val="en-GB"/>
        </w:rPr>
        <w:t>H</w:t>
      </w:r>
      <w:r w:rsidRPr="007D6961">
        <w:rPr>
          <w:rFonts w:ascii="Times New Roman" w:hAnsi="Times New Roman"/>
          <w:sz w:val="28"/>
          <w:szCs w:val="28"/>
          <w:vertAlign w:val="subscript"/>
        </w:rPr>
        <w:t>а</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-5,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rPr>
        <w:t>Н</w:t>
      </w:r>
      <w:r w:rsidRPr="007D6961">
        <w:rPr>
          <w:rFonts w:ascii="Times New Roman" w:hAnsi="Times New Roman"/>
          <w:sz w:val="28"/>
          <w:szCs w:val="28"/>
        </w:rPr>
        <w:t xml:space="preserve"> 14.4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На(4,6)</w:t>
      </w:r>
      <w:r w:rsidRPr="007D6961">
        <w:rPr>
          <w:rFonts w:ascii="Times New Roman" w:hAnsi="Times New Roman"/>
          <w:sz w:val="28"/>
          <w:szCs w:val="28"/>
        </w:rPr>
        <w:t xml:space="preserve"> 12.8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Не(4,6)</w:t>
      </w:r>
      <w:r w:rsidRPr="007D6961">
        <w:rPr>
          <w:rFonts w:ascii="Times New Roman" w:hAnsi="Times New Roman"/>
          <w:sz w:val="28"/>
          <w:szCs w:val="28"/>
        </w:rPr>
        <w:t xml:space="preserve"> 4.5 Гц), 3.85 д. д. д. д (2</w:t>
      </w:r>
      <w:r w:rsidRPr="007D6961">
        <w:rPr>
          <w:rFonts w:ascii="Times New Roman" w:hAnsi="Times New Roman"/>
          <w:sz w:val="28"/>
          <w:szCs w:val="28"/>
          <w:lang w:val="en-GB"/>
        </w:rPr>
        <w:t>H</w:t>
      </w:r>
      <w:r w:rsidRPr="007D6961">
        <w:rPr>
          <w:rFonts w:ascii="Times New Roman" w:hAnsi="Times New Roman"/>
          <w:sz w:val="28"/>
          <w:szCs w:val="28"/>
          <w:vertAlign w:val="subscript"/>
        </w:rPr>
        <w:t>е</w:t>
      </w:r>
      <w:r w:rsidRPr="007D6961">
        <w:rPr>
          <w:rFonts w:ascii="Times New Roman" w:hAnsi="Times New Roman"/>
          <w:sz w:val="28"/>
          <w:szCs w:val="28"/>
        </w:rPr>
        <w:t>, 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-4(6),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12.8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10.0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На(5)</w:t>
      </w:r>
      <w:r w:rsidRPr="007D6961">
        <w:rPr>
          <w:rFonts w:ascii="Times New Roman" w:hAnsi="Times New Roman"/>
          <w:sz w:val="28"/>
          <w:szCs w:val="28"/>
        </w:rPr>
        <w:t xml:space="preserve"> 4.5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e</w:t>
      </w:r>
      <w:r w:rsidRPr="007D6961">
        <w:rPr>
          <w:rFonts w:ascii="Times New Roman" w:hAnsi="Times New Roman"/>
          <w:sz w:val="28"/>
          <w:szCs w:val="28"/>
        </w:rPr>
        <w:t xml:space="preserve"> 2.0 Гц), 4.27 т. д (2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13.8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7.4 Гц), 4.48 уш. т (2</w:t>
      </w:r>
      <w:r w:rsidRPr="007D6961">
        <w:rPr>
          <w:rFonts w:ascii="Times New Roman" w:hAnsi="Times New Roman"/>
          <w:sz w:val="28"/>
          <w:szCs w:val="28"/>
          <w:lang w:val="en-GB"/>
        </w:rPr>
        <w:t>H</w:t>
      </w:r>
      <w:r w:rsidRPr="007D6961">
        <w:rPr>
          <w:rFonts w:ascii="Times New Roman" w:hAnsi="Times New Roman"/>
          <w:sz w:val="28"/>
          <w:szCs w:val="28"/>
          <w:vertAlign w:val="subscript"/>
        </w:rPr>
        <w:t>а</w:t>
      </w:r>
      <w:r w:rsidRPr="007D6961">
        <w:rPr>
          <w:rFonts w:ascii="Times New Roman" w:hAnsi="Times New Roman"/>
          <w:sz w:val="28"/>
          <w:szCs w:val="28"/>
        </w:rPr>
        <w:t>, 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-4(6),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HH</w:t>
      </w:r>
      <w:r w:rsidRPr="007D6961">
        <w:rPr>
          <w:rFonts w:ascii="Times New Roman" w:hAnsi="Times New Roman"/>
          <w:sz w:val="28"/>
          <w:szCs w:val="28"/>
        </w:rPr>
        <w:t xml:space="preserve"> 12.8 Гц</w:t>
      </w:r>
      <w:proofErr w:type="gramEnd"/>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iCs/>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Н</w:t>
      </w:r>
      <w:r w:rsidRPr="007D6961">
        <w:rPr>
          <w:rFonts w:ascii="Times New Roman" w:hAnsi="Times New Roman"/>
          <w:sz w:val="28"/>
          <w:szCs w:val="28"/>
          <w:vertAlign w:val="subscript"/>
          <w:lang w:val="en-US"/>
        </w:rPr>
        <w:t>a</w:t>
      </w:r>
      <w:r w:rsidRPr="007D6961">
        <w:rPr>
          <w:rFonts w:ascii="Times New Roman" w:hAnsi="Times New Roman"/>
          <w:sz w:val="28"/>
          <w:szCs w:val="28"/>
          <w:vertAlign w:val="subscript"/>
        </w:rPr>
        <w:t>(5)</w:t>
      </w:r>
      <w:r w:rsidRPr="007D6961">
        <w:rPr>
          <w:rFonts w:ascii="Times New Roman" w:hAnsi="Times New Roman"/>
          <w:sz w:val="28"/>
          <w:szCs w:val="28"/>
        </w:rPr>
        <w:t xml:space="preserve"> 12.8 Гц), 6.07 т. т (1</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52.1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5.6 Гц). </w:t>
      </w:r>
    </w:p>
    <w:p w:rsidR="00835266" w:rsidRDefault="00A96FB2"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lastRenderedPageBreak/>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м. д.:</w:t>
      </w:r>
      <w:r w:rsidRPr="007D6961">
        <w:rPr>
          <w:rFonts w:ascii="Times New Roman" w:hAnsi="Times New Roman"/>
          <w:bCs/>
          <w:sz w:val="28"/>
          <w:szCs w:val="28"/>
        </w:rPr>
        <w:t xml:space="preserve"> </w:t>
      </w:r>
      <w:r w:rsidRPr="007D6961">
        <w:rPr>
          <w:rFonts w:ascii="Times New Roman" w:hAnsi="Times New Roman"/>
          <w:sz w:val="28"/>
          <w:szCs w:val="28"/>
        </w:rPr>
        <w:t>28.2 д (</w:t>
      </w:r>
      <w:r w:rsidRPr="007D6961">
        <w:rPr>
          <w:rFonts w:ascii="Times New Roman" w:hAnsi="Times New Roman"/>
          <w:sz w:val="28"/>
          <w:szCs w:val="28"/>
          <w:lang w:val="en-GB"/>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5.5 Гц), 59.9 д (</w:t>
      </w:r>
      <w:r w:rsidRPr="007D6961">
        <w:rPr>
          <w:rFonts w:ascii="Times New Roman" w:hAnsi="Times New Roman"/>
          <w:sz w:val="28"/>
          <w:szCs w:val="28"/>
          <w:lang w:val="en-US"/>
        </w:rPr>
        <w:t>C</w:t>
      </w:r>
      <w:r w:rsidRPr="007D6961">
        <w:rPr>
          <w:rFonts w:ascii="Times New Roman" w:hAnsi="Times New Roman"/>
          <w:sz w:val="28"/>
          <w:szCs w:val="28"/>
          <w:vertAlign w:val="superscript"/>
        </w:rPr>
        <w:t>4,6</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1.8 Гц), 60.1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26.7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21.3 Гц), 107.7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254.4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31.0 Гц), 110.1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264.6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30.8 Гц), 111.0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264.5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31.6 Гц), 115.2</w:t>
      </w:r>
      <w:proofErr w:type="gramEnd"/>
      <w:r w:rsidRPr="007D6961">
        <w:rPr>
          <w:rFonts w:ascii="Times New Roman" w:hAnsi="Times New Roman"/>
          <w:sz w:val="28"/>
          <w:szCs w:val="28"/>
        </w:rPr>
        <w:t xml:space="preserve">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256.7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30.4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6.1 Гц).</w:t>
      </w:r>
      <w:r w:rsidR="00834B89">
        <w:rPr>
          <w:rFonts w:ascii="Times New Roman" w:hAnsi="Times New Roman"/>
          <w:sz w:val="28"/>
          <w:szCs w:val="28"/>
        </w:rPr>
        <w:t xml:space="preserve"> </w:t>
      </w: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м. д.: -137.4 д. м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52.1 Гц), -130.3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-125.3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-120.5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proofErr w:type="gramStart"/>
      <w:r w:rsidRPr="007D6961">
        <w:rPr>
          <w:rFonts w:ascii="Times New Roman" w:hAnsi="Times New Roman"/>
          <w:sz w:val="28"/>
          <w:szCs w:val="28"/>
          <w:vertAlign w:val="subscript"/>
          <w:lang w:val="en-US"/>
        </w:rPr>
        <w:t>P</w:t>
      </w:r>
      <w:r w:rsidRPr="007D6961">
        <w:rPr>
          <w:rFonts w:ascii="Times New Roman" w:hAnsi="Times New Roman"/>
          <w:sz w:val="28"/>
          <w:szCs w:val="28"/>
        </w:rPr>
        <w:t xml:space="preserve"> 132.2 м. д.</w:t>
      </w:r>
      <w:proofErr w:type="gramEnd"/>
      <w:r w:rsidRPr="007D6961">
        <w:rPr>
          <w:rFonts w:ascii="Times New Roman" w:hAnsi="Times New Roman"/>
          <w:sz w:val="28"/>
          <w:szCs w:val="28"/>
        </w:rPr>
        <w:t xml:space="preserve"> </w:t>
      </w:r>
    </w:p>
    <w:p w:rsidR="00A96FB2" w:rsidRDefault="00A96FB2" w:rsidP="00E81AC3">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Найдено, %: </w:t>
      </w:r>
      <w:r w:rsidRPr="007D6961">
        <w:rPr>
          <w:rFonts w:ascii="Times New Roman" w:hAnsi="Times New Roman"/>
          <w:sz w:val="28"/>
          <w:szCs w:val="28"/>
          <w:lang w:val="pt-BR"/>
        </w:rPr>
        <w:t>C</w:t>
      </w:r>
      <w:r w:rsidRPr="007D6961">
        <w:rPr>
          <w:rFonts w:ascii="Times New Roman" w:hAnsi="Times New Roman"/>
          <w:sz w:val="28"/>
          <w:szCs w:val="28"/>
        </w:rPr>
        <w:t xml:space="preserve">, 28.30; </w:t>
      </w:r>
      <w:r w:rsidRPr="007D6961">
        <w:rPr>
          <w:rFonts w:ascii="Times New Roman" w:hAnsi="Times New Roman"/>
          <w:sz w:val="28"/>
          <w:szCs w:val="28"/>
          <w:lang w:val="pt-BR"/>
        </w:rPr>
        <w:t>H</w:t>
      </w:r>
      <w:r w:rsidRPr="007D6961">
        <w:rPr>
          <w:rFonts w:ascii="Times New Roman" w:hAnsi="Times New Roman"/>
          <w:sz w:val="28"/>
          <w:szCs w:val="28"/>
        </w:rPr>
        <w:t xml:space="preserve">, 2.50; </w:t>
      </w:r>
      <w:r w:rsidRPr="007D6961">
        <w:rPr>
          <w:rFonts w:ascii="Times New Roman" w:hAnsi="Times New Roman"/>
          <w:sz w:val="28"/>
          <w:szCs w:val="28"/>
          <w:lang w:val="pt-BR"/>
        </w:rPr>
        <w:t>F</w:t>
      </w:r>
      <w:r w:rsidRPr="007D6961">
        <w:rPr>
          <w:rFonts w:ascii="Times New Roman" w:hAnsi="Times New Roman"/>
          <w:sz w:val="28"/>
          <w:szCs w:val="28"/>
        </w:rPr>
        <w:t xml:space="preserve">, 45.50; </w:t>
      </w:r>
      <w:r w:rsidRPr="007D6961">
        <w:rPr>
          <w:rFonts w:ascii="Times New Roman" w:hAnsi="Times New Roman"/>
          <w:sz w:val="28"/>
          <w:szCs w:val="28"/>
          <w:lang w:val="pt-BR"/>
        </w:rPr>
        <w:t>P</w:t>
      </w:r>
      <w:r w:rsidRPr="007D6961">
        <w:rPr>
          <w:rFonts w:ascii="Times New Roman" w:hAnsi="Times New Roman"/>
          <w:sz w:val="28"/>
          <w:szCs w:val="28"/>
        </w:rPr>
        <w:t xml:space="preserve">, 9.39. </w:t>
      </w:r>
      <w:r w:rsidRPr="007D6961">
        <w:rPr>
          <w:rFonts w:ascii="Times New Roman" w:hAnsi="Times New Roman"/>
          <w:sz w:val="28"/>
          <w:szCs w:val="28"/>
          <w:lang w:val="pt-BR"/>
        </w:rPr>
        <w:t>C</w:t>
      </w:r>
      <w:r w:rsidRPr="007D6961">
        <w:rPr>
          <w:rFonts w:ascii="Times New Roman" w:hAnsi="Times New Roman"/>
          <w:sz w:val="28"/>
          <w:szCs w:val="28"/>
          <w:vertAlign w:val="subscript"/>
        </w:rPr>
        <w:t>8</w:t>
      </w:r>
      <w:r w:rsidRPr="007D6961">
        <w:rPr>
          <w:rFonts w:ascii="Times New Roman" w:hAnsi="Times New Roman"/>
          <w:sz w:val="28"/>
          <w:szCs w:val="28"/>
          <w:lang w:val="pt-BR"/>
        </w:rPr>
        <w:t>H</w:t>
      </w:r>
      <w:r w:rsidRPr="007D6961">
        <w:rPr>
          <w:rFonts w:ascii="Times New Roman" w:hAnsi="Times New Roman"/>
          <w:sz w:val="28"/>
          <w:szCs w:val="28"/>
          <w:vertAlign w:val="subscript"/>
        </w:rPr>
        <w:t>9</w:t>
      </w:r>
      <w:r w:rsidRPr="007D6961">
        <w:rPr>
          <w:rFonts w:ascii="Times New Roman" w:hAnsi="Times New Roman"/>
          <w:sz w:val="28"/>
          <w:szCs w:val="28"/>
          <w:lang w:val="pt-BR"/>
        </w:rPr>
        <w:t>F</w:t>
      </w:r>
      <w:r w:rsidRPr="007D6961">
        <w:rPr>
          <w:rFonts w:ascii="Times New Roman" w:hAnsi="Times New Roman"/>
          <w:sz w:val="28"/>
          <w:szCs w:val="28"/>
          <w:vertAlign w:val="subscript"/>
        </w:rPr>
        <w:t>8</w:t>
      </w:r>
      <w:r w:rsidRPr="007D6961">
        <w:rPr>
          <w:rFonts w:ascii="Times New Roman" w:hAnsi="Times New Roman"/>
          <w:sz w:val="28"/>
          <w:szCs w:val="28"/>
          <w:lang w:val="pt-BR"/>
        </w:rPr>
        <w:t>O</w:t>
      </w:r>
      <w:r w:rsidRPr="007D6961">
        <w:rPr>
          <w:rFonts w:ascii="Times New Roman" w:hAnsi="Times New Roman"/>
          <w:sz w:val="28"/>
          <w:szCs w:val="28"/>
          <w:vertAlign w:val="subscript"/>
        </w:rPr>
        <w:t>3</w:t>
      </w:r>
      <w:r w:rsidRPr="007D6961">
        <w:rPr>
          <w:rFonts w:ascii="Times New Roman" w:hAnsi="Times New Roman"/>
          <w:sz w:val="28"/>
          <w:szCs w:val="28"/>
          <w:lang w:val="pt-BR"/>
        </w:rPr>
        <w:t>P</w:t>
      </w:r>
      <w:r w:rsidRPr="007D6961">
        <w:rPr>
          <w:rFonts w:ascii="Times New Roman" w:hAnsi="Times New Roman"/>
          <w:sz w:val="28"/>
          <w:szCs w:val="28"/>
        </w:rPr>
        <w:t xml:space="preserve">. Вычислено, %: </w:t>
      </w:r>
      <w:r w:rsidRPr="007D6961">
        <w:rPr>
          <w:rFonts w:ascii="Times New Roman" w:hAnsi="Times New Roman"/>
          <w:sz w:val="28"/>
          <w:szCs w:val="28"/>
          <w:lang w:val="pt-BR"/>
        </w:rPr>
        <w:t>C</w:t>
      </w:r>
      <w:r w:rsidRPr="007D6961">
        <w:rPr>
          <w:rFonts w:ascii="Times New Roman" w:hAnsi="Times New Roman"/>
          <w:sz w:val="28"/>
          <w:szCs w:val="28"/>
        </w:rPr>
        <w:t xml:space="preserve">, 28.59; </w:t>
      </w:r>
      <w:r w:rsidRPr="007D6961">
        <w:rPr>
          <w:rFonts w:ascii="Times New Roman" w:hAnsi="Times New Roman"/>
          <w:sz w:val="28"/>
          <w:szCs w:val="28"/>
          <w:lang w:val="pt-BR"/>
        </w:rPr>
        <w:t>H</w:t>
      </w:r>
      <w:r w:rsidRPr="007D6961">
        <w:rPr>
          <w:rFonts w:ascii="Times New Roman" w:hAnsi="Times New Roman"/>
          <w:sz w:val="28"/>
          <w:szCs w:val="28"/>
        </w:rPr>
        <w:t xml:space="preserve">, 2.70; </w:t>
      </w:r>
      <w:r w:rsidRPr="007D6961">
        <w:rPr>
          <w:rFonts w:ascii="Times New Roman" w:hAnsi="Times New Roman"/>
          <w:sz w:val="28"/>
          <w:szCs w:val="28"/>
          <w:lang w:val="pt-BR"/>
        </w:rPr>
        <w:t>F</w:t>
      </w:r>
      <w:r w:rsidRPr="007D6961">
        <w:rPr>
          <w:rFonts w:ascii="Times New Roman" w:hAnsi="Times New Roman"/>
          <w:sz w:val="28"/>
          <w:szCs w:val="28"/>
        </w:rPr>
        <w:t xml:space="preserve">, 45.22; </w:t>
      </w:r>
      <w:r w:rsidRPr="007D6961">
        <w:rPr>
          <w:rFonts w:ascii="Times New Roman" w:hAnsi="Times New Roman"/>
          <w:sz w:val="28"/>
          <w:szCs w:val="28"/>
          <w:lang w:val="pt-BR"/>
        </w:rPr>
        <w:t>P</w:t>
      </w:r>
      <w:r w:rsidRPr="007D6961">
        <w:rPr>
          <w:rFonts w:ascii="Times New Roman" w:hAnsi="Times New Roman"/>
          <w:sz w:val="28"/>
          <w:szCs w:val="28"/>
        </w:rPr>
        <w:t>, 9.22.</w:t>
      </w:r>
    </w:p>
    <w:p w:rsidR="00834B89" w:rsidRPr="004A7A5A" w:rsidRDefault="00834B89" w:rsidP="00E81AC3">
      <w:pPr>
        <w:spacing w:after="0" w:line="240" w:lineRule="auto"/>
        <w:ind w:left="0" w:firstLine="709"/>
        <w:jc w:val="both"/>
        <w:rPr>
          <w:rFonts w:ascii="Times New Roman" w:hAnsi="Times New Roman"/>
          <w:i/>
          <w:sz w:val="28"/>
          <w:szCs w:val="28"/>
        </w:rPr>
      </w:pPr>
    </w:p>
    <w:p w:rsidR="00835266" w:rsidRDefault="00A96FB2" w:rsidP="00E81AC3">
      <w:pPr>
        <w:spacing w:after="0" w:line="240" w:lineRule="auto"/>
        <w:ind w:left="0" w:firstLine="709"/>
        <w:jc w:val="both"/>
        <w:rPr>
          <w:rFonts w:ascii="Times New Roman" w:hAnsi="Times New Roman"/>
          <w:sz w:val="28"/>
          <w:szCs w:val="28"/>
        </w:rPr>
      </w:pPr>
      <w:r w:rsidRPr="004A7A5A">
        <w:rPr>
          <w:rFonts w:ascii="Times New Roman" w:hAnsi="Times New Roman"/>
          <w:i/>
          <w:sz w:val="28"/>
          <w:szCs w:val="28"/>
        </w:rPr>
        <w:t>5,5-Диметил-2-(2,2,3,3,</w:t>
      </w:r>
      <w:r w:rsidRPr="004A7A5A">
        <w:rPr>
          <w:rFonts w:ascii="Times New Roman" w:hAnsi="Times New Roman"/>
          <w:bCs/>
          <w:i/>
          <w:sz w:val="28"/>
          <w:szCs w:val="28"/>
        </w:rPr>
        <w:t>4,4,5,5</w:t>
      </w:r>
      <w:r w:rsidRPr="004A7A5A">
        <w:rPr>
          <w:rFonts w:ascii="Times New Roman" w:hAnsi="Times New Roman"/>
          <w:i/>
          <w:sz w:val="28"/>
          <w:szCs w:val="28"/>
        </w:rPr>
        <w:t>-октафторпентокси)-</w:t>
      </w:r>
      <w:r w:rsidRPr="004A7A5A">
        <w:rPr>
          <w:rFonts w:ascii="Times New Roman" w:hAnsi="Times New Roman"/>
          <w:bCs/>
          <w:i/>
          <w:sz w:val="28"/>
          <w:szCs w:val="28"/>
        </w:rPr>
        <w:t>1,3,2-диокса</w:t>
      </w:r>
      <w:r w:rsidRPr="004A7A5A">
        <w:rPr>
          <w:rFonts w:ascii="Times New Roman" w:hAnsi="Times New Roman"/>
          <w:i/>
          <w:sz w:val="28"/>
          <w:szCs w:val="28"/>
        </w:rPr>
        <w:t xml:space="preserve">фосфоринан </w:t>
      </w:r>
      <w:r w:rsidRPr="004A7A5A">
        <w:rPr>
          <w:rFonts w:ascii="Times New Roman" w:hAnsi="Times New Roman"/>
          <w:bCs/>
          <w:i/>
          <w:sz w:val="28"/>
          <w:szCs w:val="28"/>
        </w:rPr>
        <w:t>(</w:t>
      </w:r>
      <w:r w:rsidRPr="004A7A5A">
        <w:rPr>
          <w:rFonts w:ascii="Times New Roman" w:hAnsi="Times New Roman"/>
          <w:i/>
          <w:sz w:val="28"/>
          <w:szCs w:val="28"/>
        </w:rPr>
        <w:t>7д)</w:t>
      </w:r>
      <w:r w:rsidRPr="00C95EE4">
        <w:rPr>
          <w:rFonts w:ascii="Times New Roman" w:hAnsi="Times New Roman"/>
          <w:sz w:val="28"/>
          <w:szCs w:val="28"/>
        </w:rPr>
        <w:t>.</w:t>
      </w:r>
      <w:r w:rsidRPr="00C95EE4">
        <w:rPr>
          <w:rFonts w:ascii="Times New Roman" w:hAnsi="Times New Roman"/>
          <w:bCs/>
          <w:sz w:val="28"/>
          <w:szCs w:val="28"/>
        </w:rPr>
        <w:t xml:space="preserve"> Выход 9.7 г (53%), </w:t>
      </w:r>
      <w:r w:rsidRPr="00C95EE4">
        <w:rPr>
          <w:rFonts w:ascii="Times New Roman" w:hAnsi="Times New Roman"/>
          <w:sz w:val="28"/>
          <w:szCs w:val="28"/>
        </w:rPr>
        <w:t>прозрачная жидкость</w:t>
      </w:r>
      <w:r w:rsidRPr="007D6961">
        <w:rPr>
          <w:rFonts w:ascii="Times New Roman" w:hAnsi="Times New Roman"/>
          <w:sz w:val="28"/>
          <w:szCs w:val="28"/>
        </w:rPr>
        <w:t>, т. кип. 82</w:t>
      </w:r>
      <w:r w:rsidRPr="007D6961">
        <w:rPr>
          <w:rFonts w:ascii="Times New Roman" w:hAnsi="Times New Roman"/>
          <w:sz w:val="28"/>
          <w:szCs w:val="28"/>
          <w:vertAlign w:val="superscript"/>
        </w:rPr>
        <w:t>о</w:t>
      </w:r>
      <w:r w:rsidRPr="007D6961">
        <w:rPr>
          <w:rFonts w:ascii="Times New Roman" w:hAnsi="Times New Roman"/>
          <w:sz w:val="28"/>
          <w:szCs w:val="28"/>
          <w:lang w:val="en-US"/>
        </w:rPr>
        <w:t>C</w:t>
      </w:r>
      <w:r w:rsidRPr="007D6961">
        <w:rPr>
          <w:rFonts w:ascii="Times New Roman" w:hAnsi="Times New Roman"/>
          <w:sz w:val="28"/>
          <w:szCs w:val="28"/>
        </w:rPr>
        <w:t xml:space="preserve"> (1 мм рт. ст.), </w:t>
      </w:r>
      <w:r w:rsidRPr="007D6961">
        <w:rPr>
          <w:rFonts w:ascii="Times New Roman" w:hAnsi="Times New Roman"/>
          <w:sz w:val="28"/>
          <w:szCs w:val="28"/>
          <w:lang w:val="en-GB"/>
        </w:rPr>
        <w:t>d</w:t>
      </w:r>
      <w:r w:rsidRPr="007D6961">
        <w:rPr>
          <w:rFonts w:ascii="Times New Roman" w:hAnsi="Times New Roman"/>
          <w:sz w:val="28"/>
          <w:szCs w:val="28"/>
          <w:vertAlign w:val="subscript"/>
        </w:rPr>
        <w:t>4</w:t>
      </w:r>
      <w:r w:rsidRPr="007D6961">
        <w:rPr>
          <w:rFonts w:ascii="Times New Roman" w:hAnsi="Times New Roman"/>
          <w:sz w:val="28"/>
          <w:szCs w:val="28"/>
          <w:vertAlign w:val="superscript"/>
        </w:rPr>
        <w:t>20</w:t>
      </w:r>
      <w:r w:rsidRPr="007D6961">
        <w:rPr>
          <w:rFonts w:ascii="Times New Roman" w:hAnsi="Times New Roman"/>
          <w:sz w:val="28"/>
          <w:szCs w:val="28"/>
        </w:rPr>
        <w:t xml:space="preserve"> 1.4467,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sidRPr="007D6961">
        <w:rPr>
          <w:rFonts w:ascii="Times New Roman" w:hAnsi="Times New Roman"/>
          <w:sz w:val="28"/>
          <w:szCs w:val="28"/>
        </w:rPr>
        <w:t xml:space="preserve"> 1.3839. </w:t>
      </w:r>
    </w:p>
    <w:p w:rsidR="00F900FD" w:rsidRDefault="00A96FB2"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ИК спектр, </w:t>
      </w:r>
      <w:r w:rsidRPr="007D6961">
        <w:rPr>
          <w:rFonts w:ascii="Times New Roman" w:hAnsi="Times New Roman"/>
          <w:sz w:val="28"/>
          <w:szCs w:val="28"/>
          <w:lang w:val="en-US"/>
        </w:rPr>
        <w:t>ν</w:t>
      </w:r>
      <w:r w:rsidRPr="007D6961">
        <w:rPr>
          <w:rFonts w:ascii="Times New Roman" w:hAnsi="Times New Roman"/>
          <w:sz w:val="28"/>
          <w:szCs w:val="28"/>
        </w:rPr>
        <w:t xml:space="preserve">, </w:t>
      </w:r>
      <w:r w:rsidRPr="007D6961">
        <w:rPr>
          <w:rFonts w:ascii="Times New Roman" w:hAnsi="Times New Roman"/>
          <w:sz w:val="28"/>
          <w:szCs w:val="28"/>
          <w:lang w:val="en-US"/>
        </w:rPr>
        <w:t>c</w:t>
      </w:r>
      <w:r w:rsidRPr="007D6961">
        <w:rPr>
          <w:rFonts w:ascii="Times New Roman" w:hAnsi="Times New Roman"/>
          <w:sz w:val="28"/>
          <w:szCs w:val="28"/>
        </w:rPr>
        <w:t>м</w:t>
      </w:r>
      <w:r w:rsidRPr="007D6961">
        <w:rPr>
          <w:rFonts w:ascii="Times New Roman" w:hAnsi="Times New Roman"/>
          <w:sz w:val="28"/>
          <w:szCs w:val="28"/>
          <w:vertAlign w:val="superscript"/>
        </w:rPr>
        <w:t>-1</w:t>
      </w:r>
      <w:r w:rsidRPr="007D6961">
        <w:rPr>
          <w:rFonts w:ascii="Times New Roman" w:hAnsi="Times New Roman"/>
          <w:sz w:val="28"/>
          <w:szCs w:val="28"/>
        </w:rPr>
        <w:t>: 2965 с, 2939 с, 2912 ср, 2889 с, 1722 сл, 1674 сл, 1632 сл, 1475 с, 1464 с, 1399 с, 1372 ср, 1331 ср, 1309 с, 1303 с, 1290 с, 1246 с, 1224 с, 1173 с, 1133 с, 1098 с, 1052 с, 1009 с, 964 с, 944 с, 910 с, 902 с, 867 сл, 809 с, 793</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с, 784 с, 754 с, 704 с, 689 с, 674 ср, 624 с, 608 ср, 573 ср, 563 ср, 546 ср, 538 ср, 522 сл, 506 сл, 461 ср, 415 ср, 383 ср.</w:t>
      </w:r>
      <w:proofErr w:type="gramEnd"/>
    </w:p>
    <w:p w:rsidR="00835266" w:rsidRDefault="00A96FB2"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rPr>
        <w:t>, м. д.: 0.75 с (3</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Me</w:t>
      </w:r>
      <w:r w:rsidRPr="007D6961">
        <w:rPr>
          <w:rFonts w:ascii="Times New Roman" w:hAnsi="Times New Roman"/>
          <w:sz w:val="28"/>
          <w:szCs w:val="28"/>
        </w:rPr>
        <w:t>), 1.25 с (3</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Me</w:t>
      </w:r>
      <w:r w:rsidRPr="007D6961">
        <w:rPr>
          <w:rFonts w:ascii="Times New Roman" w:hAnsi="Times New Roman"/>
          <w:sz w:val="28"/>
          <w:szCs w:val="28"/>
        </w:rPr>
        <w:t>), 3.37 т (2</w:t>
      </w:r>
      <w:r w:rsidRPr="007D6961">
        <w:rPr>
          <w:rFonts w:ascii="Times New Roman" w:hAnsi="Times New Roman"/>
          <w:sz w:val="28"/>
          <w:szCs w:val="28"/>
          <w:lang w:val="en-GB"/>
        </w:rPr>
        <w:t>H</w:t>
      </w:r>
      <w:r w:rsidRPr="007D6961">
        <w:rPr>
          <w:rFonts w:ascii="Times New Roman" w:hAnsi="Times New Roman"/>
          <w:sz w:val="28"/>
          <w:szCs w:val="28"/>
          <w:vertAlign w:val="subscript"/>
        </w:rPr>
        <w:t>е</w:t>
      </w:r>
      <w:r w:rsidRPr="007D6961">
        <w:rPr>
          <w:rFonts w:ascii="Times New Roman" w:hAnsi="Times New Roman"/>
          <w:sz w:val="28"/>
          <w:szCs w:val="28"/>
        </w:rPr>
        <w:t>, 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-4(6), </w:t>
      </w:r>
      <w:r w:rsidRPr="007D6961">
        <w:rPr>
          <w:rFonts w:ascii="Times New Roman" w:hAnsi="Times New Roman"/>
          <w:sz w:val="28"/>
          <w:szCs w:val="28"/>
          <w:vertAlign w:val="superscript"/>
        </w:rPr>
        <w:t>2</w:t>
      </w:r>
      <w:r w:rsidRPr="007D6961">
        <w:rPr>
          <w:rFonts w:ascii="Times New Roman" w:hAnsi="Times New Roman"/>
          <w:i/>
          <w:iCs/>
          <w:sz w:val="28"/>
          <w:szCs w:val="28"/>
          <w:lang w:val="en-GB"/>
        </w:rPr>
        <w:t>J</w:t>
      </w:r>
      <w:r w:rsidRPr="007D6961">
        <w:rPr>
          <w:rFonts w:ascii="Times New Roman" w:hAnsi="Times New Roman"/>
          <w:sz w:val="28"/>
          <w:szCs w:val="28"/>
          <w:vertAlign w:val="subscript"/>
          <w:lang w:val="en-GB"/>
        </w:rPr>
        <w:t>HH</w:t>
      </w:r>
      <w:r w:rsidRPr="007D6961">
        <w:rPr>
          <w:rFonts w:ascii="Times New Roman" w:hAnsi="Times New Roman"/>
          <w:sz w:val="28"/>
          <w:szCs w:val="28"/>
        </w:rPr>
        <w:t xml:space="preserve"> 10.8 Гц, </w:t>
      </w:r>
      <w:r w:rsidRPr="007D6961">
        <w:rPr>
          <w:rFonts w:ascii="Times New Roman" w:hAnsi="Times New Roman"/>
          <w:sz w:val="28"/>
          <w:szCs w:val="28"/>
          <w:vertAlign w:val="superscript"/>
        </w:rPr>
        <w:t>3</w:t>
      </w:r>
      <w:r w:rsidRPr="007D6961">
        <w:rPr>
          <w:rFonts w:ascii="Times New Roman" w:hAnsi="Times New Roman"/>
          <w:i/>
          <w:iCs/>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10.8 Гц), 4.13 уш. д (2</w:t>
      </w:r>
      <w:r w:rsidRPr="007D6961">
        <w:rPr>
          <w:rFonts w:ascii="Times New Roman" w:hAnsi="Times New Roman"/>
          <w:sz w:val="28"/>
          <w:szCs w:val="28"/>
          <w:lang w:val="en-GB"/>
        </w:rPr>
        <w:t>H</w:t>
      </w:r>
      <w:r w:rsidRPr="007D6961">
        <w:rPr>
          <w:rFonts w:ascii="Times New Roman" w:hAnsi="Times New Roman"/>
          <w:sz w:val="28"/>
          <w:szCs w:val="28"/>
          <w:vertAlign w:val="subscript"/>
        </w:rPr>
        <w:t>а</w:t>
      </w:r>
      <w:r w:rsidRPr="007D6961">
        <w:rPr>
          <w:rFonts w:ascii="Times New Roman" w:hAnsi="Times New Roman"/>
          <w:sz w:val="28"/>
          <w:szCs w:val="28"/>
        </w:rPr>
        <w:t>, 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-4(6), </w:t>
      </w:r>
      <w:r w:rsidRPr="007D6961">
        <w:rPr>
          <w:rFonts w:ascii="Times New Roman" w:hAnsi="Times New Roman"/>
          <w:sz w:val="28"/>
          <w:szCs w:val="28"/>
          <w:vertAlign w:val="superscript"/>
        </w:rPr>
        <w:t>2</w:t>
      </w:r>
      <w:r w:rsidRPr="007D6961">
        <w:rPr>
          <w:rFonts w:ascii="Times New Roman" w:hAnsi="Times New Roman"/>
          <w:i/>
          <w:iCs/>
          <w:sz w:val="28"/>
          <w:szCs w:val="28"/>
          <w:lang w:val="en-GB"/>
        </w:rPr>
        <w:t>J</w:t>
      </w:r>
      <w:r w:rsidRPr="007D6961">
        <w:rPr>
          <w:rFonts w:ascii="Times New Roman" w:hAnsi="Times New Roman"/>
          <w:sz w:val="28"/>
          <w:szCs w:val="28"/>
          <w:vertAlign w:val="subscript"/>
          <w:lang w:val="en-GB"/>
        </w:rPr>
        <w:t>HH</w:t>
      </w:r>
      <w:r w:rsidRPr="007D6961">
        <w:rPr>
          <w:rFonts w:ascii="Times New Roman" w:hAnsi="Times New Roman"/>
          <w:sz w:val="28"/>
          <w:szCs w:val="28"/>
        </w:rPr>
        <w:t xml:space="preserve"> 10.8 Гц), 4.24 т. д (2</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w:t>
      </w:r>
      <w:r w:rsidRPr="007D6961">
        <w:rPr>
          <w:rFonts w:ascii="Times New Roman" w:hAnsi="Times New Roman"/>
          <w:sz w:val="28"/>
          <w:szCs w:val="28"/>
          <w:vertAlign w:val="subscript"/>
        </w:rPr>
        <w:t>2</w:t>
      </w:r>
      <w:r w:rsidRPr="007D6961">
        <w:rPr>
          <w:rFonts w:ascii="Times New Roman" w:hAnsi="Times New Roman"/>
          <w:sz w:val="28"/>
          <w:szCs w:val="28"/>
          <w:lang w:val="en-GB"/>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13.9 Гц, </w:t>
      </w:r>
      <w:r w:rsidRPr="007D6961">
        <w:rPr>
          <w:rFonts w:ascii="Times New Roman" w:hAnsi="Times New Roman"/>
          <w:sz w:val="28"/>
          <w:szCs w:val="28"/>
          <w:vertAlign w:val="superscript"/>
        </w:rPr>
        <w:t>3</w:t>
      </w:r>
      <w:r w:rsidRPr="007D6961">
        <w:rPr>
          <w:rFonts w:ascii="Times New Roman" w:hAnsi="Times New Roman"/>
          <w:i/>
          <w:iCs/>
          <w:sz w:val="28"/>
          <w:szCs w:val="28"/>
          <w:lang w:val="en-GB"/>
        </w:rPr>
        <w:t>J</w:t>
      </w:r>
      <w:r w:rsidRPr="007D6961">
        <w:rPr>
          <w:rFonts w:ascii="Times New Roman" w:hAnsi="Times New Roman"/>
          <w:sz w:val="28"/>
          <w:szCs w:val="28"/>
          <w:vertAlign w:val="subscript"/>
          <w:lang w:val="en-GB"/>
        </w:rPr>
        <w:t>HP</w:t>
      </w:r>
      <w:r w:rsidRPr="007D6961">
        <w:rPr>
          <w:rFonts w:ascii="Times New Roman" w:hAnsi="Times New Roman"/>
          <w:sz w:val="28"/>
          <w:szCs w:val="28"/>
        </w:rPr>
        <w:t xml:space="preserve"> 7.3 Гц), 6.06 т. т (1</w:t>
      </w:r>
      <w:r w:rsidRPr="007D6961">
        <w:rPr>
          <w:rFonts w:ascii="Times New Roman" w:hAnsi="Times New Roman"/>
          <w:sz w:val="28"/>
          <w:szCs w:val="28"/>
          <w:lang w:val="en-GB"/>
        </w:rPr>
        <w:t>H</w:t>
      </w:r>
      <w:r w:rsidRPr="007D6961">
        <w:rPr>
          <w:rFonts w:ascii="Times New Roman" w:hAnsi="Times New Roman"/>
          <w:sz w:val="28"/>
          <w:szCs w:val="28"/>
        </w:rPr>
        <w:t xml:space="preserve">, </w:t>
      </w:r>
      <w:r w:rsidRPr="007D6961">
        <w:rPr>
          <w:rFonts w:ascii="Times New Roman" w:hAnsi="Times New Roman"/>
          <w:sz w:val="28"/>
          <w:szCs w:val="28"/>
          <w:lang w:val="en-GB"/>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52.1 Гц, </w:t>
      </w:r>
      <w:r w:rsidRPr="007D6961">
        <w:rPr>
          <w:rFonts w:ascii="Times New Roman" w:hAnsi="Times New Roman"/>
          <w:sz w:val="28"/>
          <w:szCs w:val="28"/>
          <w:vertAlign w:val="superscript"/>
        </w:rPr>
        <w:t>3</w:t>
      </w:r>
      <w:r w:rsidRPr="007D6961">
        <w:rPr>
          <w:rFonts w:ascii="Times New Roman" w:hAnsi="Times New Roman"/>
          <w:i/>
          <w:sz w:val="28"/>
          <w:szCs w:val="28"/>
          <w:lang w:val="en-GB"/>
        </w:rPr>
        <w:t>J</w:t>
      </w:r>
      <w:r w:rsidRPr="007D6961">
        <w:rPr>
          <w:rFonts w:ascii="Times New Roman" w:hAnsi="Times New Roman"/>
          <w:sz w:val="28"/>
          <w:szCs w:val="28"/>
          <w:vertAlign w:val="subscript"/>
          <w:lang w:val="en-GB"/>
        </w:rPr>
        <w:t>HF</w:t>
      </w:r>
      <w:r w:rsidRPr="007D6961">
        <w:rPr>
          <w:rFonts w:ascii="Times New Roman" w:hAnsi="Times New Roman"/>
          <w:sz w:val="28"/>
          <w:szCs w:val="28"/>
        </w:rPr>
        <w:t xml:space="preserve"> 5.5 Гц)</w:t>
      </w:r>
      <w:r w:rsidR="009F2C4E">
        <w:rPr>
          <w:rFonts w:ascii="Times New Roman" w:hAnsi="Times New Roman"/>
          <w:sz w:val="28"/>
          <w:szCs w:val="28"/>
        </w:rPr>
        <w:t xml:space="preserve"> (рисунок 8а</w:t>
      </w:r>
      <w:r w:rsidR="00F900FD">
        <w:rPr>
          <w:rFonts w:ascii="Times New Roman" w:hAnsi="Times New Roman"/>
          <w:sz w:val="28"/>
          <w:szCs w:val="28"/>
        </w:rPr>
        <w:t>)</w:t>
      </w:r>
      <w:r w:rsidRPr="007D6961">
        <w:rPr>
          <w:rFonts w:ascii="Times New Roman" w:hAnsi="Times New Roman"/>
          <w:sz w:val="28"/>
          <w:szCs w:val="28"/>
        </w:rPr>
        <w:t xml:space="preserve">. </w:t>
      </w:r>
      <w:proofErr w:type="gramEnd"/>
    </w:p>
    <w:p w:rsidR="00835266" w:rsidRDefault="00A96FB2" w:rsidP="00E81AC3">
      <w:pPr>
        <w:spacing w:after="0" w:line="240" w:lineRule="auto"/>
        <w:ind w:left="0" w:firstLine="709"/>
        <w:jc w:val="both"/>
        <w:rPr>
          <w:rFonts w:ascii="Times New Roman" w:hAnsi="Times New Roman"/>
          <w:sz w:val="28"/>
          <w:szCs w:val="28"/>
        </w:rPr>
      </w:pPr>
      <w:proofErr w:type="gramStart"/>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13</w:t>
      </w:r>
      <w:r w:rsidRPr="007D6961">
        <w:rPr>
          <w:rFonts w:ascii="Times New Roman" w:hAnsi="Times New Roman"/>
          <w:sz w:val="28"/>
          <w:szCs w:val="28"/>
        </w:rPr>
        <w:t xml:space="preserve">С,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rPr>
        <w:t>С</w:t>
      </w:r>
      <w:r w:rsidRPr="007D6961">
        <w:rPr>
          <w:rFonts w:ascii="Times New Roman" w:hAnsi="Times New Roman"/>
          <w:sz w:val="28"/>
          <w:szCs w:val="28"/>
        </w:rPr>
        <w:t>, м. д.:</w:t>
      </w:r>
      <w:r w:rsidRPr="007D6961">
        <w:rPr>
          <w:rFonts w:ascii="Times New Roman" w:hAnsi="Times New Roman"/>
          <w:bCs/>
          <w:sz w:val="28"/>
          <w:szCs w:val="28"/>
        </w:rPr>
        <w:t xml:space="preserve"> </w:t>
      </w:r>
      <w:r w:rsidRPr="007D6961">
        <w:rPr>
          <w:rFonts w:ascii="Times New Roman" w:hAnsi="Times New Roman"/>
          <w:sz w:val="28"/>
          <w:szCs w:val="28"/>
        </w:rPr>
        <w:t>22.2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22.5 (</w:t>
      </w:r>
      <w:r w:rsidRPr="007D6961">
        <w:rPr>
          <w:rFonts w:ascii="Times New Roman" w:hAnsi="Times New Roman"/>
          <w:sz w:val="28"/>
          <w:szCs w:val="28"/>
          <w:lang w:val="en-US"/>
        </w:rPr>
        <w:t>CH</w:t>
      </w:r>
      <w:r w:rsidRPr="007D6961">
        <w:rPr>
          <w:rFonts w:ascii="Times New Roman" w:hAnsi="Times New Roman"/>
          <w:sz w:val="28"/>
          <w:szCs w:val="28"/>
          <w:vertAlign w:val="subscript"/>
        </w:rPr>
        <w:t>3</w:t>
      </w:r>
      <w:r w:rsidRPr="007D6961">
        <w:rPr>
          <w:rFonts w:ascii="Times New Roman" w:hAnsi="Times New Roman"/>
          <w:sz w:val="28"/>
          <w:szCs w:val="28"/>
        </w:rPr>
        <w:t>), 32.6 д (</w:t>
      </w:r>
      <w:r w:rsidRPr="007D6961">
        <w:rPr>
          <w:rFonts w:ascii="Times New Roman" w:hAnsi="Times New Roman"/>
          <w:sz w:val="28"/>
          <w:szCs w:val="28"/>
          <w:lang w:val="en-US"/>
        </w:rPr>
        <w:t>C</w:t>
      </w:r>
      <w:r w:rsidRPr="007D6961">
        <w:rPr>
          <w:rFonts w:ascii="Times New Roman" w:hAnsi="Times New Roman"/>
          <w:sz w:val="28"/>
          <w:szCs w:val="28"/>
          <w:vertAlign w:val="superscript"/>
        </w:rPr>
        <w:t>5</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4.4 Гц), 60.0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26.4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21.6 Гц), 69.3 (</w:t>
      </w:r>
      <w:r w:rsidRPr="007D6961">
        <w:rPr>
          <w:rFonts w:ascii="Times New Roman" w:hAnsi="Times New Roman"/>
          <w:sz w:val="28"/>
          <w:szCs w:val="28"/>
          <w:lang w:val="en-US"/>
        </w:rPr>
        <w:t>C</w:t>
      </w:r>
      <w:r w:rsidRPr="007D6961">
        <w:rPr>
          <w:rFonts w:ascii="Times New Roman" w:hAnsi="Times New Roman"/>
          <w:sz w:val="28"/>
          <w:szCs w:val="28"/>
          <w:vertAlign w:val="superscript"/>
        </w:rPr>
        <w:t>4,6</w:t>
      </w:r>
      <w:r w:rsidRPr="007D6961">
        <w:rPr>
          <w:rFonts w:ascii="Times New Roman" w:hAnsi="Times New Roman"/>
          <w:sz w:val="28"/>
          <w:szCs w:val="28"/>
        </w:rPr>
        <w:t>), 107.7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254.3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31.0 Гц), 110.1 т. т (</w:t>
      </w:r>
      <w:r w:rsidRPr="007D6961">
        <w:rPr>
          <w:rFonts w:ascii="Times New Roman" w:hAnsi="Times New Roman"/>
          <w:sz w:val="28"/>
          <w:szCs w:val="28"/>
          <w:lang w:val="en-US"/>
        </w:rPr>
        <w:t>HCF</w:t>
      </w:r>
      <w:r w:rsidRPr="007D6961">
        <w:rPr>
          <w:rFonts w:ascii="Times New Roman" w:hAnsi="Times New Roman"/>
          <w:sz w:val="28"/>
          <w:szCs w:val="28"/>
          <w:vertAlign w:val="subscript"/>
        </w:rPr>
        <w:t>2</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265.2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31.0 Гц), 111.0 т. т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265.6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30.4 Гц), 115.1</w:t>
      </w:r>
      <w:proofErr w:type="gramEnd"/>
      <w:r w:rsidRPr="007D6961">
        <w:rPr>
          <w:rFonts w:ascii="Times New Roman" w:hAnsi="Times New Roman"/>
          <w:sz w:val="28"/>
          <w:szCs w:val="28"/>
        </w:rPr>
        <w:t xml:space="preserve"> т. т. д (</w:t>
      </w:r>
      <w:r w:rsidRPr="007D6961">
        <w:rPr>
          <w:rFonts w:ascii="Times New Roman" w:hAnsi="Times New Roman"/>
          <w:sz w:val="28"/>
          <w:szCs w:val="28"/>
          <w:u w:val="single"/>
          <w:lang w:val="en-US"/>
        </w:rPr>
        <w:t>C</w:t>
      </w:r>
      <w:r w:rsidRPr="007D6961">
        <w:rPr>
          <w:rFonts w:ascii="Times New Roman" w:hAnsi="Times New Roman"/>
          <w:sz w:val="28"/>
          <w:szCs w:val="28"/>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1</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256.4 Гц, </w:t>
      </w:r>
      <w:r w:rsidRPr="007D6961">
        <w:rPr>
          <w:rFonts w:ascii="Times New Roman" w:hAnsi="Times New Roman"/>
          <w:sz w:val="28"/>
          <w:szCs w:val="28"/>
          <w:vertAlign w:val="superscript"/>
        </w:rPr>
        <w:t>2</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CF</w:t>
      </w:r>
      <w:r w:rsidRPr="007D6961">
        <w:rPr>
          <w:rFonts w:ascii="Times New Roman" w:hAnsi="Times New Roman"/>
          <w:sz w:val="28"/>
          <w:szCs w:val="28"/>
        </w:rPr>
        <w:t xml:space="preserve"> 30.6 Гц, </w:t>
      </w:r>
      <w:r w:rsidRPr="007D6961">
        <w:rPr>
          <w:rFonts w:ascii="Times New Roman" w:hAnsi="Times New Roman"/>
          <w:sz w:val="28"/>
          <w:szCs w:val="28"/>
          <w:vertAlign w:val="superscript"/>
        </w:rPr>
        <w:t>3</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CP</w:t>
      </w:r>
      <w:r w:rsidRPr="007D6961">
        <w:rPr>
          <w:rFonts w:ascii="Times New Roman" w:hAnsi="Times New Roman"/>
          <w:sz w:val="28"/>
          <w:szCs w:val="28"/>
        </w:rPr>
        <w:t xml:space="preserve"> 6.3 Гц)</w:t>
      </w:r>
      <w:r w:rsidR="009F2C4E">
        <w:rPr>
          <w:rFonts w:ascii="Times New Roman" w:hAnsi="Times New Roman"/>
          <w:sz w:val="28"/>
          <w:szCs w:val="28"/>
        </w:rPr>
        <w:t xml:space="preserve"> (рисунок 8б</w:t>
      </w:r>
      <w:r w:rsidR="00F900FD">
        <w:rPr>
          <w:rFonts w:ascii="Times New Roman" w:hAnsi="Times New Roman"/>
          <w:sz w:val="28"/>
          <w:szCs w:val="28"/>
        </w:rPr>
        <w:t>)</w:t>
      </w:r>
      <w:r w:rsidRPr="007D6961">
        <w:rPr>
          <w:rFonts w:ascii="Times New Roman" w:hAnsi="Times New Roman"/>
          <w:sz w:val="28"/>
          <w:szCs w:val="28"/>
        </w:rPr>
        <w:t xml:space="preserve">. </w:t>
      </w:r>
    </w:p>
    <w:p w:rsidR="00835266" w:rsidRDefault="00A96FB2" w:rsidP="00E81AC3">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F</w:t>
      </w:r>
      <w:r w:rsidRPr="007D6961">
        <w:rPr>
          <w:rFonts w:ascii="Times New Roman" w:hAnsi="Times New Roman"/>
          <w:sz w:val="28"/>
          <w:szCs w:val="28"/>
        </w:rPr>
        <w:t>, м. д.: -137.4 д. м (</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2</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FH</w:t>
      </w:r>
      <w:r w:rsidRPr="007D6961">
        <w:rPr>
          <w:rFonts w:ascii="Times New Roman" w:hAnsi="Times New Roman"/>
          <w:sz w:val="28"/>
          <w:szCs w:val="28"/>
        </w:rPr>
        <w:t xml:space="preserve"> 52.1 Гц), -130.4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-125.4 м (</w:t>
      </w:r>
      <w:r w:rsidRPr="007D6961">
        <w:rPr>
          <w:rFonts w:ascii="Times New Roman" w:hAnsi="Times New Roman"/>
          <w:sz w:val="28"/>
          <w:szCs w:val="28"/>
          <w:lang w:val="en-US"/>
        </w:rPr>
        <w:t>C</w:t>
      </w:r>
      <w:r w:rsidRPr="007D6961">
        <w:rPr>
          <w:rFonts w:ascii="Times New Roman" w:hAnsi="Times New Roman"/>
          <w:sz w:val="28"/>
          <w:szCs w:val="28"/>
          <w:u w:val="single"/>
          <w:lang w:val="en-US"/>
        </w:rPr>
        <w:t>F</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lang w:val="en-US"/>
        </w:rPr>
        <w:t>CHF</w:t>
      </w:r>
      <w:r w:rsidRPr="007D6961">
        <w:rPr>
          <w:rFonts w:ascii="Times New Roman" w:hAnsi="Times New Roman"/>
          <w:sz w:val="28"/>
          <w:szCs w:val="28"/>
          <w:vertAlign w:val="subscript"/>
        </w:rPr>
        <w:t>2</w:t>
      </w:r>
      <w:r w:rsidRPr="007D6961">
        <w:rPr>
          <w:rFonts w:ascii="Times New Roman" w:hAnsi="Times New Roman"/>
          <w:sz w:val="28"/>
          <w:szCs w:val="28"/>
        </w:rPr>
        <w:t>), -120.6 м (</w:t>
      </w:r>
      <w:r w:rsidRPr="007D6961">
        <w:rPr>
          <w:rFonts w:ascii="Times New Roman" w:hAnsi="Times New Roman"/>
          <w:sz w:val="28"/>
          <w:szCs w:val="28"/>
          <w:lang w:val="en-US"/>
        </w:rPr>
        <w:t>CH</w:t>
      </w:r>
      <w:r w:rsidRPr="007D6961">
        <w:rPr>
          <w:rFonts w:ascii="Times New Roman" w:hAnsi="Times New Roman"/>
          <w:sz w:val="28"/>
          <w:szCs w:val="28"/>
          <w:vertAlign w:val="subscript"/>
        </w:rPr>
        <w:t>2</w:t>
      </w:r>
      <w:r w:rsidRPr="007D6961">
        <w:rPr>
          <w:rFonts w:ascii="Times New Roman" w:hAnsi="Times New Roman"/>
          <w:sz w:val="28"/>
          <w:szCs w:val="28"/>
          <w:lang w:val="en-US"/>
        </w:rPr>
        <w:t>CF</w:t>
      </w:r>
      <w:r w:rsidRPr="007D6961">
        <w:rPr>
          <w:rFonts w:ascii="Times New Roman" w:hAnsi="Times New Roman"/>
          <w:sz w:val="28"/>
          <w:szCs w:val="28"/>
          <w:vertAlign w:val="subscript"/>
        </w:rPr>
        <w:t>2</w:t>
      </w:r>
      <w:r w:rsidRPr="007D6961">
        <w:rPr>
          <w:rFonts w:ascii="Times New Roman" w:hAnsi="Times New Roman"/>
          <w:sz w:val="28"/>
          <w:szCs w:val="28"/>
        </w:rPr>
        <w:t>).</w:t>
      </w:r>
    </w:p>
    <w:p w:rsidR="00835266" w:rsidRDefault="00A96FB2" w:rsidP="00E81AC3">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sym w:font="Symbol" w:char="F064"/>
      </w:r>
      <w:r w:rsidRPr="007D6961">
        <w:rPr>
          <w:rFonts w:ascii="Times New Roman" w:hAnsi="Times New Roman"/>
          <w:sz w:val="28"/>
          <w:szCs w:val="28"/>
          <w:vertAlign w:val="subscript"/>
          <w:lang w:val="en-US"/>
        </w:rPr>
        <w:t>P</w:t>
      </w:r>
      <w:r w:rsidRPr="007D6961">
        <w:rPr>
          <w:rFonts w:ascii="Times New Roman" w:hAnsi="Times New Roman"/>
          <w:sz w:val="28"/>
          <w:szCs w:val="28"/>
        </w:rPr>
        <w:t>, м. д.: 123.6 т (</w:t>
      </w:r>
      <w:r w:rsidRPr="007D6961">
        <w:rPr>
          <w:rFonts w:ascii="Times New Roman" w:hAnsi="Times New Roman"/>
          <w:sz w:val="28"/>
          <w:szCs w:val="28"/>
          <w:vertAlign w:val="superscript"/>
        </w:rPr>
        <w:t>4</w:t>
      </w:r>
      <w:r w:rsidRPr="007D6961">
        <w:rPr>
          <w:rFonts w:ascii="Times New Roman" w:hAnsi="Times New Roman"/>
          <w:i/>
          <w:iCs/>
          <w:sz w:val="28"/>
          <w:szCs w:val="28"/>
          <w:lang w:val="en-US"/>
        </w:rPr>
        <w:t>J</w:t>
      </w:r>
      <w:r w:rsidRPr="007D6961">
        <w:rPr>
          <w:rFonts w:ascii="Times New Roman" w:hAnsi="Times New Roman"/>
          <w:sz w:val="28"/>
          <w:szCs w:val="28"/>
          <w:vertAlign w:val="subscript"/>
          <w:lang w:val="en-US"/>
        </w:rPr>
        <w:t>PF</w:t>
      </w:r>
      <w:r w:rsidRPr="007D6961">
        <w:rPr>
          <w:rFonts w:ascii="Times New Roman" w:hAnsi="Times New Roman"/>
          <w:sz w:val="28"/>
          <w:szCs w:val="28"/>
        </w:rPr>
        <w:t xml:space="preserve"> 5.7 Гц)</w:t>
      </w:r>
      <w:r w:rsidR="009F2C4E">
        <w:rPr>
          <w:rFonts w:ascii="Times New Roman" w:hAnsi="Times New Roman"/>
          <w:sz w:val="28"/>
          <w:szCs w:val="28"/>
        </w:rPr>
        <w:t xml:space="preserve"> (рисунок 8в</w:t>
      </w:r>
      <w:r w:rsidR="00F900FD">
        <w:rPr>
          <w:rFonts w:ascii="Times New Roman" w:hAnsi="Times New Roman"/>
          <w:sz w:val="28"/>
          <w:szCs w:val="28"/>
        </w:rPr>
        <w:t>)</w:t>
      </w:r>
      <w:r w:rsidRPr="007D6961">
        <w:rPr>
          <w:rFonts w:ascii="Times New Roman" w:hAnsi="Times New Roman"/>
          <w:sz w:val="28"/>
          <w:szCs w:val="28"/>
        </w:rPr>
        <w:t xml:space="preserve">. </w:t>
      </w:r>
    </w:p>
    <w:p w:rsidR="00A96FB2" w:rsidRDefault="00A96FB2" w:rsidP="00E81AC3">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Найдено, %: </w:t>
      </w:r>
      <w:r w:rsidRPr="007D6961">
        <w:rPr>
          <w:rFonts w:ascii="Times New Roman" w:hAnsi="Times New Roman"/>
          <w:sz w:val="28"/>
          <w:szCs w:val="28"/>
          <w:lang w:val="pt-BR"/>
        </w:rPr>
        <w:t>C</w:t>
      </w:r>
      <w:r w:rsidRPr="007D6961">
        <w:rPr>
          <w:rFonts w:ascii="Times New Roman" w:hAnsi="Times New Roman"/>
          <w:sz w:val="28"/>
          <w:szCs w:val="28"/>
        </w:rPr>
        <w:t xml:space="preserve">, 33.21; </w:t>
      </w:r>
      <w:r w:rsidRPr="007D6961">
        <w:rPr>
          <w:rFonts w:ascii="Times New Roman" w:hAnsi="Times New Roman"/>
          <w:sz w:val="28"/>
          <w:szCs w:val="28"/>
          <w:lang w:val="pt-BR"/>
        </w:rPr>
        <w:t>H</w:t>
      </w:r>
      <w:r w:rsidRPr="007D6961">
        <w:rPr>
          <w:rFonts w:ascii="Times New Roman" w:hAnsi="Times New Roman"/>
          <w:sz w:val="28"/>
          <w:szCs w:val="28"/>
        </w:rPr>
        <w:t xml:space="preserve">, 3.72; </w:t>
      </w:r>
      <w:r w:rsidRPr="007D6961">
        <w:rPr>
          <w:rFonts w:ascii="Times New Roman" w:hAnsi="Times New Roman"/>
          <w:sz w:val="28"/>
          <w:szCs w:val="28"/>
          <w:lang w:val="pt-BR"/>
        </w:rPr>
        <w:t>F</w:t>
      </w:r>
      <w:r w:rsidRPr="007D6961">
        <w:rPr>
          <w:rFonts w:ascii="Times New Roman" w:hAnsi="Times New Roman"/>
          <w:sz w:val="28"/>
          <w:szCs w:val="28"/>
        </w:rPr>
        <w:t xml:space="preserve">, 42.02; </w:t>
      </w:r>
      <w:r w:rsidRPr="007D6961">
        <w:rPr>
          <w:rFonts w:ascii="Times New Roman" w:hAnsi="Times New Roman"/>
          <w:sz w:val="28"/>
          <w:szCs w:val="28"/>
          <w:lang w:val="pt-BR"/>
        </w:rPr>
        <w:t>P</w:t>
      </w:r>
      <w:r w:rsidRPr="007D6961">
        <w:rPr>
          <w:rFonts w:ascii="Times New Roman" w:hAnsi="Times New Roman"/>
          <w:sz w:val="28"/>
          <w:szCs w:val="28"/>
        </w:rPr>
        <w:t xml:space="preserve">, 8.62. </w:t>
      </w:r>
      <w:r w:rsidRPr="007D6961">
        <w:rPr>
          <w:rFonts w:ascii="Times New Roman" w:hAnsi="Times New Roman"/>
          <w:sz w:val="28"/>
          <w:szCs w:val="28"/>
          <w:lang w:val="pt-BR"/>
        </w:rPr>
        <w:t>C</w:t>
      </w:r>
      <w:r w:rsidRPr="007D6961">
        <w:rPr>
          <w:rFonts w:ascii="Times New Roman" w:hAnsi="Times New Roman"/>
          <w:sz w:val="28"/>
          <w:szCs w:val="28"/>
          <w:vertAlign w:val="subscript"/>
        </w:rPr>
        <w:t>10</w:t>
      </w:r>
      <w:r w:rsidRPr="007D6961">
        <w:rPr>
          <w:rFonts w:ascii="Times New Roman" w:hAnsi="Times New Roman"/>
          <w:sz w:val="28"/>
          <w:szCs w:val="28"/>
          <w:lang w:val="pt-BR"/>
        </w:rPr>
        <w:t>H</w:t>
      </w:r>
      <w:r w:rsidRPr="007D6961">
        <w:rPr>
          <w:rFonts w:ascii="Times New Roman" w:hAnsi="Times New Roman"/>
          <w:sz w:val="28"/>
          <w:szCs w:val="28"/>
          <w:vertAlign w:val="subscript"/>
        </w:rPr>
        <w:t>13</w:t>
      </w:r>
      <w:r w:rsidRPr="007D6961">
        <w:rPr>
          <w:rFonts w:ascii="Times New Roman" w:hAnsi="Times New Roman"/>
          <w:sz w:val="28"/>
          <w:szCs w:val="28"/>
          <w:lang w:val="pt-BR"/>
        </w:rPr>
        <w:t>F</w:t>
      </w:r>
      <w:r w:rsidRPr="007D6961">
        <w:rPr>
          <w:rFonts w:ascii="Times New Roman" w:hAnsi="Times New Roman"/>
          <w:sz w:val="28"/>
          <w:szCs w:val="28"/>
          <w:vertAlign w:val="subscript"/>
        </w:rPr>
        <w:t>8</w:t>
      </w:r>
      <w:r w:rsidRPr="007D6961">
        <w:rPr>
          <w:rFonts w:ascii="Times New Roman" w:hAnsi="Times New Roman"/>
          <w:sz w:val="28"/>
          <w:szCs w:val="28"/>
          <w:lang w:val="pt-BR"/>
        </w:rPr>
        <w:t>O</w:t>
      </w:r>
      <w:r w:rsidRPr="007D6961">
        <w:rPr>
          <w:rFonts w:ascii="Times New Roman" w:hAnsi="Times New Roman"/>
          <w:sz w:val="28"/>
          <w:szCs w:val="28"/>
          <w:vertAlign w:val="subscript"/>
        </w:rPr>
        <w:t>3</w:t>
      </w:r>
      <w:r w:rsidRPr="007D6961">
        <w:rPr>
          <w:rFonts w:ascii="Times New Roman" w:hAnsi="Times New Roman"/>
          <w:sz w:val="28"/>
          <w:szCs w:val="28"/>
          <w:lang w:val="pt-BR"/>
        </w:rPr>
        <w:t>P</w:t>
      </w:r>
      <w:r w:rsidRPr="007D6961">
        <w:rPr>
          <w:rFonts w:ascii="Times New Roman" w:hAnsi="Times New Roman"/>
          <w:sz w:val="28"/>
          <w:szCs w:val="28"/>
        </w:rPr>
        <w:t xml:space="preserve">. Вычислено, %: </w:t>
      </w:r>
      <w:r w:rsidRPr="007D6961">
        <w:rPr>
          <w:rFonts w:ascii="Times New Roman" w:hAnsi="Times New Roman"/>
          <w:sz w:val="28"/>
          <w:szCs w:val="28"/>
          <w:lang w:val="pt-BR"/>
        </w:rPr>
        <w:t>C</w:t>
      </w:r>
      <w:r w:rsidRPr="007D6961">
        <w:rPr>
          <w:rFonts w:ascii="Times New Roman" w:hAnsi="Times New Roman"/>
          <w:sz w:val="28"/>
          <w:szCs w:val="28"/>
        </w:rPr>
        <w:t xml:space="preserve">, 32.98; </w:t>
      </w:r>
      <w:r w:rsidRPr="007D6961">
        <w:rPr>
          <w:rFonts w:ascii="Times New Roman" w:hAnsi="Times New Roman"/>
          <w:sz w:val="28"/>
          <w:szCs w:val="28"/>
          <w:lang w:val="pt-BR"/>
        </w:rPr>
        <w:t>H</w:t>
      </w:r>
      <w:r w:rsidRPr="007D6961">
        <w:rPr>
          <w:rFonts w:ascii="Times New Roman" w:hAnsi="Times New Roman"/>
          <w:sz w:val="28"/>
          <w:szCs w:val="28"/>
        </w:rPr>
        <w:t xml:space="preserve">, 3.60; </w:t>
      </w:r>
      <w:r w:rsidRPr="007D6961">
        <w:rPr>
          <w:rFonts w:ascii="Times New Roman" w:hAnsi="Times New Roman"/>
          <w:sz w:val="28"/>
          <w:szCs w:val="28"/>
          <w:lang w:val="pt-BR"/>
        </w:rPr>
        <w:t>F</w:t>
      </w:r>
      <w:r w:rsidRPr="007D6961">
        <w:rPr>
          <w:rFonts w:ascii="Times New Roman" w:hAnsi="Times New Roman"/>
          <w:sz w:val="28"/>
          <w:szCs w:val="28"/>
        </w:rPr>
        <w:t xml:space="preserve">, 41.74; </w:t>
      </w:r>
      <w:r w:rsidRPr="007D6961">
        <w:rPr>
          <w:rFonts w:ascii="Times New Roman" w:hAnsi="Times New Roman"/>
          <w:sz w:val="28"/>
          <w:szCs w:val="28"/>
          <w:lang w:val="pt-BR"/>
        </w:rPr>
        <w:t>P</w:t>
      </w:r>
      <w:r w:rsidRPr="007D6961">
        <w:rPr>
          <w:rFonts w:ascii="Times New Roman" w:hAnsi="Times New Roman"/>
          <w:sz w:val="28"/>
          <w:szCs w:val="28"/>
        </w:rPr>
        <w:t xml:space="preserve">, 8.51. </w:t>
      </w:r>
    </w:p>
    <w:p w:rsidR="00F900FD" w:rsidRDefault="00F900FD" w:rsidP="00E81AC3">
      <w:pPr>
        <w:spacing w:after="0" w:line="240" w:lineRule="auto"/>
        <w:ind w:left="0" w:firstLine="709"/>
        <w:jc w:val="both"/>
        <w:rPr>
          <w:rFonts w:ascii="Times New Roman" w:hAnsi="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0"/>
      </w:tblGrid>
      <w:tr w:rsidR="004D6C80" w:rsidTr="004D6C80">
        <w:tc>
          <w:tcPr>
            <w:tcW w:w="3190" w:type="dxa"/>
          </w:tcPr>
          <w:p w:rsidR="004D6C80" w:rsidRDefault="004D6C80" w:rsidP="00E81AC3">
            <w:pPr>
              <w:ind w:left="0"/>
              <w:jc w:val="both"/>
              <w:rPr>
                <w:rFonts w:ascii="Times New Roman" w:hAnsi="Times New Roman"/>
                <w:sz w:val="28"/>
                <w:szCs w:val="28"/>
              </w:rPr>
            </w:pPr>
            <w:r w:rsidRPr="004D6C80">
              <w:rPr>
                <w:rFonts w:ascii="Times New Roman" w:hAnsi="Times New Roman"/>
                <w:noProof/>
                <w:sz w:val="28"/>
                <w:szCs w:val="28"/>
                <w:lang w:eastAsia="ru-RU"/>
              </w:rPr>
              <w:drawing>
                <wp:inline distT="0" distB="0" distL="0" distR="0">
                  <wp:extent cx="1842634" cy="1366303"/>
                  <wp:effectExtent l="19050" t="19050" r="24266" b="24347"/>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731" cy="1373790"/>
                          </a:xfrm>
                          <a:prstGeom prst="rect">
                            <a:avLst/>
                          </a:prstGeom>
                          <a:noFill/>
                          <a:ln>
                            <a:solidFill>
                              <a:schemeClr val="accent1">
                                <a:lumMod val="40000"/>
                                <a:lumOff val="60000"/>
                              </a:schemeClr>
                            </a:solidFill>
                          </a:ln>
                        </pic:spPr>
                      </pic:pic>
                    </a:graphicData>
                  </a:graphic>
                </wp:inline>
              </w:drawing>
            </w:r>
          </w:p>
        </w:tc>
        <w:tc>
          <w:tcPr>
            <w:tcW w:w="3190" w:type="dxa"/>
          </w:tcPr>
          <w:p w:rsidR="004D6C80" w:rsidRDefault="004D6C80" w:rsidP="00E81AC3">
            <w:pPr>
              <w:ind w:left="0"/>
              <w:jc w:val="both"/>
              <w:rPr>
                <w:rFonts w:ascii="Times New Roman" w:hAnsi="Times New Roman"/>
                <w:sz w:val="28"/>
                <w:szCs w:val="28"/>
              </w:rPr>
            </w:pPr>
            <w:r w:rsidRPr="004D6C80">
              <w:rPr>
                <w:rFonts w:ascii="Times New Roman" w:hAnsi="Times New Roman"/>
                <w:noProof/>
                <w:sz w:val="28"/>
                <w:szCs w:val="28"/>
                <w:lang w:eastAsia="ru-RU"/>
              </w:rPr>
              <w:drawing>
                <wp:inline distT="0" distB="0" distL="0" distR="0">
                  <wp:extent cx="1849562" cy="1371738"/>
                  <wp:effectExtent l="19050" t="19050" r="17338" b="18912"/>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182" cy="1375906"/>
                          </a:xfrm>
                          <a:prstGeom prst="rect">
                            <a:avLst/>
                          </a:prstGeom>
                          <a:noFill/>
                          <a:ln>
                            <a:solidFill>
                              <a:schemeClr val="accent1">
                                <a:lumMod val="40000"/>
                                <a:lumOff val="60000"/>
                              </a:schemeClr>
                            </a:solidFill>
                          </a:ln>
                        </pic:spPr>
                      </pic:pic>
                    </a:graphicData>
                  </a:graphic>
                </wp:inline>
              </w:drawing>
            </w:r>
          </w:p>
        </w:tc>
        <w:tc>
          <w:tcPr>
            <w:tcW w:w="3191" w:type="dxa"/>
          </w:tcPr>
          <w:p w:rsidR="004D6C80" w:rsidRDefault="004D6C80" w:rsidP="00E81AC3">
            <w:pPr>
              <w:ind w:left="0"/>
              <w:jc w:val="both"/>
              <w:rPr>
                <w:rFonts w:ascii="Times New Roman" w:hAnsi="Times New Roman"/>
                <w:sz w:val="28"/>
                <w:szCs w:val="28"/>
              </w:rPr>
            </w:pPr>
            <w:r w:rsidRPr="004D6C80">
              <w:rPr>
                <w:rFonts w:ascii="Times New Roman" w:hAnsi="Times New Roman"/>
                <w:noProof/>
                <w:sz w:val="28"/>
                <w:szCs w:val="28"/>
                <w:lang w:eastAsia="ru-RU"/>
              </w:rPr>
              <w:drawing>
                <wp:inline distT="0" distB="0" distL="0" distR="0">
                  <wp:extent cx="1820718" cy="1349686"/>
                  <wp:effectExtent l="19050" t="19050" r="27132" b="21914"/>
                  <wp:docPr id="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526" cy="1352509"/>
                          </a:xfrm>
                          <a:prstGeom prst="rect">
                            <a:avLst/>
                          </a:prstGeom>
                          <a:noFill/>
                          <a:ln>
                            <a:solidFill>
                              <a:schemeClr val="accent1">
                                <a:lumMod val="40000"/>
                                <a:lumOff val="60000"/>
                              </a:schemeClr>
                            </a:solidFill>
                          </a:ln>
                        </pic:spPr>
                      </pic:pic>
                    </a:graphicData>
                  </a:graphic>
                </wp:inline>
              </w:drawing>
            </w:r>
          </w:p>
        </w:tc>
      </w:tr>
      <w:tr w:rsidR="004D6C80" w:rsidTr="004D6C80">
        <w:tc>
          <w:tcPr>
            <w:tcW w:w="3190" w:type="dxa"/>
            <w:vAlign w:val="center"/>
          </w:tcPr>
          <w:p w:rsidR="004D6C80" w:rsidRPr="004D6C80" w:rsidRDefault="004D6C80" w:rsidP="004D6C80">
            <w:pPr>
              <w:ind w:left="0"/>
              <w:jc w:val="center"/>
              <w:rPr>
                <w:rFonts w:ascii="Times New Roman" w:hAnsi="Times New Roman"/>
                <w:sz w:val="28"/>
                <w:szCs w:val="28"/>
              </w:rPr>
            </w:pPr>
            <w:r>
              <w:rPr>
                <w:rFonts w:ascii="Times New Roman" w:hAnsi="Times New Roman"/>
                <w:sz w:val="28"/>
                <w:szCs w:val="28"/>
              </w:rPr>
              <w:t>а</w:t>
            </w:r>
          </w:p>
        </w:tc>
        <w:tc>
          <w:tcPr>
            <w:tcW w:w="3190" w:type="dxa"/>
            <w:vAlign w:val="center"/>
          </w:tcPr>
          <w:p w:rsidR="004D6C80" w:rsidRPr="004D6C80" w:rsidRDefault="004D6C80" w:rsidP="004D6C80">
            <w:pPr>
              <w:ind w:left="0"/>
              <w:jc w:val="center"/>
              <w:rPr>
                <w:rFonts w:ascii="Times New Roman" w:hAnsi="Times New Roman"/>
                <w:sz w:val="28"/>
                <w:szCs w:val="28"/>
              </w:rPr>
            </w:pPr>
            <w:r>
              <w:rPr>
                <w:rFonts w:ascii="Times New Roman" w:hAnsi="Times New Roman"/>
                <w:sz w:val="28"/>
                <w:szCs w:val="28"/>
              </w:rPr>
              <w:t>б</w:t>
            </w:r>
          </w:p>
        </w:tc>
        <w:tc>
          <w:tcPr>
            <w:tcW w:w="3191" w:type="dxa"/>
            <w:vAlign w:val="center"/>
          </w:tcPr>
          <w:p w:rsidR="004D6C80" w:rsidRPr="004D6C80" w:rsidRDefault="004D6C80" w:rsidP="004D6C80">
            <w:pPr>
              <w:ind w:left="0"/>
              <w:jc w:val="center"/>
              <w:rPr>
                <w:rFonts w:ascii="Times New Roman" w:hAnsi="Times New Roman"/>
                <w:sz w:val="28"/>
                <w:szCs w:val="28"/>
              </w:rPr>
            </w:pPr>
            <w:r>
              <w:rPr>
                <w:rFonts w:ascii="Times New Roman" w:hAnsi="Times New Roman"/>
                <w:sz w:val="28"/>
                <w:szCs w:val="28"/>
              </w:rPr>
              <w:t>в</w:t>
            </w:r>
          </w:p>
        </w:tc>
      </w:tr>
    </w:tbl>
    <w:p w:rsidR="004D6C80" w:rsidRDefault="004D6C80" w:rsidP="00E81AC3">
      <w:pPr>
        <w:spacing w:after="0" w:line="240" w:lineRule="auto"/>
        <w:ind w:left="0" w:firstLine="709"/>
        <w:jc w:val="both"/>
        <w:rPr>
          <w:rFonts w:ascii="Times New Roman" w:hAnsi="Times New Roman"/>
          <w:sz w:val="28"/>
          <w:szCs w:val="28"/>
        </w:rPr>
      </w:pPr>
    </w:p>
    <w:p w:rsidR="007B2FF4" w:rsidRPr="007B2FF4" w:rsidRDefault="004D6C80" w:rsidP="004D6C80">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  </w:t>
      </w:r>
      <w:r w:rsidR="007B2FF4">
        <w:rPr>
          <w:rFonts w:ascii="Times New Roman" w:hAnsi="Times New Roman"/>
          <w:sz w:val="28"/>
          <w:szCs w:val="28"/>
        </w:rPr>
        <w:t xml:space="preserve">Рисунок </w:t>
      </w:r>
      <w:r w:rsidR="009F2C4E">
        <w:rPr>
          <w:rFonts w:ascii="Times New Roman" w:hAnsi="Times New Roman"/>
          <w:sz w:val="28"/>
          <w:szCs w:val="28"/>
        </w:rPr>
        <w:t>8</w:t>
      </w:r>
      <w:r w:rsidR="00F900FD">
        <w:rPr>
          <w:rFonts w:ascii="Times New Roman" w:hAnsi="Times New Roman"/>
          <w:sz w:val="28"/>
          <w:szCs w:val="28"/>
        </w:rPr>
        <w:t xml:space="preserve"> </w:t>
      </w:r>
      <w:r w:rsidR="007B2FF4">
        <w:rPr>
          <w:rFonts w:ascii="Times New Roman" w:hAnsi="Times New Roman"/>
          <w:sz w:val="28"/>
          <w:szCs w:val="28"/>
        </w:rPr>
        <w:t xml:space="preserve">- </w:t>
      </w:r>
      <w:r w:rsidR="007B2FF4" w:rsidRPr="00834B89">
        <w:rPr>
          <w:rFonts w:ascii="Times New Roman" w:hAnsi="Times New Roman"/>
          <w:sz w:val="28"/>
          <w:szCs w:val="28"/>
        </w:rPr>
        <w:t xml:space="preserve">Спектр ЯМР </w:t>
      </w:r>
      <w:r w:rsidR="00F900FD" w:rsidRPr="007B2FF4">
        <w:rPr>
          <w:rFonts w:ascii="Times New Roman" w:hAnsi="Times New Roman"/>
          <w:sz w:val="28"/>
          <w:szCs w:val="28"/>
          <w:vertAlign w:val="superscript"/>
        </w:rPr>
        <w:t>1</w:t>
      </w:r>
      <w:r w:rsidR="00F900FD" w:rsidRPr="007B2FF4">
        <w:rPr>
          <w:rFonts w:ascii="Times New Roman" w:hAnsi="Times New Roman"/>
          <w:sz w:val="28"/>
          <w:szCs w:val="28"/>
        </w:rPr>
        <w:t>Н</w:t>
      </w:r>
      <w:r>
        <w:rPr>
          <w:rFonts w:ascii="Times New Roman" w:hAnsi="Times New Roman"/>
          <w:sz w:val="28"/>
          <w:szCs w:val="28"/>
        </w:rPr>
        <w:t xml:space="preserve"> (а), </w:t>
      </w:r>
      <w:r w:rsidRPr="0085769A">
        <w:rPr>
          <w:rFonts w:ascii="Times New Roman" w:hAnsi="Times New Roman"/>
          <w:sz w:val="28"/>
          <w:szCs w:val="28"/>
          <w:vertAlign w:val="superscript"/>
        </w:rPr>
        <w:t>13</w:t>
      </w:r>
      <w:r w:rsidRPr="0085769A">
        <w:rPr>
          <w:rFonts w:ascii="Times New Roman" w:hAnsi="Times New Roman"/>
          <w:sz w:val="28"/>
          <w:szCs w:val="28"/>
        </w:rPr>
        <w:t>С</w:t>
      </w:r>
      <w:r>
        <w:rPr>
          <w:rFonts w:ascii="Times New Roman" w:hAnsi="Times New Roman"/>
          <w:sz w:val="28"/>
          <w:szCs w:val="28"/>
        </w:rPr>
        <w:t xml:space="preserve"> (б), </w:t>
      </w:r>
      <w:r w:rsidR="00F900FD" w:rsidRPr="00834B89">
        <w:rPr>
          <w:rFonts w:ascii="Times New Roman" w:hAnsi="Times New Roman"/>
          <w:sz w:val="28"/>
          <w:szCs w:val="28"/>
          <w:vertAlign w:val="superscript"/>
        </w:rPr>
        <w:t xml:space="preserve"> </w:t>
      </w:r>
      <w:r w:rsidRPr="00834B89">
        <w:rPr>
          <w:rFonts w:ascii="Times New Roman" w:hAnsi="Times New Roman"/>
          <w:sz w:val="28"/>
          <w:szCs w:val="28"/>
          <w:vertAlign w:val="superscript"/>
        </w:rPr>
        <w:t>31</w:t>
      </w:r>
      <w:r w:rsidRPr="00834B89">
        <w:rPr>
          <w:rFonts w:ascii="Times New Roman" w:hAnsi="Times New Roman"/>
          <w:sz w:val="28"/>
          <w:szCs w:val="28"/>
          <w:lang w:val="en-US"/>
        </w:rPr>
        <w:t>P</w:t>
      </w:r>
      <w:r>
        <w:rPr>
          <w:rFonts w:ascii="Times New Roman" w:hAnsi="Times New Roman"/>
          <w:sz w:val="28"/>
          <w:szCs w:val="28"/>
        </w:rPr>
        <w:t xml:space="preserve"> (в)</w:t>
      </w:r>
      <w:r w:rsidR="007B2FF4">
        <w:rPr>
          <w:rFonts w:ascii="Times New Roman" w:hAnsi="Times New Roman"/>
          <w:sz w:val="28"/>
          <w:szCs w:val="28"/>
        </w:rPr>
        <w:t xml:space="preserve"> </w:t>
      </w:r>
      <w:r w:rsidR="007B2FF4" w:rsidRPr="007B2FF4">
        <w:rPr>
          <w:rFonts w:ascii="Times New Roman" w:hAnsi="Times New Roman"/>
          <w:sz w:val="28"/>
          <w:szCs w:val="28"/>
        </w:rPr>
        <w:t>5,5-Диметил-2-(2,2,3,3,</w:t>
      </w:r>
      <w:r w:rsidR="007B2FF4" w:rsidRPr="007B2FF4">
        <w:rPr>
          <w:rFonts w:ascii="Times New Roman" w:hAnsi="Times New Roman"/>
          <w:bCs/>
          <w:sz w:val="28"/>
          <w:szCs w:val="28"/>
        </w:rPr>
        <w:t>4,4,5,5</w:t>
      </w:r>
      <w:r w:rsidR="007B2FF4" w:rsidRPr="007B2FF4">
        <w:rPr>
          <w:rFonts w:ascii="Times New Roman" w:hAnsi="Times New Roman"/>
          <w:sz w:val="28"/>
          <w:szCs w:val="28"/>
        </w:rPr>
        <w:t>-октафторпентокси)-</w:t>
      </w:r>
      <w:r w:rsidR="007B2FF4" w:rsidRPr="007B2FF4">
        <w:rPr>
          <w:rFonts w:ascii="Times New Roman" w:hAnsi="Times New Roman"/>
          <w:bCs/>
          <w:sz w:val="28"/>
          <w:szCs w:val="28"/>
        </w:rPr>
        <w:t>1,3,2-диокса</w:t>
      </w:r>
      <w:r w:rsidR="007B2FF4" w:rsidRPr="007B2FF4">
        <w:rPr>
          <w:rFonts w:ascii="Times New Roman" w:hAnsi="Times New Roman"/>
          <w:sz w:val="28"/>
          <w:szCs w:val="28"/>
        </w:rPr>
        <w:t>фосфоринан</w:t>
      </w:r>
      <w:r w:rsidR="007B2FF4">
        <w:rPr>
          <w:rFonts w:ascii="Times New Roman" w:hAnsi="Times New Roman"/>
          <w:sz w:val="28"/>
          <w:szCs w:val="28"/>
        </w:rPr>
        <w:t>а</w:t>
      </w:r>
    </w:p>
    <w:p w:rsidR="00A61146" w:rsidRPr="00A61146" w:rsidRDefault="00A61146" w:rsidP="00835266">
      <w:pPr>
        <w:spacing w:after="0" w:line="240" w:lineRule="auto"/>
        <w:ind w:left="0" w:firstLine="709"/>
        <w:jc w:val="both"/>
        <w:rPr>
          <w:rFonts w:ascii="Times New Roman" w:hAnsi="Times New Roman"/>
          <w:sz w:val="28"/>
          <w:szCs w:val="28"/>
        </w:rPr>
      </w:pPr>
      <w:r w:rsidRPr="00A61146">
        <w:rPr>
          <w:rFonts w:ascii="Times New Roman" w:hAnsi="Times New Roman"/>
          <w:sz w:val="28"/>
          <w:szCs w:val="28"/>
        </w:rPr>
        <w:lastRenderedPageBreak/>
        <w:t>2.3 Обобщение и оценка результатов исследований</w:t>
      </w:r>
    </w:p>
    <w:p w:rsidR="00A61146" w:rsidRPr="00A61146" w:rsidRDefault="00A61146" w:rsidP="00835266">
      <w:pPr>
        <w:spacing w:after="0" w:line="240" w:lineRule="auto"/>
        <w:ind w:left="0" w:firstLine="709"/>
        <w:jc w:val="both"/>
        <w:rPr>
          <w:rFonts w:ascii="Times New Roman" w:hAnsi="Times New Roman"/>
          <w:sz w:val="28"/>
          <w:szCs w:val="28"/>
        </w:rPr>
      </w:pPr>
    </w:p>
    <w:p w:rsidR="00A61146" w:rsidRDefault="00CE6D81" w:rsidP="00835266">
      <w:pPr>
        <w:spacing w:after="0" w:line="240" w:lineRule="auto"/>
        <w:ind w:left="0" w:firstLine="709"/>
        <w:jc w:val="both"/>
        <w:rPr>
          <w:rFonts w:ascii="Times New Roman" w:hAnsi="Times New Roman"/>
          <w:sz w:val="28"/>
          <w:szCs w:val="28"/>
        </w:rPr>
      </w:pPr>
      <w:r>
        <w:rPr>
          <w:rFonts w:ascii="Times New Roman" w:hAnsi="Times New Roman"/>
          <w:sz w:val="28"/>
          <w:szCs w:val="28"/>
        </w:rPr>
        <w:t>Н</w:t>
      </w:r>
      <w:r w:rsidR="00835266" w:rsidRPr="00A61146">
        <w:rPr>
          <w:rFonts w:ascii="Times New Roman" w:hAnsi="Times New Roman"/>
          <w:sz w:val="28"/>
          <w:szCs w:val="28"/>
        </w:rPr>
        <w:t>а основе доступных алкандиолов, фторированных спиртов и трихлорида фосфора</w:t>
      </w:r>
      <w:r w:rsidR="00835266" w:rsidRPr="00A61146">
        <w:rPr>
          <w:rFonts w:ascii="Times New Roman" w:hAnsi="Times New Roman"/>
          <w:caps/>
          <w:sz w:val="28"/>
          <w:szCs w:val="28"/>
        </w:rPr>
        <w:t xml:space="preserve">, </w:t>
      </w:r>
      <w:r w:rsidR="00835266" w:rsidRPr="00A61146">
        <w:rPr>
          <w:rFonts w:ascii="Times New Roman" w:hAnsi="Times New Roman"/>
          <w:sz w:val="28"/>
          <w:szCs w:val="28"/>
        </w:rPr>
        <w:t>разработаны удобные методы синтеза новых представителей востребованных полифторалкилированных 1,3,2-д</w:t>
      </w:r>
      <w:r w:rsidR="00835266" w:rsidRPr="00A61146">
        <w:rPr>
          <w:rFonts w:ascii="Times New Roman" w:hAnsi="Times New Roman"/>
          <w:bCs/>
          <w:sz w:val="28"/>
          <w:szCs w:val="28"/>
        </w:rPr>
        <w:t>иокса</w:t>
      </w:r>
      <w:r w:rsidR="00835266" w:rsidRPr="00A61146">
        <w:rPr>
          <w:rFonts w:ascii="Times New Roman" w:hAnsi="Times New Roman"/>
          <w:sz w:val="28"/>
          <w:szCs w:val="28"/>
        </w:rPr>
        <w:t>фосфола</w:t>
      </w:r>
      <w:proofErr w:type="gramStart"/>
      <w:r w:rsidR="00835266" w:rsidRPr="00A61146">
        <w:rPr>
          <w:rFonts w:ascii="Times New Roman" w:hAnsi="Times New Roman"/>
          <w:sz w:val="28"/>
          <w:szCs w:val="28"/>
        </w:rPr>
        <w:t>н-</w:t>
      </w:r>
      <w:proofErr w:type="gramEnd"/>
      <w:r w:rsidR="00835266" w:rsidRPr="00A61146">
        <w:rPr>
          <w:rFonts w:ascii="Times New Roman" w:hAnsi="Times New Roman"/>
          <w:sz w:val="28"/>
          <w:szCs w:val="28"/>
        </w:rPr>
        <w:t xml:space="preserve"> и 1,3,2-д</w:t>
      </w:r>
      <w:r w:rsidR="00835266" w:rsidRPr="00A61146">
        <w:rPr>
          <w:rFonts w:ascii="Times New Roman" w:hAnsi="Times New Roman"/>
          <w:bCs/>
          <w:sz w:val="28"/>
          <w:szCs w:val="28"/>
        </w:rPr>
        <w:t>иокса</w:t>
      </w:r>
      <w:r w:rsidR="00835266" w:rsidRPr="00A61146">
        <w:rPr>
          <w:rFonts w:ascii="Times New Roman" w:hAnsi="Times New Roman"/>
          <w:sz w:val="28"/>
          <w:szCs w:val="28"/>
        </w:rPr>
        <w:t>фосфоринанов</w:t>
      </w:r>
      <w:r w:rsidR="0026533B">
        <w:rPr>
          <w:rFonts w:ascii="Times New Roman" w:hAnsi="Times New Roman"/>
          <w:sz w:val="28"/>
          <w:szCs w:val="28"/>
        </w:rPr>
        <w:t>:</w:t>
      </w:r>
    </w:p>
    <w:p w:rsidR="0026533B" w:rsidRPr="0026533B" w:rsidRDefault="0026533B" w:rsidP="003346D2">
      <w:pPr>
        <w:spacing w:after="0" w:line="240" w:lineRule="auto"/>
        <w:ind w:left="0"/>
        <w:jc w:val="both"/>
        <w:rPr>
          <w:rFonts w:ascii="Times New Roman" w:hAnsi="Times New Roman"/>
          <w:sz w:val="28"/>
          <w:szCs w:val="28"/>
        </w:rPr>
      </w:pPr>
      <w:r w:rsidRPr="0026533B">
        <w:rPr>
          <w:rFonts w:ascii="Times New Roman" w:hAnsi="Times New Roman"/>
          <w:sz w:val="28"/>
          <w:szCs w:val="28"/>
        </w:rPr>
        <w:t>1) 4-Метил-2-(2,2,3,3-тетрафторпропокси)-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фосфолан; </w:t>
      </w:r>
    </w:p>
    <w:p w:rsidR="0026533B" w:rsidRPr="0026533B" w:rsidRDefault="0026533B" w:rsidP="003346D2">
      <w:pPr>
        <w:spacing w:after="0" w:line="240" w:lineRule="auto"/>
        <w:ind w:left="0"/>
        <w:jc w:val="both"/>
        <w:rPr>
          <w:rFonts w:ascii="Times New Roman" w:hAnsi="Times New Roman"/>
          <w:sz w:val="28"/>
          <w:szCs w:val="28"/>
        </w:rPr>
      </w:pPr>
      <w:r w:rsidRPr="0026533B">
        <w:rPr>
          <w:rFonts w:ascii="Times New Roman" w:hAnsi="Times New Roman"/>
          <w:sz w:val="28"/>
          <w:szCs w:val="28"/>
        </w:rPr>
        <w:t>2) 4-Метил-2-(2,2,3,3</w:t>
      </w:r>
      <w:r w:rsidRPr="0026533B">
        <w:rPr>
          <w:rFonts w:ascii="Times New Roman" w:hAnsi="Times New Roman"/>
          <w:bCs/>
          <w:sz w:val="28"/>
          <w:szCs w:val="28"/>
        </w:rPr>
        <w:t>,4,4,5,5</w:t>
      </w:r>
      <w:r w:rsidRPr="0026533B">
        <w:rPr>
          <w:rFonts w:ascii="Times New Roman" w:hAnsi="Times New Roman"/>
          <w:sz w:val="28"/>
          <w:szCs w:val="28"/>
        </w:rPr>
        <w:t>-октафторпентокси)-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фосфолан; </w:t>
      </w:r>
    </w:p>
    <w:p w:rsidR="0026533B" w:rsidRPr="0026533B" w:rsidRDefault="0026533B" w:rsidP="003346D2">
      <w:pPr>
        <w:spacing w:after="0" w:line="240" w:lineRule="auto"/>
        <w:ind w:left="0"/>
        <w:jc w:val="both"/>
        <w:rPr>
          <w:rFonts w:ascii="Times New Roman" w:hAnsi="Times New Roman"/>
          <w:sz w:val="28"/>
          <w:szCs w:val="28"/>
        </w:rPr>
      </w:pPr>
      <w:r w:rsidRPr="0026533B">
        <w:rPr>
          <w:rFonts w:ascii="Times New Roman" w:hAnsi="Times New Roman"/>
          <w:sz w:val="28"/>
          <w:szCs w:val="28"/>
        </w:rPr>
        <w:t>3) 4,5-Диметил-2-(2,2,2-трифторэтокси)-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фосфолан; </w:t>
      </w:r>
    </w:p>
    <w:p w:rsidR="0026533B" w:rsidRPr="0026533B" w:rsidRDefault="0026533B" w:rsidP="003346D2">
      <w:pPr>
        <w:spacing w:after="0" w:line="240" w:lineRule="auto"/>
        <w:ind w:left="0"/>
        <w:jc w:val="both"/>
        <w:rPr>
          <w:rFonts w:ascii="Times New Roman" w:hAnsi="Times New Roman"/>
          <w:sz w:val="28"/>
          <w:szCs w:val="28"/>
        </w:rPr>
      </w:pPr>
      <w:r w:rsidRPr="0026533B">
        <w:rPr>
          <w:rFonts w:ascii="Times New Roman" w:hAnsi="Times New Roman"/>
          <w:sz w:val="28"/>
          <w:szCs w:val="28"/>
        </w:rPr>
        <w:t>4) 4-Метил-2-(2,2,3,3-тетрафторпропокси)-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фосфоринан; </w:t>
      </w:r>
    </w:p>
    <w:p w:rsidR="0026533B" w:rsidRPr="0026533B" w:rsidRDefault="0026533B" w:rsidP="003346D2">
      <w:pPr>
        <w:spacing w:after="0" w:line="240" w:lineRule="auto"/>
        <w:ind w:left="0"/>
        <w:jc w:val="both"/>
        <w:rPr>
          <w:rFonts w:ascii="Times New Roman" w:hAnsi="Times New Roman"/>
          <w:sz w:val="28"/>
          <w:szCs w:val="28"/>
        </w:rPr>
      </w:pPr>
      <w:r w:rsidRPr="0026533B">
        <w:rPr>
          <w:rFonts w:ascii="Times New Roman" w:hAnsi="Times New Roman"/>
          <w:sz w:val="28"/>
          <w:szCs w:val="28"/>
        </w:rPr>
        <w:t>5) 4-Метил-2-(2,2,3,3,</w:t>
      </w:r>
      <w:r w:rsidRPr="0026533B">
        <w:rPr>
          <w:rFonts w:ascii="Times New Roman" w:hAnsi="Times New Roman"/>
          <w:bCs/>
          <w:sz w:val="28"/>
          <w:szCs w:val="28"/>
        </w:rPr>
        <w:t>4,4,5,5</w:t>
      </w:r>
      <w:r w:rsidRPr="0026533B">
        <w:rPr>
          <w:rFonts w:ascii="Times New Roman" w:hAnsi="Times New Roman"/>
          <w:sz w:val="28"/>
          <w:szCs w:val="28"/>
        </w:rPr>
        <w:t>-октафторпентокси)-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фосфоринан; </w:t>
      </w:r>
    </w:p>
    <w:p w:rsidR="0026533B" w:rsidRPr="0026533B" w:rsidRDefault="0026533B" w:rsidP="003346D2">
      <w:pPr>
        <w:spacing w:after="0" w:line="240" w:lineRule="auto"/>
        <w:ind w:left="0"/>
        <w:jc w:val="both"/>
        <w:rPr>
          <w:rFonts w:ascii="Times New Roman" w:hAnsi="Times New Roman"/>
          <w:bCs/>
          <w:sz w:val="28"/>
          <w:szCs w:val="28"/>
        </w:rPr>
      </w:pPr>
      <w:r w:rsidRPr="0026533B">
        <w:rPr>
          <w:rFonts w:ascii="Times New Roman" w:hAnsi="Times New Roman"/>
          <w:sz w:val="28"/>
          <w:szCs w:val="28"/>
        </w:rPr>
        <w:t>6) 4,4,6-Триметил-2-(2,2,3,3,</w:t>
      </w:r>
      <w:r w:rsidRPr="0026533B">
        <w:rPr>
          <w:rFonts w:ascii="Times New Roman" w:hAnsi="Times New Roman"/>
          <w:bCs/>
          <w:sz w:val="28"/>
          <w:szCs w:val="28"/>
        </w:rPr>
        <w:t>4,4,5,5</w:t>
      </w:r>
      <w:r w:rsidRPr="0026533B">
        <w:rPr>
          <w:rFonts w:ascii="Times New Roman" w:hAnsi="Times New Roman"/>
          <w:sz w:val="28"/>
          <w:szCs w:val="28"/>
        </w:rPr>
        <w:t>-октафторпентокси)-</w:t>
      </w:r>
      <w:r w:rsidRPr="0026533B">
        <w:rPr>
          <w:rFonts w:ascii="Times New Roman" w:hAnsi="Times New Roman"/>
          <w:bCs/>
          <w:sz w:val="28"/>
          <w:szCs w:val="28"/>
        </w:rPr>
        <w:t>1,3,2-диокса</w:t>
      </w:r>
      <w:r w:rsidRPr="0026533B">
        <w:rPr>
          <w:rFonts w:ascii="Times New Roman" w:hAnsi="Times New Roman"/>
          <w:sz w:val="28"/>
          <w:szCs w:val="28"/>
        </w:rPr>
        <w:t>фос</w:t>
      </w:r>
      <w:r>
        <w:rPr>
          <w:rFonts w:ascii="Times New Roman" w:hAnsi="Times New Roman"/>
          <w:sz w:val="28"/>
          <w:szCs w:val="28"/>
        </w:rPr>
        <w:t>-</w:t>
      </w:r>
      <w:r w:rsidRPr="0026533B">
        <w:rPr>
          <w:rFonts w:ascii="Times New Roman" w:hAnsi="Times New Roman"/>
          <w:sz w:val="28"/>
          <w:szCs w:val="28"/>
        </w:rPr>
        <w:t>форинан;</w:t>
      </w:r>
      <w:r w:rsidRPr="0026533B">
        <w:rPr>
          <w:rFonts w:ascii="Times New Roman" w:hAnsi="Times New Roman"/>
          <w:bCs/>
          <w:sz w:val="28"/>
          <w:szCs w:val="28"/>
        </w:rPr>
        <w:t xml:space="preserve"> </w:t>
      </w:r>
    </w:p>
    <w:p w:rsidR="0026533B" w:rsidRPr="0026533B" w:rsidRDefault="0026533B" w:rsidP="003346D2">
      <w:pPr>
        <w:spacing w:after="0" w:line="240" w:lineRule="auto"/>
        <w:ind w:left="0"/>
        <w:jc w:val="both"/>
        <w:rPr>
          <w:rFonts w:ascii="Times New Roman" w:hAnsi="Times New Roman"/>
          <w:bCs/>
          <w:sz w:val="28"/>
          <w:szCs w:val="28"/>
        </w:rPr>
      </w:pPr>
      <w:r w:rsidRPr="0026533B">
        <w:rPr>
          <w:rFonts w:ascii="Times New Roman" w:hAnsi="Times New Roman"/>
          <w:bCs/>
          <w:sz w:val="28"/>
          <w:szCs w:val="28"/>
        </w:rPr>
        <w:t xml:space="preserve">7) </w:t>
      </w:r>
      <w:r w:rsidRPr="0026533B">
        <w:rPr>
          <w:rFonts w:ascii="Times New Roman" w:hAnsi="Times New Roman"/>
          <w:sz w:val="28"/>
          <w:szCs w:val="28"/>
        </w:rPr>
        <w:t>2-(2,2,3,3,</w:t>
      </w:r>
      <w:r w:rsidRPr="0026533B">
        <w:rPr>
          <w:rFonts w:ascii="Times New Roman" w:hAnsi="Times New Roman"/>
          <w:bCs/>
          <w:sz w:val="28"/>
          <w:szCs w:val="28"/>
        </w:rPr>
        <w:t>4,4,5,5</w:t>
      </w:r>
      <w:r w:rsidRPr="0026533B">
        <w:rPr>
          <w:rFonts w:ascii="Times New Roman" w:hAnsi="Times New Roman"/>
          <w:sz w:val="28"/>
          <w:szCs w:val="28"/>
        </w:rPr>
        <w:t>-Октафторпентокси)-</w:t>
      </w:r>
      <w:r w:rsidRPr="0026533B">
        <w:rPr>
          <w:rFonts w:ascii="Times New Roman" w:hAnsi="Times New Roman"/>
          <w:bCs/>
          <w:sz w:val="28"/>
          <w:szCs w:val="28"/>
        </w:rPr>
        <w:t>1,3,2-диокса</w:t>
      </w:r>
      <w:r w:rsidRPr="0026533B">
        <w:rPr>
          <w:rFonts w:ascii="Times New Roman" w:hAnsi="Times New Roman"/>
          <w:sz w:val="28"/>
          <w:szCs w:val="28"/>
        </w:rPr>
        <w:t>фосфоринан;</w:t>
      </w:r>
      <w:r w:rsidRPr="0026533B">
        <w:rPr>
          <w:rFonts w:ascii="Times New Roman" w:hAnsi="Times New Roman"/>
          <w:bCs/>
          <w:sz w:val="28"/>
          <w:szCs w:val="28"/>
        </w:rPr>
        <w:t xml:space="preserve"> </w:t>
      </w:r>
    </w:p>
    <w:p w:rsidR="0026533B" w:rsidRPr="0026533B" w:rsidRDefault="0026533B" w:rsidP="003346D2">
      <w:pPr>
        <w:spacing w:after="0" w:line="240" w:lineRule="auto"/>
        <w:ind w:left="0"/>
        <w:jc w:val="both"/>
      </w:pPr>
      <w:r w:rsidRPr="0026533B">
        <w:rPr>
          <w:rFonts w:ascii="Times New Roman" w:hAnsi="Times New Roman"/>
          <w:bCs/>
          <w:sz w:val="28"/>
          <w:szCs w:val="28"/>
        </w:rPr>
        <w:t>8)</w:t>
      </w:r>
      <w:r w:rsidRPr="0026533B">
        <w:rPr>
          <w:rFonts w:ascii="Times New Roman" w:hAnsi="Times New Roman"/>
          <w:sz w:val="28"/>
          <w:szCs w:val="28"/>
        </w:rPr>
        <w:t>5,5-Диметил-2-(2,2,3,3,</w:t>
      </w:r>
      <w:r w:rsidRPr="0026533B">
        <w:rPr>
          <w:rFonts w:ascii="Times New Roman" w:hAnsi="Times New Roman"/>
          <w:bCs/>
          <w:sz w:val="28"/>
          <w:szCs w:val="28"/>
        </w:rPr>
        <w:t>4,4,5,5</w:t>
      </w:r>
      <w:r w:rsidRPr="0026533B">
        <w:rPr>
          <w:rFonts w:ascii="Times New Roman" w:hAnsi="Times New Roman"/>
          <w:sz w:val="28"/>
          <w:szCs w:val="28"/>
        </w:rPr>
        <w:t>-октафторпентокси)-</w:t>
      </w:r>
      <w:r w:rsidRPr="0026533B">
        <w:rPr>
          <w:rFonts w:ascii="Times New Roman" w:hAnsi="Times New Roman"/>
          <w:bCs/>
          <w:sz w:val="28"/>
          <w:szCs w:val="28"/>
        </w:rPr>
        <w:t>1,3,2-диокса</w:t>
      </w:r>
      <w:r w:rsidRPr="0026533B">
        <w:rPr>
          <w:rFonts w:ascii="Times New Roman" w:hAnsi="Times New Roman"/>
          <w:sz w:val="28"/>
          <w:szCs w:val="28"/>
        </w:rPr>
        <w:t xml:space="preserve">фосфоринан.  </w:t>
      </w:r>
    </w:p>
    <w:p w:rsidR="00835266" w:rsidRDefault="00A61146" w:rsidP="00835266">
      <w:pPr>
        <w:spacing w:after="0" w:line="240" w:lineRule="auto"/>
        <w:ind w:left="0" w:firstLine="709"/>
        <w:jc w:val="both"/>
        <w:rPr>
          <w:rFonts w:ascii="Times New Roman" w:hAnsi="Times New Roman"/>
          <w:sz w:val="28"/>
          <w:szCs w:val="28"/>
        </w:rPr>
      </w:pPr>
      <w:r>
        <w:rPr>
          <w:rFonts w:ascii="Times New Roman" w:hAnsi="Times New Roman"/>
          <w:sz w:val="28"/>
          <w:szCs w:val="28"/>
        </w:rPr>
        <w:t>М</w:t>
      </w:r>
      <w:r w:rsidRPr="003F0C51">
        <w:rPr>
          <w:rFonts w:ascii="Times New Roman" w:hAnsi="Times New Roman"/>
          <w:sz w:val="28"/>
          <w:szCs w:val="28"/>
        </w:rPr>
        <w:t>етодами спектроскопии ЯМР 1Н, 13C, 19F, 31Р</w:t>
      </w:r>
      <w:r w:rsidR="00CE6D81">
        <w:rPr>
          <w:rFonts w:ascii="Times New Roman" w:hAnsi="Times New Roman"/>
          <w:sz w:val="28"/>
          <w:szCs w:val="28"/>
        </w:rPr>
        <w:t>, ИК спектроскопии</w:t>
      </w:r>
      <w:r w:rsidRPr="003F0C51">
        <w:rPr>
          <w:rFonts w:ascii="Times New Roman" w:hAnsi="Times New Roman"/>
          <w:sz w:val="28"/>
          <w:szCs w:val="28"/>
        </w:rPr>
        <w:t xml:space="preserve"> </w:t>
      </w:r>
      <w:r w:rsidR="00835266" w:rsidRPr="00A61146">
        <w:rPr>
          <w:rFonts w:ascii="Times New Roman" w:hAnsi="Times New Roman"/>
          <w:sz w:val="28"/>
          <w:szCs w:val="28"/>
        </w:rPr>
        <w:t xml:space="preserve"> и </w:t>
      </w:r>
      <w:r w:rsidR="00CE6D81">
        <w:rPr>
          <w:rFonts w:ascii="Times New Roman" w:hAnsi="Times New Roman"/>
          <w:sz w:val="28"/>
          <w:szCs w:val="28"/>
        </w:rPr>
        <w:t xml:space="preserve">элементного анализа </w:t>
      </w:r>
      <w:r w:rsidR="00835266" w:rsidRPr="00A61146">
        <w:rPr>
          <w:rFonts w:ascii="Times New Roman" w:hAnsi="Times New Roman"/>
          <w:sz w:val="28"/>
          <w:szCs w:val="28"/>
        </w:rPr>
        <w:t>детально изучен их</w:t>
      </w:r>
      <w:r w:rsidR="00401D93" w:rsidRPr="00A61146">
        <w:rPr>
          <w:rFonts w:ascii="Times New Roman" w:hAnsi="Times New Roman"/>
          <w:sz w:val="28"/>
          <w:szCs w:val="28"/>
        </w:rPr>
        <w:t xml:space="preserve"> изомерный</w:t>
      </w:r>
      <w:r w:rsidR="00CE6D81">
        <w:rPr>
          <w:rFonts w:ascii="Times New Roman" w:hAnsi="Times New Roman"/>
          <w:sz w:val="28"/>
          <w:szCs w:val="28"/>
        </w:rPr>
        <w:t xml:space="preserve">, структурный и элементный </w:t>
      </w:r>
      <w:r w:rsidR="00835266" w:rsidRPr="00A61146">
        <w:rPr>
          <w:rFonts w:ascii="Times New Roman" w:hAnsi="Times New Roman"/>
          <w:sz w:val="28"/>
          <w:szCs w:val="28"/>
        </w:rPr>
        <w:t>состав.</w:t>
      </w:r>
      <w:r w:rsidR="00835266" w:rsidRPr="007D6961">
        <w:rPr>
          <w:rFonts w:ascii="Times New Roman" w:hAnsi="Times New Roman"/>
          <w:sz w:val="28"/>
          <w:szCs w:val="28"/>
        </w:rPr>
        <w:t xml:space="preserve"> </w:t>
      </w:r>
    </w:p>
    <w:p w:rsidR="00BD6F11" w:rsidRDefault="00BD6F11" w:rsidP="00B91186">
      <w:pPr>
        <w:spacing w:after="0" w:line="240" w:lineRule="auto"/>
        <w:ind w:left="0" w:firstLine="709"/>
        <w:jc w:val="both"/>
        <w:rPr>
          <w:rFonts w:ascii="Times New Roman" w:hAnsi="Times New Roman"/>
          <w:sz w:val="28"/>
          <w:szCs w:val="28"/>
        </w:rPr>
      </w:pPr>
    </w:p>
    <w:p w:rsidR="00355001" w:rsidRPr="00B14587" w:rsidRDefault="00355001" w:rsidP="00B91186">
      <w:pPr>
        <w:spacing w:after="0" w:line="240" w:lineRule="auto"/>
        <w:ind w:left="0" w:firstLine="709"/>
        <w:jc w:val="both"/>
        <w:rPr>
          <w:rFonts w:ascii="Times New Roman" w:hAnsi="Times New Roman"/>
          <w:sz w:val="28"/>
          <w:szCs w:val="28"/>
        </w:rPr>
      </w:pPr>
      <w:r w:rsidRPr="00B14587">
        <w:rPr>
          <w:rFonts w:ascii="Times New Roman" w:hAnsi="Times New Roman"/>
          <w:sz w:val="28"/>
          <w:szCs w:val="28"/>
        </w:rPr>
        <w:t>3</w:t>
      </w:r>
      <w:r w:rsidR="006C71EB">
        <w:rPr>
          <w:rFonts w:ascii="Times New Roman" w:hAnsi="Times New Roman"/>
          <w:sz w:val="28"/>
          <w:szCs w:val="28"/>
        </w:rPr>
        <w:t xml:space="preserve"> </w:t>
      </w:r>
      <w:r w:rsidRPr="00B14587">
        <w:rPr>
          <w:rFonts w:ascii="Times New Roman" w:hAnsi="Times New Roman"/>
          <w:sz w:val="28"/>
          <w:szCs w:val="28"/>
        </w:rPr>
        <w:t xml:space="preserve">Наработка укрупненных партий фосфатов </w:t>
      </w:r>
      <w:r w:rsidR="004A6058" w:rsidRPr="00B14587">
        <w:rPr>
          <w:rFonts w:ascii="Times New Roman" w:hAnsi="Times New Roman"/>
          <w:sz w:val="28"/>
          <w:szCs w:val="28"/>
        </w:rPr>
        <w:t xml:space="preserve">и </w:t>
      </w:r>
      <w:r w:rsidRPr="00B14587">
        <w:rPr>
          <w:rFonts w:ascii="Times New Roman" w:hAnsi="Times New Roman"/>
          <w:sz w:val="28"/>
          <w:szCs w:val="28"/>
        </w:rPr>
        <w:t>фосфитов и их испытание на экстракционные свойства по отношению к тяжелым металлам</w:t>
      </w:r>
    </w:p>
    <w:p w:rsidR="00B91186" w:rsidRDefault="00B91186" w:rsidP="00B91186">
      <w:pPr>
        <w:spacing w:after="0" w:line="240" w:lineRule="auto"/>
        <w:ind w:left="0" w:firstLine="709"/>
        <w:jc w:val="both"/>
        <w:rPr>
          <w:rFonts w:ascii="Times New Roman" w:hAnsi="Times New Roman"/>
          <w:sz w:val="28"/>
          <w:szCs w:val="28"/>
        </w:rPr>
      </w:pPr>
    </w:p>
    <w:p w:rsidR="00CE4E50" w:rsidRDefault="00CE4E50" w:rsidP="00B91186">
      <w:pPr>
        <w:spacing w:after="0" w:line="240" w:lineRule="auto"/>
        <w:ind w:left="0" w:firstLine="709"/>
        <w:jc w:val="both"/>
      </w:pPr>
      <w:r w:rsidRPr="00CE4E50">
        <w:rPr>
          <w:rFonts w:ascii="Times New Roman" w:hAnsi="Times New Roman"/>
          <w:bCs/>
          <w:sz w:val="28"/>
          <w:szCs w:val="28"/>
        </w:rPr>
        <w:t>Цель исследований - отработка оптимальных условий масштабированного синтеза фосфатов и фосфитов, наработка их укрупненной партии и изучение экстракционных свой</w:t>
      </w:r>
      <w:proofErr w:type="gramStart"/>
      <w:r w:rsidRPr="00CE4E50">
        <w:rPr>
          <w:rFonts w:ascii="Times New Roman" w:hAnsi="Times New Roman"/>
          <w:bCs/>
          <w:sz w:val="28"/>
          <w:szCs w:val="28"/>
        </w:rPr>
        <w:t>ств в пр</w:t>
      </w:r>
      <w:proofErr w:type="gramEnd"/>
      <w:r w:rsidRPr="00CE4E50">
        <w:rPr>
          <w:rFonts w:ascii="Times New Roman" w:hAnsi="Times New Roman"/>
          <w:bCs/>
          <w:sz w:val="28"/>
          <w:szCs w:val="28"/>
        </w:rPr>
        <w:t>оцессе экстракции урана из урансодержащих растворов.</w:t>
      </w:r>
      <w:r>
        <w:t xml:space="preserve"> </w:t>
      </w:r>
    </w:p>
    <w:p w:rsidR="002D7553" w:rsidRDefault="002D7553" w:rsidP="00E81AC3">
      <w:pPr>
        <w:spacing w:after="0" w:line="240" w:lineRule="auto"/>
        <w:ind w:left="0" w:firstLine="709"/>
        <w:jc w:val="both"/>
        <w:rPr>
          <w:rFonts w:ascii="Times New Roman" w:hAnsi="Times New Roman"/>
          <w:sz w:val="28"/>
          <w:szCs w:val="28"/>
        </w:rPr>
      </w:pPr>
    </w:p>
    <w:p w:rsidR="007A7CDE" w:rsidRDefault="00B10CFF" w:rsidP="00E81AC3">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3.1. </w:t>
      </w:r>
      <w:r w:rsidR="007A7CDE" w:rsidRPr="00B14587">
        <w:rPr>
          <w:rFonts w:ascii="Times New Roman" w:hAnsi="Times New Roman"/>
          <w:sz w:val="28"/>
          <w:szCs w:val="28"/>
        </w:rPr>
        <w:t>Наработка укрупненных партий фосфатов и фосфитов</w:t>
      </w:r>
    </w:p>
    <w:p w:rsidR="00236CFE" w:rsidRDefault="00236CFE" w:rsidP="00236CFE">
      <w:pPr>
        <w:spacing w:after="0" w:line="240" w:lineRule="auto"/>
        <w:ind w:left="0" w:firstLine="709"/>
        <w:jc w:val="both"/>
        <w:rPr>
          <w:rFonts w:ascii="Times New Roman" w:hAnsi="Times New Roman"/>
          <w:sz w:val="28"/>
          <w:szCs w:val="28"/>
        </w:rPr>
      </w:pPr>
    </w:p>
    <w:p w:rsidR="00236CFE" w:rsidRDefault="00236CFE" w:rsidP="00236CFE">
      <w:pPr>
        <w:spacing w:after="0" w:line="240" w:lineRule="auto"/>
        <w:ind w:left="0" w:firstLine="709"/>
        <w:jc w:val="both"/>
        <w:rPr>
          <w:rFonts w:ascii="Times New Roman" w:hAnsi="Times New Roman"/>
          <w:sz w:val="28"/>
          <w:szCs w:val="28"/>
        </w:rPr>
      </w:pPr>
      <w:r>
        <w:rPr>
          <w:rFonts w:ascii="Times New Roman" w:hAnsi="Times New Roman"/>
          <w:sz w:val="28"/>
          <w:szCs w:val="28"/>
        </w:rPr>
        <w:t>Согласно поставленной цели</w:t>
      </w:r>
      <w:r w:rsidRPr="00716BC1">
        <w:rPr>
          <w:rFonts w:ascii="Times New Roman" w:hAnsi="Times New Roman"/>
          <w:sz w:val="28"/>
          <w:szCs w:val="28"/>
        </w:rPr>
        <w:t>, разработаны оптимальные условия масштабированного синтеза</w:t>
      </w:r>
      <w:r>
        <w:t xml:space="preserve"> </w:t>
      </w:r>
      <w:r>
        <w:rPr>
          <w:rFonts w:ascii="Times New Roman" w:hAnsi="Times New Roman"/>
          <w:sz w:val="28"/>
          <w:szCs w:val="28"/>
        </w:rPr>
        <w:t>и наработаны укрупненные партии</w:t>
      </w:r>
      <w:r w:rsidRPr="00B91186">
        <w:rPr>
          <w:rFonts w:ascii="Times New Roman" w:hAnsi="Times New Roman"/>
          <w:sz w:val="28"/>
          <w:szCs w:val="28"/>
        </w:rPr>
        <w:t xml:space="preserve"> </w:t>
      </w:r>
      <w:r w:rsidRPr="00023D3A">
        <w:rPr>
          <w:rFonts w:ascii="Times New Roman" w:hAnsi="Times New Roman"/>
          <w:sz w:val="28"/>
          <w:szCs w:val="28"/>
        </w:rPr>
        <w:t>ациклического</w:t>
      </w:r>
      <w:r w:rsidRPr="00B91186">
        <w:rPr>
          <w:rFonts w:ascii="Times New Roman" w:hAnsi="Times New Roman"/>
          <w:sz w:val="28"/>
          <w:szCs w:val="28"/>
        </w:rPr>
        <w:t xml:space="preserve"> </w:t>
      </w:r>
      <w:r w:rsidRPr="00023D3A">
        <w:rPr>
          <w:rFonts w:ascii="Times New Roman" w:hAnsi="Times New Roman"/>
          <w:sz w:val="28"/>
          <w:szCs w:val="28"/>
        </w:rPr>
        <w:t>фосфата</w:t>
      </w:r>
      <w:r w:rsidRPr="00B91186">
        <w:rPr>
          <w:rFonts w:ascii="Times New Roman" w:hAnsi="Times New Roman"/>
          <w:sz w:val="28"/>
          <w:szCs w:val="28"/>
        </w:rPr>
        <w:t xml:space="preserve">: </w:t>
      </w:r>
      <w:r w:rsidRPr="00023D3A">
        <w:rPr>
          <w:rFonts w:ascii="Times New Roman" w:hAnsi="Times New Roman"/>
          <w:sz w:val="28"/>
          <w:szCs w:val="28"/>
        </w:rPr>
        <w:t>бис</w:t>
      </w:r>
      <w:r w:rsidRPr="00B91186">
        <w:rPr>
          <w:rFonts w:ascii="Times New Roman" w:hAnsi="Times New Roman"/>
          <w:sz w:val="28"/>
          <w:szCs w:val="28"/>
        </w:rPr>
        <w:t>(2,2,2-</w:t>
      </w:r>
      <w:r w:rsidRPr="00023D3A">
        <w:rPr>
          <w:rFonts w:ascii="Times New Roman" w:hAnsi="Times New Roman"/>
          <w:sz w:val="28"/>
          <w:szCs w:val="28"/>
        </w:rPr>
        <w:t>трифторэтил</w:t>
      </w:r>
      <w:r w:rsidRPr="00B91186">
        <w:rPr>
          <w:rFonts w:ascii="Times New Roman" w:hAnsi="Times New Roman"/>
          <w:sz w:val="28"/>
          <w:szCs w:val="28"/>
        </w:rPr>
        <w:t>)(2-</w:t>
      </w:r>
      <w:r w:rsidRPr="00023D3A">
        <w:rPr>
          <w:rFonts w:ascii="Times New Roman" w:hAnsi="Times New Roman"/>
          <w:sz w:val="28"/>
          <w:szCs w:val="28"/>
        </w:rPr>
        <w:t>цианоэтил</w:t>
      </w:r>
      <w:r w:rsidRPr="00B91186">
        <w:rPr>
          <w:rFonts w:ascii="Times New Roman" w:hAnsi="Times New Roman"/>
          <w:sz w:val="28"/>
          <w:szCs w:val="28"/>
        </w:rPr>
        <w:t xml:space="preserve">) </w:t>
      </w:r>
      <w:r w:rsidRPr="00023D3A">
        <w:rPr>
          <w:rFonts w:ascii="Times New Roman" w:hAnsi="Times New Roman"/>
          <w:sz w:val="28"/>
          <w:szCs w:val="28"/>
        </w:rPr>
        <w:t>фосфата</w:t>
      </w:r>
      <w:r w:rsidRPr="00B91186">
        <w:rPr>
          <w:rFonts w:ascii="Times New Roman" w:hAnsi="Times New Roman"/>
          <w:sz w:val="28"/>
          <w:szCs w:val="28"/>
        </w:rPr>
        <w:t xml:space="preserve">; </w:t>
      </w:r>
    </w:p>
    <w:p w:rsidR="00236CFE" w:rsidRDefault="00236CFE" w:rsidP="00236CFE">
      <w:pPr>
        <w:spacing w:after="0" w:line="240" w:lineRule="auto"/>
        <w:ind w:left="0" w:firstLine="709"/>
        <w:jc w:val="both"/>
        <w:rPr>
          <w:rFonts w:ascii="Times New Roman" w:hAnsi="Times New Roman"/>
          <w:sz w:val="28"/>
          <w:szCs w:val="28"/>
        </w:rPr>
      </w:pPr>
      <w:r>
        <w:rPr>
          <w:rFonts w:ascii="Times New Roman" w:hAnsi="Times New Roman"/>
          <w:sz w:val="28"/>
          <w:szCs w:val="28"/>
        </w:rPr>
        <w:t>ц</w:t>
      </w:r>
      <w:r w:rsidRPr="00023D3A">
        <w:rPr>
          <w:rFonts w:ascii="Times New Roman" w:hAnsi="Times New Roman"/>
          <w:sz w:val="28"/>
          <w:szCs w:val="28"/>
        </w:rPr>
        <w:t>иклических</w:t>
      </w:r>
      <w:r w:rsidRPr="00B91186">
        <w:rPr>
          <w:rFonts w:ascii="Times New Roman" w:hAnsi="Times New Roman"/>
          <w:sz w:val="28"/>
          <w:szCs w:val="28"/>
        </w:rPr>
        <w:t xml:space="preserve"> </w:t>
      </w:r>
      <w:r w:rsidRPr="00023D3A">
        <w:rPr>
          <w:rFonts w:ascii="Times New Roman" w:hAnsi="Times New Roman"/>
          <w:sz w:val="28"/>
          <w:szCs w:val="28"/>
        </w:rPr>
        <w:t>фосфатов</w:t>
      </w:r>
      <w:r w:rsidRPr="00B91186">
        <w:rPr>
          <w:rFonts w:ascii="Times New Roman" w:hAnsi="Times New Roman"/>
          <w:sz w:val="28"/>
          <w:szCs w:val="28"/>
        </w:rPr>
        <w:t>:</w:t>
      </w:r>
      <w:r>
        <w:rPr>
          <w:rFonts w:ascii="Times New Roman" w:hAnsi="Times New Roman"/>
          <w:sz w:val="28"/>
          <w:szCs w:val="28"/>
        </w:rPr>
        <w:t xml:space="preserve"> </w:t>
      </w:r>
      <w:r w:rsidRPr="00B91186">
        <w:rPr>
          <w:rFonts w:ascii="Times New Roman" w:hAnsi="Times New Roman"/>
          <w:sz w:val="28"/>
          <w:szCs w:val="28"/>
        </w:rPr>
        <w:t>4-</w:t>
      </w:r>
      <w:r>
        <w:rPr>
          <w:rFonts w:ascii="Times New Roman" w:hAnsi="Times New Roman"/>
          <w:sz w:val="28"/>
          <w:szCs w:val="28"/>
        </w:rPr>
        <w:t>м</w:t>
      </w:r>
      <w:r w:rsidRPr="00023D3A">
        <w:rPr>
          <w:rFonts w:ascii="Times New Roman" w:hAnsi="Times New Roman"/>
          <w:sz w:val="28"/>
          <w:szCs w:val="28"/>
        </w:rPr>
        <w:t>етил</w:t>
      </w:r>
      <w:r w:rsidRPr="00B91186">
        <w:rPr>
          <w:rFonts w:ascii="Times New Roman" w:hAnsi="Times New Roman"/>
          <w:sz w:val="28"/>
          <w:szCs w:val="28"/>
        </w:rPr>
        <w:t>-2-(2,2,2-</w:t>
      </w:r>
      <w:r w:rsidRPr="00023D3A">
        <w:rPr>
          <w:rFonts w:ascii="Times New Roman" w:hAnsi="Times New Roman"/>
          <w:sz w:val="28"/>
          <w:szCs w:val="28"/>
        </w:rPr>
        <w:t>трифторэтокси</w:t>
      </w:r>
      <w:r w:rsidRPr="00B91186">
        <w:rPr>
          <w:rFonts w:ascii="Times New Roman" w:hAnsi="Times New Roman"/>
          <w:sz w:val="28"/>
          <w:szCs w:val="28"/>
        </w:rPr>
        <w:t>)-1,3,2-</w:t>
      </w:r>
      <w:r w:rsidRPr="00023D3A">
        <w:rPr>
          <w:rFonts w:ascii="Times New Roman" w:hAnsi="Times New Roman"/>
          <w:sz w:val="28"/>
          <w:szCs w:val="28"/>
        </w:rPr>
        <w:t>диоксафосфоринан</w:t>
      </w:r>
      <w:r w:rsidRPr="00B91186">
        <w:rPr>
          <w:rFonts w:ascii="Times New Roman" w:hAnsi="Times New Roman"/>
          <w:sz w:val="28"/>
          <w:szCs w:val="28"/>
        </w:rPr>
        <w:t>-2-</w:t>
      </w:r>
      <w:r w:rsidRPr="00023D3A">
        <w:rPr>
          <w:rFonts w:ascii="Times New Roman" w:hAnsi="Times New Roman"/>
          <w:sz w:val="28"/>
          <w:szCs w:val="28"/>
        </w:rPr>
        <w:t>оксина</w:t>
      </w:r>
      <w:r>
        <w:rPr>
          <w:rFonts w:ascii="Times New Roman" w:hAnsi="Times New Roman"/>
          <w:sz w:val="28"/>
          <w:szCs w:val="28"/>
        </w:rPr>
        <w:t xml:space="preserve">; </w:t>
      </w:r>
      <w:r w:rsidRPr="00B91186">
        <w:rPr>
          <w:rFonts w:ascii="Times New Roman" w:hAnsi="Times New Roman"/>
          <w:sz w:val="28"/>
          <w:szCs w:val="28"/>
        </w:rPr>
        <w:t>4,5-</w:t>
      </w:r>
      <w:r>
        <w:rPr>
          <w:rFonts w:ascii="Times New Roman" w:hAnsi="Times New Roman"/>
          <w:sz w:val="28"/>
          <w:szCs w:val="28"/>
        </w:rPr>
        <w:t>д</w:t>
      </w:r>
      <w:r w:rsidRPr="00023D3A">
        <w:rPr>
          <w:rFonts w:ascii="Times New Roman" w:hAnsi="Times New Roman"/>
          <w:sz w:val="28"/>
          <w:szCs w:val="28"/>
        </w:rPr>
        <w:t>иметил</w:t>
      </w:r>
      <w:r w:rsidRPr="00B91186">
        <w:rPr>
          <w:rFonts w:ascii="Times New Roman" w:hAnsi="Times New Roman"/>
          <w:sz w:val="28"/>
          <w:szCs w:val="28"/>
        </w:rPr>
        <w:t>-2-(2,2,2-</w:t>
      </w:r>
      <w:r w:rsidRPr="00023D3A">
        <w:rPr>
          <w:rFonts w:ascii="Times New Roman" w:hAnsi="Times New Roman"/>
          <w:sz w:val="28"/>
          <w:szCs w:val="28"/>
        </w:rPr>
        <w:t>трифторэтокси</w:t>
      </w:r>
      <w:r w:rsidRPr="00B91186">
        <w:rPr>
          <w:rFonts w:ascii="Times New Roman" w:hAnsi="Times New Roman"/>
          <w:sz w:val="28"/>
          <w:szCs w:val="28"/>
        </w:rPr>
        <w:t>)-1,3,2-</w:t>
      </w:r>
      <w:r w:rsidRPr="00023D3A">
        <w:rPr>
          <w:rFonts w:ascii="Times New Roman" w:hAnsi="Times New Roman"/>
          <w:sz w:val="28"/>
          <w:szCs w:val="28"/>
        </w:rPr>
        <w:t>диоксафосфола</w:t>
      </w:r>
      <w:r>
        <w:rPr>
          <w:rFonts w:ascii="Times New Roman" w:hAnsi="Times New Roman"/>
          <w:sz w:val="28"/>
          <w:szCs w:val="28"/>
        </w:rPr>
        <w:t xml:space="preserve">; </w:t>
      </w:r>
      <w:r w:rsidRPr="00B91186">
        <w:rPr>
          <w:rFonts w:ascii="Times New Roman" w:hAnsi="Times New Roman"/>
          <w:sz w:val="28"/>
          <w:szCs w:val="28"/>
        </w:rPr>
        <w:t>5,5-</w:t>
      </w:r>
      <w:r>
        <w:rPr>
          <w:rFonts w:ascii="Times New Roman" w:hAnsi="Times New Roman"/>
          <w:sz w:val="28"/>
          <w:szCs w:val="28"/>
        </w:rPr>
        <w:t>д</w:t>
      </w:r>
      <w:r w:rsidRPr="00023D3A">
        <w:rPr>
          <w:rFonts w:ascii="Times New Roman" w:hAnsi="Times New Roman"/>
          <w:sz w:val="28"/>
          <w:szCs w:val="28"/>
        </w:rPr>
        <w:t>иметил</w:t>
      </w:r>
      <w:r w:rsidRPr="00B91186">
        <w:rPr>
          <w:rFonts w:ascii="Times New Roman" w:hAnsi="Times New Roman"/>
          <w:sz w:val="28"/>
          <w:szCs w:val="28"/>
        </w:rPr>
        <w:t>-2-(2,2,3,3,4,4,5,5-</w:t>
      </w:r>
      <w:r w:rsidRPr="00023D3A">
        <w:rPr>
          <w:rFonts w:ascii="Times New Roman" w:hAnsi="Times New Roman"/>
          <w:sz w:val="28"/>
          <w:szCs w:val="28"/>
        </w:rPr>
        <w:t>октафтор</w:t>
      </w:r>
      <w:r>
        <w:rPr>
          <w:rFonts w:ascii="Times New Roman" w:hAnsi="Times New Roman"/>
          <w:sz w:val="28"/>
          <w:szCs w:val="28"/>
        </w:rPr>
        <w:t>пентокси</w:t>
      </w:r>
      <w:r w:rsidRPr="00B91186">
        <w:rPr>
          <w:rFonts w:ascii="Times New Roman" w:hAnsi="Times New Roman"/>
          <w:sz w:val="28"/>
          <w:szCs w:val="28"/>
        </w:rPr>
        <w:t>)-1,3,2-</w:t>
      </w:r>
      <w:r>
        <w:rPr>
          <w:rFonts w:ascii="Times New Roman" w:hAnsi="Times New Roman"/>
          <w:sz w:val="28"/>
          <w:szCs w:val="28"/>
        </w:rPr>
        <w:t>диоксафосфоринана.</w:t>
      </w:r>
    </w:p>
    <w:p w:rsidR="00236CFE" w:rsidRPr="00716BC1" w:rsidRDefault="00236CFE" w:rsidP="00236CFE">
      <w:pPr>
        <w:spacing w:after="0" w:line="240" w:lineRule="auto"/>
        <w:ind w:left="0" w:firstLine="709"/>
        <w:jc w:val="both"/>
        <w:rPr>
          <w:rFonts w:ascii="Times New Roman" w:hAnsi="Times New Roman"/>
          <w:sz w:val="28"/>
          <w:szCs w:val="28"/>
        </w:rPr>
      </w:pPr>
    </w:p>
    <w:p w:rsidR="00A33206" w:rsidRPr="00071810" w:rsidRDefault="00BB3C4F" w:rsidP="00E81AC3">
      <w:pPr>
        <w:spacing w:after="0" w:line="240" w:lineRule="auto"/>
        <w:ind w:left="0" w:firstLine="709"/>
        <w:jc w:val="both"/>
        <w:rPr>
          <w:rFonts w:ascii="Times New Roman" w:hAnsi="Times New Roman"/>
          <w:i/>
          <w:sz w:val="28"/>
          <w:szCs w:val="28"/>
        </w:rPr>
      </w:pPr>
      <w:r>
        <w:rPr>
          <w:rFonts w:ascii="Times New Roman" w:hAnsi="Times New Roman"/>
          <w:bCs/>
          <w:i/>
          <w:sz w:val="28"/>
          <w:szCs w:val="28"/>
        </w:rPr>
        <w:t>Масштабированный синтез б</w:t>
      </w:r>
      <w:r w:rsidR="003B6D8A" w:rsidRPr="00071810">
        <w:rPr>
          <w:rFonts w:ascii="Times New Roman" w:hAnsi="Times New Roman"/>
          <w:bCs/>
          <w:i/>
          <w:sz w:val="28"/>
          <w:szCs w:val="28"/>
        </w:rPr>
        <w:t>ис</w:t>
      </w:r>
      <w:r w:rsidR="003B6D8A" w:rsidRPr="00071810">
        <w:rPr>
          <w:rFonts w:ascii="Times New Roman" w:hAnsi="Times New Roman"/>
          <w:i/>
          <w:sz w:val="28"/>
          <w:szCs w:val="28"/>
        </w:rPr>
        <w:t>(2,2,2-трифторэтил)(2-цианоэтил</w:t>
      </w:r>
      <w:proofErr w:type="gramStart"/>
      <w:r w:rsidR="003B6D8A" w:rsidRPr="00071810">
        <w:rPr>
          <w:rFonts w:ascii="Times New Roman" w:hAnsi="Times New Roman"/>
          <w:i/>
          <w:sz w:val="28"/>
          <w:szCs w:val="28"/>
        </w:rPr>
        <w:t>)ф</w:t>
      </w:r>
      <w:proofErr w:type="gramEnd"/>
      <w:r w:rsidR="003B6D8A" w:rsidRPr="00071810">
        <w:rPr>
          <w:rFonts w:ascii="Times New Roman" w:hAnsi="Times New Roman"/>
          <w:i/>
          <w:sz w:val="28"/>
          <w:szCs w:val="28"/>
        </w:rPr>
        <w:t>осфат</w:t>
      </w:r>
      <w:r>
        <w:rPr>
          <w:rFonts w:ascii="Times New Roman" w:hAnsi="Times New Roman"/>
          <w:i/>
          <w:sz w:val="28"/>
          <w:szCs w:val="28"/>
        </w:rPr>
        <w:t>а</w:t>
      </w:r>
    </w:p>
    <w:p w:rsidR="00C94F2A" w:rsidRDefault="007A4846" w:rsidP="00C94F2A">
      <w:pPr>
        <w:spacing w:after="0" w:line="240" w:lineRule="auto"/>
        <w:ind w:left="0" w:firstLine="709"/>
        <w:jc w:val="both"/>
        <w:rPr>
          <w:rFonts w:ascii="Times New Roman" w:hAnsi="Times New Roman"/>
          <w:sz w:val="28"/>
          <w:szCs w:val="28"/>
        </w:rPr>
      </w:pPr>
      <w:r w:rsidRPr="00C95EE4">
        <w:rPr>
          <w:rFonts w:ascii="Times New Roman" w:hAnsi="Times New Roman"/>
          <w:bCs/>
          <w:sz w:val="28"/>
          <w:szCs w:val="28"/>
        </w:rPr>
        <w:t>Бис</w:t>
      </w:r>
      <w:r w:rsidR="00825270" w:rsidRPr="00C95EE4">
        <w:rPr>
          <w:rFonts w:ascii="Times New Roman" w:hAnsi="Times New Roman"/>
          <w:sz w:val="28"/>
          <w:szCs w:val="28"/>
        </w:rPr>
        <w:t>(2,2,2-трифторэтил)(2-цианоэтил</w:t>
      </w:r>
      <w:proofErr w:type="gramStart"/>
      <w:r w:rsidR="00825270" w:rsidRPr="00C95EE4">
        <w:rPr>
          <w:rFonts w:ascii="Times New Roman" w:hAnsi="Times New Roman"/>
          <w:sz w:val="28"/>
          <w:szCs w:val="28"/>
        </w:rPr>
        <w:t>)ф</w:t>
      </w:r>
      <w:proofErr w:type="gramEnd"/>
      <w:r w:rsidR="00825270" w:rsidRPr="00C95EE4">
        <w:rPr>
          <w:rFonts w:ascii="Times New Roman" w:hAnsi="Times New Roman"/>
          <w:sz w:val="28"/>
          <w:szCs w:val="28"/>
        </w:rPr>
        <w:t>осфат получили</w:t>
      </w:r>
      <w:r w:rsidR="00825270" w:rsidRPr="007D6961">
        <w:rPr>
          <w:rFonts w:ascii="Times New Roman" w:hAnsi="Times New Roman"/>
          <w:sz w:val="28"/>
          <w:szCs w:val="28"/>
        </w:rPr>
        <w:t xml:space="preserve"> с выходом </w:t>
      </w:r>
      <w:r w:rsidR="002D5AFD" w:rsidRPr="00FC14A1">
        <w:rPr>
          <w:rFonts w:ascii="Times New Roman" w:hAnsi="Times New Roman"/>
          <w:sz w:val="28"/>
          <w:szCs w:val="28"/>
        </w:rPr>
        <w:t>80</w:t>
      </w:r>
      <w:r w:rsidR="00825270" w:rsidRPr="00FC14A1">
        <w:rPr>
          <w:rFonts w:ascii="Times New Roman" w:hAnsi="Times New Roman"/>
          <w:sz w:val="28"/>
          <w:szCs w:val="28"/>
        </w:rPr>
        <w:t>%</w:t>
      </w:r>
      <w:r w:rsidR="00825270" w:rsidRPr="007D6961">
        <w:rPr>
          <w:rFonts w:ascii="Times New Roman" w:hAnsi="Times New Roman"/>
          <w:sz w:val="28"/>
          <w:szCs w:val="28"/>
        </w:rPr>
        <w:t xml:space="preserve"> взаимодействием бис(2,2,2-трифторэтил)хлорфосфата с 3-гидроксипропанонитрилом в системе пиридин (</w:t>
      </w:r>
      <w:r w:rsidR="00825270" w:rsidRPr="007D6961">
        <w:rPr>
          <w:rFonts w:ascii="Times New Roman" w:hAnsi="Times New Roman"/>
          <w:sz w:val="28"/>
          <w:szCs w:val="28"/>
          <w:lang w:val="en-US"/>
        </w:rPr>
        <w:t>Py</w:t>
      </w:r>
      <w:r w:rsidR="00825270" w:rsidRPr="007D6961">
        <w:rPr>
          <w:rFonts w:ascii="Times New Roman" w:hAnsi="Times New Roman"/>
          <w:sz w:val="28"/>
          <w:szCs w:val="28"/>
        </w:rPr>
        <w:t>)/диэтиловый эфир</w:t>
      </w:r>
      <w:r w:rsidR="00BF5E8E">
        <w:rPr>
          <w:rFonts w:ascii="Times New Roman" w:hAnsi="Times New Roman"/>
          <w:sz w:val="28"/>
          <w:szCs w:val="28"/>
        </w:rPr>
        <w:t xml:space="preserve"> (</w:t>
      </w:r>
      <w:r w:rsidR="00C4430F">
        <w:rPr>
          <w:rFonts w:ascii="Times New Roman" w:hAnsi="Times New Roman"/>
          <w:sz w:val="28"/>
          <w:szCs w:val="28"/>
        </w:rPr>
        <w:t xml:space="preserve">рисунок </w:t>
      </w:r>
      <w:r w:rsidR="005811CB">
        <w:rPr>
          <w:rFonts w:ascii="Times New Roman" w:hAnsi="Times New Roman"/>
          <w:sz w:val="28"/>
          <w:szCs w:val="28"/>
        </w:rPr>
        <w:t>9</w:t>
      </w:r>
      <w:r w:rsidR="00BF5E8E">
        <w:rPr>
          <w:rFonts w:ascii="Times New Roman" w:hAnsi="Times New Roman"/>
          <w:sz w:val="28"/>
          <w:szCs w:val="28"/>
        </w:rPr>
        <w:t>)</w:t>
      </w:r>
      <w:r w:rsidR="00825270" w:rsidRPr="007D6961">
        <w:rPr>
          <w:rFonts w:ascii="Times New Roman" w:hAnsi="Times New Roman"/>
          <w:sz w:val="28"/>
          <w:szCs w:val="28"/>
        </w:rPr>
        <w:t xml:space="preserve">. </w:t>
      </w:r>
    </w:p>
    <w:p w:rsidR="00C94F2A" w:rsidRPr="007D6961" w:rsidRDefault="00C94F2A" w:rsidP="00C94F2A">
      <w:pPr>
        <w:spacing w:after="0" w:line="240" w:lineRule="auto"/>
        <w:ind w:left="0" w:firstLine="709"/>
        <w:jc w:val="both"/>
        <w:rPr>
          <w:sz w:val="28"/>
          <w:szCs w:val="28"/>
        </w:rPr>
      </w:pPr>
    </w:p>
    <w:p w:rsidR="00825270" w:rsidRDefault="00327232" w:rsidP="00E81AC3">
      <w:pPr>
        <w:spacing w:line="240" w:lineRule="auto"/>
        <w:ind w:left="0" w:firstLine="709"/>
        <w:jc w:val="center"/>
        <w:rPr>
          <w:rFonts w:ascii="Times New Roman" w:hAnsi="Times New Roman"/>
          <w:sz w:val="28"/>
          <w:szCs w:val="28"/>
        </w:rPr>
      </w:pPr>
      <w:r w:rsidRPr="007D6961">
        <w:rPr>
          <w:rFonts w:ascii="Times New Roman" w:hAnsi="Times New Roman"/>
          <w:sz w:val="28"/>
          <w:szCs w:val="28"/>
        </w:rPr>
        <w:object w:dxaOrig="8052" w:dyaOrig="996">
          <v:shape id="_x0000_i1048" type="#_x0000_t75" style="width:385.5pt;height:48.75pt" o:ole="">
            <v:imagedata r:id="rId68" o:title=""/>
          </v:shape>
          <o:OLEObject Type="Embed" ProgID="ChemDraw.Document.6.0" ShapeID="_x0000_i1048" DrawAspect="Content" ObjectID="_1601534369" r:id="rId69"/>
        </w:object>
      </w:r>
    </w:p>
    <w:p w:rsidR="008F75F2" w:rsidRDefault="008F75F2" w:rsidP="00514C7D">
      <w:pPr>
        <w:spacing w:after="0" w:line="240" w:lineRule="auto"/>
        <w:ind w:left="0" w:firstLine="709"/>
        <w:jc w:val="center"/>
        <w:rPr>
          <w:rFonts w:ascii="Times New Roman" w:hAnsi="Times New Roman"/>
          <w:sz w:val="28"/>
          <w:szCs w:val="28"/>
        </w:rPr>
      </w:pPr>
    </w:p>
    <w:p w:rsidR="00514C7D" w:rsidRDefault="00514C7D" w:rsidP="00514C7D">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5811CB">
        <w:rPr>
          <w:rFonts w:ascii="Times New Roman" w:hAnsi="Times New Roman"/>
          <w:sz w:val="28"/>
          <w:szCs w:val="28"/>
        </w:rPr>
        <w:t>9</w:t>
      </w:r>
      <w:r w:rsidR="00813FDB">
        <w:rPr>
          <w:rFonts w:ascii="Times New Roman" w:hAnsi="Times New Roman"/>
          <w:sz w:val="28"/>
          <w:szCs w:val="28"/>
        </w:rPr>
        <w:t xml:space="preserve"> - С</w:t>
      </w:r>
      <w:r>
        <w:rPr>
          <w:rFonts w:ascii="Times New Roman" w:hAnsi="Times New Roman"/>
          <w:sz w:val="28"/>
          <w:szCs w:val="28"/>
        </w:rPr>
        <w:t xml:space="preserve">хема реакции </w:t>
      </w:r>
      <w:r w:rsidRPr="007D6961">
        <w:rPr>
          <w:rFonts w:ascii="Times New Roman" w:hAnsi="Times New Roman"/>
          <w:sz w:val="28"/>
          <w:szCs w:val="28"/>
        </w:rPr>
        <w:t>бис(2,2,2-трифторэтил</w:t>
      </w:r>
      <w:proofErr w:type="gramStart"/>
      <w:r w:rsidRPr="007D6961">
        <w:rPr>
          <w:rFonts w:ascii="Times New Roman" w:hAnsi="Times New Roman"/>
          <w:sz w:val="28"/>
          <w:szCs w:val="28"/>
        </w:rPr>
        <w:t>)х</w:t>
      </w:r>
      <w:proofErr w:type="gramEnd"/>
      <w:r w:rsidRPr="007D6961">
        <w:rPr>
          <w:rFonts w:ascii="Times New Roman" w:hAnsi="Times New Roman"/>
          <w:sz w:val="28"/>
          <w:szCs w:val="28"/>
        </w:rPr>
        <w:t xml:space="preserve">лорфосфата с 3-гидроксипропанонитрилом в системе </w:t>
      </w:r>
      <w:r w:rsidRPr="00C94F2A">
        <w:rPr>
          <w:rFonts w:ascii="Times New Roman" w:hAnsi="Times New Roman"/>
          <w:sz w:val="28"/>
          <w:szCs w:val="28"/>
        </w:rPr>
        <w:t>Py/Et</w:t>
      </w:r>
      <w:r w:rsidRPr="00C94F2A">
        <w:rPr>
          <w:rFonts w:ascii="Times New Roman" w:hAnsi="Times New Roman"/>
          <w:sz w:val="28"/>
          <w:szCs w:val="28"/>
          <w:vertAlign w:val="subscript"/>
        </w:rPr>
        <w:t>2</w:t>
      </w:r>
      <w:r w:rsidRPr="00C94F2A">
        <w:rPr>
          <w:rFonts w:ascii="Times New Roman" w:hAnsi="Times New Roman"/>
          <w:sz w:val="28"/>
          <w:szCs w:val="28"/>
        </w:rPr>
        <w:t>O</w:t>
      </w:r>
    </w:p>
    <w:p w:rsidR="009E7434" w:rsidRDefault="009E7434" w:rsidP="00514C7D">
      <w:pPr>
        <w:spacing w:after="0" w:line="240" w:lineRule="auto"/>
        <w:ind w:left="0" w:firstLine="709"/>
        <w:jc w:val="center"/>
        <w:rPr>
          <w:rFonts w:ascii="Times New Roman" w:hAnsi="Times New Roman"/>
          <w:sz w:val="28"/>
          <w:szCs w:val="28"/>
        </w:rPr>
      </w:pPr>
    </w:p>
    <w:p w:rsidR="004D73C2" w:rsidRDefault="007A4846" w:rsidP="009E7434">
      <w:pPr>
        <w:spacing w:after="0" w:line="240" w:lineRule="auto"/>
        <w:ind w:left="0" w:firstLine="709"/>
        <w:jc w:val="both"/>
        <w:rPr>
          <w:rFonts w:ascii="Times New Roman" w:hAnsi="Times New Roman"/>
          <w:sz w:val="28"/>
          <w:szCs w:val="28"/>
        </w:rPr>
      </w:pPr>
      <w:r w:rsidRPr="001A4C9C">
        <w:rPr>
          <w:rFonts w:ascii="Times New Roman" w:hAnsi="Times New Roman"/>
          <w:sz w:val="28"/>
          <w:szCs w:val="28"/>
        </w:rPr>
        <w:t>Исходный бис(2,2,2-трифторэтил</w:t>
      </w:r>
      <w:proofErr w:type="gramStart"/>
      <w:r w:rsidRPr="001A4C9C">
        <w:rPr>
          <w:rFonts w:ascii="Times New Roman" w:hAnsi="Times New Roman"/>
          <w:sz w:val="28"/>
          <w:szCs w:val="28"/>
        </w:rPr>
        <w:t>)х</w:t>
      </w:r>
      <w:proofErr w:type="gramEnd"/>
      <w:r w:rsidRPr="001A4C9C">
        <w:rPr>
          <w:rFonts w:ascii="Times New Roman" w:hAnsi="Times New Roman"/>
          <w:sz w:val="28"/>
          <w:szCs w:val="28"/>
        </w:rPr>
        <w:t xml:space="preserve">лорфосфат </w:t>
      </w:r>
      <w:r w:rsidR="001A4C9C" w:rsidRPr="001A4C9C">
        <w:rPr>
          <w:rFonts w:ascii="Times New Roman" w:hAnsi="Times New Roman"/>
          <w:sz w:val="28"/>
          <w:szCs w:val="28"/>
        </w:rPr>
        <w:t>п</w:t>
      </w:r>
      <w:r w:rsidRPr="001A4C9C">
        <w:rPr>
          <w:rFonts w:ascii="Times New Roman" w:hAnsi="Times New Roman"/>
          <w:sz w:val="28"/>
          <w:szCs w:val="28"/>
        </w:rPr>
        <w:t xml:space="preserve">олучали из </w:t>
      </w:r>
      <w:r w:rsidRPr="001A4C9C">
        <w:rPr>
          <w:rFonts w:ascii="Times New Roman" w:hAnsi="Times New Roman"/>
          <w:sz w:val="28"/>
          <w:szCs w:val="28"/>
          <w:lang w:val="en-US"/>
        </w:rPr>
        <w:t>POCl</w:t>
      </w:r>
      <w:r w:rsidRPr="001A4C9C">
        <w:rPr>
          <w:rFonts w:ascii="Times New Roman" w:hAnsi="Times New Roman"/>
          <w:sz w:val="28"/>
          <w:szCs w:val="28"/>
          <w:vertAlign w:val="subscript"/>
        </w:rPr>
        <w:t>3</w:t>
      </w:r>
      <w:r w:rsidRPr="001A4C9C">
        <w:rPr>
          <w:rFonts w:ascii="Times New Roman" w:hAnsi="Times New Roman"/>
          <w:sz w:val="28"/>
          <w:szCs w:val="28"/>
        </w:rPr>
        <w:t xml:space="preserve"> и </w:t>
      </w:r>
      <w:r w:rsidRPr="001A4C9C">
        <w:rPr>
          <w:rFonts w:ascii="Times New Roman" w:hAnsi="Times New Roman"/>
          <w:spacing w:val="-4"/>
          <w:sz w:val="28"/>
          <w:szCs w:val="28"/>
        </w:rPr>
        <w:t>2,2,2-трифторэтанола</w:t>
      </w:r>
      <w:r w:rsidRPr="001A4C9C">
        <w:rPr>
          <w:rFonts w:ascii="Times New Roman" w:hAnsi="Times New Roman"/>
          <w:sz w:val="28"/>
          <w:szCs w:val="28"/>
        </w:rPr>
        <w:t xml:space="preserve"> в присутствии </w:t>
      </w:r>
      <w:r w:rsidRPr="001A4C9C">
        <w:rPr>
          <w:rFonts w:ascii="Times New Roman" w:hAnsi="Times New Roman"/>
          <w:sz w:val="28"/>
          <w:szCs w:val="28"/>
          <w:lang w:val="en-US"/>
        </w:rPr>
        <w:t>LiCl</w:t>
      </w:r>
      <w:r w:rsidRPr="001A4C9C">
        <w:rPr>
          <w:rFonts w:ascii="Times New Roman" w:hAnsi="Times New Roman"/>
          <w:sz w:val="28"/>
          <w:szCs w:val="28"/>
        </w:rPr>
        <w:t xml:space="preserve"> </w:t>
      </w:r>
      <w:r w:rsidR="00C94F2A">
        <w:rPr>
          <w:rFonts w:ascii="Times New Roman" w:hAnsi="Times New Roman"/>
          <w:sz w:val="28"/>
          <w:szCs w:val="28"/>
        </w:rPr>
        <w:t>(</w:t>
      </w:r>
      <w:r w:rsidR="006D7F93">
        <w:rPr>
          <w:rFonts w:ascii="Times New Roman" w:hAnsi="Times New Roman"/>
          <w:sz w:val="28"/>
          <w:szCs w:val="28"/>
        </w:rPr>
        <w:t xml:space="preserve">рисунок </w:t>
      </w:r>
      <w:r w:rsidR="005811CB">
        <w:rPr>
          <w:rFonts w:ascii="Times New Roman" w:hAnsi="Times New Roman"/>
          <w:sz w:val="28"/>
          <w:szCs w:val="28"/>
        </w:rPr>
        <w:t>10</w:t>
      </w:r>
      <w:r w:rsidR="00C94F2A">
        <w:rPr>
          <w:rFonts w:ascii="Times New Roman" w:hAnsi="Times New Roman"/>
          <w:sz w:val="28"/>
          <w:szCs w:val="28"/>
        </w:rPr>
        <w:t>)</w:t>
      </w:r>
      <w:r w:rsidRPr="001A4C9C">
        <w:rPr>
          <w:rFonts w:ascii="Times New Roman" w:hAnsi="Times New Roman"/>
          <w:sz w:val="28"/>
          <w:szCs w:val="28"/>
        </w:rPr>
        <w:t>.</w:t>
      </w:r>
    </w:p>
    <w:p w:rsidR="009E7434" w:rsidRDefault="009E7434" w:rsidP="009E7434">
      <w:pPr>
        <w:spacing w:after="0" w:line="240" w:lineRule="auto"/>
        <w:ind w:left="0" w:firstLine="709"/>
        <w:jc w:val="both"/>
        <w:rPr>
          <w:rFonts w:ascii="Times New Roman" w:hAnsi="Times New Roman"/>
          <w:sz w:val="28"/>
          <w:szCs w:val="28"/>
        </w:rPr>
      </w:pPr>
    </w:p>
    <w:p w:rsidR="007A4846" w:rsidRPr="007D6961" w:rsidRDefault="009234DF" w:rsidP="00C10CF5">
      <w:pPr>
        <w:spacing w:line="240" w:lineRule="auto"/>
        <w:ind w:left="0" w:firstLine="709"/>
        <w:jc w:val="center"/>
        <w:rPr>
          <w:rFonts w:ascii="Times New Roman" w:hAnsi="Times New Roman"/>
          <w:sz w:val="28"/>
          <w:szCs w:val="28"/>
          <w:highlight w:val="cyan"/>
        </w:rPr>
      </w:pPr>
      <w:r>
        <w:object w:dxaOrig="6288" w:dyaOrig="2096">
          <v:shape id="_x0000_i1049" type="#_x0000_t75" style="width:342.75pt;height:114.75pt" o:ole="">
            <v:imagedata r:id="rId70" o:title=""/>
          </v:shape>
          <o:OLEObject Type="Embed" ProgID="ChemDraw.Document.6.0" ShapeID="_x0000_i1049" DrawAspect="Content" ObjectID="_1601534370" r:id="rId71"/>
        </w:object>
      </w:r>
    </w:p>
    <w:p w:rsidR="009234DF" w:rsidRDefault="009234DF" w:rsidP="003B6D8A">
      <w:pPr>
        <w:spacing w:after="0" w:line="240" w:lineRule="auto"/>
        <w:ind w:left="0" w:firstLine="709"/>
        <w:jc w:val="center"/>
        <w:rPr>
          <w:rFonts w:ascii="Times New Roman" w:hAnsi="Times New Roman"/>
          <w:sz w:val="28"/>
          <w:szCs w:val="28"/>
        </w:rPr>
      </w:pPr>
    </w:p>
    <w:p w:rsidR="006D7F93" w:rsidRDefault="005811CB" w:rsidP="003B6D8A">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10</w:t>
      </w:r>
      <w:r w:rsidR="00813FDB">
        <w:rPr>
          <w:rFonts w:ascii="Times New Roman" w:hAnsi="Times New Roman"/>
          <w:sz w:val="28"/>
          <w:szCs w:val="28"/>
        </w:rPr>
        <w:t xml:space="preserve"> - С</w:t>
      </w:r>
      <w:r w:rsidR="006D7F93">
        <w:rPr>
          <w:rFonts w:ascii="Times New Roman" w:hAnsi="Times New Roman"/>
          <w:sz w:val="28"/>
          <w:szCs w:val="28"/>
        </w:rPr>
        <w:t xml:space="preserve">хема реакции </w:t>
      </w:r>
      <w:r w:rsidR="006D7F93" w:rsidRPr="001A4C9C">
        <w:rPr>
          <w:rFonts w:ascii="Times New Roman" w:hAnsi="Times New Roman"/>
          <w:sz w:val="28"/>
          <w:szCs w:val="28"/>
          <w:lang w:val="en-US"/>
        </w:rPr>
        <w:t>POCl</w:t>
      </w:r>
      <w:r w:rsidR="006D7F93" w:rsidRPr="001A4C9C">
        <w:rPr>
          <w:rFonts w:ascii="Times New Roman" w:hAnsi="Times New Roman"/>
          <w:sz w:val="28"/>
          <w:szCs w:val="28"/>
          <w:vertAlign w:val="subscript"/>
        </w:rPr>
        <w:t>3</w:t>
      </w:r>
      <w:r w:rsidR="006D7F93" w:rsidRPr="001A4C9C">
        <w:rPr>
          <w:rFonts w:ascii="Times New Roman" w:hAnsi="Times New Roman"/>
          <w:sz w:val="28"/>
          <w:szCs w:val="28"/>
        </w:rPr>
        <w:t xml:space="preserve"> и </w:t>
      </w:r>
      <w:r w:rsidR="006D7F93" w:rsidRPr="001A4C9C">
        <w:rPr>
          <w:rFonts w:ascii="Times New Roman" w:hAnsi="Times New Roman"/>
          <w:spacing w:val="-4"/>
          <w:sz w:val="28"/>
          <w:szCs w:val="28"/>
        </w:rPr>
        <w:t>2,2,2-трифторэтанола</w:t>
      </w:r>
      <w:r w:rsidR="006D7F93" w:rsidRPr="001A4C9C">
        <w:rPr>
          <w:rFonts w:ascii="Times New Roman" w:hAnsi="Times New Roman"/>
          <w:sz w:val="28"/>
          <w:szCs w:val="28"/>
        </w:rPr>
        <w:t xml:space="preserve"> в присутствии </w:t>
      </w:r>
      <w:r w:rsidR="006D7F93" w:rsidRPr="001A4C9C">
        <w:rPr>
          <w:rFonts w:ascii="Times New Roman" w:hAnsi="Times New Roman"/>
          <w:sz w:val="28"/>
          <w:szCs w:val="28"/>
          <w:lang w:val="en-US"/>
        </w:rPr>
        <w:t>LiCl</w:t>
      </w:r>
    </w:p>
    <w:p w:rsidR="003B6D8A" w:rsidRPr="003B6D8A" w:rsidRDefault="003B6D8A" w:rsidP="003B6D8A">
      <w:pPr>
        <w:spacing w:after="0" w:line="240" w:lineRule="auto"/>
        <w:ind w:left="0" w:firstLine="709"/>
        <w:jc w:val="center"/>
        <w:rPr>
          <w:rFonts w:ascii="Times New Roman" w:hAnsi="Times New Roman"/>
          <w:sz w:val="28"/>
          <w:szCs w:val="28"/>
        </w:rPr>
      </w:pPr>
    </w:p>
    <w:p w:rsidR="00071810" w:rsidRPr="00071810" w:rsidRDefault="00BB3C4F" w:rsidP="00071810">
      <w:pPr>
        <w:spacing w:after="0" w:line="240" w:lineRule="auto"/>
        <w:ind w:left="0" w:firstLine="709"/>
        <w:jc w:val="both"/>
        <w:rPr>
          <w:rFonts w:ascii="Times New Roman" w:hAnsi="Times New Roman"/>
          <w:i/>
          <w:sz w:val="28"/>
          <w:szCs w:val="28"/>
        </w:rPr>
      </w:pPr>
      <w:r>
        <w:rPr>
          <w:rFonts w:ascii="Times New Roman" w:hAnsi="Times New Roman"/>
          <w:bCs/>
          <w:i/>
          <w:sz w:val="28"/>
          <w:szCs w:val="28"/>
        </w:rPr>
        <w:t>Масштабированный синтез</w:t>
      </w:r>
      <w:r w:rsidRPr="00071810">
        <w:rPr>
          <w:rFonts w:ascii="Times New Roman" w:hAnsi="Times New Roman"/>
          <w:bCs/>
          <w:i/>
          <w:sz w:val="28"/>
          <w:szCs w:val="28"/>
        </w:rPr>
        <w:t xml:space="preserve"> </w:t>
      </w:r>
      <w:r w:rsidR="00071810" w:rsidRPr="00071810">
        <w:rPr>
          <w:rFonts w:ascii="Times New Roman" w:hAnsi="Times New Roman"/>
          <w:bCs/>
          <w:i/>
          <w:sz w:val="28"/>
          <w:szCs w:val="28"/>
        </w:rPr>
        <w:t>4-метил-2-(2,2,2-трифторэтокси)-1,3,2-диоксафосфоринан-</w:t>
      </w:r>
      <w:r>
        <w:rPr>
          <w:rFonts w:ascii="Times New Roman" w:hAnsi="Times New Roman"/>
          <w:i/>
          <w:sz w:val="28"/>
          <w:szCs w:val="28"/>
        </w:rPr>
        <w:t>2-оксида</w:t>
      </w:r>
    </w:p>
    <w:p w:rsidR="00071810" w:rsidRDefault="00071810" w:rsidP="00071810">
      <w:pPr>
        <w:spacing w:after="0" w:line="240" w:lineRule="auto"/>
        <w:ind w:left="0" w:firstLine="709"/>
        <w:jc w:val="both"/>
        <w:rPr>
          <w:rFonts w:ascii="Times New Roman" w:hAnsi="Times New Roman"/>
          <w:sz w:val="28"/>
          <w:szCs w:val="28"/>
        </w:rPr>
      </w:pPr>
      <w:r w:rsidRPr="007D6961">
        <w:rPr>
          <w:rFonts w:ascii="Times New Roman" w:hAnsi="Times New Roman"/>
          <w:bCs/>
          <w:sz w:val="28"/>
          <w:szCs w:val="28"/>
        </w:rPr>
        <w:t>Ранее не известный 4-метил-2-(2,2,2-трифторэтокси)-1,3,2-диоксафосфоринан-</w:t>
      </w:r>
      <w:r w:rsidRPr="007D6961">
        <w:rPr>
          <w:rFonts w:ascii="Times New Roman" w:hAnsi="Times New Roman"/>
          <w:sz w:val="28"/>
          <w:szCs w:val="28"/>
        </w:rPr>
        <w:t>2-оксид получили с выходом 57% циклизацией 1,3-бутандиола с 2,2,2-трифторэтилдихлорфосфатом в присутствии пиридина</w:t>
      </w:r>
      <w:r>
        <w:rPr>
          <w:rFonts w:ascii="Times New Roman" w:hAnsi="Times New Roman"/>
          <w:sz w:val="28"/>
          <w:szCs w:val="28"/>
        </w:rPr>
        <w:t xml:space="preserve"> (рисунок 1</w:t>
      </w:r>
      <w:r w:rsidR="00E6391A">
        <w:rPr>
          <w:rFonts w:ascii="Times New Roman" w:hAnsi="Times New Roman"/>
          <w:sz w:val="28"/>
          <w:szCs w:val="28"/>
        </w:rPr>
        <w:t>1</w:t>
      </w:r>
      <w:r>
        <w:rPr>
          <w:rFonts w:ascii="Times New Roman" w:hAnsi="Times New Roman"/>
          <w:sz w:val="28"/>
          <w:szCs w:val="28"/>
        </w:rPr>
        <w:t>)</w:t>
      </w:r>
      <w:r w:rsidRPr="007D6961">
        <w:rPr>
          <w:rFonts w:ascii="Times New Roman" w:hAnsi="Times New Roman"/>
          <w:sz w:val="28"/>
          <w:szCs w:val="28"/>
        </w:rPr>
        <w:t>.</w:t>
      </w:r>
    </w:p>
    <w:p w:rsidR="00071810" w:rsidRPr="007D6961" w:rsidRDefault="00071810" w:rsidP="00071810">
      <w:pPr>
        <w:spacing w:after="0" w:line="240" w:lineRule="auto"/>
        <w:ind w:left="0" w:firstLine="709"/>
        <w:jc w:val="both"/>
        <w:rPr>
          <w:rFonts w:ascii="Times New Roman" w:hAnsi="Times New Roman"/>
          <w:sz w:val="28"/>
          <w:szCs w:val="28"/>
        </w:rPr>
      </w:pPr>
    </w:p>
    <w:p w:rsidR="00071810" w:rsidRDefault="009234DF" w:rsidP="00071810">
      <w:pPr>
        <w:spacing w:after="0" w:line="240" w:lineRule="auto"/>
        <w:ind w:left="0" w:firstLine="709"/>
        <w:jc w:val="center"/>
        <w:rPr>
          <w:rFonts w:ascii="Times New Roman" w:hAnsi="Times New Roman"/>
          <w:sz w:val="28"/>
          <w:szCs w:val="28"/>
        </w:rPr>
      </w:pPr>
      <w:r w:rsidRPr="007D6961">
        <w:rPr>
          <w:rFonts w:ascii="Times New Roman" w:hAnsi="Times New Roman"/>
          <w:sz w:val="28"/>
          <w:szCs w:val="28"/>
        </w:rPr>
        <w:object w:dxaOrig="8328" w:dyaOrig="1584">
          <v:shape id="_x0000_i1050" type="#_x0000_t75" style="width:438.75pt;height:84pt" o:ole="">
            <v:imagedata r:id="rId72" o:title=""/>
          </v:shape>
          <o:OLEObject Type="Embed" ProgID="ChemWindow.Document" ShapeID="_x0000_i1050" DrawAspect="Content" ObjectID="_1601534371" r:id="rId73"/>
        </w:object>
      </w:r>
    </w:p>
    <w:p w:rsidR="00071810" w:rsidRPr="007D6961" w:rsidRDefault="00071810" w:rsidP="00071810">
      <w:pPr>
        <w:spacing w:line="240" w:lineRule="auto"/>
        <w:ind w:left="0" w:firstLine="709"/>
        <w:jc w:val="center"/>
        <w:rPr>
          <w:rFonts w:ascii="Times New Roman" w:hAnsi="Times New Roman"/>
          <w:sz w:val="28"/>
          <w:szCs w:val="28"/>
        </w:rPr>
      </w:pPr>
      <w:r>
        <w:rPr>
          <w:rFonts w:ascii="Times New Roman" w:hAnsi="Times New Roman"/>
          <w:sz w:val="28"/>
          <w:szCs w:val="28"/>
        </w:rPr>
        <w:t>Рисунок 1</w:t>
      </w:r>
      <w:r w:rsidR="00E6391A">
        <w:rPr>
          <w:rFonts w:ascii="Times New Roman" w:hAnsi="Times New Roman"/>
          <w:sz w:val="28"/>
          <w:szCs w:val="28"/>
        </w:rPr>
        <w:t>1</w:t>
      </w:r>
      <w:r>
        <w:rPr>
          <w:rFonts w:ascii="Times New Roman" w:hAnsi="Times New Roman"/>
          <w:sz w:val="28"/>
          <w:szCs w:val="28"/>
        </w:rPr>
        <w:t xml:space="preserve"> - Схема реакции </w:t>
      </w:r>
      <w:r w:rsidRPr="007D6961">
        <w:rPr>
          <w:rFonts w:ascii="Times New Roman" w:hAnsi="Times New Roman"/>
          <w:sz w:val="28"/>
          <w:szCs w:val="28"/>
        </w:rPr>
        <w:t>циклизацией 1,3-бутандиола с 2,2,2-трифторэтилдихлорфосфатом в присутствии пиридина</w:t>
      </w:r>
    </w:p>
    <w:p w:rsidR="00071810" w:rsidRDefault="00071810" w:rsidP="00071810">
      <w:pPr>
        <w:spacing w:after="0" w:line="240" w:lineRule="auto"/>
        <w:ind w:left="0" w:firstLine="709"/>
        <w:jc w:val="both"/>
        <w:rPr>
          <w:rFonts w:ascii="Times New Roman" w:hAnsi="Times New Roman"/>
          <w:sz w:val="28"/>
          <w:szCs w:val="28"/>
        </w:rPr>
      </w:pPr>
      <w:r>
        <w:rPr>
          <w:rFonts w:ascii="Times New Roman" w:hAnsi="Times New Roman"/>
          <w:bCs/>
          <w:sz w:val="28"/>
          <w:szCs w:val="28"/>
        </w:rPr>
        <w:t>Исходный 2,2,2-т</w:t>
      </w:r>
      <w:r w:rsidRPr="007D6961">
        <w:rPr>
          <w:rFonts w:ascii="Times New Roman" w:hAnsi="Times New Roman"/>
          <w:bCs/>
          <w:sz w:val="28"/>
          <w:szCs w:val="28"/>
        </w:rPr>
        <w:t>рифторэтилдихлорфосфат</w:t>
      </w:r>
      <w:r w:rsidRPr="007D6961">
        <w:rPr>
          <w:rFonts w:ascii="Times New Roman" w:hAnsi="Times New Roman"/>
          <w:b/>
          <w:bCs/>
          <w:sz w:val="28"/>
          <w:szCs w:val="28"/>
        </w:rPr>
        <w:t xml:space="preserve"> </w:t>
      </w:r>
      <w:r w:rsidRPr="007D6961">
        <w:rPr>
          <w:rFonts w:ascii="Times New Roman" w:hAnsi="Times New Roman"/>
          <w:bCs/>
          <w:sz w:val="28"/>
          <w:szCs w:val="28"/>
        </w:rPr>
        <w:t xml:space="preserve">получен с 58% выходом из </w:t>
      </w:r>
      <w:r w:rsidRPr="007D6961">
        <w:rPr>
          <w:rFonts w:ascii="Times New Roman" w:hAnsi="Times New Roman"/>
          <w:bCs/>
          <w:sz w:val="28"/>
          <w:szCs w:val="28"/>
          <w:lang w:val="en-US"/>
        </w:rPr>
        <w:t>P</w:t>
      </w:r>
      <w:r w:rsidRPr="007D6961">
        <w:rPr>
          <w:rFonts w:ascii="Times New Roman" w:hAnsi="Times New Roman"/>
          <w:bCs/>
          <w:sz w:val="28"/>
          <w:szCs w:val="28"/>
        </w:rPr>
        <w:t>О</w:t>
      </w:r>
      <w:r w:rsidRPr="007D6961">
        <w:rPr>
          <w:rFonts w:ascii="Times New Roman" w:hAnsi="Times New Roman"/>
          <w:bCs/>
          <w:sz w:val="28"/>
          <w:szCs w:val="28"/>
          <w:lang w:val="en-US"/>
        </w:rPr>
        <w:t>Cl</w:t>
      </w:r>
      <w:r w:rsidRPr="007D6961">
        <w:rPr>
          <w:rFonts w:ascii="Times New Roman" w:hAnsi="Times New Roman"/>
          <w:bCs/>
          <w:sz w:val="28"/>
          <w:szCs w:val="28"/>
          <w:vertAlign w:val="subscript"/>
        </w:rPr>
        <w:t>3</w:t>
      </w:r>
      <w:r w:rsidRPr="007D6961">
        <w:rPr>
          <w:rFonts w:ascii="Times New Roman" w:hAnsi="Times New Roman"/>
          <w:bCs/>
          <w:sz w:val="28"/>
          <w:szCs w:val="28"/>
        </w:rPr>
        <w:t xml:space="preserve"> и 2,2,2-трифторэтанола при нагревании </w:t>
      </w:r>
      <w:r w:rsidRPr="007D6961">
        <w:rPr>
          <w:rFonts w:ascii="Times New Roman" w:hAnsi="Times New Roman"/>
          <w:sz w:val="28"/>
          <w:szCs w:val="28"/>
        </w:rPr>
        <w:t>(50-75</w:t>
      </w:r>
      <w:r w:rsidRPr="007D6961">
        <w:rPr>
          <w:rFonts w:ascii="Times New Roman" w:hAnsi="Times New Roman"/>
          <w:sz w:val="28"/>
          <w:szCs w:val="28"/>
          <w:vertAlign w:val="superscript"/>
        </w:rPr>
        <w:t>о</w:t>
      </w:r>
      <w:r w:rsidRPr="007D6961">
        <w:rPr>
          <w:rFonts w:ascii="Times New Roman" w:hAnsi="Times New Roman"/>
          <w:sz w:val="28"/>
          <w:szCs w:val="28"/>
          <w:lang w:val="en-GB"/>
        </w:rPr>
        <w:t>C</w:t>
      </w:r>
      <w:r w:rsidRPr="007D6961">
        <w:rPr>
          <w:rFonts w:ascii="Times New Roman" w:hAnsi="Times New Roman"/>
          <w:sz w:val="28"/>
          <w:szCs w:val="28"/>
        </w:rPr>
        <w:t xml:space="preserve">, 5 ч) в присутствии каталитических количеств </w:t>
      </w:r>
      <w:r w:rsidRPr="007D6961">
        <w:rPr>
          <w:rFonts w:ascii="Times New Roman" w:hAnsi="Times New Roman"/>
          <w:sz w:val="28"/>
          <w:szCs w:val="28"/>
          <w:lang w:val="en-US"/>
        </w:rPr>
        <w:t>LiCl</w:t>
      </w:r>
      <w:r>
        <w:rPr>
          <w:rFonts w:ascii="Times New Roman" w:hAnsi="Times New Roman"/>
          <w:sz w:val="28"/>
          <w:szCs w:val="28"/>
        </w:rPr>
        <w:t xml:space="preserve"> (рисунок 1</w:t>
      </w:r>
      <w:r w:rsidR="00E6391A">
        <w:rPr>
          <w:rFonts w:ascii="Times New Roman" w:hAnsi="Times New Roman"/>
          <w:sz w:val="28"/>
          <w:szCs w:val="28"/>
        </w:rPr>
        <w:t>2</w:t>
      </w:r>
      <w:r>
        <w:rPr>
          <w:rFonts w:ascii="Times New Roman" w:hAnsi="Times New Roman"/>
          <w:sz w:val="28"/>
          <w:szCs w:val="28"/>
        </w:rPr>
        <w:t>)</w:t>
      </w:r>
      <w:r w:rsidRPr="007D6961">
        <w:rPr>
          <w:rFonts w:ascii="Times New Roman" w:hAnsi="Times New Roman"/>
          <w:sz w:val="28"/>
          <w:szCs w:val="28"/>
        </w:rPr>
        <w:t>.</w:t>
      </w:r>
    </w:p>
    <w:p w:rsidR="00071810" w:rsidRDefault="00071810" w:rsidP="00071810">
      <w:pPr>
        <w:spacing w:after="0" w:line="240" w:lineRule="auto"/>
        <w:ind w:left="0" w:firstLine="709"/>
        <w:jc w:val="both"/>
        <w:rPr>
          <w:rFonts w:ascii="Times New Roman" w:hAnsi="Times New Roman"/>
          <w:sz w:val="28"/>
          <w:szCs w:val="28"/>
        </w:rPr>
      </w:pPr>
    </w:p>
    <w:p w:rsidR="00071810" w:rsidRDefault="00745EB2" w:rsidP="00071810">
      <w:pPr>
        <w:spacing w:line="240" w:lineRule="auto"/>
        <w:ind w:left="0" w:firstLine="709"/>
        <w:jc w:val="center"/>
        <w:rPr>
          <w:rFonts w:ascii="Times New Roman" w:hAnsi="Times New Roman"/>
          <w:sz w:val="28"/>
          <w:szCs w:val="28"/>
        </w:rPr>
      </w:pPr>
      <w:r w:rsidRPr="007D6961">
        <w:rPr>
          <w:rFonts w:ascii="Times New Roman" w:hAnsi="Times New Roman"/>
          <w:sz w:val="28"/>
          <w:szCs w:val="28"/>
        </w:rPr>
        <w:object w:dxaOrig="5823" w:dyaOrig="800">
          <v:shape id="_x0000_i1051" type="#_x0000_t75" style="width:339.75pt;height:48pt" o:ole="">
            <v:imagedata r:id="rId74" o:title=""/>
          </v:shape>
          <o:OLEObject Type="Embed" ProgID="ChemDraw.Document.6.0" ShapeID="_x0000_i1051" DrawAspect="Content" ObjectID="_1601534372" r:id="rId75"/>
        </w:object>
      </w:r>
    </w:p>
    <w:p w:rsidR="00EB7586" w:rsidRDefault="00EB7586" w:rsidP="00EB7586">
      <w:pPr>
        <w:spacing w:after="0" w:line="240" w:lineRule="auto"/>
        <w:ind w:left="0" w:firstLine="709"/>
        <w:jc w:val="center"/>
        <w:rPr>
          <w:rFonts w:ascii="Times New Roman" w:hAnsi="Times New Roman"/>
          <w:sz w:val="28"/>
          <w:szCs w:val="28"/>
        </w:rPr>
      </w:pPr>
    </w:p>
    <w:p w:rsidR="00071810" w:rsidRPr="007D6961" w:rsidRDefault="00071810" w:rsidP="00071810">
      <w:pPr>
        <w:spacing w:after="0" w:line="240" w:lineRule="auto"/>
        <w:ind w:left="0" w:firstLine="709"/>
        <w:jc w:val="center"/>
        <w:rPr>
          <w:rFonts w:ascii="Times New Roman" w:hAnsi="Times New Roman"/>
          <w:bCs/>
          <w:sz w:val="28"/>
          <w:szCs w:val="28"/>
        </w:rPr>
      </w:pPr>
      <w:r>
        <w:rPr>
          <w:rFonts w:ascii="Times New Roman" w:hAnsi="Times New Roman"/>
          <w:sz w:val="28"/>
          <w:szCs w:val="28"/>
        </w:rPr>
        <w:t>Рисунок 1</w:t>
      </w:r>
      <w:r w:rsidR="00E6391A">
        <w:rPr>
          <w:rFonts w:ascii="Times New Roman" w:hAnsi="Times New Roman"/>
          <w:sz w:val="28"/>
          <w:szCs w:val="28"/>
        </w:rPr>
        <w:t>2</w:t>
      </w:r>
      <w:r>
        <w:rPr>
          <w:rFonts w:ascii="Times New Roman" w:hAnsi="Times New Roman"/>
          <w:sz w:val="28"/>
          <w:szCs w:val="28"/>
        </w:rPr>
        <w:t xml:space="preserve"> – Схема реакция </w:t>
      </w:r>
      <w:r w:rsidRPr="007D6961">
        <w:rPr>
          <w:rFonts w:ascii="Times New Roman" w:hAnsi="Times New Roman"/>
          <w:bCs/>
          <w:sz w:val="28"/>
          <w:szCs w:val="28"/>
          <w:lang w:val="en-US"/>
        </w:rPr>
        <w:t>P</w:t>
      </w:r>
      <w:r w:rsidRPr="007D6961">
        <w:rPr>
          <w:rFonts w:ascii="Times New Roman" w:hAnsi="Times New Roman"/>
          <w:bCs/>
          <w:sz w:val="28"/>
          <w:szCs w:val="28"/>
        </w:rPr>
        <w:t>О</w:t>
      </w:r>
      <w:r w:rsidRPr="007D6961">
        <w:rPr>
          <w:rFonts w:ascii="Times New Roman" w:hAnsi="Times New Roman"/>
          <w:bCs/>
          <w:sz w:val="28"/>
          <w:szCs w:val="28"/>
          <w:lang w:val="en-US"/>
        </w:rPr>
        <w:t>Cl</w:t>
      </w:r>
      <w:r w:rsidRPr="007D6961">
        <w:rPr>
          <w:rFonts w:ascii="Times New Roman" w:hAnsi="Times New Roman"/>
          <w:bCs/>
          <w:sz w:val="28"/>
          <w:szCs w:val="28"/>
          <w:vertAlign w:val="subscript"/>
        </w:rPr>
        <w:t>3</w:t>
      </w:r>
      <w:r w:rsidRPr="007D6961">
        <w:rPr>
          <w:rFonts w:ascii="Times New Roman" w:hAnsi="Times New Roman"/>
          <w:bCs/>
          <w:sz w:val="28"/>
          <w:szCs w:val="28"/>
        </w:rPr>
        <w:t xml:space="preserve"> и 2,2,2-трифторэтанола </w:t>
      </w:r>
      <w:r w:rsidRPr="007D6961">
        <w:rPr>
          <w:rFonts w:ascii="Times New Roman" w:hAnsi="Times New Roman"/>
          <w:sz w:val="28"/>
          <w:szCs w:val="28"/>
        </w:rPr>
        <w:t xml:space="preserve">в присутствии </w:t>
      </w:r>
      <w:r w:rsidRPr="007D6961">
        <w:rPr>
          <w:rFonts w:ascii="Times New Roman" w:hAnsi="Times New Roman"/>
          <w:sz w:val="28"/>
          <w:szCs w:val="28"/>
          <w:lang w:val="en-US"/>
        </w:rPr>
        <w:t>LiCl</w:t>
      </w:r>
    </w:p>
    <w:p w:rsidR="00071810" w:rsidRDefault="00071810" w:rsidP="003B6D8A">
      <w:pPr>
        <w:spacing w:after="0" w:line="240" w:lineRule="auto"/>
        <w:ind w:left="0" w:firstLine="709"/>
        <w:jc w:val="both"/>
        <w:rPr>
          <w:rFonts w:ascii="Times New Roman" w:hAnsi="Times New Roman"/>
          <w:sz w:val="28"/>
          <w:szCs w:val="28"/>
        </w:rPr>
      </w:pPr>
    </w:p>
    <w:p w:rsidR="00071810" w:rsidRPr="00BB3C4F" w:rsidRDefault="00BB3C4F" w:rsidP="00071810">
      <w:pPr>
        <w:spacing w:after="0" w:line="240" w:lineRule="auto"/>
        <w:ind w:left="0" w:firstLine="709"/>
        <w:jc w:val="both"/>
        <w:rPr>
          <w:rFonts w:ascii="Times New Roman" w:hAnsi="Times New Roman"/>
          <w:i/>
          <w:sz w:val="28"/>
          <w:szCs w:val="28"/>
        </w:rPr>
      </w:pPr>
      <w:r>
        <w:rPr>
          <w:rFonts w:ascii="Times New Roman" w:hAnsi="Times New Roman"/>
          <w:bCs/>
          <w:i/>
          <w:sz w:val="28"/>
          <w:szCs w:val="28"/>
        </w:rPr>
        <w:t>Масштабированный синтез</w:t>
      </w:r>
      <w:r w:rsidRPr="00BB3C4F">
        <w:rPr>
          <w:rFonts w:ascii="Times New Roman" w:hAnsi="Times New Roman"/>
          <w:i/>
          <w:sz w:val="28"/>
          <w:szCs w:val="28"/>
        </w:rPr>
        <w:t xml:space="preserve"> </w:t>
      </w:r>
      <w:r w:rsidR="00071810" w:rsidRPr="00BB3C4F">
        <w:rPr>
          <w:rFonts w:ascii="Times New Roman" w:hAnsi="Times New Roman"/>
          <w:i/>
          <w:sz w:val="28"/>
          <w:szCs w:val="28"/>
        </w:rPr>
        <w:t>4,5-Диметил-2-(2,2,2-трифторэтокси)-</w:t>
      </w:r>
      <w:r w:rsidR="00071810" w:rsidRPr="00BB3C4F">
        <w:rPr>
          <w:rFonts w:ascii="Times New Roman" w:hAnsi="Times New Roman"/>
          <w:bCs/>
          <w:i/>
          <w:sz w:val="28"/>
          <w:szCs w:val="28"/>
        </w:rPr>
        <w:t>1,3,2-диокса</w:t>
      </w:r>
      <w:r w:rsidR="00071810" w:rsidRPr="00BB3C4F">
        <w:rPr>
          <w:rFonts w:ascii="Times New Roman" w:hAnsi="Times New Roman"/>
          <w:i/>
          <w:sz w:val="28"/>
          <w:szCs w:val="28"/>
        </w:rPr>
        <w:t>фосфолан</w:t>
      </w:r>
      <w:r>
        <w:rPr>
          <w:rFonts w:ascii="Times New Roman" w:hAnsi="Times New Roman"/>
          <w:i/>
          <w:sz w:val="28"/>
          <w:szCs w:val="28"/>
        </w:rPr>
        <w:t>а</w:t>
      </w:r>
    </w:p>
    <w:p w:rsidR="00071810" w:rsidRDefault="00071810" w:rsidP="00071810">
      <w:pPr>
        <w:spacing w:after="0" w:line="240" w:lineRule="auto"/>
        <w:ind w:left="0" w:firstLine="709"/>
        <w:jc w:val="both"/>
        <w:rPr>
          <w:rFonts w:ascii="Times New Roman" w:hAnsi="Times New Roman"/>
          <w:sz w:val="28"/>
          <w:szCs w:val="28"/>
        </w:rPr>
      </w:pPr>
      <w:r w:rsidRPr="00922A2C">
        <w:rPr>
          <w:rFonts w:ascii="Times New Roman" w:hAnsi="Times New Roman"/>
          <w:bCs/>
          <w:sz w:val="28"/>
          <w:szCs w:val="28"/>
        </w:rPr>
        <w:t>Ранее не известный</w:t>
      </w:r>
      <w:r w:rsidRPr="00922A2C">
        <w:rPr>
          <w:rFonts w:ascii="Times New Roman" w:hAnsi="Times New Roman"/>
          <w:b/>
          <w:bCs/>
          <w:sz w:val="28"/>
          <w:szCs w:val="28"/>
        </w:rPr>
        <w:t xml:space="preserve"> </w:t>
      </w:r>
      <w:r w:rsidRPr="00922A2C">
        <w:rPr>
          <w:rFonts w:ascii="Times New Roman" w:hAnsi="Times New Roman"/>
          <w:sz w:val="28"/>
          <w:szCs w:val="28"/>
        </w:rPr>
        <w:t>4,5-диметил-2-(2,2,2-трифторэтокси)-</w:t>
      </w:r>
      <w:r w:rsidRPr="00922A2C">
        <w:rPr>
          <w:rFonts w:ascii="Times New Roman" w:hAnsi="Times New Roman"/>
          <w:bCs/>
          <w:sz w:val="28"/>
          <w:szCs w:val="28"/>
        </w:rPr>
        <w:t>1,3,2-диокса</w:t>
      </w:r>
      <w:r>
        <w:rPr>
          <w:rFonts w:ascii="Times New Roman" w:hAnsi="Times New Roman"/>
          <w:sz w:val="28"/>
          <w:szCs w:val="28"/>
        </w:rPr>
        <w:t xml:space="preserve">фосфолан </w:t>
      </w:r>
      <w:r w:rsidRPr="00922A2C">
        <w:rPr>
          <w:rFonts w:ascii="Times New Roman" w:hAnsi="Times New Roman"/>
          <w:sz w:val="28"/>
          <w:szCs w:val="28"/>
        </w:rPr>
        <w:t xml:space="preserve">получили </w:t>
      </w:r>
      <w:r>
        <w:rPr>
          <w:rFonts w:ascii="Times New Roman" w:hAnsi="Times New Roman"/>
          <w:sz w:val="28"/>
          <w:szCs w:val="28"/>
        </w:rPr>
        <w:t xml:space="preserve">с выходом 57% </w:t>
      </w:r>
      <w:r w:rsidRPr="00922A2C">
        <w:rPr>
          <w:rFonts w:ascii="Times New Roman" w:hAnsi="Times New Roman"/>
          <w:sz w:val="28"/>
          <w:szCs w:val="28"/>
        </w:rPr>
        <w:t>реакцией 4,5-диметил-2-хлор-</w:t>
      </w:r>
      <w:r w:rsidRPr="00922A2C">
        <w:rPr>
          <w:rFonts w:ascii="Times New Roman" w:hAnsi="Times New Roman"/>
          <w:bCs/>
          <w:sz w:val="28"/>
          <w:szCs w:val="28"/>
        </w:rPr>
        <w:t>1,3,2-диокса</w:t>
      </w:r>
      <w:r w:rsidRPr="00922A2C">
        <w:rPr>
          <w:rFonts w:ascii="Times New Roman" w:hAnsi="Times New Roman"/>
          <w:sz w:val="28"/>
          <w:szCs w:val="28"/>
        </w:rPr>
        <w:t xml:space="preserve">фосфолана с 2,2,2-трифторэтанолом в </w:t>
      </w:r>
      <w:r>
        <w:rPr>
          <w:rFonts w:ascii="Times New Roman" w:hAnsi="Times New Roman"/>
          <w:sz w:val="28"/>
          <w:szCs w:val="28"/>
        </w:rPr>
        <w:t>системе триэтиламин/гексан (рисунок 1</w:t>
      </w:r>
      <w:r w:rsidR="00E6391A">
        <w:rPr>
          <w:rFonts w:ascii="Times New Roman" w:hAnsi="Times New Roman"/>
          <w:sz w:val="28"/>
          <w:szCs w:val="28"/>
        </w:rPr>
        <w:t>3</w:t>
      </w:r>
      <w:r>
        <w:rPr>
          <w:rFonts w:ascii="Times New Roman" w:hAnsi="Times New Roman"/>
          <w:sz w:val="28"/>
          <w:szCs w:val="28"/>
        </w:rPr>
        <w:t>)</w:t>
      </w:r>
      <w:r w:rsidRPr="00922A2C">
        <w:rPr>
          <w:rFonts w:ascii="Times New Roman" w:hAnsi="Times New Roman"/>
          <w:sz w:val="28"/>
          <w:szCs w:val="28"/>
        </w:rPr>
        <w:t>.</w:t>
      </w:r>
    </w:p>
    <w:p w:rsidR="00071810" w:rsidRPr="00922A2C" w:rsidRDefault="00071810" w:rsidP="00071810">
      <w:pPr>
        <w:spacing w:after="0" w:line="240" w:lineRule="auto"/>
        <w:ind w:left="0" w:firstLine="709"/>
        <w:jc w:val="both"/>
        <w:rPr>
          <w:rFonts w:ascii="Times New Roman" w:hAnsi="Times New Roman"/>
          <w:sz w:val="28"/>
          <w:szCs w:val="28"/>
        </w:rPr>
      </w:pPr>
    </w:p>
    <w:p w:rsidR="00071810" w:rsidRDefault="00071810" w:rsidP="00071810">
      <w:pPr>
        <w:spacing w:after="0" w:line="240" w:lineRule="auto"/>
        <w:ind w:left="0" w:firstLine="709"/>
        <w:jc w:val="both"/>
        <w:rPr>
          <w:rFonts w:ascii="Times New Roman" w:hAnsi="Times New Roman"/>
          <w:sz w:val="28"/>
          <w:szCs w:val="28"/>
          <w:lang w:val="en-US"/>
        </w:rPr>
      </w:pPr>
      <w:r w:rsidRPr="00922A2C">
        <w:rPr>
          <w:rFonts w:ascii="Times New Roman" w:hAnsi="Times New Roman"/>
          <w:sz w:val="28"/>
          <w:szCs w:val="28"/>
        </w:rPr>
        <w:object w:dxaOrig="7944" w:dyaOrig="1872">
          <v:shape id="_x0000_i1052" type="#_x0000_t75" style="width:397.5pt;height:93.75pt" o:ole="">
            <v:imagedata r:id="rId76" o:title=""/>
          </v:shape>
          <o:OLEObject Type="Embed" ProgID="ChemWindow.Document" ShapeID="_x0000_i1052" DrawAspect="Content" ObjectID="_1601534373" r:id="rId77"/>
        </w:object>
      </w:r>
    </w:p>
    <w:p w:rsidR="00071810" w:rsidRDefault="00071810" w:rsidP="00071810">
      <w:pPr>
        <w:spacing w:after="0" w:line="240" w:lineRule="auto"/>
        <w:ind w:left="0" w:firstLine="709"/>
        <w:jc w:val="both"/>
        <w:rPr>
          <w:rFonts w:ascii="Times New Roman" w:hAnsi="Times New Roman"/>
          <w:sz w:val="28"/>
          <w:szCs w:val="28"/>
        </w:rPr>
      </w:pPr>
    </w:p>
    <w:p w:rsidR="00071810" w:rsidRDefault="00071810" w:rsidP="00071810">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1</w:t>
      </w:r>
      <w:r w:rsidR="00E6391A">
        <w:rPr>
          <w:rFonts w:ascii="Times New Roman" w:hAnsi="Times New Roman"/>
          <w:sz w:val="28"/>
          <w:szCs w:val="28"/>
        </w:rPr>
        <w:t>3</w:t>
      </w:r>
      <w:r>
        <w:rPr>
          <w:rFonts w:ascii="Times New Roman" w:hAnsi="Times New Roman"/>
          <w:sz w:val="28"/>
          <w:szCs w:val="28"/>
        </w:rPr>
        <w:t xml:space="preserve"> - Схема реакции</w:t>
      </w:r>
      <w:r w:rsidRPr="00922A2C">
        <w:rPr>
          <w:rFonts w:ascii="Times New Roman" w:hAnsi="Times New Roman"/>
          <w:sz w:val="28"/>
          <w:szCs w:val="28"/>
        </w:rPr>
        <w:t xml:space="preserve"> 4,5-диметил-2-хлор-</w:t>
      </w:r>
      <w:r w:rsidRPr="00922A2C">
        <w:rPr>
          <w:rFonts w:ascii="Times New Roman" w:hAnsi="Times New Roman"/>
          <w:bCs/>
          <w:sz w:val="28"/>
          <w:szCs w:val="28"/>
        </w:rPr>
        <w:t>1,3,2-диокса</w:t>
      </w:r>
      <w:r w:rsidRPr="00922A2C">
        <w:rPr>
          <w:rFonts w:ascii="Times New Roman" w:hAnsi="Times New Roman"/>
          <w:sz w:val="28"/>
          <w:szCs w:val="28"/>
        </w:rPr>
        <w:t xml:space="preserve">фосфолана с 2,2,2-трифторэтанолом в </w:t>
      </w:r>
      <w:r>
        <w:rPr>
          <w:rFonts w:ascii="Times New Roman" w:hAnsi="Times New Roman"/>
          <w:sz w:val="28"/>
          <w:szCs w:val="28"/>
        </w:rPr>
        <w:t xml:space="preserve">системе </w:t>
      </w:r>
      <w:r>
        <w:rPr>
          <w:rFonts w:ascii="Times New Roman" w:hAnsi="Times New Roman"/>
          <w:sz w:val="28"/>
          <w:szCs w:val="28"/>
          <w:lang w:val="en-US"/>
        </w:rPr>
        <w:t>Et</w:t>
      </w:r>
      <w:r w:rsidRPr="00F36EFE">
        <w:rPr>
          <w:rFonts w:ascii="Times New Roman" w:hAnsi="Times New Roman"/>
          <w:sz w:val="28"/>
          <w:szCs w:val="28"/>
          <w:vertAlign w:val="subscript"/>
        </w:rPr>
        <w:t>3</w:t>
      </w:r>
      <w:r>
        <w:rPr>
          <w:rFonts w:ascii="Times New Roman" w:hAnsi="Times New Roman"/>
          <w:sz w:val="28"/>
          <w:szCs w:val="28"/>
          <w:lang w:val="en-US"/>
        </w:rPr>
        <w:t>N</w:t>
      </w:r>
      <w:r w:rsidRPr="00F36EFE">
        <w:rPr>
          <w:rFonts w:ascii="Times New Roman" w:hAnsi="Times New Roman"/>
          <w:sz w:val="28"/>
          <w:szCs w:val="28"/>
        </w:rPr>
        <w:t>/</w:t>
      </w:r>
      <w:r>
        <w:rPr>
          <w:rFonts w:ascii="Times New Roman" w:hAnsi="Times New Roman"/>
          <w:sz w:val="28"/>
          <w:szCs w:val="28"/>
          <w:lang w:val="en-US"/>
        </w:rPr>
        <w:t>hexane</w:t>
      </w:r>
    </w:p>
    <w:p w:rsidR="00071810" w:rsidRPr="000B3F72" w:rsidRDefault="00071810" w:rsidP="00071810">
      <w:pPr>
        <w:spacing w:after="0" w:line="240" w:lineRule="auto"/>
        <w:ind w:left="0" w:firstLine="709"/>
        <w:jc w:val="center"/>
        <w:rPr>
          <w:rFonts w:ascii="Times New Roman" w:hAnsi="Times New Roman"/>
          <w:sz w:val="28"/>
          <w:szCs w:val="28"/>
        </w:rPr>
      </w:pPr>
    </w:p>
    <w:p w:rsidR="00071810" w:rsidRDefault="00071810" w:rsidP="00071810">
      <w:pPr>
        <w:spacing w:after="0" w:line="240" w:lineRule="auto"/>
        <w:ind w:left="0" w:firstLine="709"/>
        <w:jc w:val="both"/>
        <w:rPr>
          <w:rFonts w:ascii="Times New Roman" w:hAnsi="Times New Roman"/>
          <w:sz w:val="28"/>
          <w:szCs w:val="28"/>
        </w:rPr>
      </w:pPr>
      <w:r>
        <w:rPr>
          <w:rFonts w:ascii="Times New Roman" w:hAnsi="Times New Roman"/>
          <w:sz w:val="28"/>
          <w:szCs w:val="28"/>
        </w:rPr>
        <w:t>Исходный 2-х</w:t>
      </w:r>
      <w:r w:rsidRPr="00E81AC3">
        <w:rPr>
          <w:rFonts w:ascii="Times New Roman" w:hAnsi="Times New Roman"/>
          <w:sz w:val="28"/>
          <w:szCs w:val="28"/>
        </w:rPr>
        <w:t>лор-4,5-диметил-1,3,2-диоксафосфолан получали с 30% выходом в результате реакции 2,3-бутандиола с трихлоридом фосфора в присутствии N, N-диметиланилина</w:t>
      </w:r>
      <w:r w:rsidRPr="00F36EFE">
        <w:rPr>
          <w:rFonts w:ascii="Times New Roman" w:hAnsi="Times New Roman"/>
          <w:sz w:val="28"/>
          <w:szCs w:val="28"/>
        </w:rPr>
        <w:t xml:space="preserve"> (</w:t>
      </w:r>
      <w:r>
        <w:rPr>
          <w:rFonts w:ascii="Times New Roman" w:hAnsi="Times New Roman"/>
          <w:sz w:val="28"/>
          <w:szCs w:val="28"/>
        </w:rPr>
        <w:t>рисунок 1</w:t>
      </w:r>
      <w:r w:rsidR="00E6391A">
        <w:rPr>
          <w:rFonts w:ascii="Times New Roman" w:hAnsi="Times New Roman"/>
          <w:sz w:val="28"/>
          <w:szCs w:val="28"/>
        </w:rPr>
        <w:t>4</w:t>
      </w:r>
      <w:r w:rsidRPr="00F36EFE">
        <w:rPr>
          <w:rFonts w:ascii="Times New Roman" w:hAnsi="Times New Roman"/>
          <w:sz w:val="28"/>
          <w:szCs w:val="28"/>
        </w:rPr>
        <w:t>)</w:t>
      </w:r>
      <w:r w:rsidRPr="00E81AC3">
        <w:rPr>
          <w:rFonts w:ascii="Times New Roman" w:hAnsi="Times New Roman"/>
          <w:sz w:val="28"/>
          <w:szCs w:val="28"/>
        </w:rPr>
        <w:t>.</w:t>
      </w:r>
    </w:p>
    <w:p w:rsidR="00071810" w:rsidRDefault="00071810" w:rsidP="00071810">
      <w:pPr>
        <w:spacing w:after="0" w:line="240" w:lineRule="auto"/>
        <w:ind w:left="0" w:firstLine="709"/>
        <w:jc w:val="both"/>
        <w:rPr>
          <w:rFonts w:ascii="Times New Roman" w:hAnsi="Times New Roman"/>
          <w:sz w:val="28"/>
          <w:szCs w:val="28"/>
        </w:rPr>
      </w:pPr>
    </w:p>
    <w:p w:rsidR="00071810" w:rsidRDefault="00071810" w:rsidP="00071810">
      <w:pPr>
        <w:pStyle w:val="Moltech-Text"/>
        <w:ind w:firstLine="709"/>
        <w:jc w:val="center"/>
        <w:rPr>
          <w:szCs w:val="28"/>
          <w:lang w:val="ru-RU"/>
        </w:rPr>
      </w:pPr>
      <w:r w:rsidRPr="00311410">
        <w:rPr>
          <w:szCs w:val="28"/>
        </w:rPr>
        <w:object w:dxaOrig="7530" w:dyaOrig="1800">
          <v:shape id="_x0000_i1053" type="#_x0000_t75" style="width:377.25pt;height:90.75pt" o:ole="">
            <v:imagedata r:id="rId78" o:title=""/>
          </v:shape>
          <o:OLEObject Type="Embed" ProgID="ChemWindow.Document" ShapeID="_x0000_i1053" DrawAspect="Content" ObjectID="_1601534374" r:id="rId79"/>
        </w:object>
      </w:r>
    </w:p>
    <w:p w:rsidR="00A93A5D" w:rsidRPr="00A93A5D" w:rsidRDefault="00A93A5D" w:rsidP="00071810">
      <w:pPr>
        <w:pStyle w:val="Moltech-Text"/>
        <w:ind w:firstLine="709"/>
        <w:jc w:val="center"/>
        <w:rPr>
          <w:szCs w:val="28"/>
          <w:lang w:val="ru-RU"/>
        </w:rPr>
      </w:pPr>
    </w:p>
    <w:p w:rsidR="00071810" w:rsidRDefault="00071810" w:rsidP="00071810">
      <w:pPr>
        <w:spacing w:after="0" w:line="240" w:lineRule="auto"/>
        <w:ind w:left="0" w:firstLine="709"/>
        <w:jc w:val="both"/>
        <w:rPr>
          <w:rFonts w:ascii="Times New Roman" w:hAnsi="Times New Roman"/>
          <w:sz w:val="28"/>
          <w:szCs w:val="28"/>
        </w:rPr>
      </w:pPr>
      <w:r>
        <w:rPr>
          <w:rFonts w:ascii="Times New Roman" w:hAnsi="Times New Roman"/>
          <w:sz w:val="28"/>
          <w:szCs w:val="28"/>
        </w:rPr>
        <w:t>Рисунок 1</w:t>
      </w:r>
      <w:r w:rsidR="00E6391A">
        <w:rPr>
          <w:rFonts w:ascii="Times New Roman" w:hAnsi="Times New Roman"/>
          <w:sz w:val="28"/>
          <w:szCs w:val="28"/>
        </w:rPr>
        <w:t>4</w:t>
      </w:r>
      <w:r>
        <w:rPr>
          <w:rFonts w:ascii="Times New Roman" w:hAnsi="Times New Roman"/>
          <w:sz w:val="28"/>
          <w:szCs w:val="28"/>
        </w:rPr>
        <w:t xml:space="preserve"> - Схема реакции</w:t>
      </w:r>
      <w:r w:rsidRPr="00E81AC3">
        <w:rPr>
          <w:rFonts w:ascii="Times New Roman" w:hAnsi="Times New Roman"/>
          <w:sz w:val="28"/>
          <w:szCs w:val="28"/>
        </w:rPr>
        <w:t xml:space="preserve"> 2,3-бутандиола с </w:t>
      </w:r>
      <w:r>
        <w:rPr>
          <w:rFonts w:ascii="Times New Roman" w:hAnsi="Times New Roman"/>
          <w:sz w:val="28"/>
          <w:szCs w:val="28"/>
          <w:lang w:val="en-US"/>
        </w:rPr>
        <w:t>PCl</w:t>
      </w:r>
      <w:r w:rsidRPr="00F36EFE">
        <w:rPr>
          <w:rFonts w:ascii="Times New Roman" w:hAnsi="Times New Roman"/>
          <w:sz w:val="28"/>
          <w:szCs w:val="28"/>
          <w:vertAlign w:val="subscript"/>
        </w:rPr>
        <w:t>3</w:t>
      </w:r>
      <w:r w:rsidRPr="00E81AC3">
        <w:rPr>
          <w:rFonts w:ascii="Times New Roman" w:hAnsi="Times New Roman"/>
          <w:sz w:val="28"/>
          <w:szCs w:val="28"/>
        </w:rPr>
        <w:t xml:space="preserve"> в присутствии N, N-диметиланилина</w:t>
      </w:r>
    </w:p>
    <w:p w:rsidR="00071810" w:rsidRDefault="00071810" w:rsidP="00071810">
      <w:pPr>
        <w:spacing w:after="0" w:line="240" w:lineRule="auto"/>
        <w:ind w:left="0" w:firstLine="709"/>
        <w:jc w:val="both"/>
        <w:rPr>
          <w:rFonts w:ascii="Times New Roman" w:hAnsi="Times New Roman"/>
          <w:sz w:val="28"/>
          <w:szCs w:val="28"/>
        </w:rPr>
      </w:pPr>
    </w:p>
    <w:p w:rsidR="00071810" w:rsidRDefault="00BB3C4F" w:rsidP="00071810">
      <w:pPr>
        <w:spacing w:after="0" w:line="240" w:lineRule="auto"/>
        <w:ind w:left="0" w:firstLine="709"/>
        <w:jc w:val="both"/>
        <w:rPr>
          <w:rFonts w:ascii="Times New Roman" w:hAnsi="Times New Roman"/>
          <w:sz w:val="28"/>
          <w:szCs w:val="28"/>
        </w:rPr>
      </w:pPr>
      <w:r>
        <w:rPr>
          <w:rFonts w:ascii="Times New Roman" w:hAnsi="Times New Roman"/>
          <w:bCs/>
          <w:i/>
          <w:sz w:val="28"/>
          <w:szCs w:val="28"/>
        </w:rPr>
        <w:t>Масштабированный синтез</w:t>
      </w:r>
      <w:r w:rsidRPr="00BB3C4F">
        <w:rPr>
          <w:rFonts w:ascii="Times New Roman" w:hAnsi="Times New Roman"/>
          <w:i/>
          <w:sz w:val="28"/>
          <w:szCs w:val="28"/>
        </w:rPr>
        <w:t xml:space="preserve"> </w:t>
      </w:r>
      <w:r w:rsidR="00071810" w:rsidRPr="00BB3C4F">
        <w:rPr>
          <w:rFonts w:ascii="Times New Roman" w:hAnsi="Times New Roman"/>
          <w:i/>
          <w:sz w:val="28"/>
          <w:szCs w:val="28"/>
        </w:rPr>
        <w:t>4,5-Диметил-2-(2,2,2-трифторэтокси)-</w:t>
      </w:r>
      <w:r w:rsidR="00071810" w:rsidRPr="00BB3C4F">
        <w:rPr>
          <w:rFonts w:ascii="Times New Roman" w:hAnsi="Times New Roman"/>
          <w:bCs/>
          <w:i/>
          <w:sz w:val="28"/>
          <w:szCs w:val="28"/>
        </w:rPr>
        <w:t>1,3,2-диокса</w:t>
      </w:r>
      <w:r w:rsidR="00071810" w:rsidRPr="00BB3C4F">
        <w:rPr>
          <w:rFonts w:ascii="Times New Roman" w:hAnsi="Times New Roman"/>
          <w:i/>
          <w:sz w:val="28"/>
          <w:szCs w:val="28"/>
        </w:rPr>
        <w:t>фосфолан</w:t>
      </w:r>
    </w:p>
    <w:p w:rsidR="00071810" w:rsidRDefault="00071810" w:rsidP="00071810">
      <w:pPr>
        <w:spacing w:after="0" w:line="240" w:lineRule="auto"/>
        <w:ind w:left="0" w:firstLine="709"/>
        <w:jc w:val="both"/>
        <w:rPr>
          <w:rFonts w:ascii="Times New Roman" w:hAnsi="Times New Roman"/>
          <w:sz w:val="28"/>
          <w:szCs w:val="28"/>
        </w:rPr>
      </w:pPr>
      <w:r w:rsidRPr="00922A2C">
        <w:rPr>
          <w:rFonts w:ascii="Times New Roman" w:hAnsi="Times New Roman"/>
          <w:bCs/>
          <w:sz w:val="28"/>
          <w:szCs w:val="28"/>
        </w:rPr>
        <w:t>Ранее не известный</w:t>
      </w:r>
      <w:r w:rsidRPr="00922A2C">
        <w:rPr>
          <w:rFonts w:ascii="Times New Roman" w:hAnsi="Times New Roman"/>
          <w:b/>
          <w:bCs/>
          <w:sz w:val="28"/>
          <w:szCs w:val="28"/>
        </w:rPr>
        <w:t xml:space="preserve"> </w:t>
      </w:r>
      <w:r w:rsidRPr="00922A2C">
        <w:rPr>
          <w:rFonts w:ascii="Times New Roman" w:hAnsi="Times New Roman"/>
          <w:sz w:val="28"/>
          <w:szCs w:val="28"/>
        </w:rPr>
        <w:t>4,5-диметил-2-(2,2,2-трифторэтокси)-</w:t>
      </w:r>
      <w:r w:rsidRPr="00922A2C">
        <w:rPr>
          <w:rFonts w:ascii="Times New Roman" w:hAnsi="Times New Roman"/>
          <w:bCs/>
          <w:sz w:val="28"/>
          <w:szCs w:val="28"/>
        </w:rPr>
        <w:t>1,3,2-диокса</w:t>
      </w:r>
      <w:r>
        <w:rPr>
          <w:rFonts w:ascii="Times New Roman" w:hAnsi="Times New Roman"/>
          <w:sz w:val="28"/>
          <w:szCs w:val="28"/>
        </w:rPr>
        <w:t xml:space="preserve">фосфолан </w:t>
      </w:r>
      <w:r w:rsidRPr="00922A2C">
        <w:rPr>
          <w:rFonts w:ascii="Times New Roman" w:hAnsi="Times New Roman"/>
          <w:sz w:val="28"/>
          <w:szCs w:val="28"/>
        </w:rPr>
        <w:t xml:space="preserve">получили </w:t>
      </w:r>
      <w:r>
        <w:rPr>
          <w:rFonts w:ascii="Times New Roman" w:hAnsi="Times New Roman"/>
          <w:sz w:val="28"/>
          <w:szCs w:val="28"/>
        </w:rPr>
        <w:t xml:space="preserve">с выходом 57% </w:t>
      </w:r>
      <w:r w:rsidRPr="00922A2C">
        <w:rPr>
          <w:rFonts w:ascii="Times New Roman" w:hAnsi="Times New Roman"/>
          <w:sz w:val="28"/>
          <w:szCs w:val="28"/>
        </w:rPr>
        <w:t>реакцией 4,5-диметил-2-хлор-</w:t>
      </w:r>
      <w:r w:rsidRPr="00922A2C">
        <w:rPr>
          <w:rFonts w:ascii="Times New Roman" w:hAnsi="Times New Roman"/>
          <w:bCs/>
          <w:sz w:val="28"/>
          <w:szCs w:val="28"/>
        </w:rPr>
        <w:t>1,3,2-диокса</w:t>
      </w:r>
      <w:r w:rsidRPr="00922A2C">
        <w:rPr>
          <w:rFonts w:ascii="Times New Roman" w:hAnsi="Times New Roman"/>
          <w:sz w:val="28"/>
          <w:szCs w:val="28"/>
        </w:rPr>
        <w:t xml:space="preserve">фосфолана с 2,2,2-трифторэтанолом в </w:t>
      </w:r>
      <w:r>
        <w:rPr>
          <w:rFonts w:ascii="Times New Roman" w:hAnsi="Times New Roman"/>
          <w:sz w:val="28"/>
          <w:szCs w:val="28"/>
        </w:rPr>
        <w:t>системе триэтиламин/гексан (рисунок 15)</w:t>
      </w:r>
      <w:r w:rsidRPr="00922A2C">
        <w:rPr>
          <w:rFonts w:ascii="Times New Roman" w:hAnsi="Times New Roman"/>
          <w:sz w:val="28"/>
          <w:szCs w:val="28"/>
        </w:rPr>
        <w:t>.</w:t>
      </w:r>
    </w:p>
    <w:p w:rsidR="00071810" w:rsidRPr="00922A2C" w:rsidRDefault="00071810" w:rsidP="00071810">
      <w:pPr>
        <w:spacing w:after="0" w:line="240" w:lineRule="auto"/>
        <w:ind w:left="0" w:firstLine="709"/>
        <w:jc w:val="both"/>
        <w:rPr>
          <w:rFonts w:ascii="Times New Roman" w:hAnsi="Times New Roman"/>
          <w:sz w:val="28"/>
          <w:szCs w:val="28"/>
        </w:rPr>
      </w:pPr>
    </w:p>
    <w:p w:rsidR="00071810" w:rsidRDefault="00071810" w:rsidP="00071810">
      <w:pPr>
        <w:spacing w:after="0" w:line="240" w:lineRule="auto"/>
        <w:ind w:left="0" w:firstLine="709"/>
        <w:jc w:val="both"/>
        <w:rPr>
          <w:rFonts w:ascii="Times New Roman" w:hAnsi="Times New Roman"/>
          <w:sz w:val="28"/>
          <w:szCs w:val="28"/>
          <w:lang w:val="en-US"/>
        </w:rPr>
      </w:pPr>
      <w:r w:rsidRPr="00922A2C">
        <w:rPr>
          <w:rFonts w:ascii="Times New Roman" w:hAnsi="Times New Roman"/>
          <w:sz w:val="28"/>
          <w:szCs w:val="28"/>
        </w:rPr>
        <w:object w:dxaOrig="7944" w:dyaOrig="1872">
          <v:shape id="_x0000_i1054" type="#_x0000_t75" style="width:397.5pt;height:93.75pt" o:ole="">
            <v:imagedata r:id="rId76" o:title=""/>
          </v:shape>
          <o:OLEObject Type="Embed" ProgID="ChemWindow.Document" ShapeID="_x0000_i1054" DrawAspect="Content" ObjectID="_1601534375" r:id="rId80"/>
        </w:object>
      </w:r>
    </w:p>
    <w:p w:rsidR="00071810" w:rsidRDefault="00071810" w:rsidP="00071810">
      <w:pPr>
        <w:spacing w:after="0" w:line="240" w:lineRule="auto"/>
        <w:ind w:left="0" w:firstLine="709"/>
        <w:jc w:val="both"/>
        <w:rPr>
          <w:rFonts w:ascii="Times New Roman" w:hAnsi="Times New Roman"/>
          <w:sz w:val="28"/>
          <w:szCs w:val="28"/>
        </w:rPr>
      </w:pPr>
    </w:p>
    <w:p w:rsidR="00071810" w:rsidRDefault="00071810" w:rsidP="00071810">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15 - Схема реакции</w:t>
      </w:r>
      <w:r w:rsidRPr="00922A2C">
        <w:rPr>
          <w:rFonts w:ascii="Times New Roman" w:hAnsi="Times New Roman"/>
          <w:sz w:val="28"/>
          <w:szCs w:val="28"/>
        </w:rPr>
        <w:t xml:space="preserve"> 4,5-диметил-2-хлор-</w:t>
      </w:r>
      <w:r w:rsidRPr="00922A2C">
        <w:rPr>
          <w:rFonts w:ascii="Times New Roman" w:hAnsi="Times New Roman"/>
          <w:bCs/>
          <w:sz w:val="28"/>
          <w:szCs w:val="28"/>
        </w:rPr>
        <w:t>1,3,2-диокса</w:t>
      </w:r>
      <w:r w:rsidRPr="00922A2C">
        <w:rPr>
          <w:rFonts w:ascii="Times New Roman" w:hAnsi="Times New Roman"/>
          <w:sz w:val="28"/>
          <w:szCs w:val="28"/>
        </w:rPr>
        <w:t xml:space="preserve">фосфолана с 2,2,2-трифторэтанолом в </w:t>
      </w:r>
      <w:r>
        <w:rPr>
          <w:rFonts w:ascii="Times New Roman" w:hAnsi="Times New Roman"/>
          <w:sz w:val="28"/>
          <w:szCs w:val="28"/>
        </w:rPr>
        <w:t xml:space="preserve">системе </w:t>
      </w:r>
      <w:r>
        <w:rPr>
          <w:rFonts w:ascii="Times New Roman" w:hAnsi="Times New Roman"/>
          <w:sz w:val="28"/>
          <w:szCs w:val="28"/>
          <w:lang w:val="en-US"/>
        </w:rPr>
        <w:t>Et</w:t>
      </w:r>
      <w:r w:rsidRPr="00F36EFE">
        <w:rPr>
          <w:rFonts w:ascii="Times New Roman" w:hAnsi="Times New Roman"/>
          <w:sz w:val="28"/>
          <w:szCs w:val="28"/>
          <w:vertAlign w:val="subscript"/>
        </w:rPr>
        <w:t>3</w:t>
      </w:r>
      <w:r>
        <w:rPr>
          <w:rFonts w:ascii="Times New Roman" w:hAnsi="Times New Roman"/>
          <w:sz w:val="28"/>
          <w:szCs w:val="28"/>
          <w:lang w:val="en-US"/>
        </w:rPr>
        <w:t>N</w:t>
      </w:r>
      <w:r w:rsidRPr="00F36EFE">
        <w:rPr>
          <w:rFonts w:ascii="Times New Roman" w:hAnsi="Times New Roman"/>
          <w:sz w:val="28"/>
          <w:szCs w:val="28"/>
        </w:rPr>
        <w:t>/</w:t>
      </w:r>
      <w:r>
        <w:rPr>
          <w:rFonts w:ascii="Times New Roman" w:hAnsi="Times New Roman"/>
          <w:sz w:val="28"/>
          <w:szCs w:val="28"/>
          <w:lang w:val="en-US"/>
        </w:rPr>
        <w:t>hexane</w:t>
      </w:r>
    </w:p>
    <w:p w:rsidR="00071810" w:rsidRPr="000B3F72" w:rsidRDefault="00071810" w:rsidP="00071810">
      <w:pPr>
        <w:spacing w:after="0" w:line="240" w:lineRule="auto"/>
        <w:ind w:left="0" w:firstLine="709"/>
        <w:jc w:val="center"/>
        <w:rPr>
          <w:rFonts w:ascii="Times New Roman" w:hAnsi="Times New Roman"/>
          <w:sz w:val="28"/>
          <w:szCs w:val="28"/>
        </w:rPr>
      </w:pPr>
    </w:p>
    <w:p w:rsidR="00071810" w:rsidRDefault="00071810" w:rsidP="00071810">
      <w:pPr>
        <w:spacing w:after="0" w:line="240" w:lineRule="auto"/>
        <w:ind w:left="0" w:firstLine="709"/>
        <w:jc w:val="both"/>
        <w:rPr>
          <w:rFonts w:ascii="Times New Roman" w:hAnsi="Times New Roman"/>
          <w:sz w:val="28"/>
          <w:szCs w:val="28"/>
        </w:rPr>
      </w:pPr>
      <w:r>
        <w:rPr>
          <w:rFonts w:ascii="Times New Roman" w:hAnsi="Times New Roman"/>
          <w:sz w:val="28"/>
          <w:szCs w:val="28"/>
        </w:rPr>
        <w:t>Исходный 2-х</w:t>
      </w:r>
      <w:r w:rsidRPr="00E81AC3">
        <w:rPr>
          <w:rFonts w:ascii="Times New Roman" w:hAnsi="Times New Roman"/>
          <w:sz w:val="28"/>
          <w:szCs w:val="28"/>
        </w:rPr>
        <w:t>лор-4,5-диметил-1,3,2-диоксафосфолан получали с 30% выходом в результате реакции 2,3-бутандиола с трихлоридом фосфора в присутствии N, N-диметиланилина</w:t>
      </w:r>
      <w:r w:rsidRPr="00F36EFE">
        <w:rPr>
          <w:rFonts w:ascii="Times New Roman" w:hAnsi="Times New Roman"/>
          <w:sz w:val="28"/>
          <w:szCs w:val="28"/>
        </w:rPr>
        <w:t xml:space="preserve"> (</w:t>
      </w:r>
      <w:r>
        <w:rPr>
          <w:rFonts w:ascii="Times New Roman" w:hAnsi="Times New Roman"/>
          <w:sz w:val="28"/>
          <w:szCs w:val="28"/>
        </w:rPr>
        <w:t>рисунок 16</w:t>
      </w:r>
      <w:r w:rsidRPr="00F36EFE">
        <w:rPr>
          <w:rFonts w:ascii="Times New Roman" w:hAnsi="Times New Roman"/>
          <w:sz w:val="28"/>
          <w:szCs w:val="28"/>
        </w:rPr>
        <w:t>)</w:t>
      </w:r>
      <w:r w:rsidRPr="00E81AC3">
        <w:rPr>
          <w:rFonts w:ascii="Times New Roman" w:hAnsi="Times New Roman"/>
          <w:sz w:val="28"/>
          <w:szCs w:val="28"/>
        </w:rPr>
        <w:t>.</w:t>
      </w:r>
    </w:p>
    <w:p w:rsidR="00071810" w:rsidRDefault="00071810" w:rsidP="00071810">
      <w:pPr>
        <w:spacing w:after="0" w:line="240" w:lineRule="auto"/>
        <w:ind w:left="0" w:firstLine="709"/>
        <w:jc w:val="both"/>
        <w:rPr>
          <w:rFonts w:ascii="Times New Roman" w:hAnsi="Times New Roman"/>
          <w:sz w:val="28"/>
          <w:szCs w:val="28"/>
        </w:rPr>
      </w:pPr>
    </w:p>
    <w:p w:rsidR="00071810" w:rsidRDefault="00071810" w:rsidP="00071810">
      <w:pPr>
        <w:pStyle w:val="Moltech-Text"/>
        <w:ind w:firstLine="709"/>
        <w:jc w:val="center"/>
        <w:rPr>
          <w:szCs w:val="28"/>
          <w:lang w:val="ru-RU"/>
        </w:rPr>
      </w:pPr>
      <w:r w:rsidRPr="00311410">
        <w:rPr>
          <w:szCs w:val="28"/>
        </w:rPr>
        <w:object w:dxaOrig="7530" w:dyaOrig="1800">
          <v:shape id="_x0000_i1055" type="#_x0000_t75" style="width:377.25pt;height:90.75pt" o:ole="">
            <v:imagedata r:id="rId78" o:title=""/>
          </v:shape>
          <o:OLEObject Type="Embed" ProgID="ChemWindow.Document" ShapeID="_x0000_i1055" DrawAspect="Content" ObjectID="_1601534376" r:id="rId81"/>
        </w:object>
      </w:r>
    </w:p>
    <w:p w:rsidR="008F11F9" w:rsidRPr="008F11F9" w:rsidRDefault="008F11F9" w:rsidP="00071810">
      <w:pPr>
        <w:pStyle w:val="Moltech-Text"/>
        <w:ind w:firstLine="709"/>
        <w:jc w:val="center"/>
        <w:rPr>
          <w:szCs w:val="28"/>
          <w:lang w:val="ru-RU"/>
        </w:rPr>
      </w:pPr>
    </w:p>
    <w:p w:rsidR="00071810" w:rsidRDefault="00071810" w:rsidP="003B70A7">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16 - Схема реакции</w:t>
      </w:r>
      <w:r w:rsidRPr="00E81AC3">
        <w:rPr>
          <w:rFonts w:ascii="Times New Roman" w:hAnsi="Times New Roman"/>
          <w:sz w:val="28"/>
          <w:szCs w:val="28"/>
        </w:rPr>
        <w:t xml:space="preserve"> 2,3-бутандиола с </w:t>
      </w:r>
      <w:r>
        <w:rPr>
          <w:rFonts w:ascii="Times New Roman" w:hAnsi="Times New Roman"/>
          <w:sz w:val="28"/>
          <w:szCs w:val="28"/>
          <w:lang w:val="en-US"/>
        </w:rPr>
        <w:t>PCl</w:t>
      </w:r>
      <w:r w:rsidRPr="00F36EFE">
        <w:rPr>
          <w:rFonts w:ascii="Times New Roman" w:hAnsi="Times New Roman"/>
          <w:sz w:val="28"/>
          <w:szCs w:val="28"/>
          <w:vertAlign w:val="subscript"/>
        </w:rPr>
        <w:t>3</w:t>
      </w:r>
      <w:r w:rsidRPr="00E81AC3">
        <w:rPr>
          <w:rFonts w:ascii="Times New Roman" w:hAnsi="Times New Roman"/>
          <w:sz w:val="28"/>
          <w:szCs w:val="28"/>
        </w:rPr>
        <w:t xml:space="preserve"> в присутствии N, N-диметиланилина</w:t>
      </w:r>
    </w:p>
    <w:p w:rsidR="00071810" w:rsidRDefault="00071810" w:rsidP="00071810">
      <w:pPr>
        <w:spacing w:after="0" w:line="240" w:lineRule="auto"/>
        <w:ind w:left="0" w:firstLine="709"/>
        <w:jc w:val="both"/>
        <w:rPr>
          <w:rFonts w:ascii="Times New Roman" w:hAnsi="Times New Roman"/>
          <w:sz w:val="28"/>
          <w:szCs w:val="28"/>
        </w:rPr>
      </w:pPr>
    </w:p>
    <w:p w:rsidR="00071810" w:rsidRPr="00BB3C4F" w:rsidRDefault="00BB3C4F" w:rsidP="00071810">
      <w:pPr>
        <w:spacing w:after="0" w:line="240" w:lineRule="auto"/>
        <w:ind w:left="0" w:firstLine="709"/>
        <w:jc w:val="both"/>
        <w:rPr>
          <w:rFonts w:ascii="Times New Roman" w:hAnsi="Times New Roman"/>
          <w:i/>
          <w:sz w:val="28"/>
          <w:szCs w:val="28"/>
        </w:rPr>
      </w:pPr>
      <w:r w:rsidRPr="00BB3C4F">
        <w:rPr>
          <w:rFonts w:ascii="Times New Roman" w:hAnsi="Times New Roman"/>
          <w:bCs/>
          <w:i/>
          <w:sz w:val="28"/>
          <w:szCs w:val="28"/>
        </w:rPr>
        <w:t>Масштабированный синтез</w:t>
      </w:r>
      <w:r w:rsidR="00071810" w:rsidRPr="00BB3C4F">
        <w:rPr>
          <w:rFonts w:ascii="Times New Roman" w:hAnsi="Times New Roman"/>
          <w:bCs/>
          <w:i/>
          <w:sz w:val="28"/>
          <w:szCs w:val="28"/>
        </w:rPr>
        <w:t xml:space="preserve"> </w:t>
      </w:r>
      <w:r w:rsidR="00071810" w:rsidRPr="00BB3C4F">
        <w:rPr>
          <w:rFonts w:ascii="Times New Roman" w:hAnsi="Times New Roman"/>
          <w:i/>
          <w:sz w:val="28"/>
          <w:szCs w:val="28"/>
        </w:rPr>
        <w:t>5,5-Диметил-2-(2,2,3,3,</w:t>
      </w:r>
      <w:r w:rsidR="00071810" w:rsidRPr="00BB3C4F">
        <w:rPr>
          <w:rFonts w:ascii="Times New Roman" w:hAnsi="Times New Roman"/>
          <w:bCs/>
          <w:i/>
          <w:sz w:val="28"/>
          <w:szCs w:val="28"/>
        </w:rPr>
        <w:t>4,4,5,5</w:t>
      </w:r>
      <w:r w:rsidR="00071810" w:rsidRPr="00BB3C4F">
        <w:rPr>
          <w:rFonts w:ascii="Times New Roman" w:hAnsi="Times New Roman"/>
          <w:i/>
          <w:sz w:val="28"/>
          <w:szCs w:val="28"/>
        </w:rPr>
        <w:t>-октафторпентокси)-</w:t>
      </w:r>
      <w:r w:rsidR="00071810" w:rsidRPr="00BB3C4F">
        <w:rPr>
          <w:rFonts w:ascii="Times New Roman" w:hAnsi="Times New Roman"/>
          <w:bCs/>
          <w:i/>
          <w:sz w:val="28"/>
          <w:szCs w:val="28"/>
        </w:rPr>
        <w:t>1,3,2-диокса</w:t>
      </w:r>
      <w:r w:rsidR="00071810" w:rsidRPr="00BB3C4F">
        <w:rPr>
          <w:rFonts w:ascii="Times New Roman" w:hAnsi="Times New Roman"/>
          <w:i/>
          <w:sz w:val="28"/>
          <w:szCs w:val="28"/>
        </w:rPr>
        <w:t>фосфоринана</w:t>
      </w:r>
    </w:p>
    <w:p w:rsidR="00071810" w:rsidRDefault="00071810" w:rsidP="00071810">
      <w:pPr>
        <w:spacing w:after="0" w:line="240" w:lineRule="auto"/>
        <w:ind w:left="0" w:firstLine="709"/>
        <w:jc w:val="both"/>
      </w:pPr>
      <w:r w:rsidRPr="00BD1738">
        <w:rPr>
          <w:rFonts w:ascii="Times New Roman" w:hAnsi="Times New Roman"/>
          <w:sz w:val="28"/>
          <w:szCs w:val="28"/>
        </w:rPr>
        <w:t>5,5-Диметил-2-(2,2,3,3,</w:t>
      </w:r>
      <w:r w:rsidRPr="00BD1738">
        <w:rPr>
          <w:rFonts w:ascii="Times New Roman" w:hAnsi="Times New Roman"/>
          <w:bCs/>
          <w:sz w:val="28"/>
          <w:szCs w:val="28"/>
        </w:rPr>
        <w:t>4,4,5,5</w:t>
      </w:r>
      <w:r w:rsidRPr="00BD1738">
        <w:rPr>
          <w:rFonts w:ascii="Times New Roman" w:hAnsi="Times New Roman"/>
          <w:sz w:val="28"/>
          <w:szCs w:val="28"/>
        </w:rPr>
        <w:t>-октафторпентокси)-</w:t>
      </w:r>
      <w:r w:rsidRPr="00BD1738">
        <w:rPr>
          <w:rFonts w:ascii="Times New Roman" w:hAnsi="Times New Roman"/>
          <w:bCs/>
          <w:sz w:val="28"/>
          <w:szCs w:val="28"/>
        </w:rPr>
        <w:t>1,3,2-диокса</w:t>
      </w:r>
      <w:r w:rsidRPr="00BD1738">
        <w:rPr>
          <w:rFonts w:ascii="Times New Roman" w:hAnsi="Times New Roman"/>
          <w:sz w:val="28"/>
          <w:szCs w:val="28"/>
        </w:rPr>
        <w:t>фосфо</w:t>
      </w:r>
      <w:r>
        <w:rPr>
          <w:rFonts w:ascii="Times New Roman" w:hAnsi="Times New Roman"/>
          <w:sz w:val="28"/>
          <w:szCs w:val="28"/>
        </w:rPr>
        <w:t>-</w:t>
      </w:r>
      <w:r w:rsidRPr="00BD1738">
        <w:rPr>
          <w:rFonts w:ascii="Times New Roman" w:hAnsi="Times New Roman"/>
          <w:sz w:val="28"/>
          <w:szCs w:val="28"/>
        </w:rPr>
        <w:t>ринан получили с выходом 53% циклизацией 2,2-диметил-1,3-пропандиола с 2,2,3,3,4,4,5,5-октафторпентилдихлорфосфитом в присутствии пиридина</w:t>
      </w:r>
      <w:r w:rsidRPr="00C538D5">
        <w:rPr>
          <w:rFonts w:ascii="Times New Roman" w:hAnsi="Times New Roman"/>
          <w:sz w:val="28"/>
          <w:szCs w:val="28"/>
        </w:rPr>
        <w:t xml:space="preserve"> (</w:t>
      </w:r>
      <w:r>
        <w:rPr>
          <w:rFonts w:ascii="Times New Roman" w:hAnsi="Times New Roman"/>
          <w:sz w:val="28"/>
          <w:szCs w:val="28"/>
        </w:rPr>
        <w:t>рисунок 1</w:t>
      </w:r>
      <w:r w:rsidR="00E6391A">
        <w:rPr>
          <w:rFonts w:ascii="Times New Roman" w:hAnsi="Times New Roman"/>
          <w:sz w:val="28"/>
          <w:szCs w:val="28"/>
        </w:rPr>
        <w:t>7</w:t>
      </w:r>
      <w:r>
        <w:rPr>
          <w:rFonts w:ascii="Times New Roman" w:hAnsi="Times New Roman"/>
          <w:sz w:val="28"/>
          <w:szCs w:val="28"/>
        </w:rPr>
        <w:t>)</w:t>
      </w:r>
      <w:r>
        <w:t>.</w:t>
      </w:r>
    </w:p>
    <w:p w:rsidR="00071810" w:rsidRDefault="00071810" w:rsidP="00071810">
      <w:pPr>
        <w:spacing w:after="0" w:line="240" w:lineRule="auto"/>
        <w:ind w:left="0" w:firstLine="709"/>
        <w:jc w:val="both"/>
      </w:pPr>
    </w:p>
    <w:p w:rsidR="00071810" w:rsidRDefault="00071810" w:rsidP="00071810">
      <w:pPr>
        <w:spacing w:after="0" w:line="240" w:lineRule="auto"/>
        <w:ind w:left="0" w:firstLine="709"/>
        <w:jc w:val="both"/>
        <w:rPr>
          <w:sz w:val="28"/>
          <w:szCs w:val="28"/>
        </w:rPr>
      </w:pPr>
      <w:r w:rsidRPr="00144FA1">
        <w:rPr>
          <w:sz w:val="28"/>
          <w:szCs w:val="28"/>
        </w:rPr>
        <w:object w:dxaOrig="8736" w:dyaOrig="1896">
          <v:shape id="_x0000_i1056" type="#_x0000_t75" style="width:425.25pt;height:92.25pt" o:ole="">
            <v:imagedata r:id="rId82" o:title=""/>
          </v:shape>
          <o:OLEObject Type="Embed" ProgID="ChemWindow.Document" ShapeID="_x0000_i1056" DrawAspect="Content" ObjectID="_1601534377" r:id="rId83"/>
        </w:object>
      </w:r>
    </w:p>
    <w:p w:rsidR="00071810" w:rsidRDefault="00071810" w:rsidP="00071810">
      <w:pPr>
        <w:spacing w:after="0" w:line="240" w:lineRule="auto"/>
        <w:ind w:left="0" w:firstLine="708"/>
        <w:jc w:val="both"/>
        <w:rPr>
          <w:sz w:val="28"/>
          <w:szCs w:val="28"/>
        </w:rPr>
      </w:pPr>
    </w:p>
    <w:p w:rsidR="00071810" w:rsidRPr="000B3F72" w:rsidRDefault="00071810" w:rsidP="00071810">
      <w:pPr>
        <w:spacing w:after="0" w:line="240" w:lineRule="auto"/>
        <w:ind w:left="0" w:firstLine="709"/>
        <w:jc w:val="center"/>
      </w:pPr>
      <w:r>
        <w:rPr>
          <w:rFonts w:ascii="Times New Roman" w:hAnsi="Times New Roman"/>
          <w:sz w:val="28"/>
          <w:szCs w:val="28"/>
        </w:rPr>
        <w:t>Рисунок 1</w:t>
      </w:r>
      <w:r w:rsidR="00E6391A">
        <w:rPr>
          <w:rFonts w:ascii="Times New Roman" w:hAnsi="Times New Roman"/>
          <w:sz w:val="28"/>
          <w:szCs w:val="28"/>
        </w:rPr>
        <w:t>7</w:t>
      </w:r>
      <w:r>
        <w:rPr>
          <w:rFonts w:ascii="Times New Roman" w:hAnsi="Times New Roman"/>
          <w:sz w:val="28"/>
          <w:szCs w:val="28"/>
        </w:rPr>
        <w:t xml:space="preserve"> - С</w:t>
      </w:r>
      <w:r w:rsidRPr="00F12B8A">
        <w:rPr>
          <w:rFonts w:ascii="Times New Roman" w:hAnsi="Times New Roman"/>
          <w:sz w:val="28"/>
          <w:szCs w:val="28"/>
        </w:rPr>
        <w:t xml:space="preserve">хема </w:t>
      </w:r>
      <w:r>
        <w:rPr>
          <w:rFonts w:ascii="Times New Roman" w:hAnsi="Times New Roman"/>
          <w:sz w:val="28"/>
          <w:szCs w:val="28"/>
        </w:rPr>
        <w:t>ц</w:t>
      </w:r>
      <w:r w:rsidRPr="00BD1738">
        <w:rPr>
          <w:rFonts w:ascii="Times New Roman" w:hAnsi="Times New Roman"/>
          <w:sz w:val="28"/>
          <w:szCs w:val="28"/>
        </w:rPr>
        <w:t>иклизаци</w:t>
      </w:r>
      <w:r>
        <w:rPr>
          <w:rFonts w:ascii="Times New Roman" w:hAnsi="Times New Roman"/>
          <w:sz w:val="28"/>
          <w:szCs w:val="28"/>
        </w:rPr>
        <w:t>и</w:t>
      </w:r>
      <w:r w:rsidRPr="00BD1738">
        <w:rPr>
          <w:rFonts w:ascii="Times New Roman" w:hAnsi="Times New Roman"/>
          <w:sz w:val="28"/>
          <w:szCs w:val="28"/>
        </w:rPr>
        <w:t xml:space="preserve"> 2,2-диметил-1,3-пропандиола с 2,2,3,3,4,4,5,5-октафторпентилдихлорфосфитом в присутствии</w:t>
      </w:r>
      <w:r>
        <w:rPr>
          <w:rFonts w:ascii="Times New Roman" w:hAnsi="Times New Roman"/>
          <w:sz w:val="28"/>
          <w:szCs w:val="28"/>
        </w:rPr>
        <w:t xml:space="preserve"> </w:t>
      </w:r>
      <w:r>
        <w:rPr>
          <w:rFonts w:ascii="Times New Roman" w:hAnsi="Times New Roman"/>
          <w:sz w:val="28"/>
          <w:szCs w:val="28"/>
          <w:lang w:val="en-US"/>
        </w:rPr>
        <w:t>Py</w:t>
      </w:r>
      <w:r>
        <w:rPr>
          <w:rFonts w:ascii="Times New Roman" w:hAnsi="Times New Roman"/>
          <w:sz w:val="28"/>
          <w:szCs w:val="28"/>
        </w:rPr>
        <w:t>/</w:t>
      </w:r>
      <w:r>
        <w:rPr>
          <w:rFonts w:ascii="Times New Roman" w:hAnsi="Times New Roman"/>
          <w:sz w:val="28"/>
          <w:szCs w:val="28"/>
          <w:lang w:val="en-US"/>
        </w:rPr>
        <w:t>Et</w:t>
      </w:r>
      <w:r w:rsidRPr="000B3F72">
        <w:rPr>
          <w:rFonts w:ascii="Times New Roman" w:hAnsi="Times New Roman"/>
          <w:sz w:val="28"/>
          <w:szCs w:val="28"/>
          <w:vertAlign w:val="subscript"/>
        </w:rPr>
        <w:t>3</w:t>
      </w:r>
      <w:r>
        <w:rPr>
          <w:rFonts w:ascii="Times New Roman" w:hAnsi="Times New Roman"/>
          <w:sz w:val="28"/>
          <w:szCs w:val="28"/>
          <w:lang w:val="en-US"/>
        </w:rPr>
        <w:t>O</w:t>
      </w:r>
    </w:p>
    <w:p w:rsidR="00071810" w:rsidRDefault="00071810" w:rsidP="00071810">
      <w:pPr>
        <w:spacing w:after="0" w:line="240" w:lineRule="auto"/>
        <w:ind w:left="0" w:firstLine="708"/>
        <w:jc w:val="both"/>
        <w:rPr>
          <w:sz w:val="28"/>
          <w:szCs w:val="28"/>
        </w:rPr>
      </w:pPr>
    </w:p>
    <w:p w:rsidR="00071810" w:rsidRDefault="00071810" w:rsidP="00071810">
      <w:pPr>
        <w:spacing w:after="0" w:line="240" w:lineRule="auto"/>
        <w:ind w:left="0" w:firstLine="708"/>
        <w:jc w:val="both"/>
        <w:rPr>
          <w:rFonts w:ascii="Times New Roman" w:hAnsi="Times New Roman"/>
          <w:sz w:val="28"/>
          <w:szCs w:val="28"/>
        </w:rPr>
      </w:pPr>
      <w:r>
        <w:rPr>
          <w:rFonts w:ascii="Times New Roman" w:hAnsi="Times New Roman"/>
          <w:sz w:val="28"/>
          <w:szCs w:val="28"/>
        </w:rPr>
        <w:t>И</w:t>
      </w:r>
      <w:r w:rsidRPr="001A1E30">
        <w:rPr>
          <w:rFonts w:ascii="Times New Roman" w:hAnsi="Times New Roman"/>
          <w:sz w:val="28"/>
          <w:szCs w:val="28"/>
        </w:rPr>
        <w:t xml:space="preserve">сходный </w:t>
      </w:r>
      <w:r>
        <w:rPr>
          <w:rFonts w:ascii="Times New Roman" w:hAnsi="Times New Roman"/>
          <w:sz w:val="28"/>
          <w:szCs w:val="28"/>
        </w:rPr>
        <w:t xml:space="preserve"> 2,2,3,3,4,4,5,5-октафтор</w:t>
      </w:r>
      <w:r w:rsidRPr="001A1E30">
        <w:rPr>
          <w:rFonts w:ascii="Times New Roman" w:hAnsi="Times New Roman"/>
          <w:sz w:val="28"/>
          <w:szCs w:val="28"/>
        </w:rPr>
        <w:t>пентилдихлорфосфит получали с выходом 49% путем реакци</w:t>
      </w:r>
      <w:r>
        <w:rPr>
          <w:rFonts w:ascii="Times New Roman" w:hAnsi="Times New Roman"/>
          <w:sz w:val="28"/>
          <w:szCs w:val="28"/>
        </w:rPr>
        <w:t>и 2,2,3,3,4,4,5,5-октафтор</w:t>
      </w:r>
      <w:r w:rsidRPr="001A1E30">
        <w:rPr>
          <w:rFonts w:ascii="Times New Roman" w:hAnsi="Times New Roman"/>
          <w:sz w:val="28"/>
          <w:szCs w:val="28"/>
        </w:rPr>
        <w:t>пентанол</w:t>
      </w:r>
      <w:r>
        <w:rPr>
          <w:rFonts w:ascii="Times New Roman" w:hAnsi="Times New Roman"/>
          <w:sz w:val="28"/>
          <w:szCs w:val="28"/>
        </w:rPr>
        <w:t>а</w:t>
      </w:r>
      <w:r w:rsidRPr="001A1E30">
        <w:rPr>
          <w:rFonts w:ascii="Times New Roman" w:hAnsi="Times New Roman"/>
          <w:sz w:val="28"/>
          <w:szCs w:val="28"/>
        </w:rPr>
        <w:t xml:space="preserve"> с трихлоридом фосфора в присутствии</w:t>
      </w:r>
      <w:r>
        <w:rPr>
          <w:rFonts w:ascii="Times New Roman" w:hAnsi="Times New Roman"/>
          <w:sz w:val="28"/>
          <w:szCs w:val="28"/>
        </w:rPr>
        <w:t xml:space="preserve"> </w:t>
      </w:r>
      <w:r w:rsidRPr="001A1E30">
        <w:rPr>
          <w:rFonts w:ascii="Times New Roman" w:hAnsi="Times New Roman"/>
          <w:sz w:val="28"/>
          <w:szCs w:val="28"/>
        </w:rPr>
        <w:t>каталитическ</w:t>
      </w:r>
      <w:r>
        <w:rPr>
          <w:rFonts w:ascii="Times New Roman" w:hAnsi="Times New Roman"/>
          <w:sz w:val="28"/>
          <w:szCs w:val="28"/>
        </w:rPr>
        <w:t xml:space="preserve">их количеств </w:t>
      </w:r>
      <w:r w:rsidRPr="001A1E30">
        <w:rPr>
          <w:rFonts w:ascii="Times New Roman" w:hAnsi="Times New Roman"/>
          <w:sz w:val="28"/>
          <w:szCs w:val="28"/>
        </w:rPr>
        <w:t>триэтиламина</w:t>
      </w:r>
      <w:r w:rsidRPr="001B7531">
        <w:rPr>
          <w:rFonts w:ascii="Times New Roman" w:hAnsi="Times New Roman"/>
          <w:sz w:val="28"/>
          <w:szCs w:val="28"/>
        </w:rPr>
        <w:t xml:space="preserve"> (</w:t>
      </w:r>
      <w:r>
        <w:rPr>
          <w:rFonts w:ascii="Times New Roman" w:hAnsi="Times New Roman"/>
          <w:sz w:val="28"/>
          <w:szCs w:val="28"/>
        </w:rPr>
        <w:t>рисунок 1</w:t>
      </w:r>
      <w:r w:rsidR="00E6391A">
        <w:rPr>
          <w:rFonts w:ascii="Times New Roman" w:hAnsi="Times New Roman"/>
          <w:sz w:val="28"/>
          <w:szCs w:val="28"/>
        </w:rPr>
        <w:t>8</w:t>
      </w:r>
      <w:r>
        <w:rPr>
          <w:rFonts w:ascii="Times New Roman" w:hAnsi="Times New Roman"/>
          <w:sz w:val="28"/>
          <w:szCs w:val="28"/>
        </w:rPr>
        <w:t>)</w:t>
      </w:r>
      <w:r w:rsidRPr="001A1E30">
        <w:rPr>
          <w:rFonts w:ascii="Times New Roman" w:hAnsi="Times New Roman"/>
          <w:sz w:val="28"/>
          <w:szCs w:val="28"/>
        </w:rPr>
        <w:t>.</w:t>
      </w:r>
    </w:p>
    <w:p w:rsidR="00071810" w:rsidRPr="001A1E30" w:rsidRDefault="00071810" w:rsidP="00071810">
      <w:pPr>
        <w:spacing w:after="0" w:line="240" w:lineRule="auto"/>
        <w:ind w:left="0" w:firstLine="708"/>
        <w:jc w:val="center"/>
        <w:rPr>
          <w:rFonts w:ascii="Times New Roman" w:hAnsi="Times New Roman"/>
          <w:sz w:val="28"/>
          <w:szCs w:val="28"/>
        </w:rPr>
      </w:pPr>
    </w:p>
    <w:p w:rsidR="00071810" w:rsidRDefault="00327232" w:rsidP="00071810">
      <w:pPr>
        <w:spacing w:after="0" w:line="240" w:lineRule="auto"/>
        <w:ind w:left="0"/>
        <w:jc w:val="center"/>
      </w:pPr>
      <w:r w:rsidRPr="00FA5750">
        <w:object w:dxaOrig="7710" w:dyaOrig="975">
          <v:shape id="_x0000_i1057" type="#_x0000_t75" style="width:394.5pt;height:49.5pt" o:ole="">
            <v:imagedata r:id="rId84" o:title=""/>
          </v:shape>
          <o:OLEObject Type="Embed" ProgID="ChemWindow.Document" ShapeID="_x0000_i1057" DrawAspect="Content" ObjectID="_1601534378" r:id="rId85"/>
        </w:object>
      </w:r>
    </w:p>
    <w:p w:rsidR="00071810" w:rsidRDefault="00071810" w:rsidP="00071810">
      <w:pPr>
        <w:spacing w:after="0" w:line="240" w:lineRule="auto"/>
        <w:ind w:left="0" w:firstLine="708"/>
        <w:jc w:val="center"/>
        <w:rPr>
          <w:rFonts w:ascii="Times New Roman" w:hAnsi="Times New Roman"/>
          <w:sz w:val="28"/>
          <w:szCs w:val="28"/>
        </w:rPr>
      </w:pPr>
    </w:p>
    <w:p w:rsidR="00071810" w:rsidRPr="001B7531" w:rsidRDefault="00071810" w:rsidP="00071810">
      <w:pPr>
        <w:spacing w:after="0" w:line="240" w:lineRule="auto"/>
        <w:ind w:left="0" w:firstLine="708"/>
        <w:jc w:val="center"/>
        <w:rPr>
          <w:rFonts w:ascii="Times New Roman" w:hAnsi="Times New Roman"/>
          <w:sz w:val="28"/>
          <w:szCs w:val="28"/>
        </w:rPr>
      </w:pPr>
      <w:r>
        <w:rPr>
          <w:rFonts w:ascii="Times New Roman" w:hAnsi="Times New Roman"/>
          <w:sz w:val="28"/>
          <w:szCs w:val="28"/>
        </w:rPr>
        <w:t>Рисунок 1</w:t>
      </w:r>
      <w:r w:rsidR="00E6391A">
        <w:rPr>
          <w:rFonts w:ascii="Times New Roman" w:hAnsi="Times New Roman"/>
          <w:sz w:val="28"/>
          <w:szCs w:val="28"/>
        </w:rPr>
        <w:t>8</w:t>
      </w:r>
      <w:r>
        <w:rPr>
          <w:rFonts w:ascii="Times New Roman" w:hAnsi="Times New Roman"/>
          <w:sz w:val="28"/>
          <w:szCs w:val="28"/>
        </w:rPr>
        <w:t xml:space="preserve"> - Схема </w:t>
      </w:r>
      <w:r w:rsidRPr="001A1E30">
        <w:rPr>
          <w:rFonts w:ascii="Times New Roman" w:hAnsi="Times New Roman"/>
          <w:sz w:val="28"/>
          <w:szCs w:val="28"/>
        </w:rPr>
        <w:t>реакци</w:t>
      </w:r>
      <w:r>
        <w:rPr>
          <w:rFonts w:ascii="Times New Roman" w:hAnsi="Times New Roman"/>
          <w:sz w:val="28"/>
          <w:szCs w:val="28"/>
        </w:rPr>
        <w:t>и 2,2,3,3,4,4,5,5-октафтор</w:t>
      </w:r>
      <w:r w:rsidRPr="001A1E30">
        <w:rPr>
          <w:rFonts w:ascii="Times New Roman" w:hAnsi="Times New Roman"/>
          <w:sz w:val="28"/>
          <w:szCs w:val="28"/>
        </w:rPr>
        <w:t>пентанол</w:t>
      </w:r>
      <w:r>
        <w:rPr>
          <w:rFonts w:ascii="Times New Roman" w:hAnsi="Times New Roman"/>
          <w:sz w:val="28"/>
          <w:szCs w:val="28"/>
        </w:rPr>
        <w:t>а</w:t>
      </w:r>
      <w:r w:rsidRPr="001A1E30">
        <w:rPr>
          <w:rFonts w:ascii="Times New Roman" w:hAnsi="Times New Roman"/>
          <w:sz w:val="28"/>
          <w:szCs w:val="28"/>
        </w:rPr>
        <w:t xml:space="preserve"> с трихлоридом фосфора в присутствии</w:t>
      </w:r>
      <w:r>
        <w:rPr>
          <w:rFonts w:ascii="Times New Roman" w:hAnsi="Times New Roman"/>
          <w:sz w:val="28"/>
          <w:szCs w:val="28"/>
        </w:rPr>
        <w:t xml:space="preserve"> </w:t>
      </w:r>
      <w:r>
        <w:rPr>
          <w:rFonts w:ascii="Times New Roman" w:hAnsi="Times New Roman"/>
          <w:sz w:val="28"/>
          <w:szCs w:val="28"/>
          <w:lang w:val="en-US"/>
        </w:rPr>
        <w:t>Et</w:t>
      </w:r>
      <w:r w:rsidRPr="001B7531">
        <w:rPr>
          <w:rFonts w:ascii="Times New Roman" w:hAnsi="Times New Roman"/>
          <w:sz w:val="28"/>
          <w:szCs w:val="28"/>
          <w:vertAlign w:val="subscript"/>
        </w:rPr>
        <w:t>3</w:t>
      </w:r>
      <w:r>
        <w:rPr>
          <w:rFonts w:ascii="Times New Roman" w:hAnsi="Times New Roman"/>
          <w:sz w:val="28"/>
          <w:szCs w:val="28"/>
          <w:lang w:val="en-US"/>
        </w:rPr>
        <w:t>N</w:t>
      </w:r>
    </w:p>
    <w:p w:rsidR="00071810" w:rsidRDefault="00071810" w:rsidP="00071810">
      <w:pPr>
        <w:spacing w:after="0" w:line="240" w:lineRule="auto"/>
        <w:ind w:left="0"/>
        <w:jc w:val="center"/>
      </w:pPr>
    </w:p>
    <w:p w:rsidR="0036338F" w:rsidRDefault="00C03812" w:rsidP="0036338F">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rPr>
        <w:t>3</w:t>
      </w:r>
      <w:r w:rsidR="0036338F" w:rsidRPr="007D6961">
        <w:rPr>
          <w:rFonts w:ascii="Times New Roman" w:hAnsi="Times New Roman"/>
          <w:sz w:val="28"/>
          <w:szCs w:val="28"/>
        </w:rPr>
        <w:t>.</w:t>
      </w:r>
      <w:r w:rsidR="0036338F">
        <w:rPr>
          <w:rFonts w:ascii="Times New Roman" w:hAnsi="Times New Roman"/>
          <w:sz w:val="28"/>
          <w:szCs w:val="28"/>
        </w:rPr>
        <w:t>1.</w:t>
      </w:r>
      <w:r w:rsidR="00F53B8E">
        <w:rPr>
          <w:rFonts w:ascii="Times New Roman" w:hAnsi="Times New Roman"/>
          <w:sz w:val="28"/>
          <w:szCs w:val="28"/>
        </w:rPr>
        <w:t>1</w:t>
      </w:r>
      <w:r w:rsidR="0036338F" w:rsidRPr="007D6961">
        <w:rPr>
          <w:rFonts w:ascii="Times New Roman" w:hAnsi="Times New Roman"/>
          <w:sz w:val="28"/>
          <w:szCs w:val="28"/>
        </w:rPr>
        <w:t xml:space="preserve"> </w:t>
      </w:r>
      <w:r w:rsidR="0036338F" w:rsidRPr="007D6961">
        <w:rPr>
          <w:rFonts w:ascii="Times New Roman" w:hAnsi="Times New Roman"/>
          <w:sz w:val="28"/>
          <w:szCs w:val="28"/>
          <w:lang w:val="kk-KZ"/>
        </w:rPr>
        <w:t>Объекты и методы исследования</w:t>
      </w:r>
    </w:p>
    <w:p w:rsidR="0036338F" w:rsidRDefault="0036338F" w:rsidP="0036338F">
      <w:pPr>
        <w:shd w:val="clear" w:color="auto" w:fill="FFFFFF"/>
        <w:autoSpaceDE w:val="0"/>
        <w:autoSpaceDN w:val="0"/>
        <w:adjustRightInd w:val="0"/>
        <w:spacing w:after="0" w:line="240" w:lineRule="auto"/>
        <w:ind w:left="0" w:firstLine="709"/>
        <w:contextualSpacing/>
        <w:jc w:val="both"/>
        <w:rPr>
          <w:rFonts w:ascii="Times New Roman" w:hAnsi="Times New Roman"/>
          <w:sz w:val="28"/>
          <w:szCs w:val="28"/>
          <w:lang w:val="kk-KZ"/>
        </w:rPr>
      </w:pPr>
    </w:p>
    <w:p w:rsidR="00B15799" w:rsidRDefault="0036338F" w:rsidP="00692905">
      <w:pPr>
        <w:shd w:val="clear" w:color="auto" w:fill="FFFFFF" w:themeFill="background1"/>
        <w:autoSpaceDE w:val="0"/>
        <w:autoSpaceDN w:val="0"/>
        <w:adjustRightInd w:val="0"/>
        <w:spacing w:after="0" w:line="240" w:lineRule="auto"/>
        <w:ind w:left="0" w:firstLine="709"/>
        <w:contextualSpacing/>
        <w:jc w:val="both"/>
        <w:rPr>
          <w:rFonts w:ascii="Times New Roman" w:eastAsia="Batang" w:hAnsi="Times New Roman"/>
          <w:sz w:val="28"/>
          <w:szCs w:val="28"/>
          <w:lang w:val="kk-KZ" w:eastAsia="ko-KR"/>
        </w:rPr>
      </w:pPr>
      <w:r>
        <w:rPr>
          <w:rFonts w:ascii="Times New Roman" w:eastAsia="Batang" w:hAnsi="Times New Roman"/>
          <w:i/>
          <w:sz w:val="28"/>
          <w:szCs w:val="28"/>
          <w:lang w:val="kk-KZ" w:eastAsia="ko-KR"/>
        </w:rPr>
        <w:t>Р</w:t>
      </w:r>
      <w:r w:rsidRPr="00EE3E33">
        <w:rPr>
          <w:rFonts w:ascii="Times New Roman" w:eastAsia="Batang" w:hAnsi="Times New Roman"/>
          <w:i/>
          <w:sz w:val="28"/>
          <w:szCs w:val="28"/>
          <w:lang w:val="kk-KZ" w:eastAsia="ko-KR"/>
        </w:rPr>
        <w:t>еагенты.</w:t>
      </w:r>
      <w:r w:rsidRPr="00EE3E33">
        <w:rPr>
          <w:rFonts w:ascii="Times New Roman" w:eastAsia="Batang" w:hAnsi="Times New Roman"/>
          <w:sz w:val="28"/>
          <w:szCs w:val="28"/>
          <w:lang w:val="kk-KZ" w:eastAsia="ko-KR"/>
        </w:rPr>
        <w:t xml:space="preserve"> </w:t>
      </w:r>
      <w:r>
        <w:rPr>
          <w:rFonts w:ascii="Times New Roman" w:eastAsia="Batang" w:hAnsi="Times New Roman"/>
          <w:sz w:val="28"/>
          <w:szCs w:val="28"/>
          <w:lang w:val="kk-KZ" w:eastAsia="ko-KR"/>
        </w:rPr>
        <w:t>Ф</w:t>
      </w:r>
      <w:r w:rsidRPr="00331F7F">
        <w:rPr>
          <w:rFonts w:ascii="Times New Roman" w:eastAsia="Batang" w:hAnsi="Times New Roman"/>
          <w:sz w:val="28"/>
          <w:szCs w:val="28"/>
          <w:lang w:val="kk-KZ" w:eastAsia="ko-KR"/>
        </w:rPr>
        <w:t>осфор оксихлорид</w:t>
      </w:r>
      <w:r w:rsidRPr="00EE3E33">
        <w:rPr>
          <w:rFonts w:ascii="Times New Roman" w:eastAsia="Batang" w:hAnsi="Times New Roman"/>
          <w:sz w:val="28"/>
          <w:szCs w:val="28"/>
          <w:lang w:val="kk-KZ" w:eastAsia="ko-KR"/>
        </w:rPr>
        <w:t xml:space="preserve"> (</w:t>
      </w:r>
      <w:r w:rsidRPr="00331F7F">
        <w:rPr>
          <w:rFonts w:ascii="Times New Roman" w:eastAsia="Batang" w:hAnsi="Times New Roman"/>
          <w:sz w:val="28"/>
          <w:szCs w:val="28"/>
          <w:lang w:val="kk-KZ" w:eastAsia="ko-KR"/>
        </w:rPr>
        <w:t>99%</w:t>
      </w:r>
      <w:r w:rsidRPr="00EE3E33">
        <w:rPr>
          <w:rFonts w:ascii="Times New Roman" w:eastAsia="Batang" w:hAnsi="Times New Roman"/>
          <w:sz w:val="28"/>
          <w:szCs w:val="28"/>
          <w:lang w:val="kk-KZ" w:eastAsia="ko-KR"/>
        </w:rPr>
        <w:t xml:space="preserve">, р=1,675 г/см³, </w:t>
      </w:r>
      <w:r w:rsidRPr="00331F7F">
        <w:rPr>
          <w:rFonts w:ascii="Times New Roman" w:eastAsia="Batang" w:hAnsi="Times New Roman"/>
          <w:sz w:val="28"/>
          <w:szCs w:val="28"/>
          <w:lang w:val="kk-KZ" w:eastAsia="ko-KR"/>
        </w:rPr>
        <w:t>Sigma-Aldrich</w:t>
      </w:r>
      <w:r>
        <w:rPr>
          <w:rFonts w:ascii="Times New Roman" w:eastAsia="Batang" w:hAnsi="Times New Roman"/>
          <w:sz w:val="28"/>
          <w:szCs w:val="28"/>
          <w:lang w:val="kk-KZ" w:eastAsia="ko-KR"/>
        </w:rPr>
        <w:t xml:space="preserve"> </w:t>
      </w:r>
      <w:r w:rsidRPr="00EF5C68">
        <w:rPr>
          <w:rFonts w:ascii="Times New Roman" w:eastAsia="Batang" w:hAnsi="Times New Roman"/>
          <w:sz w:val="28"/>
          <w:szCs w:val="28"/>
          <w:lang w:val="kk-KZ" w:eastAsia="ko-KR"/>
        </w:rPr>
        <w:t>GmbH</w:t>
      </w:r>
      <w:r w:rsidRPr="00EE3E33">
        <w:rPr>
          <w:rFonts w:ascii="Times New Roman" w:eastAsia="Batang" w:hAnsi="Times New Roman"/>
          <w:sz w:val="28"/>
          <w:szCs w:val="28"/>
          <w:lang w:val="kk-KZ" w:eastAsia="ko-KR"/>
        </w:rPr>
        <w:t xml:space="preserve">), </w:t>
      </w:r>
      <w:r w:rsidR="00B15799">
        <w:rPr>
          <w:rFonts w:ascii="Times New Roman" w:hAnsi="Times New Roman"/>
          <w:sz w:val="28"/>
          <w:szCs w:val="28"/>
          <w:lang w:val="kk-KZ"/>
        </w:rPr>
        <w:t>ф</w:t>
      </w:r>
      <w:r w:rsidR="00B15799" w:rsidRPr="00FE2C38">
        <w:rPr>
          <w:rFonts w:ascii="Times New Roman" w:hAnsi="Times New Roman"/>
          <w:sz w:val="28"/>
          <w:szCs w:val="28"/>
          <w:lang w:val="kk-KZ"/>
        </w:rPr>
        <w:t>осфор треххлористый, 99% (</w:t>
      </w:r>
      <w:r w:rsidR="00B15799">
        <w:rPr>
          <w:rFonts w:ascii="Times New Roman" w:hAnsi="Times New Roman"/>
          <w:sz w:val="28"/>
          <w:szCs w:val="28"/>
          <w:lang w:val="kk-KZ"/>
        </w:rPr>
        <w:t>ρ</w:t>
      </w:r>
      <w:r w:rsidR="00B15799" w:rsidRPr="00A352B6">
        <w:rPr>
          <w:rFonts w:ascii="Times New Roman" w:hAnsi="Times New Roman"/>
          <w:sz w:val="28"/>
          <w:szCs w:val="28"/>
          <w:lang w:val="kk-KZ"/>
        </w:rPr>
        <w:t>=</w:t>
      </w:r>
      <w:r w:rsidR="00B15799" w:rsidRPr="00FE2C38">
        <w:rPr>
          <w:rFonts w:ascii="Times New Roman" w:hAnsi="Times New Roman"/>
          <w:sz w:val="28"/>
          <w:szCs w:val="28"/>
          <w:lang w:val="kk-KZ"/>
        </w:rPr>
        <w:t>1,574</w:t>
      </w:r>
      <w:r w:rsidR="00B15799" w:rsidRPr="00A352B6">
        <w:rPr>
          <w:rFonts w:ascii="Times New Roman" w:hAnsi="Times New Roman"/>
          <w:sz w:val="28"/>
          <w:szCs w:val="28"/>
          <w:lang w:val="kk-KZ"/>
        </w:rPr>
        <w:t xml:space="preserve">г/см³, Sigma-Aldrich GmbH), </w:t>
      </w:r>
      <w:r w:rsidRPr="00EE3E33">
        <w:rPr>
          <w:rFonts w:ascii="Times New Roman" w:eastAsia="Batang" w:hAnsi="Times New Roman"/>
          <w:sz w:val="28"/>
          <w:szCs w:val="28"/>
          <w:lang w:val="kk-KZ" w:eastAsia="ko-KR"/>
        </w:rPr>
        <w:t>т</w:t>
      </w:r>
      <w:r w:rsidRPr="00331F7F">
        <w:rPr>
          <w:rFonts w:ascii="Times New Roman" w:eastAsia="Batang" w:hAnsi="Times New Roman"/>
          <w:sz w:val="28"/>
          <w:szCs w:val="28"/>
          <w:lang w:val="kk-KZ" w:eastAsia="ko-KR"/>
        </w:rPr>
        <w:t>рифторэтанол-2,2,2</w:t>
      </w:r>
      <w:r w:rsidRPr="00EE3E33">
        <w:rPr>
          <w:rFonts w:ascii="Times New Roman" w:eastAsia="Batang" w:hAnsi="Times New Roman"/>
          <w:sz w:val="28"/>
          <w:szCs w:val="28"/>
          <w:lang w:val="kk-KZ" w:eastAsia="ko-KR"/>
        </w:rPr>
        <w:t xml:space="preserve"> (</w:t>
      </w:r>
      <w:r w:rsidRPr="00331F7F">
        <w:rPr>
          <w:rFonts w:ascii="Times New Roman" w:eastAsia="Batang" w:hAnsi="Times New Roman"/>
          <w:sz w:val="28"/>
          <w:szCs w:val="28"/>
          <w:lang w:val="kk-KZ" w:eastAsia="ko-KR"/>
        </w:rPr>
        <w:t>более 99%,</w:t>
      </w:r>
      <w:r>
        <w:rPr>
          <w:rFonts w:ascii="Times New Roman" w:eastAsia="Batang" w:hAnsi="Times New Roman"/>
          <w:sz w:val="28"/>
          <w:szCs w:val="28"/>
          <w:lang w:val="kk-KZ" w:eastAsia="ko-KR"/>
        </w:rPr>
        <w:t xml:space="preserve"> </w:t>
      </w:r>
      <w:r w:rsidRPr="00EE3E33">
        <w:rPr>
          <w:rFonts w:ascii="Times New Roman" w:eastAsia="Batang" w:hAnsi="Times New Roman"/>
          <w:sz w:val="28"/>
          <w:szCs w:val="28"/>
          <w:lang w:val="kk-KZ" w:eastAsia="ko-KR"/>
        </w:rPr>
        <w:t>р=1,393 г/см³</w:t>
      </w:r>
      <w:r w:rsidRPr="00FB47BE">
        <w:rPr>
          <w:rFonts w:ascii="Times New Roman" w:eastAsia="Batang" w:hAnsi="Times New Roman"/>
          <w:sz w:val="28"/>
          <w:szCs w:val="28"/>
          <w:lang w:val="kk-KZ" w:eastAsia="ko-KR"/>
        </w:rPr>
        <w:t>,</w:t>
      </w:r>
      <w:r>
        <w:rPr>
          <w:rStyle w:val="no-wikidata"/>
          <w:lang w:val="kk-KZ"/>
        </w:rPr>
        <w:t xml:space="preserve"> </w:t>
      </w:r>
      <w:r w:rsidRPr="00331F7F">
        <w:rPr>
          <w:rFonts w:ascii="Times New Roman" w:eastAsia="Batang" w:hAnsi="Times New Roman"/>
          <w:sz w:val="28"/>
          <w:szCs w:val="28"/>
          <w:lang w:val="kk-KZ" w:eastAsia="ko-KR"/>
        </w:rPr>
        <w:t xml:space="preserve"> Sigma-Aldrich</w:t>
      </w:r>
      <w:r>
        <w:rPr>
          <w:rFonts w:ascii="Times New Roman" w:eastAsia="Batang" w:hAnsi="Times New Roman"/>
          <w:sz w:val="28"/>
          <w:szCs w:val="28"/>
          <w:lang w:val="kk-KZ" w:eastAsia="ko-KR"/>
        </w:rPr>
        <w:t xml:space="preserve"> </w:t>
      </w:r>
      <w:r w:rsidRPr="00EF5C68">
        <w:rPr>
          <w:rFonts w:ascii="Times New Roman" w:eastAsia="Batang" w:hAnsi="Times New Roman"/>
          <w:sz w:val="28"/>
          <w:szCs w:val="28"/>
          <w:lang w:val="kk-KZ" w:eastAsia="ko-KR"/>
        </w:rPr>
        <w:t>GmbH</w:t>
      </w:r>
      <w:r w:rsidRPr="00EE3E33">
        <w:rPr>
          <w:rFonts w:ascii="Times New Roman" w:eastAsia="Batang" w:hAnsi="Times New Roman"/>
          <w:sz w:val="28"/>
          <w:szCs w:val="28"/>
          <w:lang w:val="kk-KZ" w:eastAsia="ko-KR"/>
        </w:rPr>
        <w:t xml:space="preserve">),  </w:t>
      </w:r>
      <w:r w:rsidRPr="0036338F">
        <w:rPr>
          <w:rFonts w:ascii="Times New Roman" w:hAnsi="Times New Roman"/>
          <w:sz w:val="28"/>
          <w:szCs w:val="28"/>
          <w:lang w:val="kk-KZ"/>
        </w:rPr>
        <w:t>2,3-бутандиол</w:t>
      </w:r>
      <w:r w:rsidR="00B15799">
        <w:rPr>
          <w:rFonts w:ascii="Times New Roman" w:hAnsi="Times New Roman"/>
          <w:sz w:val="28"/>
          <w:szCs w:val="28"/>
          <w:lang w:val="kk-KZ"/>
        </w:rPr>
        <w:t xml:space="preserve"> </w:t>
      </w:r>
      <w:r w:rsidR="00B15799" w:rsidRPr="00A352B6">
        <w:rPr>
          <w:rFonts w:ascii="Times New Roman" w:hAnsi="Times New Roman"/>
          <w:sz w:val="28"/>
          <w:szCs w:val="28"/>
          <w:lang w:val="kk-KZ"/>
        </w:rPr>
        <w:t>(</w:t>
      </w:r>
      <w:r w:rsidR="00B15799">
        <w:rPr>
          <w:rFonts w:ascii="Times New Roman" w:hAnsi="Times New Roman"/>
          <w:sz w:val="28"/>
          <w:szCs w:val="28"/>
          <w:lang w:val="kk-KZ"/>
        </w:rPr>
        <w:t xml:space="preserve">99%, </w:t>
      </w:r>
      <w:r w:rsidR="00B15799" w:rsidRPr="00A352B6">
        <w:rPr>
          <w:rFonts w:ascii="Times New Roman" w:hAnsi="Times New Roman"/>
          <w:sz w:val="28"/>
          <w:szCs w:val="28"/>
          <w:lang w:val="kk-KZ"/>
        </w:rPr>
        <w:t>Alfa)</w:t>
      </w:r>
      <w:r>
        <w:rPr>
          <w:rFonts w:ascii="Times New Roman" w:hAnsi="Times New Roman"/>
          <w:sz w:val="28"/>
          <w:szCs w:val="28"/>
          <w:lang w:val="kk-KZ"/>
        </w:rPr>
        <w:t xml:space="preserve">, </w:t>
      </w:r>
      <w:r w:rsidRPr="0036338F">
        <w:rPr>
          <w:rFonts w:ascii="Times New Roman" w:hAnsi="Times New Roman"/>
          <w:sz w:val="28"/>
          <w:szCs w:val="28"/>
          <w:lang w:val="kk-KZ"/>
        </w:rPr>
        <w:t>N, N-диметиланилин</w:t>
      </w:r>
      <w:r w:rsidR="00B15799">
        <w:rPr>
          <w:rFonts w:ascii="Times New Roman" w:hAnsi="Times New Roman"/>
          <w:sz w:val="28"/>
          <w:szCs w:val="28"/>
          <w:lang w:val="kk-KZ"/>
        </w:rPr>
        <w:t xml:space="preserve"> (</w:t>
      </w:r>
      <w:r w:rsidR="00B15799" w:rsidRPr="00A352B6">
        <w:rPr>
          <w:rFonts w:ascii="Times New Roman" w:hAnsi="Times New Roman"/>
          <w:sz w:val="28"/>
          <w:szCs w:val="28"/>
          <w:lang w:val="kk-KZ"/>
        </w:rPr>
        <w:t>более 99%, Sigma-Aldrich GmbH</w:t>
      </w:r>
      <w:r w:rsidR="00B15799">
        <w:rPr>
          <w:rFonts w:ascii="Times New Roman" w:hAnsi="Times New Roman"/>
          <w:sz w:val="28"/>
          <w:szCs w:val="28"/>
          <w:lang w:val="kk-KZ"/>
        </w:rPr>
        <w:t>)</w:t>
      </w:r>
      <w:r>
        <w:rPr>
          <w:rFonts w:ascii="Times New Roman" w:hAnsi="Times New Roman"/>
          <w:sz w:val="28"/>
          <w:szCs w:val="28"/>
          <w:lang w:val="kk-KZ"/>
        </w:rPr>
        <w:t xml:space="preserve">, </w:t>
      </w:r>
      <w:r w:rsidR="00B15799" w:rsidRPr="00A352B6">
        <w:rPr>
          <w:rFonts w:ascii="Times New Roman" w:hAnsi="Times New Roman"/>
          <w:sz w:val="28"/>
          <w:szCs w:val="28"/>
          <w:lang w:val="kk-KZ"/>
        </w:rPr>
        <w:t>гексан хч (p= 0,660, ТУ 2631-158-44493179-13)</w:t>
      </w:r>
      <w:r>
        <w:rPr>
          <w:rFonts w:ascii="Times New Roman" w:hAnsi="Times New Roman"/>
          <w:sz w:val="28"/>
          <w:szCs w:val="28"/>
          <w:lang w:val="kk-KZ"/>
        </w:rPr>
        <w:t xml:space="preserve">, </w:t>
      </w:r>
      <w:r w:rsidR="00B15799" w:rsidRPr="00A352B6">
        <w:rPr>
          <w:rFonts w:ascii="Times New Roman" w:hAnsi="Times New Roman"/>
          <w:sz w:val="28"/>
          <w:szCs w:val="28"/>
          <w:lang w:val="kk-KZ"/>
        </w:rPr>
        <w:t>2,2-диметил-1,3-п</w:t>
      </w:r>
      <w:r w:rsidR="00B15799">
        <w:rPr>
          <w:rFonts w:ascii="Times New Roman" w:hAnsi="Times New Roman"/>
          <w:sz w:val="28"/>
          <w:szCs w:val="28"/>
          <w:lang w:val="kk-KZ"/>
        </w:rPr>
        <w:t>ропандиол (</w:t>
      </w:r>
      <w:r w:rsidR="00B15799" w:rsidRPr="00A352B6">
        <w:rPr>
          <w:rFonts w:ascii="Times New Roman" w:hAnsi="Times New Roman"/>
          <w:sz w:val="28"/>
          <w:szCs w:val="28"/>
          <w:lang w:val="kk-KZ"/>
        </w:rPr>
        <w:t>99%, Sigma-Aldrich GmbH</w:t>
      </w:r>
      <w:r w:rsidR="00B15799">
        <w:rPr>
          <w:rFonts w:ascii="Times New Roman" w:hAnsi="Times New Roman"/>
          <w:sz w:val="28"/>
          <w:szCs w:val="28"/>
          <w:lang w:val="kk-KZ"/>
        </w:rPr>
        <w:t xml:space="preserve">), </w:t>
      </w:r>
      <w:r>
        <w:rPr>
          <w:rFonts w:ascii="Times New Roman" w:hAnsi="Times New Roman"/>
          <w:sz w:val="28"/>
          <w:szCs w:val="28"/>
          <w:lang w:val="kk-KZ"/>
        </w:rPr>
        <w:t xml:space="preserve"> </w:t>
      </w:r>
      <w:r w:rsidR="00B15799" w:rsidRPr="00A352B6">
        <w:rPr>
          <w:rFonts w:ascii="Times New Roman" w:hAnsi="Times New Roman"/>
          <w:sz w:val="28"/>
          <w:szCs w:val="28"/>
          <w:lang w:val="kk-KZ"/>
        </w:rPr>
        <w:t>2,2,3,3,4,4,5,5-октафторпентанол (более 99%, Sigma-Aldrich GmbH)</w:t>
      </w:r>
      <w:r w:rsidR="00B15799">
        <w:rPr>
          <w:rFonts w:ascii="Times New Roman" w:hAnsi="Times New Roman"/>
          <w:sz w:val="28"/>
          <w:szCs w:val="28"/>
          <w:lang w:val="kk-KZ"/>
        </w:rPr>
        <w:t xml:space="preserve">, </w:t>
      </w:r>
      <w:r w:rsidR="00B15799" w:rsidRPr="00A352B6">
        <w:rPr>
          <w:rFonts w:ascii="Times New Roman" w:hAnsi="Times New Roman"/>
          <w:sz w:val="28"/>
          <w:szCs w:val="28"/>
          <w:lang w:val="kk-KZ"/>
        </w:rPr>
        <w:t xml:space="preserve">диэтиловый эфир (более 99,8%, </w:t>
      </w:r>
      <w:r w:rsidR="00B15799">
        <w:rPr>
          <w:rFonts w:ascii="Times New Roman" w:hAnsi="Times New Roman"/>
          <w:sz w:val="28"/>
          <w:szCs w:val="28"/>
          <w:lang w:val="kk-KZ"/>
        </w:rPr>
        <w:t>ρ</w:t>
      </w:r>
      <w:r w:rsidR="00B15799" w:rsidRPr="00A352B6">
        <w:rPr>
          <w:rFonts w:ascii="Times New Roman" w:hAnsi="Times New Roman"/>
          <w:sz w:val="28"/>
          <w:szCs w:val="28"/>
          <w:lang w:val="kk-KZ"/>
        </w:rPr>
        <w:t>=0,706</w:t>
      </w:r>
      <w:r w:rsidR="00B15799">
        <w:rPr>
          <w:rFonts w:ascii="Times New Roman" w:hAnsi="Times New Roman"/>
          <w:sz w:val="28"/>
          <w:szCs w:val="28"/>
          <w:lang w:val="kk-KZ"/>
        </w:rPr>
        <w:t xml:space="preserve"> </w:t>
      </w:r>
      <w:r w:rsidR="00B15799" w:rsidRPr="00A352B6">
        <w:rPr>
          <w:rFonts w:ascii="Times New Roman" w:hAnsi="Times New Roman"/>
          <w:sz w:val="28"/>
          <w:szCs w:val="28"/>
          <w:lang w:val="kk-KZ"/>
        </w:rPr>
        <w:t xml:space="preserve">г/см³, Sigma-Aldrich GmbH), </w:t>
      </w:r>
      <w:r w:rsidR="00B15799">
        <w:rPr>
          <w:rFonts w:ascii="Times New Roman" w:eastAsia="Batang" w:hAnsi="Times New Roman"/>
          <w:sz w:val="28"/>
          <w:szCs w:val="28"/>
          <w:lang w:val="kk-KZ" w:eastAsia="ko-KR"/>
        </w:rPr>
        <w:t>кислота соляная</w:t>
      </w:r>
      <w:r w:rsidR="00B15799" w:rsidRPr="00651E1E">
        <w:rPr>
          <w:rFonts w:ascii="Times New Roman" w:eastAsia="Batang" w:hAnsi="Times New Roman"/>
          <w:sz w:val="28"/>
          <w:szCs w:val="28"/>
          <w:lang w:val="kk-KZ" w:eastAsia="ko-KR"/>
        </w:rPr>
        <w:t xml:space="preserve"> </w:t>
      </w:r>
      <w:r w:rsidR="00B15799">
        <w:rPr>
          <w:rFonts w:ascii="Times New Roman" w:eastAsia="Batang" w:hAnsi="Times New Roman"/>
          <w:sz w:val="28"/>
          <w:szCs w:val="28"/>
          <w:lang w:val="kk-KZ" w:eastAsia="ko-KR"/>
        </w:rPr>
        <w:t>(</w:t>
      </w:r>
      <w:r w:rsidR="00B15799" w:rsidRPr="00651E1E">
        <w:rPr>
          <w:rFonts w:ascii="Times New Roman" w:eastAsia="Batang" w:hAnsi="Times New Roman"/>
          <w:sz w:val="28"/>
          <w:szCs w:val="28"/>
          <w:lang w:val="kk-KZ" w:eastAsia="ko-KR"/>
        </w:rPr>
        <w:t>чистый для анализа, ГОСТ 3118-77</w:t>
      </w:r>
      <w:r w:rsidR="00B15799">
        <w:rPr>
          <w:rFonts w:ascii="Times New Roman" w:eastAsia="Batang" w:hAnsi="Times New Roman"/>
          <w:sz w:val="28"/>
          <w:szCs w:val="28"/>
          <w:lang w:val="kk-KZ" w:eastAsia="ko-KR"/>
        </w:rPr>
        <w:t>), литий хлорид (</w:t>
      </w:r>
      <w:r w:rsidR="00B15799" w:rsidRPr="00EF5C68">
        <w:rPr>
          <w:rFonts w:ascii="Times New Roman" w:eastAsia="Batang" w:hAnsi="Times New Roman"/>
          <w:sz w:val="28"/>
          <w:szCs w:val="28"/>
          <w:lang w:val="kk-KZ" w:eastAsia="ko-KR"/>
        </w:rPr>
        <w:t>более 99%, Sigma-Aldrich GmbH</w:t>
      </w:r>
      <w:r w:rsidR="00B15799">
        <w:rPr>
          <w:rFonts w:ascii="Times New Roman" w:eastAsia="Batang" w:hAnsi="Times New Roman"/>
          <w:sz w:val="28"/>
          <w:szCs w:val="28"/>
          <w:lang w:val="kk-KZ" w:eastAsia="ko-KR"/>
        </w:rPr>
        <w:t xml:space="preserve">), триэтиламин </w:t>
      </w:r>
      <w:r w:rsidR="00B15799" w:rsidRPr="00FE2C38">
        <w:rPr>
          <w:rFonts w:ascii="Times New Roman" w:eastAsia="Batang" w:hAnsi="Times New Roman"/>
          <w:sz w:val="28"/>
          <w:szCs w:val="28"/>
          <w:lang w:val="kk-KZ" w:eastAsia="ko-KR"/>
        </w:rPr>
        <w:t>(</w:t>
      </w:r>
      <w:r w:rsidR="00B15799" w:rsidRPr="00FE2C38">
        <w:rPr>
          <w:rFonts w:ascii="Times New Roman" w:eastAsia="Batang" w:hAnsi="Times New Roman"/>
          <w:bCs/>
          <w:sz w:val="28"/>
          <w:szCs w:val="28"/>
          <w:lang w:val="kk-KZ" w:eastAsia="ko-KR"/>
        </w:rPr>
        <w:t>N,N-Diethylethanamine</w:t>
      </w:r>
      <w:r w:rsidR="00B15799">
        <w:rPr>
          <w:rFonts w:ascii="Times New Roman" w:eastAsia="Batang" w:hAnsi="Times New Roman"/>
          <w:sz w:val="28"/>
          <w:szCs w:val="28"/>
          <w:lang w:val="kk-KZ" w:eastAsia="ko-KR"/>
        </w:rPr>
        <w:t xml:space="preserve">, ≥99%, </w:t>
      </w:r>
      <w:r w:rsidR="00B15799">
        <w:rPr>
          <w:rFonts w:ascii="Times New Roman" w:hAnsi="Times New Roman"/>
          <w:sz w:val="28"/>
          <w:szCs w:val="28"/>
          <w:lang w:val="kk-KZ"/>
        </w:rPr>
        <w:t>ρ</w:t>
      </w:r>
      <w:r w:rsidR="00B15799" w:rsidRPr="00A352B6">
        <w:rPr>
          <w:rFonts w:ascii="Times New Roman" w:hAnsi="Times New Roman"/>
          <w:sz w:val="28"/>
          <w:szCs w:val="28"/>
          <w:lang w:val="kk-KZ"/>
        </w:rPr>
        <w:t>=</w:t>
      </w:r>
      <w:r w:rsidR="00B15799">
        <w:rPr>
          <w:rFonts w:ascii="Times New Roman" w:hAnsi="Times New Roman"/>
          <w:sz w:val="28"/>
          <w:szCs w:val="28"/>
          <w:lang w:val="kk-KZ"/>
        </w:rPr>
        <w:t xml:space="preserve">0,726 </w:t>
      </w:r>
      <w:r w:rsidR="00B15799" w:rsidRPr="00A352B6">
        <w:rPr>
          <w:rFonts w:ascii="Times New Roman" w:hAnsi="Times New Roman"/>
          <w:sz w:val="28"/>
          <w:szCs w:val="28"/>
          <w:lang w:val="kk-KZ"/>
        </w:rPr>
        <w:t>г/см³</w:t>
      </w:r>
      <w:r w:rsidR="00B15799">
        <w:rPr>
          <w:rFonts w:ascii="Times New Roman" w:hAnsi="Times New Roman"/>
          <w:sz w:val="28"/>
          <w:szCs w:val="28"/>
          <w:lang w:val="kk-KZ"/>
        </w:rPr>
        <w:t xml:space="preserve">, </w:t>
      </w:r>
      <w:r w:rsidR="00B15799" w:rsidRPr="00EF5C68">
        <w:rPr>
          <w:rFonts w:ascii="Times New Roman" w:eastAsia="Batang" w:hAnsi="Times New Roman"/>
          <w:sz w:val="28"/>
          <w:szCs w:val="28"/>
          <w:lang w:val="kk-KZ" w:eastAsia="ko-KR"/>
        </w:rPr>
        <w:t>Sigma-Aldrich GmbH</w:t>
      </w:r>
      <w:r w:rsidR="00B15799">
        <w:rPr>
          <w:rFonts w:ascii="Times New Roman" w:eastAsia="Batang" w:hAnsi="Times New Roman"/>
          <w:sz w:val="28"/>
          <w:szCs w:val="28"/>
          <w:lang w:val="kk-KZ" w:eastAsia="ko-KR"/>
        </w:rPr>
        <w:t>).</w:t>
      </w:r>
    </w:p>
    <w:p w:rsidR="00407DB9" w:rsidRPr="00DD59A9" w:rsidRDefault="00407DB9" w:rsidP="00407DB9">
      <w:pPr>
        <w:spacing w:after="0" w:line="240" w:lineRule="auto"/>
        <w:ind w:left="0" w:firstLine="709"/>
        <w:jc w:val="both"/>
        <w:rPr>
          <w:rFonts w:ascii="Times New Roman" w:hAnsi="Times New Roman"/>
          <w:sz w:val="28"/>
          <w:szCs w:val="28"/>
        </w:rPr>
      </w:pPr>
      <w:r w:rsidRPr="008C7374">
        <w:rPr>
          <w:rFonts w:ascii="Times New Roman" w:eastAsia="Batang" w:hAnsi="Times New Roman"/>
          <w:i/>
          <w:sz w:val="28"/>
          <w:szCs w:val="28"/>
          <w:lang w:val="kk-KZ" w:eastAsia="ko-KR"/>
        </w:rPr>
        <w:t>Инструментальные методы исследования</w:t>
      </w:r>
      <w:r w:rsidRPr="00291274">
        <w:rPr>
          <w:rFonts w:ascii="Times New Roman" w:hAnsi="Times New Roman"/>
          <w:i/>
          <w:sz w:val="28"/>
          <w:szCs w:val="28"/>
        </w:rPr>
        <w:t>.</w:t>
      </w:r>
      <w:r>
        <w:rPr>
          <w:rFonts w:ascii="Times New Roman" w:hAnsi="Times New Roman"/>
          <w:sz w:val="28"/>
          <w:szCs w:val="28"/>
        </w:rPr>
        <w:t xml:space="preserve"> </w:t>
      </w:r>
      <w:r w:rsidRPr="007D6961">
        <w:rPr>
          <w:rFonts w:ascii="Times New Roman" w:hAnsi="Times New Roman"/>
          <w:sz w:val="28"/>
          <w:szCs w:val="28"/>
        </w:rPr>
        <w:t xml:space="preserve">Спектры ЯМР </w:t>
      </w:r>
      <w:r w:rsidRPr="007D6961">
        <w:rPr>
          <w:rFonts w:ascii="Times New Roman" w:hAnsi="Times New Roman"/>
          <w:sz w:val="28"/>
          <w:szCs w:val="28"/>
          <w:vertAlign w:val="superscript"/>
        </w:rPr>
        <w:t>1</w:t>
      </w:r>
      <w:r w:rsidRPr="007D6961">
        <w:rPr>
          <w:rFonts w:ascii="Times New Roman" w:hAnsi="Times New Roman"/>
          <w:sz w:val="28"/>
          <w:szCs w:val="28"/>
        </w:rPr>
        <w:t xml:space="preserve">Н, </w:t>
      </w:r>
      <w:r w:rsidRPr="007D6961">
        <w:rPr>
          <w:rFonts w:ascii="Times New Roman" w:hAnsi="Times New Roman"/>
          <w:sz w:val="28"/>
          <w:szCs w:val="28"/>
          <w:vertAlign w:val="superscript"/>
        </w:rPr>
        <w:t>13</w:t>
      </w:r>
      <w:r w:rsidRPr="007D6961">
        <w:rPr>
          <w:rFonts w:ascii="Times New Roman" w:hAnsi="Times New Roman"/>
          <w:sz w:val="28"/>
          <w:szCs w:val="28"/>
          <w:lang w:val="en-US"/>
        </w:rPr>
        <w:t>C</w:t>
      </w:r>
      <w:r w:rsidRPr="007D6961">
        <w:rPr>
          <w:rFonts w:ascii="Times New Roman" w:hAnsi="Times New Roman"/>
          <w:sz w:val="28"/>
          <w:szCs w:val="28"/>
        </w:rPr>
        <w:t xml:space="preserve">,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w:t>
      </w:r>
      <w:r w:rsidRPr="007D6961">
        <w:rPr>
          <w:rFonts w:ascii="Times New Roman" w:hAnsi="Times New Roman"/>
          <w:sz w:val="28"/>
          <w:szCs w:val="28"/>
          <w:vertAlign w:val="superscript"/>
        </w:rPr>
        <w:t>31</w:t>
      </w:r>
      <w:r w:rsidRPr="007D6961">
        <w:rPr>
          <w:rFonts w:ascii="Times New Roman" w:hAnsi="Times New Roman"/>
          <w:sz w:val="28"/>
          <w:szCs w:val="28"/>
        </w:rPr>
        <w:t xml:space="preserve">Р получены на спектрометрах </w:t>
      </w:r>
      <w:r w:rsidRPr="007D6961">
        <w:rPr>
          <w:rFonts w:ascii="Times New Roman" w:hAnsi="Times New Roman"/>
          <w:sz w:val="28"/>
          <w:szCs w:val="28"/>
          <w:lang w:val="en-US"/>
        </w:rPr>
        <w:t>Bruker</w:t>
      </w:r>
      <w:r w:rsidRPr="007D6961">
        <w:rPr>
          <w:rFonts w:ascii="Times New Roman" w:hAnsi="Times New Roman"/>
          <w:sz w:val="28"/>
          <w:szCs w:val="28"/>
        </w:rPr>
        <w:t xml:space="preserve"> </w:t>
      </w:r>
      <w:r w:rsidRPr="007D6961">
        <w:rPr>
          <w:rFonts w:ascii="Times New Roman" w:hAnsi="Times New Roman"/>
          <w:sz w:val="28"/>
          <w:szCs w:val="28"/>
          <w:lang w:val="en-US"/>
        </w:rPr>
        <w:t>DPX</w:t>
      </w:r>
      <w:r w:rsidRPr="007D6961">
        <w:rPr>
          <w:rFonts w:ascii="Times New Roman" w:hAnsi="Times New Roman"/>
          <w:sz w:val="28"/>
          <w:szCs w:val="28"/>
        </w:rPr>
        <w:t xml:space="preserve"> 400 и </w:t>
      </w:r>
      <w:r w:rsidRPr="007D6961">
        <w:rPr>
          <w:rFonts w:ascii="Times New Roman" w:hAnsi="Times New Roman"/>
          <w:sz w:val="28"/>
          <w:szCs w:val="28"/>
          <w:lang w:val="en-US"/>
        </w:rPr>
        <w:t>Bruker</w:t>
      </w:r>
      <w:r w:rsidRPr="007D6961">
        <w:rPr>
          <w:rFonts w:ascii="Times New Roman" w:hAnsi="Times New Roman"/>
          <w:sz w:val="28"/>
          <w:szCs w:val="28"/>
        </w:rPr>
        <w:t xml:space="preserve"> </w:t>
      </w:r>
      <w:r w:rsidRPr="007D6961">
        <w:rPr>
          <w:rFonts w:ascii="Times New Roman" w:hAnsi="Times New Roman"/>
          <w:sz w:val="28"/>
          <w:szCs w:val="28"/>
          <w:lang w:val="en-US"/>
        </w:rPr>
        <w:t>AV</w:t>
      </w:r>
      <w:r w:rsidRPr="007D6961">
        <w:rPr>
          <w:rFonts w:ascii="Times New Roman" w:hAnsi="Times New Roman"/>
          <w:sz w:val="28"/>
          <w:szCs w:val="28"/>
        </w:rPr>
        <w:t xml:space="preserve">-400 (400.13, 101.61, 376.50 и 161.98 </w:t>
      </w:r>
      <w:proofErr w:type="gramStart"/>
      <w:r w:rsidRPr="007D6961">
        <w:rPr>
          <w:rFonts w:ascii="Times New Roman" w:hAnsi="Times New Roman"/>
          <w:sz w:val="28"/>
          <w:szCs w:val="28"/>
          <w:lang w:val="en-US"/>
        </w:rPr>
        <w:t>M</w:t>
      </w:r>
      <w:proofErr w:type="gramEnd"/>
      <w:r w:rsidRPr="007D6961">
        <w:rPr>
          <w:rFonts w:ascii="Times New Roman" w:hAnsi="Times New Roman"/>
          <w:sz w:val="28"/>
          <w:szCs w:val="28"/>
        </w:rPr>
        <w:t xml:space="preserve">Гц соответственно) в растворе </w:t>
      </w:r>
      <w:r w:rsidRPr="007D6961">
        <w:rPr>
          <w:rFonts w:ascii="Times New Roman" w:hAnsi="Times New Roman"/>
          <w:sz w:val="28"/>
          <w:szCs w:val="28"/>
          <w:lang w:val="en-US"/>
        </w:rPr>
        <w:t>CDCl</w:t>
      </w:r>
      <w:r w:rsidRPr="007D6961">
        <w:rPr>
          <w:rFonts w:ascii="Times New Roman" w:hAnsi="Times New Roman"/>
          <w:sz w:val="28"/>
          <w:szCs w:val="28"/>
          <w:vertAlign w:val="subscript"/>
        </w:rPr>
        <w:t>3</w:t>
      </w:r>
      <w:r w:rsidRPr="007D6961">
        <w:rPr>
          <w:rFonts w:ascii="Times New Roman" w:hAnsi="Times New Roman"/>
          <w:sz w:val="28"/>
          <w:szCs w:val="28"/>
        </w:rPr>
        <w:t>, внутренний стандарт – ГМДС (</w:t>
      </w:r>
      <w:r w:rsidRPr="007D6961">
        <w:rPr>
          <w:rFonts w:ascii="Times New Roman" w:hAnsi="Times New Roman"/>
          <w:sz w:val="28"/>
          <w:szCs w:val="28"/>
          <w:vertAlign w:val="superscript"/>
        </w:rPr>
        <w:t>1</w:t>
      </w:r>
      <w:r w:rsidRPr="007D6961">
        <w:rPr>
          <w:rFonts w:ascii="Times New Roman" w:hAnsi="Times New Roman"/>
          <w:sz w:val="28"/>
          <w:szCs w:val="28"/>
        </w:rPr>
        <w:t xml:space="preserve">Н, </w:t>
      </w:r>
      <w:r w:rsidRPr="007D6961">
        <w:rPr>
          <w:rFonts w:ascii="Times New Roman" w:hAnsi="Times New Roman"/>
          <w:sz w:val="28"/>
          <w:szCs w:val="28"/>
          <w:vertAlign w:val="superscript"/>
        </w:rPr>
        <w:t>13</w:t>
      </w:r>
      <w:r w:rsidRPr="007D6961">
        <w:rPr>
          <w:rFonts w:ascii="Times New Roman" w:hAnsi="Times New Roman"/>
          <w:sz w:val="28"/>
          <w:szCs w:val="28"/>
          <w:lang w:val="en-US"/>
        </w:rPr>
        <w:t>C</w:t>
      </w:r>
      <w:r w:rsidRPr="007D6961">
        <w:rPr>
          <w:rFonts w:ascii="Times New Roman" w:hAnsi="Times New Roman"/>
          <w:sz w:val="28"/>
          <w:szCs w:val="28"/>
        </w:rPr>
        <w:t xml:space="preserve">), </w:t>
      </w:r>
      <w:r w:rsidRPr="007D6961">
        <w:rPr>
          <w:rFonts w:ascii="Times New Roman" w:hAnsi="Times New Roman"/>
          <w:sz w:val="28"/>
          <w:szCs w:val="28"/>
          <w:lang w:val="en-US"/>
        </w:rPr>
        <w:t>CFCl</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sz w:val="28"/>
          <w:szCs w:val="28"/>
          <w:vertAlign w:val="superscript"/>
        </w:rPr>
        <w:t>19</w:t>
      </w:r>
      <w:r w:rsidRPr="007D6961">
        <w:rPr>
          <w:rFonts w:ascii="Times New Roman" w:hAnsi="Times New Roman"/>
          <w:sz w:val="28"/>
          <w:szCs w:val="28"/>
          <w:lang w:val="en-US"/>
        </w:rPr>
        <w:t>F</w:t>
      </w:r>
      <w:r w:rsidRPr="007D6961">
        <w:rPr>
          <w:rFonts w:ascii="Times New Roman" w:hAnsi="Times New Roman"/>
          <w:sz w:val="28"/>
          <w:szCs w:val="28"/>
        </w:rPr>
        <w:t xml:space="preserve">), внешний стандарт – 85%-ная </w:t>
      </w:r>
      <w:r w:rsidRPr="007D6961">
        <w:rPr>
          <w:rFonts w:ascii="Times New Roman" w:hAnsi="Times New Roman"/>
          <w:sz w:val="28"/>
          <w:szCs w:val="28"/>
          <w:lang w:val="en-US"/>
        </w:rPr>
        <w:t>H</w:t>
      </w:r>
      <w:r w:rsidRPr="007D6961">
        <w:rPr>
          <w:rFonts w:ascii="Times New Roman" w:hAnsi="Times New Roman"/>
          <w:sz w:val="28"/>
          <w:szCs w:val="28"/>
          <w:vertAlign w:val="subscript"/>
        </w:rPr>
        <w:t>3</w:t>
      </w:r>
      <w:r w:rsidRPr="007D6961">
        <w:rPr>
          <w:rFonts w:ascii="Times New Roman" w:hAnsi="Times New Roman"/>
          <w:sz w:val="28"/>
          <w:szCs w:val="28"/>
          <w:lang w:val="en-US"/>
        </w:rPr>
        <w:t>PO</w:t>
      </w:r>
      <w:r w:rsidRPr="007D6961">
        <w:rPr>
          <w:rFonts w:ascii="Times New Roman" w:hAnsi="Times New Roman"/>
          <w:sz w:val="28"/>
          <w:szCs w:val="28"/>
          <w:vertAlign w:val="subscript"/>
        </w:rPr>
        <w:t>4</w:t>
      </w:r>
      <w:r w:rsidRPr="007D6961">
        <w:rPr>
          <w:rFonts w:ascii="Times New Roman" w:hAnsi="Times New Roman"/>
          <w:sz w:val="28"/>
          <w:szCs w:val="28"/>
        </w:rPr>
        <w:t xml:space="preserve">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ИК спектры записаны на спектрометре </w:t>
      </w:r>
      <w:r w:rsidRPr="007D6961">
        <w:rPr>
          <w:rFonts w:ascii="Times New Roman" w:hAnsi="Times New Roman"/>
          <w:sz w:val="28"/>
          <w:szCs w:val="28"/>
          <w:lang w:val="en-US"/>
        </w:rPr>
        <w:t>Bruker</w:t>
      </w:r>
      <w:r w:rsidRPr="007D6961">
        <w:rPr>
          <w:rFonts w:ascii="Times New Roman" w:hAnsi="Times New Roman"/>
          <w:sz w:val="28"/>
          <w:szCs w:val="28"/>
        </w:rPr>
        <w:t xml:space="preserve"> I</w:t>
      </w:r>
      <w:r w:rsidRPr="007D6961">
        <w:rPr>
          <w:rFonts w:ascii="Times New Roman" w:hAnsi="Times New Roman"/>
          <w:sz w:val="28"/>
          <w:szCs w:val="28"/>
          <w:lang w:val="en-US"/>
        </w:rPr>
        <w:t>FS</w:t>
      </w:r>
      <w:r w:rsidRPr="007D6961">
        <w:rPr>
          <w:rFonts w:ascii="Times New Roman" w:hAnsi="Times New Roman"/>
          <w:sz w:val="28"/>
          <w:szCs w:val="28"/>
        </w:rPr>
        <w:t xml:space="preserve"> 25 в тонком слое. </w:t>
      </w:r>
      <w:r>
        <w:rPr>
          <w:rFonts w:ascii="Times New Roman" w:hAnsi="Times New Roman"/>
          <w:sz w:val="28"/>
          <w:szCs w:val="28"/>
        </w:rPr>
        <w:t>П</w:t>
      </w:r>
      <w:r w:rsidRPr="00147441">
        <w:rPr>
          <w:rFonts w:ascii="Times New Roman" w:hAnsi="Times New Roman"/>
          <w:sz w:val="28"/>
          <w:szCs w:val="28"/>
        </w:rPr>
        <w:t>оказатели преломления</w:t>
      </w:r>
      <w:r>
        <w:rPr>
          <w:rFonts w:ascii="Arial" w:hAnsi="Arial" w:cs="Arial"/>
          <w:color w:val="666666"/>
          <w:sz w:val="21"/>
          <w:szCs w:val="21"/>
        </w:rPr>
        <w:t xml:space="preserve"> </w:t>
      </w:r>
      <w:r w:rsidRPr="007D6961">
        <w:rPr>
          <w:rFonts w:ascii="Times New Roman" w:hAnsi="Times New Roman"/>
          <w:sz w:val="28"/>
          <w:szCs w:val="28"/>
          <w:lang w:val="en-US"/>
        </w:rPr>
        <w:t>n</w:t>
      </w:r>
      <w:r w:rsidRPr="007D6961">
        <w:rPr>
          <w:rFonts w:ascii="Times New Roman" w:hAnsi="Times New Roman"/>
          <w:sz w:val="28"/>
          <w:szCs w:val="28"/>
          <w:vertAlign w:val="subscript"/>
          <w:lang w:val="en-US"/>
        </w:rPr>
        <w:t>D</w:t>
      </w:r>
      <w:r w:rsidRPr="007D6961">
        <w:rPr>
          <w:rFonts w:ascii="Times New Roman" w:hAnsi="Times New Roman"/>
          <w:sz w:val="28"/>
          <w:szCs w:val="28"/>
          <w:vertAlign w:val="superscript"/>
        </w:rPr>
        <w:t>20</w:t>
      </w:r>
      <w:r>
        <w:rPr>
          <w:rFonts w:ascii="Arial" w:hAnsi="Arial" w:cs="Arial"/>
          <w:color w:val="666666"/>
          <w:sz w:val="21"/>
          <w:szCs w:val="21"/>
        </w:rPr>
        <w:t> </w:t>
      </w:r>
      <w:r>
        <w:rPr>
          <w:rFonts w:ascii="Times New Roman" w:hAnsi="Times New Roman"/>
          <w:sz w:val="28"/>
          <w:szCs w:val="28"/>
        </w:rPr>
        <w:t xml:space="preserve"> определяли на </w:t>
      </w:r>
      <w:r w:rsidRPr="00DD59A9">
        <w:rPr>
          <w:rFonts w:ascii="Times New Roman" w:hAnsi="Times New Roman"/>
          <w:sz w:val="28"/>
          <w:szCs w:val="28"/>
        </w:rPr>
        <w:t>рефрактометре ИРФ-454Б2Б, плотность измеряли по станда</w:t>
      </w:r>
      <w:r>
        <w:rPr>
          <w:rFonts w:ascii="Times New Roman" w:hAnsi="Times New Roman"/>
          <w:sz w:val="28"/>
          <w:szCs w:val="28"/>
        </w:rPr>
        <w:t xml:space="preserve">ртной методике пикнометром </w:t>
      </w:r>
      <w:r w:rsidRPr="009A2E08">
        <w:rPr>
          <w:rFonts w:ascii="Times New Roman" w:hAnsi="Times New Roman"/>
          <w:sz w:val="28"/>
          <w:szCs w:val="28"/>
        </w:rPr>
        <w:t>[36].</w:t>
      </w:r>
    </w:p>
    <w:p w:rsidR="0036338F" w:rsidRDefault="0036338F" w:rsidP="003B6D8A">
      <w:pPr>
        <w:spacing w:after="0" w:line="240" w:lineRule="auto"/>
        <w:ind w:left="0" w:firstLine="709"/>
        <w:jc w:val="both"/>
        <w:rPr>
          <w:rFonts w:ascii="Times New Roman" w:hAnsi="Times New Roman"/>
          <w:sz w:val="28"/>
          <w:szCs w:val="28"/>
        </w:rPr>
      </w:pPr>
    </w:p>
    <w:p w:rsidR="003B6D8A" w:rsidRDefault="003B6D8A" w:rsidP="003B6D8A">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3.1.</w:t>
      </w:r>
      <w:r w:rsidR="00F53B8E">
        <w:rPr>
          <w:rFonts w:ascii="Times New Roman" w:hAnsi="Times New Roman"/>
          <w:sz w:val="28"/>
          <w:szCs w:val="28"/>
        </w:rPr>
        <w:t>2</w:t>
      </w:r>
      <w:r w:rsidRPr="007D6961">
        <w:rPr>
          <w:rFonts w:ascii="Times New Roman" w:hAnsi="Times New Roman"/>
          <w:sz w:val="28"/>
          <w:szCs w:val="28"/>
        </w:rPr>
        <w:t xml:space="preserve"> </w:t>
      </w:r>
      <w:r w:rsidRPr="009F6F8D">
        <w:rPr>
          <w:rFonts w:ascii="Times New Roman" w:hAnsi="Times New Roman"/>
          <w:sz w:val="28"/>
          <w:szCs w:val="28"/>
        </w:rPr>
        <w:t xml:space="preserve">Описание методик </w:t>
      </w:r>
      <w:r w:rsidR="007A1323">
        <w:rPr>
          <w:rFonts w:ascii="Times New Roman" w:hAnsi="Times New Roman"/>
          <w:sz w:val="28"/>
          <w:szCs w:val="28"/>
        </w:rPr>
        <w:t>масштабированного</w:t>
      </w:r>
      <w:r w:rsidRPr="007D6961">
        <w:rPr>
          <w:rFonts w:ascii="Times New Roman" w:hAnsi="Times New Roman"/>
          <w:sz w:val="28"/>
          <w:szCs w:val="28"/>
        </w:rPr>
        <w:t xml:space="preserve"> синтез</w:t>
      </w:r>
      <w:r>
        <w:rPr>
          <w:rFonts w:ascii="Times New Roman" w:hAnsi="Times New Roman"/>
          <w:sz w:val="28"/>
          <w:szCs w:val="28"/>
        </w:rPr>
        <w:t>а</w:t>
      </w:r>
      <w:r w:rsidRPr="007D6961">
        <w:rPr>
          <w:rFonts w:ascii="Times New Roman" w:hAnsi="Times New Roman"/>
          <w:sz w:val="28"/>
          <w:szCs w:val="28"/>
        </w:rPr>
        <w:t xml:space="preserve"> </w:t>
      </w:r>
    </w:p>
    <w:p w:rsidR="00327232" w:rsidRDefault="00327232" w:rsidP="009E7434">
      <w:pPr>
        <w:spacing w:after="0" w:line="240" w:lineRule="auto"/>
        <w:ind w:left="0" w:firstLine="709"/>
        <w:jc w:val="both"/>
        <w:rPr>
          <w:rFonts w:ascii="Times New Roman" w:hAnsi="Times New Roman"/>
          <w:i/>
          <w:sz w:val="28"/>
          <w:szCs w:val="28"/>
        </w:rPr>
      </w:pPr>
    </w:p>
    <w:p w:rsidR="00BD2014" w:rsidRDefault="00C71340" w:rsidP="009E7434">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 xml:space="preserve">Синтез </w:t>
      </w:r>
      <w:r w:rsidR="002B187D">
        <w:rPr>
          <w:rFonts w:ascii="Times New Roman" w:hAnsi="Times New Roman"/>
          <w:i/>
          <w:sz w:val="28"/>
          <w:szCs w:val="28"/>
        </w:rPr>
        <w:t xml:space="preserve">целевого </w:t>
      </w:r>
      <w:r w:rsidRPr="007D6961">
        <w:rPr>
          <w:rFonts w:ascii="Times New Roman" w:hAnsi="Times New Roman"/>
          <w:i/>
          <w:sz w:val="28"/>
          <w:szCs w:val="28"/>
        </w:rPr>
        <w:t>бис(2,2,2-трифторэтил)(2-цианоэтил</w:t>
      </w:r>
      <w:proofErr w:type="gramStart"/>
      <w:r w:rsidRPr="007D6961">
        <w:rPr>
          <w:rFonts w:ascii="Times New Roman" w:hAnsi="Times New Roman"/>
          <w:i/>
          <w:sz w:val="28"/>
          <w:szCs w:val="28"/>
        </w:rPr>
        <w:t>)ф</w:t>
      </w:r>
      <w:proofErr w:type="gramEnd"/>
      <w:r w:rsidRPr="007D6961">
        <w:rPr>
          <w:rFonts w:ascii="Times New Roman" w:hAnsi="Times New Roman"/>
          <w:i/>
          <w:sz w:val="28"/>
          <w:szCs w:val="28"/>
        </w:rPr>
        <w:t>осфата</w:t>
      </w:r>
      <w:r w:rsidRPr="007D6961">
        <w:rPr>
          <w:rFonts w:ascii="Times New Roman" w:hAnsi="Times New Roman"/>
          <w:sz w:val="28"/>
          <w:szCs w:val="28"/>
        </w:rPr>
        <w:t xml:space="preserve">. </w:t>
      </w:r>
      <w:r w:rsidR="00BD2014" w:rsidRPr="007D6961">
        <w:rPr>
          <w:rFonts w:ascii="Times New Roman" w:hAnsi="Times New Roman"/>
          <w:sz w:val="28"/>
          <w:szCs w:val="28"/>
        </w:rPr>
        <w:t>В трехгорлую колбу, снабженную обратным холодильником и капельной воронкой поместили раствор 25.24 г (90 ммоль) би</w:t>
      </w:r>
      <w:r w:rsidR="008C4B0C" w:rsidRPr="007D6961">
        <w:rPr>
          <w:rFonts w:ascii="Times New Roman" w:hAnsi="Times New Roman"/>
          <w:sz w:val="28"/>
          <w:szCs w:val="28"/>
        </w:rPr>
        <w:t>с(2,2,2-трифторэтил</w:t>
      </w:r>
      <w:proofErr w:type="gramStart"/>
      <w:r w:rsidR="008C4B0C" w:rsidRPr="007D6961">
        <w:rPr>
          <w:rFonts w:ascii="Times New Roman" w:hAnsi="Times New Roman"/>
          <w:sz w:val="28"/>
          <w:szCs w:val="28"/>
        </w:rPr>
        <w:t>)х</w:t>
      </w:r>
      <w:proofErr w:type="gramEnd"/>
      <w:r w:rsidR="008C4B0C" w:rsidRPr="007D6961">
        <w:rPr>
          <w:rFonts w:ascii="Times New Roman" w:hAnsi="Times New Roman"/>
          <w:sz w:val="28"/>
          <w:szCs w:val="28"/>
        </w:rPr>
        <w:t>лорфосфата</w:t>
      </w:r>
      <w:r w:rsidR="00825270" w:rsidRPr="007D6961">
        <w:rPr>
          <w:rFonts w:ascii="Times New Roman" w:hAnsi="Times New Roman"/>
          <w:sz w:val="28"/>
          <w:szCs w:val="28"/>
        </w:rPr>
        <w:t xml:space="preserve"> </w:t>
      </w:r>
      <w:r w:rsidR="00BD2014" w:rsidRPr="007D6961">
        <w:rPr>
          <w:rFonts w:ascii="Times New Roman" w:hAnsi="Times New Roman"/>
          <w:sz w:val="28"/>
          <w:szCs w:val="28"/>
        </w:rPr>
        <w:t>в 180 мл абсолютного диэтилового эфира</w:t>
      </w:r>
      <w:r w:rsidR="00B74682">
        <w:rPr>
          <w:rFonts w:ascii="Times New Roman" w:hAnsi="Times New Roman"/>
          <w:sz w:val="28"/>
          <w:szCs w:val="28"/>
        </w:rPr>
        <w:t xml:space="preserve">. </w:t>
      </w:r>
      <w:r w:rsidR="00BD2014" w:rsidRPr="007D6961">
        <w:rPr>
          <w:rFonts w:ascii="Times New Roman" w:hAnsi="Times New Roman"/>
          <w:sz w:val="28"/>
          <w:szCs w:val="28"/>
        </w:rPr>
        <w:t>К полученному раствору добавляли по каплям при перемешивании раствор 6.40 (90 ммоль) 3-гидроксипропанонитрила</w:t>
      </w:r>
      <w:r w:rsidR="00825270" w:rsidRPr="007D6961">
        <w:rPr>
          <w:rFonts w:ascii="Times New Roman" w:hAnsi="Times New Roman"/>
          <w:sz w:val="28"/>
          <w:szCs w:val="28"/>
        </w:rPr>
        <w:t xml:space="preserve"> </w:t>
      </w:r>
      <w:r w:rsidR="00BD2014" w:rsidRPr="007D6961">
        <w:rPr>
          <w:rFonts w:ascii="Times New Roman" w:hAnsi="Times New Roman"/>
          <w:sz w:val="28"/>
          <w:szCs w:val="28"/>
        </w:rPr>
        <w:t>и 7.12 г (90 ммоль) пиридина в 20 мл диэтилового эфира в течение 1 ч при комнатной температуре, при этом наблюдали образование белого осадка гидрохлорида пиридиния</w:t>
      </w:r>
      <w:r w:rsidR="00B74682">
        <w:rPr>
          <w:rFonts w:ascii="Times New Roman" w:hAnsi="Times New Roman"/>
          <w:sz w:val="28"/>
          <w:szCs w:val="28"/>
        </w:rPr>
        <w:t xml:space="preserve"> (рисунок 1</w:t>
      </w:r>
      <w:r w:rsidR="004C2000">
        <w:rPr>
          <w:rFonts w:ascii="Times New Roman" w:hAnsi="Times New Roman"/>
          <w:sz w:val="28"/>
          <w:szCs w:val="28"/>
        </w:rPr>
        <w:t>9</w:t>
      </w:r>
      <w:r w:rsidR="00B74682">
        <w:rPr>
          <w:rFonts w:ascii="Times New Roman" w:hAnsi="Times New Roman"/>
          <w:sz w:val="28"/>
          <w:szCs w:val="28"/>
        </w:rPr>
        <w:t>а)</w:t>
      </w:r>
      <w:r w:rsidR="00B74682" w:rsidRPr="007D6961">
        <w:rPr>
          <w:rFonts w:ascii="Times New Roman" w:hAnsi="Times New Roman"/>
          <w:sz w:val="28"/>
          <w:szCs w:val="28"/>
        </w:rPr>
        <w:t>.</w:t>
      </w:r>
      <w:r w:rsidR="00BD2014" w:rsidRPr="007D6961">
        <w:rPr>
          <w:rFonts w:ascii="Times New Roman" w:hAnsi="Times New Roman"/>
          <w:sz w:val="28"/>
          <w:szCs w:val="28"/>
        </w:rPr>
        <w:t xml:space="preserve"> Реакционную смесь перемешивали при комнатной температуре еще в течение 8 ч, оставляли на ночь. Осадок гидрохлорида пиридиния отфильтровывали и промывали диэтиловым эфиром (3х30 мл). Растворитель из фильтрата отгоняли при пониженном давлении, остаток перегоняли в вакууме</w:t>
      </w:r>
      <w:r w:rsidR="004A6058">
        <w:rPr>
          <w:rFonts w:ascii="Times New Roman" w:hAnsi="Times New Roman"/>
          <w:sz w:val="28"/>
          <w:szCs w:val="28"/>
        </w:rPr>
        <w:t xml:space="preserve"> (рисунок 1</w:t>
      </w:r>
      <w:r w:rsidR="004C2000">
        <w:rPr>
          <w:rFonts w:ascii="Times New Roman" w:hAnsi="Times New Roman"/>
          <w:sz w:val="28"/>
          <w:szCs w:val="28"/>
        </w:rPr>
        <w:t>9</w:t>
      </w:r>
      <w:r w:rsidR="004A6058">
        <w:rPr>
          <w:rFonts w:ascii="Times New Roman" w:hAnsi="Times New Roman"/>
          <w:sz w:val="28"/>
          <w:szCs w:val="28"/>
        </w:rPr>
        <w:t>б)</w:t>
      </w:r>
      <w:r w:rsidR="00BD2014" w:rsidRPr="007D6961">
        <w:rPr>
          <w:rFonts w:ascii="Times New Roman" w:hAnsi="Times New Roman"/>
          <w:sz w:val="28"/>
          <w:szCs w:val="28"/>
        </w:rPr>
        <w:t>. Получили 21.5 г (</w:t>
      </w:r>
      <w:r w:rsidR="001E3691">
        <w:rPr>
          <w:rFonts w:ascii="Times New Roman" w:hAnsi="Times New Roman"/>
          <w:sz w:val="28"/>
          <w:szCs w:val="28"/>
        </w:rPr>
        <w:t xml:space="preserve">выход </w:t>
      </w:r>
      <w:r w:rsidR="00BD2014" w:rsidRPr="007D6961">
        <w:rPr>
          <w:rFonts w:ascii="Times New Roman" w:hAnsi="Times New Roman"/>
          <w:sz w:val="28"/>
          <w:szCs w:val="28"/>
        </w:rPr>
        <w:t>80%) бис(2,2,2-трифторэтил)(2-цианоэтил</w:t>
      </w:r>
      <w:proofErr w:type="gramStart"/>
      <w:r w:rsidR="00BD2014" w:rsidRPr="007D6961">
        <w:rPr>
          <w:rFonts w:ascii="Times New Roman" w:hAnsi="Times New Roman"/>
          <w:sz w:val="28"/>
          <w:szCs w:val="28"/>
        </w:rPr>
        <w:t>)ф</w:t>
      </w:r>
      <w:proofErr w:type="gramEnd"/>
      <w:r w:rsidR="00BD2014" w:rsidRPr="007D6961">
        <w:rPr>
          <w:rFonts w:ascii="Times New Roman" w:hAnsi="Times New Roman"/>
          <w:sz w:val="28"/>
          <w:szCs w:val="28"/>
        </w:rPr>
        <w:t>осфата, прозрачная жидкость, т. кип. 129-130°</w:t>
      </w:r>
      <w:r w:rsidR="00BD2014" w:rsidRPr="007D6961">
        <w:rPr>
          <w:rFonts w:ascii="Times New Roman" w:hAnsi="Times New Roman"/>
          <w:sz w:val="28"/>
          <w:szCs w:val="28"/>
          <w:lang w:val="en-US"/>
        </w:rPr>
        <w:t>C</w:t>
      </w:r>
      <w:r w:rsidR="00BD2014" w:rsidRPr="007D6961">
        <w:rPr>
          <w:rFonts w:ascii="Times New Roman" w:hAnsi="Times New Roman"/>
          <w:sz w:val="28"/>
          <w:szCs w:val="28"/>
        </w:rPr>
        <w:t xml:space="preserve"> (1 мм рт. ст.), лит. данные 129°</w:t>
      </w:r>
      <w:r w:rsidR="00BD2014" w:rsidRPr="007D6961">
        <w:rPr>
          <w:rFonts w:ascii="Times New Roman" w:hAnsi="Times New Roman"/>
          <w:sz w:val="28"/>
          <w:szCs w:val="28"/>
          <w:lang w:val="en-US"/>
        </w:rPr>
        <w:t>C</w:t>
      </w:r>
      <w:r w:rsidR="00BD2014" w:rsidRPr="007D6961">
        <w:rPr>
          <w:rFonts w:ascii="Times New Roman" w:hAnsi="Times New Roman"/>
          <w:sz w:val="28"/>
          <w:szCs w:val="28"/>
        </w:rPr>
        <w:t xml:space="preserve"> (1 мм рт. ст</w:t>
      </w:r>
      <w:r w:rsidR="00BD2014" w:rsidRPr="00893AF1">
        <w:rPr>
          <w:rFonts w:ascii="Times New Roman" w:hAnsi="Times New Roman"/>
          <w:sz w:val="28"/>
          <w:szCs w:val="28"/>
        </w:rPr>
        <w:t xml:space="preserve">.), </w:t>
      </w:r>
      <w:r w:rsidR="00BD2014" w:rsidRPr="00893AF1">
        <w:rPr>
          <w:rFonts w:ascii="Times New Roman" w:hAnsi="Times New Roman"/>
          <w:sz w:val="28"/>
          <w:szCs w:val="28"/>
          <w:lang w:val="en-GB"/>
        </w:rPr>
        <w:t>d</w:t>
      </w:r>
      <w:r w:rsidR="00BD2014" w:rsidRPr="00893AF1">
        <w:rPr>
          <w:rFonts w:ascii="Times New Roman" w:hAnsi="Times New Roman"/>
          <w:sz w:val="28"/>
          <w:szCs w:val="28"/>
          <w:vertAlign w:val="subscript"/>
        </w:rPr>
        <w:t>4</w:t>
      </w:r>
      <w:r w:rsidR="00BD2014" w:rsidRPr="00893AF1">
        <w:rPr>
          <w:rFonts w:ascii="Times New Roman" w:hAnsi="Times New Roman"/>
          <w:sz w:val="28"/>
          <w:szCs w:val="28"/>
          <w:vertAlign w:val="superscript"/>
        </w:rPr>
        <w:t>20</w:t>
      </w:r>
      <w:r w:rsidR="00BD2014" w:rsidRPr="007D6961">
        <w:rPr>
          <w:rFonts w:ascii="Times New Roman" w:hAnsi="Times New Roman"/>
          <w:sz w:val="28"/>
          <w:szCs w:val="28"/>
        </w:rPr>
        <w:t xml:space="preserve"> 1.5191. Найдено</w:t>
      </w:r>
      <w:proofErr w:type="gramStart"/>
      <w:r w:rsidR="00BD2014" w:rsidRPr="007D6961">
        <w:rPr>
          <w:rFonts w:ascii="Times New Roman" w:hAnsi="Times New Roman"/>
          <w:sz w:val="28"/>
          <w:szCs w:val="28"/>
        </w:rPr>
        <w:t xml:space="preserve">, %: </w:t>
      </w:r>
      <w:proofErr w:type="gramEnd"/>
      <w:r w:rsidR="00BD2014" w:rsidRPr="007D6961">
        <w:rPr>
          <w:rFonts w:ascii="Times New Roman" w:hAnsi="Times New Roman"/>
          <w:sz w:val="28"/>
          <w:szCs w:val="28"/>
        </w:rPr>
        <w:t xml:space="preserve">С </w:t>
      </w:r>
      <w:r w:rsidR="00BD2014" w:rsidRPr="007D6961">
        <w:rPr>
          <w:rFonts w:ascii="Times New Roman" w:hAnsi="Times New Roman"/>
          <w:sz w:val="28"/>
          <w:szCs w:val="28"/>
        </w:rPr>
        <w:lastRenderedPageBreak/>
        <w:t xml:space="preserve">26.34; </w:t>
      </w:r>
      <w:r w:rsidR="00BD2014" w:rsidRPr="007D6961">
        <w:rPr>
          <w:rFonts w:ascii="Times New Roman" w:hAnsi="Times New Roman"/>
          <w:sz w:val="28"/>
          <w:szCs w:val="28"/>
          <w:lang w:val="pt-BR"/>
        </w:rPr>
        <w:t>H</w:t>
      </w:r>
      <w:r w:rsidR="00BD2014" w:rsidRPr="007D6961">
        <w:rPr>
          <w:rFonts w:ascii="Times New Roman" w:hAnsi="Times New Roman"/>
          <w:sz w:val="28"/>
          <w:szCs w:val="28"/>
        </w:rPr>
        <w:t xml:space="preserve"> 2.27; </w:t>
      </w:r>
      <w:r w:rsidR="00BD2014" w:rsidRPr="007D6961">
        <w:rPr>
          <w:rFonts w:ascii="Times New Roman" w:hAnsi="Times New Roman"/>
          <w:sz w:val="28"/>
          <w:szCs w:val="28"/>
          <w:lang w:val="pt-BR"/>
        </w:rPr>
        <w:t>F</w:t>
      </w:r>
      <w:r w:rsidR="00BD2014" w:rsidRPr="007D6961">
        <w:rPr>
          <w:rFonts w:ascii="Times New Roman" w:hAnsi="Times New Roman"/>
          <w:sz w:val="28"/>
          <w:szCs w:val="28"/>
        </w:rPr>
        <w:t xml:space="preserve"> 36.49; </w:t>
      </w:r>
      <w:r w:rsidR="00BD2014" w:rsidRPr="007D6961">
        <w:rPr>
          <w:rFonts w:ascii="Times New Roman" w:hAnsi="Times New Roman"/>
          <w:sz w:val="28"/>
          <w:szCs w:val="28"/>
          <w:lang w:val="pt-BR"/>
        </w:rPr>
        <w:t>N</w:t>
      </w:r>
      <w:r w:rsidR="00BD2014" w:rsidRPr="007D6961">
        <w:rPr>
          <w:rFonts w:ascii="Times New Roman" w:hAnsi="Times New Roman"/>
          <w:sz w:val="28"/>
          <w:szCs w:val="28"/>
        </w:rPr>
        <w:t xml:space="preserve"> 4.39; </w:t>
      </w:r>
      <w:r w:rsidR="00BD2014" w:rsidRPr="007D6961">
        <w:rPr>
          <w:rFonts w:ascii="Times New Roman" w:hAnsi="Times New Roman"/>
          <w:sz w:val="28"/>
          <w:szCs w:val="28"/>
          <w:lang w:val="pt-BR"/>
        </w:rPr>
        <w:t>P</w:t>
      </w:r>
      <w:r w:rsidR="00BD2014" w:rsidRPr="007D6961">
        <w:rPr>
          <w:rFonts w:ascii="Times New Roman" w:hAnsi="Times New Roman"/>
          <w:sz w:val="28"/>
          <w:szCs w:val="28"/>
        </w:rPr>
        <w:t xml:space="preserve"> 10.11. </w:t>
      </w:r>
      <w:r w:rsidR="00BD2014" w:rsidRPr="007D6961">
        <w:rPr>
          <w:rFonts w:ascii="Times New Roman" w:hAnsi="Times New Roman"/>
          <w:sz w:val="28"/>
          <w:szCs w:val="28"/>
          <w:lang w:val="pt-BR"/>
        </w:rPr>
        <w:t>C</w:t>
      </w:r>
      <w:r w:rsidR="00BD2014" w:rsidRPr="007D6961">
        <w:rPr>
          <w:rFonts w:ascii="Times New Roman" w:hAnsi="Times New Roman"/>
          <w:sz w:val="28"/>
          <w:szCs w:val="28"/>
          <w:vertAlign w:val="subscript"/>
        </w:rPr>
        <w:t>7</w:t>
      </w:r>
      <w:r w:rsidR="00BD2014" w:rsidRPr="007D6961">
        <w:rPr>
          <w:rFonts w:ascii="Times New Roman" w:hAnsi="Times New Roman"/>
          <w:sz w:val="28"/>
          <w:szCs w:val="28"/>
          <w:lang w:val="pt-BR"/>
        </w:rPr>
        <w:t>H</w:t>
      </w:r>
      <w:r w:rsidR="00BD2014" w:rsidRPr="007D6961">
        <w:rPr>
          <w:rFonts w:ascii="Times New Roman" w:hAnsi="Times New Roman"/>
          <w:sz w:val="28"/>
          <w:szCs w:val="28"/>
          <w:vertAlign w:val="subscript"/>
        </w:rPr>
        <w:t>8</w:t>
      </w:r>
      <w:r w:rsidR="00BD2014" w:rsidRPr="007D6961">
        <w:rPr>
          <w:rFonts w:ascii="Times New Roman" w:hAnsi="Times New Roman"/>
          <w:sz w:val="28"/>
          <w:szCs w:val="28"/>
          <w:lang w:val="pt-BR"/>
        </w:rPr>
        <w:t>F</w:t>
      </w:r>
      <w:r w:rsidR="00BD2014" w:rsidRPr="007D6961">
        <w:rPr>
          <w:rFonts w:ascii="Times New Roman" w:hAnsi="Times New Roman"/>
          <w:sz w:val="28"/>
          <w:szCs w:val="28"/>
          <w:vertAlign w:val="subscript"/>
        </w:rPr>
        <w:t>6</w:t>
      </w:r>
      <w:r w:rsidR="00BD2014" w:rsidRPr="007D6961">
        <w:rPr>
          <w:rFonts w:ascii="Times New Roman" w:hAnsi="Times New Roman"/>
          <w:sz w:val="28"/>
          <w:szCs w:val="28"/>
          <w:lang w:val="pt-BR"/>
        </w:rPr>
        <w:t>NO</w:t>
      </w:r>
      <w:r w:rsidR="00BD2014" w:rsidRPr="007D6961">
        <w:rPr>
          <w:rFonts w:ascii="Times New Roman" w:hAnsi="Times New Roman"/>
          <w:sz w:val="28"/>
          <w:szCs w:val="28"/>
          <w:vertAlign w:val="subscript"/>
        </w:rPr>
        <w:t>4</w:t>
      </w:r>
      <w:r w:rsidR="00BD2014" w:rsidRPr="007D6961">
        <w:rPr>
          <w:rFonts w:ascii="Times New Roman" w:hAnsi="Times New Roman"/>
          <w:sz w:val="28"/>
          <w:szCs w:val="28"/>
          <w:lang w:val="pt-BR"/>
        </w:rPr>
        <w:t>P</w:t>
      </w:r>
      <w:r w:rsidR="00BD2014" w:rsidRPr="007D6961">
        <w:rPr>
          <w:rFonts w:ascii="Times New Roman" w:hAnsi="Times New Roman"/>
          <w:sz w:val="28"/>
          <w:szCs w:val="28"/>
        </w:rPr>
        <w:t>. Вычислено</w:t>
      </w:r>
      <w:proofErr w:type="gramStart"/>
      <w:r w:rsidR="00BD2014" w:rsidRPr="007D6961">
        <w:rPr>
          <w:rFonts w:ascii="Times New Roman" w:hAnsi="Times New Roman"/>
          <w:sz w:val="28"/>
          <w:szCs w:val="28"/>
        </w:rPr>
        <w:t xml:space="preserve">, %: </w:t>
      </w:r>
      <w:proofErr w:type="gramEnd"/>
      <w:r w:rsidR="00BD2014" w:rsidRPr="007D6961">
        <w:rPr>
          <w:rFonts w:ascii="Times New Roman" w:hAnsi="Times New Roman"/>
          <w:sz w:val="28"/>
          <w:szCs w:val="28"/>
        </w:rPr>
        <w:t xml:space="preserve">С 26.68; </w:t>
      </w:r>
      <w:r w:rsidR="00BD2014" w:rsidRPr="007D6961">
        <w:rPr>
          <w:rFonts w:ascii="Times New Roman" w:hAnsi="Times New Roman"/>
          <w:sz w:val="28"/>
          <w:szCs w:val="28"/>
          <w:lang w:val="pt-BR"/>
        </w:rPr>
        <w:t>H</w:t>
      </w:r>
      <w:r w:rsidR="00BD2014" w:rsidRPr="007D6961">
        <w:rPr>
          <w:rFonts w:ascii="Times New Roman" w:hAnsi="Times New Roman"/>
          <w:sz w:val="28"/>
          <w:szCs w:val="28"/>
        </w:rPr>
        <w:t xml:space="preserve"> 2.56; </w:t>
      </w:r>
      <w:r w:rsidR="00BD2014" w:rsidRPr="007D6961">
        <w:rPr>
          <w:rFonts w:ascii="Times New Roman" w:hAnsi="Times New Roman"/>
          <w:sz w:val="28"/>
          <w:szCs w:val="28"/>
          <w:lang w:val="pt-BR"/>
        </w:rPr>
        <w:t>F</w:t>
      </w:r>
      <w:r w:rsidR="00BD2014" w:rsidRPr="007D6961">
        <w:rPr>
          <w:rFonts w:ascii="Times New Roman" w:hAnsi="Times New Roman"/>
          <w:sz w:val="28"/>
          <w:szCs w:val="28"/>
        </w:rPr>
        <w:t xml:space="preserve"> 36.18; </w:t>
      </w:r>
      <w:r w:rsidR="00BD2014" w:rsidRPr="007D6961">
        <w:rPr>
          <w:rFonts w:ascii="Times New Roman" w:hAnsi="Times New Roman"/>
          <w:sz w:val="28"/>
          <w:szCs w:val="28"/>
          <w:lang w:val="pt-BR"/>
        </w:rPr>
        <w:t>N</w:t>
      </w:r>
      <w:r w:rsidR="00BD2014" w:rsidRPr="007D6961">
        <w:rPr>
          <w:rFonts w:ascii="Times New Roman" w:hAnsi="Times New Roman"/>
          <w:sz w:val="28"/>
          <w:szCs w:val="28"/>
        </w:rPr>
        <w:t xml:space="preserve"> 4.45; </w:t>
      </w:r>
      <w:r w:rsidR="00BD2014" w:rsidRPr="007D6961">
        <w:rPr>
          <w:rFonts w:ascii="Times New Roman" w:hAnsi="Times New Roman"/>
          <w:sz w:val="28"/>
          <w:szCs w:val="28"/>
          <w:lang w:val="pt-BR"/>
        </w:rPr>
        <w:t>P</w:t>
      </w:r>
      <w:r w:rsidR="00BD2014" w:rsidRPr="007D6961">
        <w:rPr>
          <w:rFonts w:ascii="Times New Roman" w:hAnsi="Times New Roman"/>
          <w:sz w:val="28"/>
          <w:szCs w:val="28"/>
        </w:rPr>
        <w:t xml:space="preserve"> 9.83. Спектральные характеристики </w:t>
      </w:r>
      <w:r w:rsidR="00BD2014" w:rsidRPr="007D6961">
        <w:rPr>
          <w:rFonts w:ascii="Times New Roman" w:hAnsi="Times New Roman"/>
          <w:bCs/>
          <w:sz w:val="28"/>
          <w:szCs w:val="28"/>
        </w:rPr>
        <w:t xml:space="preserve">идентичны </w:t>
      </w:r>
      <w:proofErr w:type="gramStart"/>
      <w:r w:rsidR="00274BEB">
        <w:rPr>
          <w:rFonts w:ascii="Times New Roman" w:hAnsi="Times New Roman"/>
          <w:bCs/>
          <w:sz w:val="28"/>
          <w:szCs w:val="28"/>
        </w:rPr>
        <w:t>синтезированным</w:t>
      </w:r>
      <w:proofErr w:type="gramEnd"/>
      <w:r w:rsidR="00274BEB">
        <w:rPr>
          <w:rFonts w:ascii="Times New Roman" w:hAnsi="Times New Roman"/>
          <w:bCs/>
          <w:sz w:val="28"/>
          <w:szCs w:val="28"/>
        </w:rPr>
        <w:t xml:space="preserve"> ранее (р. 31.1.)</w:t>
      </w:r>
      <w:r w:rsidR="00BD2014" w:rsidRPr="00732666">
        <w:rPr>
          <w:rFonts w:ascii="Times New Roman" w:hAnsi="Times New Roman"/>
          <w:sz w:val="28"/>
          <w:szCs w:val="28"/>
        </w:rPr>
        <w:t>.</w:t>
      </w:r>
    </w:p>
    <w:p w:rsidR="004A6058" w:rsidRDefault="004A6058" w:rsidP="002877A7">
      <w:pPr>
        <w:spacing w:after="0" w:line="240" w:lineRule="auto"/>
        <w:ind w:left="0" w:firstLine="709"/>
        <w:jc w:val="both"/>
        <w:rPr>
          <w:rFonts w:ascii="Times New Roman" w:hAnsi="Times New Roman"/>
          <w:sz w:val="28"/>
          <w:szCs w:val="28"/>
        </w:rPr>
      </w:pPr>
    </w:p>
    <w:tbl>
      <w:tblPr>
        <w:tblStyle w:val="a7"/>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7"/>
        <w:gridCol w:w="3261"/>
      </w:tblGrid>
      <w:tr w:rsidR="00CA194A" w:rsidTr="00CA194A">
        <w:tc>
          <w:tcPr>
            <w:tcW w:w="3117" w:type="dxa"/>
            <w:vAlign w:val="center"/>
          </w:tcPr>
          <w:p w:rsidR="00CA194A" w:rsidRDefault="00CA194A" w:rsidP="00CA194A">
            <w:pPr>
              <w:ind w:left="0"/>
              <w:jc w:val="center"/>
              <w:rPr>
                <w:rFonts w:ascii="Times New Roman" w:hAnsi="Times New Roman"/>
                <w:sz w:val="28"/>
                <w:szCs w:val="28"/>
              </w:rPr>
            </w:pPr>
            <w:r w:rsidRPr="00CA194A">
              <w:rPr>
                <w:rFonts w:ascii="Times New Roman" w:hAnsi="Times New Roman"/>
                <w:noProof/>
                <w:sz w:val="28"/>
                <w:szCs w:val="28"/>
                <w:lang w:eastAsia="ru-RU"/>
              </w:rPr>
              <w:drawing>
                <wp:inline distT="0" distB="0" distL="0" distR="0">
                  <wp:extent cx="1456661" cy="1794941"/>
                  <wp:effectExtent l="19050" t="19050" r="10795" b="15240"/>
                  <wp:docPr id="13" name="Рисунок 1" descr="D:\Проекты МОН 2018-2020\ОТЧЕТ 2018\ОТЧЕТ 2018\синтез\IMG_20180521_12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 МОН 2018-2020\ОТЧЕТ 2018\ОТЧЕТ 2018\синтез\IMG_20180521_124548.jpg"/>
                          <pic:cNvPicPr>
                            <a:picLocks noChangeAspect="1" noChangeArrowheads="1"/>
                          </pic:cNvPicPr>
                        </pic:nvPicPr>
                        <pic:blipFill>
                          <a:blip r:embed="rId86" cstate="print"/>
                          <a:srcRect t="13166" r="10213" b="24593"/>
                          <a:stretch>
                            <a:fillRect/>
                          </a:stretch>
                        </pic:blipFill>
                        <pic:spPr bwMode="auto">
                          <a:xfrm>
                            <a:off x="0" y="0"/>
                            <a:ext cx="1482015" cy="1826183"/>
                          </a:xfrm>
                          <a:prstGeom prst="rect">
                            <a:avLst/>
                          </a:prstGeom>
                          <a:noFill/>
                          <a:ln w="9525">
                            <a:solidFill>
                              <a:schemeClr val="accent2">
                                <a:lumMod val="40000"/>
                                <a:lumOff val="60000"/>
                              </a:schemeClr>
                            </a:solidFill>
                            <a:miter lim="800000"/>
                            <a:headEnd/>
                            <a:tailEnd/>
                          </a:ln>
                        </pic:spPr>
                      </pic:pic>
                    </a:graphicData>
                  </a:graphic>
                </wp:inline>
              </w:drawing>
            </w:r>
          </w:p>
        </w:tc>
        <w:tc>
          <w:tcPr>
            <w:tcW w:w="3261" w:type="dxa"/>
            <w:vAlign w:val="center"/>
          </w:tcPr>
          <w:p w:rsidR="00CA194A" w:rsidRDefault="00CA194A" w:rsidP="00CA194A">
            <w:pPr>
              <w:ind w:left="0"/>
              <w:jc w:val="center"/>
              <w:rPr>
                <w:rFonts w:ascii="Times New Roman" w:hAnsi="Times New Roman"/>
                <w:sz w:val="28"/>
                <w:szCs w:val="28"/>
              </w:rPr>
            </w:pPr>
            <w:r w:rsidRPr="00CA194A">
              <w:rPr>
                <w:rFonts w:ascii="Times New Roman" w:hAnsi="Times New Roman"/>
                <w:noProof/>
                <w:sz w:val="28"/>
                <w:szCs w:val="28"/>
                <w:lang w:eastAsia="ru-RU"/>
              </w:rPr>
              <w:drawing>
                <wp:inline distT="0" distB="0" distL="0" distR="0">
                  <wp:extent cx="1800646" cy="1775637"/>
                  <wp:effectExtent l="19050" t="19050" r="28575" b="15240"/>
                  <wp:docPr id="14" name="Рисунок 3" descr="D:\Проекты МОН 2018-2020\ОТЧЕТ 2018\ОТЧЕТ 2018\синтез\IMG_20180516_1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 МОН 2018-2020\ОТЧЕТ 2018\ОТЧЕТ 2018\синтез\IMG_20180516_142014.jpg"/>
                          <pic:cNvPicPr>
                            <a:picLocks noChangeAspect="1" noChangeArrowheads="1"/>
                          </pic:cNvPicPr>
                        </pic:nvPicPr>
                        <pic:blipFill>
                          <a:blip r:embed="rId87" cstate="print"/>
                          <a:srcRect l="24212" r="29610" b="19088"/>
                          <a:stretch>
                            <a:fillRect/>
                          </a:stretch>
                        </pic:blipFill>
                        <pic:spPr bwMode="auto">
                          <a:xfrm>
                            <a:off x="0" y="0"/>
                            <a:ext cx="1838562" cy="1813027"/>
                          </a:xfrm>
                          <a:prstGeom prst="rect">
                            <a:avLst/>
                          </a:prstGeom>
                          <a:noFill/>
                          <a:ln w="9525">
                            <a:solidFill>
                              <a:schemeClr val="accent2">
                                <a:lumMod val="40000"/>
                                <a:lumOff val="60000"/>
                              </a:schemeClr>
                            </a:solidFill>
                            <a:miter lim="800000"/>
                            <a:headEnd/>
                            <a:tailEnd/>
                          </a:ln>
                        </pic:spPr>
                      </pic:pic>
                    </a:graphicData>
                  </a:graphic>
                </wp:inline>
              </w:drawing>
            </w:r>
          </w:p>
        </w:tc>
      </w:tr>
      <w:tr w:rsidR="00CA194A" w:rsidTr="00CA194A">
        <w:tc>
          <w:tcPr>
            <w:tcW w:w="3117" w:type="dxa"/>
            <w:vAlign w:val="center"/>
          </w:tcPr>
          <w:p w:rsidR="00CA194A" w:rsidRDefault="00CA194A" w:rsidP="00CA194A">
            <w:pPr>
              <w:ind w:left="0"/>
              <w:jc w:val="center"/>
              <w:rPr>
                <w:rFonts w:ascii="Times New Roman" w:hAnsi="Times New Roman"/>
                <w:sz w:val="28"/>
                <w:szCs w:val="28"/>
              </w:rPr>
            </w:pPr>
            <w:r w:rsidRPr="001F652B">
              <w:rPr>
                <w:rFonts w:ascii="Times New Roman" w:hAnsi="Times New Roman"/>
                <w:sz w:val="28"/>
                <w:szCs w:val="28"/>
              </w:rPr>
              <w:t>а</w:t>
            </w:r>
          </w:p>
        </w:tc>
        <w:tc>
          <w:tcPr>
            <w:tcW w:w="3261" w:type="dxa"/>
            <w:vAlign w:val="center"/>
          </w:tcPr>
          <w:p w:rsidR="00CA194A" w:rsidRDefault="00CA194A" w:rsidP="00CA194A">
            <w:pPr>
              <w:ind w:left="0"/>
              <w:jc w:val="center"/>
              <w:rPr>
                <w:rFonts w:ascii="Times New Roman" w:hAnsi="Times New Roman"/>
                <w:sz w:val="28"/>
                <w:szCs w:val="28"/>
              </w:rPr>
            </w:pPr>
            <w:r>
              <w:rPr>
                <w:rFonts w:ascii="Times New Roman" w:hAnsi="Times New Roman"/>
                <w:sz w:val="28"/>
                <w:szCs w:val="28"/>
              </w:rPr>
              <w:t>б</w:t>
            </w:r>
          </w:p>
        </w:tc>
      </w:tr>
    </w:tbl>
    <w:p w:rsidR="004A6058" w:rsidRDefault="004A6058" w:rsidP="002877A7">
      <w:pPr>
        <w:spacing w:after="0" w:line="240" w:lineRule="auto"/>
        <w:ind w:left="0" w:firstLine="709"/>
        <w:jc w:val="both"/>
        <w:rPr>
          <w:rFonts w:ascii="Times New Roman" w:hAnsi="Times New Roman"/>
          <w:sz w:val="28"/>
          <w:szCs w:val="28"/>
        </w:rPr>
      </w:pPr>
    </w:p>
    <w:p w:rsidR="004A6058" w:rsidRPr="004A6058" w:rsidRDefault="00B508DC" w:rsidP="004A6058">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1</w:t>
      </w:r>
      <w:r w:rsidR="004C2000">
        <w:rPr>
          <w:rFonts w:ascii="Times New Roman" w:hAnsi="Times New Roman"/>
          <w:sz w:val="28"/>
          <w:szCs w:val="28"/>
        </w:rPr>
        <w:t>9</w:t>
      </w:r>
      <w:r w:rsidR="004A6058" w:rsidRPr="004A6058">
        <w:rPr>
          <w:rFonts w:ascii="Times New Roman" w:hAnsi="Times New Roman"/>
          <w:sz w:val="28"/>
          <w:szCs w:val="28"/>
        </w:rPr>
        <w:t xml:space="preserve"> – Установк</w:t>
      </w:r>
      <w:r w:rsidR="001F652B">
        <w:rPr>
          <w:rFonts w:ascii="Times New Roman" w:hAnsi="Times New Roman"/>
          <w:sz w:val="28"/>
          <w:szCs w:val="28"/>
        </w:rPr>
        <w:t>а</w:t>
      </w:r>
      <w:r w:rsidR="004A6058" w:rsidRPr="004A6058">
        <w:rPr>
          <w:rFonts w:ascii="Times New Roman" w:hAnsi="Times New Roman"/>
          <w:sz w:val="28"/>
          <w:szCs w:val="28"/>
        </w:rPr>
        <w:t xml:space="preserve"> синтеза экстрагента бис(2,2,2-трифторэтил)(2-цианоэтил</w:t>
      </w:r>
      <w:proofErr w:type="gramStart"/>
      <w:r w:rsidR="004A6058" w:rsidRPr="004A6058">
        <w:rPr>
          <w:rFonts w:ascii="Times New Roman" w:hAnsi="Times New Roman"/>
          <w:sz w:val="28"/>
          <w:szCs w:val="28"/>
        </w:rPr>
        <w:t>)ф</w:t>
      </w:r>
      <w:proofErr w:type="gramEnd"/>
      <w:r w:rsidR="004A6058" w:rsidRPr="004A6058">
        <w:rPr>
          <w:rFonts w:ascii="Times New Roman" w:hAnsi="Times New Roman"/>
          <w:sz w:val="28"/>
          <w:szCs w:val="28"/>
        </w:rPr>
        <w:t>осфата</w:t>
      </w:r>
    </w:p>
    <w:p w:rsidR="004A6058" w:rsidRPr="007D6961" w:rsidRDefault="004A6058" w:rsidP="004A6058">
      <w:pPr>
        <w:spacing w:after="0" w:line="240" w:lineRule="auto"/>
        <w:ind w:left="0" w:firstLine="709"/>
        <w:jc w:val="center"/>
        <w:rPr>
          <w:rFonts w:ascii="Times New Roman" w:hAnsi="Times New Roman"/>
          <w:b/>
          <w:sz w:val="28"/>
          <w:szCs w:val="28"/>
        </w:rPr>
      </w:pPr>
    </w:p>
    <w:p w:rsidR="00572014" w:rsidRPr="007D6961" w:rsidRDefault="00663760" w:rsidP="00E81AC3">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 xml:space="preserve">Синтез </w:t>
      </w:r>
      <w:proofErr w:type="gramStart"/>
      <w:r w:rsidR="00D5116E">
        <w:rPr>
          <w:rFonts w:ascii="Times New Roman" w:hAnsi="Times New Roman"/>
          <w:i/>
          <w:sz w:val="28"/>
          <w:szCs w:val="28"/>
        </w:rPr>
        <w:t>исходного</w:t>
      </w:r>
      <w:proofErr w:type="gramEnd"/>
      <w:r w:rsidR="00D5116E">
        <w:rPr>
          <w:rFonts w:ascii="Times New Roman" w:hAnsi="Times New Roman"/>
          <w:i/>
          <w:sz w:val="28"/>
          <w:szCs w:val="28"/>
        </w:rPr>
        <w:t xml:space="preserve"> </w:t>
      </w:r>
      <w:r w:rsidR="007A4846" w:rsidRPr="007D6961">
        <w:rPr>
          <w:rFonts w:ascii="Times New Roman" w:hAnsi="Times New Roman"/>
          <w:i/>
          <w:sz w:val="28"/>
          <w:szCs w:val="28"/>
        </w:rPr>
        <w:t>2,2,2-</w:t>
      </w:r>
      <w:r w:rsidRPr="007D6961">
        <w:rPr>
          <w:rFonts w:ascii="Times New Roman" w:hAnsi="Times New Roman"/>
          <w:i/>
          <w:sz w:val="28"/>
          <w:szCs w:val="28"/>
        </w:rPr>
        <w:t>трифторэтилдихлорфосфата</w:t>
      </w:r>
      <w:r w:rsidR="008C4B0C" w:rsidRPr="007D6961">
        <w:rPr>
          <w:rFonts w:ascii="Times New Roman" w:hAnsi="Times New Roman"/>
          <w:i/>
          <w:sz w:val="28"/>
          <w:szCs w:val="28"/>
        </w:rPr>
        <w:t xml:space="preserve"> 3</w:t>
      </w:r>
      <w:r w:rsidRPr="007D6961">
        <w:rPr>
          <w:rFonts w:ascii="Times New Roman" w:hAnsi="Times New Roman"/>
          <w:i/>
          <w:sz w:val="28"/>
          <w:szCs w:val="28"/>
        </w:rPr>
        <w:t>.</w:t>
      </w:r>
      <w:r w:rsidRPr="007D6961">
        <w:rPr>
          <w:rFonts w:ascii="Times New Roman" w:hAnsi="Times New Roman"/>
          <w:sz w:val="28"/>
          <w:szCs w:val="28"/>
        </w:rPr>
        <w:t xml:space="preserve"> </w:t>
      </w:r>
      <w:r w:rsidRPr="007D6961">
        <w:rPr>
          <w:rFonts w:ascii="Times New Roman" w:hAnsi="Times New Roman"/>
          <w:spacing w:val="-4"/>
          <w:sz w:val="28"/>
          <w:szCs w:val="28"/>
        </w:rPr>
        <w:t xml:space="preserve"> </w:t>
      </w:r>
      <w:r w:rsidR="0036754D" w:rsidRPr="007D6961">
        <w:rPr>
          <w:rFonts w:ascii="Times New Roman" w:hAnsi="Times New Roman"/>
          <w:spacing w:val="-4"/>
          <w:sz w:val="28"/>
          <w:szCs w:val="28"/>
        </w:rPr>
        <w:t xml:space="preserve">Смесь </w:t>
      </w:r>
      <w:r w:rsidR="00797743">
        <w:rPr>
          <w:rFonts w:ascii="Times New Roman" w:hAnsi="Times New Roman"/>
          <w:spacing w:val="-4"/>
          <w:sz w:val="28"/>
          <w:szCs w:val="28"/>
        </w:rPr>
        <w:t>12</w:t>
      </w:r>
      <w:r w:rsidR="0036754D" w:rsidRPr="007D6961">
        <w:rPr>
          <w:rFonts w:ascii="Times New Roman" w:hAnsi="Times New Roman"/>
          <w:spacing w:val="-4"/>
          <w:sz w:val="28"/>
          <w:szCs w:val="28"/>
        </w:rPr>
        <w:t xml:space="preserve"> г (0.12 моль) 2,2,2-трифторэтанола, 55.2 г</w:t>
      </w:r>
      <w:r w:rsidR="0036754D" w:rsidRPr="007D6961">
        <w:rPr>
          <w:rFonts w:ascii="Times New Roman" w:hAnsi="Times New Roman"/>
          <w:sz w:val="28"/>
          <w:szCs w:val="28"/>
        </w:rPr>
        <w:t xml:space="preserve"> (0.36 моль) </w:t>
      </w:r>
      <w:r w:rsidR="0036754D" w:rsidRPr="007D6961">
        <w:rPr>
          <w:rFonts w:ascii="Times New Roman" w:hAnsi="Times New Roman"/>
          <w:sz w:val="28"/>
          <w:szCs w:val="28"/>
          <w:lang w:val="en-US"/>
        </w:rPr>
        <w:t>POCl</w:t>
      </w:r>
      <w:r w:rsidR="0036754D" w:rsidRPr="007D6961">
        <w:rPr>
          <w:rFonts w:ascii="Times New Roman" w:hAnsi="Times New Roman"/>
          <w:sz w:val="28"/>
          <w:szCs w:val="28"/>
          <w:vertAlign w:val="subscript"/>
        </w:rPr>
        <w:t>3</w:t>
      </w:r>
      <w:r w:rsidR="00FC14A1">
        <w:rPr>
          <w:rFonts w:ascii="Times New Roman" w:hAnsi="Times New Roman"/>
          <w:sz w:val="28"/>
          <w:szCs w:val="28"/>
        </w:rPr>
        <w:t xml:space="preserve"> </w:t>
      </w:r>
      <w:r w:rsidR="0036754D" w:rsidRPr="007D6961">
        <w:rPr>
          <w:rFonts w:ascii="Times New Roman" w:hAnsi="Times New Roman"/>
          <w:sz w:val="28"/>
          <w:szCs w:val="28"/>
        </w:rPr>
        <w:t xml:space="preserve">и 0.042 г (1 ммоль) </w:t>
      </w:r>
      <w:r w:rsidR="0036754D" w:rsidRPr="007D6961">
        <w:rPr>
          <w:rFonts w:ascii="Times New Roman" w:hAnsi="Times New Roman"/>
          <w:sz w:val="28"/>
          <w:szCs w:val="28"/>
          <w:lang w:val="en-US"/>
        </w:rPr>
        <w:t>LiCl</w:t>
      </w:r>
      <w:r w:rsidR="0036754D" w:rsidRPr="007D6961">
        <w:rPr>
          <w:rFonts w:ascii="Times New Roman" w:hAnsi="Times New Roman"/>
          <w:sz w:val="28"/>
          <w:szCs w:val="28"/>
        </w:rPr>
        <w:t xml:space="preserve"> перемешивали при нагревании (50-75 </w:t>
      </w:r>
      <w:r w:rsidR="0036754D" w:rsidRPr="007D6961">
        <w:rPr>
          <w:rFonts w:ascii="Times New Roman" w:hAnsi="Times New Roman"/>
          <w:sz w:val="28"/>
          <w:szCs w:val="28"/>
          <w:vertAlign w:val="superscript"/>
        </w:rPr>
        <w:t>о</w:t>
      </w:r>
      <w:proofErr w:type="gramStart"/>
      <w:r w:rsidR="0036754D" w:rsidRPr="007D6961">
        <w:rPr>
          <w:rFonts w:ascii="Times New Roman" w:hAnsi="Times New Roman"/>
          <w:sz w:val="28"/>
          <w:szCs w:val="28"/>
          <w:lang w:val="en-GB"/>
        </w:rPr>
        <w:t>C</w:t>
      </w:r>
      <w:proofErr w:type="gramEnd"/>
      <w:r w:rsidR="0036754D" w:rsidRPr="007D6961">
        <w:rPr>
          <w:rFonts w:ascii="Times New Roman" w:hAnsi="Times New Roman"/>
          <w:sz w:val="28"/>
          <w:szCs w:val="28"/>
        </w:rPr>
        <w:t xml:space="preserve">) в течение 5-6 ч до прекращения выделения хлористого водорода. Температуру реакции медленно поднимали с 50 </w:t>
      </w:r>
      <w:r w:rsidR="0036754D" w:rsidRPr="007D6961">
        <w:rPr>
          <w:rFonts w:ascii="Times New Roman" w:hAnsi="Times New Roman"/>
          <w:sz w:val="28"/>
          <w:szCs w:val="28"/>
          <w:vertAlign w:val="superscript"/>
        </w:rPr>
        <w:t>о</w:t>
      </w:r>
      <w:proofErr w:type="gramStart"/>
      <w:r w:rsidR="0036754D" w:rsidRPr="007D6961">
        <w:rPr>
          <w:rFonts w:ascii="Times New Roman" w:hAnsi="Times New Roman"/>
          <w:sz w:val="28"/>
          <w:szCs w:val="28"/>
          <w:lang w:val="en-GB"/>
        </w:rPr>
        <w:t>C</w:t>
      </w:r>
      <w:proofErr w:type="gramEnd"/>
      <w:r w:rsidR="0036754D" w:rsidRPr="007D6961">
        <w:rPr>
          <w:rFonts w:ascii="Times New Roman" w:hAnsi="Times New Roman"/>
          <w:sz w:val="28"/>
          <w:szCs w:val="28"/>
        </w:rPr>
        <w:t xml:space="preserve"> до максимальной в течение первых 2-3 ч. Избыток </w:t>
      </w:r>
      <w:r w:rsidR="0036754D" w:rsidRPr="007D6961">
        <w:rPr>
          <w:rFonts w:ascii="Times New Roman" w:hAnsi="Times New Roman"/>
          <w:sz w:val="28"/>
          <w:szCs w:val="28"/>
          <w:lang w:val="en-US"/>
        </w:rPr>
        <w:t>POCl</w:t>
      </w:r>
      <w:r w:rsidR="0036754D" w:rsidRPr="007D6961">
        <w:rPr>
          <w:rFonts w:ascii="Times New Roman" w:hAnsi="Times New Roman"/>
          <w:sz w:val="28"/>
          <w:szCs w:val="28"/>
          <w:vertAlign w:val="subscript"/>
        </w:rPr>
        <w:t>3</w:t>
      </w:r>
      <w:r w:rsidR="0036754D" w:rsidRPr="007D6961">
        <w:rPr>
          <w:rFonts w:ascii="Times New Roman" w:hAnsi="Times New Roman"/>
          <w:sz w:val="28"/>
          <w:szCs w:val="28"/>
        </w:rPr>
        <w:t xml:space="preserve"> отгоняли из реакционной смеси при атмосферном давлении, остаток дважды перегоняли в вакууме</w:t>
      </w:r>
      <w:r w:rsidR="0036754D" w:rsidRPr="00797743">
        <w:rPr>
          <w:rFonts w:ascii="Times New Roman" w:hAnsi="Times New Roman"/>
          <w:sz w:val="28"/>
          <w:szCs w:val="28"/>
        </w:rPr>
        <w:t>.</w:t>
      </w:r>
      <w:r w:rsidR="007A4846" w:rsidRPr="00797743">
        <w:rPr>
          <w:rFonts w:ascii="Times New Roman" w:hAnsi="Times New Roman"/>
          <w:sz w:val="28"/>
          <w:szCs w:val="28"/>
        </w:rPr>
        <w:t xml:space="preserve"> </w:t>
      </w:r>
      <w:r w:rsidR="00572014" w:rsidRPr="00797743">
        <w:rPr>
          <w:rFonts w:ascii="Times New Roman" w:hAnsi="Times New Roman"/>
          <w:sz w:val="28"/>
          <w:szCs w:val="28"/>
        </w:rPr>
        <w:t>Выход 15.1 г (58%), прозрачная жидкость, Т</w:t>
      </w:r>
      <w:r w:rsidR="00572014" w:rsidRPr="00797743">
        <w:rPr>
          <w:rFonts w:ascii="Times New Roman" w:hAnsi="Times New Roman"/>
          <w:sz w:val="28"/>
          <w:szCs w:val="28"/>
          <w:vertAlign w:val="subscript"/>
        </w:rPr>
        <w:t xml:space="preserve">кип. </w:t>
      </w:r>
      <w:r w:rsidR="00572014" w:rsidRPr="00797743">
        <w:rPr>
          <w:rFonts w:ascii="Times New Roman" w:hAnsi="Times New Roman"/>
          <w:sz w:val="28"/>
          <w:szCs w:val="28"/>
        </w:rPr>
        <w:t>49-50 °</w:t>
      </w:r>
      <w:r w:rsidR="00572014" w:rsidRPr="00797743">
        <w:rPr>
          <w:rFonts w:ascii="Times New Roman" w:hAnsi="Times New Roman"/>
          <w:sz w:val="28"/>
          <w:szCs w:val="28"/>
          <w:lang w:val="en-US"/>
        </w:rPr>
        <w:t>C</w:t>
      </w:r>
      <w:r w:rsidR="00572014" w:rsidRPr="00797743">
        <w:rPr>
          <w:rFonts w:ascii="Times New Roman" w:hAnsi="Times New Roman"/>
          <w:sz w:val="28"/>
          <w:szCs w:val="28"/>
        </w:rPr>
        <w:t xml:space="preserve"> (6 мм рт. ст.), лит</w:t>
      </w:r>
      <w:proofErr w:type="gramStart"/>
      <w:r w:rsidR="00572014" w:rsidRPr="00797743">
        <w:rPr>
          <w:rFonts w:ascii="Times New Roman" w:hAnsi="Times New Roman"/>
          <w:sz w:val="28"/>
          <w:szCs w:val="28"/>
        </w:rPr>
        <w:t>.</w:t>
      </w:r>
      <w:proofErr w:type="gramEnd"/>
      <w:r w:rsidR="00572014" w:rsidRPr="00797743">
        <w:rPr>
          <w:rFonts w:ascii="Times New Roman" w:hAnsi="Times New Roman"/>
          <w:sz w:val="28"/>
          <w:szCs w:val="28"/>
        </w:rPr>
        <w:t xml:space="preserve"> </w:t>
      </w:r>
      <w:proofErr w:type="gramStart"/>
      <w:r w:rsidR="00572014" w:rsidRPr="00797743">
        <w:rPr>
          <w:rFonts w:ascii="Times New Roman" w:hAnsi="Times New Roman"/>
          <w:sz w:val="28"/>
          <w:szCs w:val="28"/>
        </w:rPr>
        <w:t>д</w:t>
      </w:r>
      <w:proofErr w:type="gramEnd"/>
      <w:r w:rsidR="00572014" w:rsidRPr="00797743">
        <w:rPr>
          <w:rFonts w:ascii="Times New Roman" w:hAnsi="Times New Roman"/>
          <w:sz w:val="28"/>
          <w:szCs w:val="28"/>
        </w:rPr>
        <w:t>анные 59-61 °</w:t>
      </w:r>
      <w:r w:rsidR="00572014" w:rsidRPr="00797743">
        <w:rPr>
          <w:rFonts w:ascii="Times New Roman" w:hAnsi="Times New Roman"/>
          <w:sz w:val="28"/>
          <w:szCs w:val="28"/>
          <w:lang w:val="en-US"/>
        </w:rPr>
        <w:t>C</w:t>
      </w:r>
      <w:r w:rsidR="00572014" w:rsidRPr="00797743">
        <w:rPr>
          <w:rFonts w:ascii="Times New Roman" w:hAnsi="Times New Roman"/>
          <w:sz w:val="28"/>
          <w:szCs w:val="28"/>
        </w:rPr>
        <w:t xml:space="preserve"> (10 мм рт. ст.) [</w:t>
      </w:r>
      <w:r w:rsidR="00893AF1">
        <w:rPr>
          <w:rFonts w:ascii="Times New Roman" w:hAnsi="Times New Roman"/>
          <w:sz w:val="28"/>
          <w:szCs w:val="28"/>
        </w:rPr>
        <w:t>39</w:t>
      </w:r>
      <w:r w:rsidR="00572014" w:rsidRPr="00797743">
        <w:rPr>
          <w:rFonts w:ascii="Times New Roman" w:hAnsi="Times New Roman"/>
          <w:sz w:val="28"/>
          <w:szCs w:val="28"/>
        </w:rPr>
        <w:t xml:space="preserve">]. Спектральные характеристики </w:t>
      </w:r>
      <w:proofErr w:type="gramStart"/>
      <w:r w:rsidR="00BF586C">
        <w:rPr>
          <w:rFonts w:ascii="Times New Roman" w:hAnsi="Times New Roman"/>
          <w:bCs/>
          <w:sz w:val="28"/>
          <w:szCs w:val="28"/>
        </w:rPr>
        <w:t>синтезированным</w:t>
      </w:r>
      <w:proofErr w:type="gramEnd"/>
      <w:r w:rsidR="00BF586C">
        <w:rPr>
          <w:rFonts w:ascii="Times New Roman" w:hAnsi="Times New Roman"/>
          <w:bCs/>
          <w:sz w:val="28"/>
          <w:szCs w:val="28"/>
        </w:rPr>
        <w:t xml:space="preserve"> ранее (р. 3.1.1)</w:t>
      </w:r>
      <w:r w:rsidR="00572014" w:rsidRPr="00797743">
        <w:rPr>
          <w:rFonts w:ascii="Times New Roman" w:hAnsi="Times New Roman"/>
          <w:sz w:val="28"/>
          <w:szCs w:val="28"/>
        </w:rPr>
        <w:t>.</w:t>
      </w:r>
    </w:p>
    <w:p w:rsidR="008C4B0C" w:rsidRPr="007D6961" w:rsidRDefault="00663760" w:rsidP="00E81AC3">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 xml:space="preserve">Синтез </w:t>
      </w:r>
      <w:r w:rsidR="00D5116E">
        <w:rPr>
          <w:rFonts w:ascii="Times New Roman" w:hAnsi="Times New Roman"/>
          <w:i/>
          <w:sz w:val="28"/>
          <w:szCs w:val="28"/>
        </w:rPr>
        <w:t xml:space="preserve">исходного </w:t>
      </w:r>
      <w:r w:rsidRPr="007D6961">
        <w:rPr>
          <w:rFonts w:ascii="Times New Roman" w:hAnsi="Times New Roman"/>
          <w:i/>
          <w:sz w:val="28"/>
          <w:szCs w:val="28"/>
        </w:rPr>
        <w:t>бис(2,2,2-трифторэтил</w:t>
      </w:r>
      <w:proofErr w:type="gramStart"/>
      <w:r w:rsidRPr="007D6961">
        <w:rPr>
          <w:rFonts w:ascii="Times New Roman" w:hAnsi="Times New Roman"/>
          <w:i/>
          <w:sz w:val="28"/>
          <w:szCs w:val="28"/>
        </w:rPr>
        <w:t>)х</w:t>
      </w:r>
      <w:proofErr w:type="gramEnd"/>
      <w:r w:rsidRPr="007D6961">
        <w:rPr>
          <w:rFonts w:ascii="Times New Roman" w:hAnsi="Times New Roman"/>
          <w:i/>
          <w:sz w:val="28"/>
          <w:szCs w:val="28"/>
        </w:rPr>
        <w:t>лорфосфат</w:t>
      </w:r>
      <w:r w:rsidR="00825270" w:rsidRPr="007D6961">
        <w:rPr>
          <w:rFonts w:ascii="Times New Roman" w:hAnsi="Times New Roman"/>
          <w:i/>
          <w:sz w:val="28"/>
          <w:szCs w:val="28"/>
        </w:rPr>
        <w:t>а</w:t>
      </w:r>
      <w:r w:rsidR="008C4B0C" w:rsidRPr="007D6961">
        <w:rPr>
          <w:rFonts w:ascii="Times New Roman" w:hAnsi="Times New Roman"/>
          <w:i/>
          <w:sz w:val="28"/>
          <w:szCs w:val="28"/>
        </w:rPr>
        <w:t xml:space="preserve"> 4</w:t>
      </w:r>
      <w:r w:rsidRPr="007D6961">
        <w:rPr>
          <w:rFonts w:ascii="Times New Roman" w:hAnsi="Times New Roman"/>
          <w:sz w:val="28"/>
          <w:szCs w:val="28"/>
        </w:rPr>
        <w:t>. Смесь</w:t>
      </w:r>
      <w:r w:rsidR="00797743">
        <w:rPr>
          <w:rFonts w:ascii="Times New Roman" w:hAnsi="Times New Roman"/>
          <w:sz w:val="28"/>
          <w:szCs w:val="28"/>
        </w:rPr>
        <w:t xml:space="preserve"> 12 г</w:t>
      </w:r>
      <w:r w:rsidRPr="007D6961">
        <w:rPr>
          <w:rFonts w:ascii="Times New Roman" w:hAnsi="Times New Roman"/>
          <w:sz w:val="28"/>
          <w:szCs w:val="28"/>
        </w:rPr>
        <w:t xml:space="preserve"> </w:t>
      </w:r>
      <w:r w:rsidR="00797743">
        <w:rPr>
          <w:rFonts w:ascii="Times New Roman" w:hAnsi="Times New Roman"/>
          <w:sz w:val="28"/>
          <w:szCs w:val="28"/>
        </w:rPr>
        <w:t>(</w:t>
      </w:r>
      <w:r w:rsidRPr="007D6961">
        <w:rPr>
          <w:rFonts w:ascii="Times New Roman" w:hAnsi="Times New Roman"/>
          <w:sz w:val="28"/>
          <w:szCs w:val="28"/>
        </w:rPr>
        <w:t>0.12 моль</w:t>
      </w:r>
      <w:r w:rsidR="00797743">
        <w:rPr>
          <w:rFonts w:ascii="Times New Roman" w:hAnsi="Times New Roman"/>
          <w:sz w:val="28"/>
          <w:szCs w:val="28"/>
        </w:rPr>
        <w:t>)</w:t>
      </w:r>
      <w:r w:rsidRPr="007D6961">
        <w:rPr>
          <w:rFonts w:ascii="Times New Roman" w:hAnsi="Times New Roman"/>
          <w:sz w:val="28"/>
          <w:szCs w:val="28"/>
        </w:rPr>
        <w:t xml:space="preserve"> </w:t>
      </w:r>
      <w:r w:rsidRPr="007D6961">
        <w:rPr>
          <w:rFonts w:ascii="Times New Roman" w:hAnsi="Times New Roman"/>
          <w:spacing w:val="-4"/>
          <w:sz w:val="28"/>
          <w:szCs w:val="28"/>
        </w:rPr>
        <w:t>2,2,2-трифторэтанола</w:t>
      </w:r>
      <w:r w:rsidRPr="007D6961">
        <w:rPr>
          <w:rFonts w:ascii="Times New Roman" w:hAnsi="Times New Roman"/>
          <w:b/>
          <w:sz w:val="28"/>
          <w:szCs w:val="28"/>
        </w:rPr>
        <w:t>,</w:t>
      </w:r>
      <w:r w:rsidRPr="007D6961">
        <w:rPr>
          <w:rFonts w:ascii="Times New Roman" w:hAnsi="Times New Roman"/>
          <w:sz w:val="28"/>
          <w:szCs w:val="28"/>
        </w:rPr>
        <w:t xml:space="preserve"> 0.12 моль 2,2,2-трифторэтилдихлорфосфат и 0.042 г (1 ммоль) </w:t>
      </w:r>
      <w:r w:rsidRPr="007D6961">
        <w:rPr>
          <w:rFonts w:ascii="Times New Roman" w:hAnsi="Times New Roman"/>
          <w:sz w:val="28"/>
          <w:szCs w:val="28"/>
          <w:lang w:val="en-US"/>
        </w:rPr>
        <w:t>LiCl</w:t>
      </w:r>
      <w:r w:rsidRPr="007D6961">
        <w:rPr>
          <w:rFonts w:ascii="Times New Roman" w:hAnsi="Times New Roman"/>
          <w:sz w:val="28"/>
          <w:szCs w:val="28"/>
        </w:rPr>
        <w:t xml:space="preserve"> перемешивали при нагревании (50-95 </w:t>
      </w:r>
      <w:r w:rsidRPr="007D6961">
        <w:rPr>
          <w:rFonts w:ascii="Times New Roman" w:hAnsi="Times New Roman"/>
          <w:sz w:val="28"/>
          <w:szCs w:val="28"/>
          <w:vertAlign w:val="superscript"/>
        </w:rPr>
        <w:t>о</w:t>
      </w:r>
      <w:proofErr w:type="gramStart"/>
      <w:r w:rsidRPr="007D6961">
        <w:rPr>
          <w:rFonts w:ascii="Times New Roman" w:hAnsi="Times New Roman"/>
          <w:sz w:val="28"/>
          <w:szCs w:val="28"/>
          <w:lang w:val="en-GB"/>
        </w:rPr>
        <w:t>C</w:t>
      </w:r>
      <w:proofErr w:type="gramEnd"/>
      <w:r w:rsidRPr="007D6961">
        <w:rPr>
          <w:rFonts w:ascii="Times New Roman" w:hAnsi="Times New Roman"/>
          <w:b/>
          <w:sz w:val="28"/>
          <w:szCs w:val="28"/>
        </w:rPr>
        <w:t>)</w:t>
      </w:r>
      <w:r w:rsidRPr="007D6961">
        <w:rPr>
          <w:rFonts w:ascii="Times New Roman" w:hAnsi="Times New Roman"/>
          <w:sz w:val="28"/>
          <w:szCs w:val="28"/>
        </w:rPr>
        <w:t xml:space="preserve"> в течение 5-6 ч до прекращения выделения хлористого водорода. Температуру реакции медленно поднимали с 50 </w:t>
      </w:r>
      <w:r w:rsidRPr="007D6961">
        <w:rPr>
          <w:rFonts w:ascii="Times New Roman" w:hAnsi="Times New Roman"/>
          <w:sz w:val="28"/>
          <w:szCs w:val="28"/>
          <w:vertAlign w:val="superscript"/>
        </w:rPr>
        <w:t>о</w:t>
      </w:r>
      <w:proofErr w:type="gramStart"/>
      <w:r w:rsidRPr="007D6961">
        <w:rPr>
          <w:rFonts w:ascii="Times New Roman" w:hAnsi="Times New Roman"/>
          <w:sz w:val="28"/>
          <w:szCs w:val="28"/>
          <w:lang w:val="en-GB"/>
        </w:rPr>
        <w:t>C</w:t>
      </w:r>
      <w:proofErr w:type="gramEnd"/>
      <w:r w:rsidRPr="007D6961">
        <w:rPr>
          <w:rFonts w:ascii="Times New Roman" w:hAnsi="Times New Roman"/>
          <w:sz w:val="28"/>
          <w:szCs w:val="28"/>
        </w:rPr>
        <w:t xml:space="preserve"> до максимальной в течение первых 2-3 ч. Реакционную смесь дважды перегоняли в вакууме. </w:t>
      </w:r>
      <w:r w:rsidR="008C4B0C" w:rsidRPr="00CF6213">
        <w:rPr>
          <w:rFonts w:ascii="Times New Roman" w:hAnsi="Times New Roman"/>
          <w:sz w:val="28"/>
          <w:szCs w:val="28"/>
        </w:rPr>
        <w:t>Выход 16.1 г (48%), прозрачная жидкость, Т</w:t>
      </w:r>
      <w:r w:rsidR="008C4B0C" w:rsidRPr="00CF6213">
        <w:rPr>
          <w:rFonts w:ascii="Times New Roman" w:hAnsi="Times New Roman"/>
          <w:sz w:val="28"/>
          <w:szCs w:val="28"/>
          <w:vertAlign w:val="subscript"/>
        </w:rPr>
        <w:t>кип.</w:t>
      </w:r>
      <w:r w:rsidR="008C4B0C" w:rsidRPr="00CF6213">
        <w:rPr>
          <w:rFonts w:ascii="Times New Roman" w:hAnsi="Times New Roman"/>
          <w:sz w:val="28"/>
          <w:szCs w:val="28"/>
        </w:rPr>
        <w:t xml:space="preserve"> 52-54 °</w:t>
      </w:r>
      <w:r w:rsidR="008C4B0C" w:rsidRPr="00CF6213">
        <w:rPr>
          <w:rFonts w:ascii="Times New Roman" w:hAnsi="Times New Roman"/>
          <w:sz w:val="28"/>
          <w:szCs w:val="28"/>
          <w:lang w:val="en-US"/>
        </w:rPr>
        <w:t>C</w:t>
      </w:r>
      <w:r w:rsidR="008C4B0C" w:rsidRPr="00CF6213">
        <w:rPr>
          <w:rFonts w:ascii="Times New Roman" w:hAnsi="Times New Roman"/>
          <w:sz w:val="28"/>
          <w:szCs w:val="28"/>
        </w:rPr>
        <w:t xml:space="preserve"> (5 мм рт. ст.), лит</w:t>
      </w:r>
      <w:proofErr w:type="gramStart"/>
      <w:r w:rsidR="008C4B0C" w:rsidRPr="00CF6213">
        <w:rPr>
          <w:rFonts w:ascii="Times New Roman" w:hAnsi="Times New Roman"/>
          <w:sz w:val="28"/>
          <w:szCs w:val="28"/>
        </w:rPr>
        <w:t>.</w:t>
      </w:r>
      <w:proofErr w:type="gramEnd"/>
      <w:r w:rsidR="008C4B0C" w:rsidRPr="00CF6213">
        <w:rPr>
          <w:rFonts w:ascii="Times New Roman" w:hAnsi="Times New Roman"/>
          <w:sz w:val="28"/>
          <w:szCs w:val="28"/>
        </w:rPr>
        <w:t xml:space="preserve"> </w:t>
      </w:r>
      <w:proofErr w:type="gramStart"/>
      <w:r w:rsidR="008C4B0C" w:rsidRPr="00CF6213">
        <w:rPr>
          <w:rFonts w:ascii="Times New Roman" w:hAnsi="Times New Roman"/>
          <w:sz w:val="28"/>
          <w:szCs w:val="28"/>
        </w:rPr>
        <w:t>д</w:t>
      </w:r>
      <w:proofErr w:type="gramEnd"/>
      <w:r w:rsidR="008C4B0C" w:rsidRPr="00CF6213">
        <w:rPr>
          <w:rFonts w:ascii="Times New Roman" w:hAnsi="Times New Roman"/>
          <w:sz w:val="28"/>
          <w:szCs w:val="28"/>
        </w:rPr>
        <w:t>анные 61-62 °</w:t>
      </w:r>
      <w:r w:rsidR="008C4B0C" w:rsidRPr="00CF6213">
        <w:rPr>
          <w:rFonts w:ascii="Times New Roman" w:hAnsi="Times New Roman"/>
          <w:sz w:val="28"/>
          <w:szCs w:val="28"/>
          <w:lang w:val="en-US"/>
        </w:rPr>
        <w:t>C</w:t>
      </w:r>
      <w:r w:rsidR="008C4B0C" w:rsidRPr="00CF6213">
        <w:rPr>
          <w:rFonts w:ascii="Times New Roman" w:hAnsi="Times New Roman"/>
          <w:sz w:val="28"/>
          <w:szCs w:val="28"/>
        </w:rPr>
        <w:t xml:space="preserve"> (10 мм рт. ст.). Спектральные характеристики </w:t>
      </w:r>
      <w:r w:rsidR="008C4B0C" w:rsidRPr="00CF6213">
        <w:rPr>
          <w:rFonts w:ascii="Times New Roman" w:hAnsi="Times New Roman"/>
          <w:bCs/>
          <w:sz w:val="28"/>
          <w:szCs w:val="28"/>
        </w:rPr>
        <w:t xml:space="preserve">идентичны </w:t>
      </w:r>
      <w:proofErr w:type="gramStart"/>
      <w:r w:rsidR="001D633A">
        <w:rPr>
          <w:rFonts w:ascii="Times New Roman" w:hAnsi="Times New Roman"/>
          <w:bCs/>
          <w:sz w:val="28"/>
          <w:szCs w:val="28"/>
        </w:rPr>
        <w:t>синтезированным</w:t>
      </w:r>
      <w:proofErr w:type="gramEnd"/>
      <w:r w:rsidR="001D633A">
        <w:rPr>
          <w:rFonts w:ascii="Times New Roman" w:hAnsi="Times New Roman"/>
          <w:bCs/>
          <w:sz w:val="28"/>
          <w:szCs w:val="28"/>
        </w:rPr>
        <w:t xml:space="preserve"> ранее (</w:t>
      </w:r>
      <w:r w:rsidR="006F524C">
        <w:rPr>
          <w:rFonts w:ascii="Times New Roman" w:hAnsi="Times New Roman"/>
          <w:bCs/>
          <w:sz w:val="28"/>
          <w:szCs w:val="28"/>
        </w:rPr>
        <w:t xml:space="preserve">подраздел настоящего отчета </w:t>
      </w:r>
      <w:r w:rsidR="001D633A">
        <w:rPr>
          <w:rFonts w:ascii="Times New Roman" w:hAnsi="Times New Roman"/>
          <w:bCs/>
          <w:sz w:val="28"/>
          <w:szCs w:val="28"/>
        </w:rPr>
        <w:t>3.1.1)</w:t>
      </w:r>
      <w:r w:rsidR="008C4B0C" w:rsidRPr="00CF6213">
        <w:rPr>
          <w:rFonts w:ascii="Times New Roman" w:hAnsi="Times New Roman"/>
          <w:sz w:val="28"/>
          <w:szCs w:val="28"/>
        </w:rPr>
        <w:t>.</w:t>
      </w:r>
    </w:p>
    <w:p w:rsidR="00663760" w:rsidRPr="007D6961" w:rsidRDefault="00663760" w:rsidP="007A616E">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Синтез РО</w:t>
      </w:r>
      <w:r w:rsidRPr="007D6961">
        <w:rPr>
          <w:rFonts w:ascii="Times New Roman" w:hAnsi="Times New Roman"/>
          <w:i/>
          <w:sz w:val="28"/>
          <w:szCs w:val="28"/>
          <w:lang w:val="en-US"/>
        </w:rPr>
        <w:t>Cl</w:t>
      </w:r>
      <w:r w:rsidRPr="007D6961">
        <w:rPr>
          <w:rFonts w:ascii="Times New Roman" w:hAnsi="Times New Roman"/>
          <w:i/>
          <w:sz w:val="28"/>
          <w:szCs w:val="28"/>
          <w:vertAlign w:val="subscript"/>
        </w:rPr>
        <w:t>3</w:t>
      </w:r>
      <w:r w:rsidRPr="007D6961">
        <w:rPr>
          <w:rFonts w:ascii="Times New Roman" w:hAnsi="Times New Roman"/>
          <w:i/>
          <w:sz w:val="28"/>
          <w:szCs w:val="28"/>
        </w:rPr>
        <w:t>.</w:t>
      </w:r>
      <w:r w:rsidRPr="007D6961">
        <w:rPr>
          <w:rFonts w:ascii="Times New Roman" w:hAnsi="Times New Roman"/>
          <w:b/>
          <w:sz w:val="28"/>
          <w:szCs w:val="28"/>
        </w:rPr>
        <w:t xml:space="preserve"> </w:t>
      </w:r>
      <w:r w:rsidRPr="007D6961">
        <w:rPr>
          <w:rFonts w:ascii="Times New Roman" w:hAnsi="Times New Roman"/>
          <w:sz w:val="28"/>
          <w:szCs w:val="28"/>
        </w:rPr>
        <w:t>РО</w:t>
      </w:r>
      <w:r w:rsidRPr="007D6961">
        <w:rPr>
          <w:rFonts w:ascii="Times New Roman" w:hAnsi="Times New Roman"/>
          <w:sz w:val="28"/>
          <w:szCs w:val="28"/>
          <w:lang w:val="en-US"/>
        </w:rPr>
        <w:t>Cl</w:t>
      </w:r>
      <w:r w:rsidRPr="007D6961">
        <w:rPr>
          <w:rFonts w:ascii="Times New Roman" w:hAnsi="Times New Roman"/>
          <w:sz w:val="28"/>
          <w:szCs w:val="28"/>
          <w:vertAlign w:val="subscript"/>
        </w:rPr>
        <w:t>3</w:t>
      </w:r>
      <w:r w:rsidRPr="007D6961">
        <w:rPr>
          <w:rFonts w:ascii="Times New Roman" w:hAnsi="Times New Roman"/>
          <w:sz w:val="28"/>
          <w:szCs w:val="28"/>
        </w:rPr>
        <w:t xml:space="preserve"> получали с выходом 93% из </w:t>
      </w:r>
      <w:r w:rsidRPr="007D6961">
        <w:rPr>
          <w:rFonts w:ascii="Times New Roman" w:hAnsi="Times New Roman"/>
          <w:sz w:val="28"/>
          <w:szCs w:val="28"/>
          <w:lang w:val="en-US"/>
        </w:rPr>
        <w:t>PCl</w:t>
      </w:r>
      <w:r w:rsidRPr="007D6961">
        <w:rPr>
          <w:rFonts w:ascii="Times New Roman" w:hAnsi="Times New Roman"/>
          <w:sz w:val="28"/>
          <w:szCs w:val="28"/>
          <w:vertAlign w:val="subscript"/>
        </w:rPr>
        <w:t>5</w:t>
      </w:r>
      <w:r w:rsidRPr="007D6961">
        <w:rPr>
          <w:rFonts w:ascii="Times New Roman" w:hAnsi="Times New Roman"/>
          <w:sz w:val="28"/>
          <w:szCs w:val="28"/>
        </w:rPr>
        <w:t xml:space="preserve"> и </w:t>
      </w:r>
      <w:r w:rsidRPr="007D6961">
        <w:rPr>
          <w:rFonts w:ascii="Times New Roman" w:hAnsi="Times New Roman"/>
          <w:sz w:val="28"/>
          <w:szCs w:val="28"/>
          <w:lang w:val="en-US"/>
        </w:rPr>
        <w:t>P</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vertAlign w:val="subscript"/>
        </w:rPr>
        <w:t>5</w:t>
      </w:r>
      <w:r w:rsidR="00C94F2A">
        <w:rPr>
          <w:rFonts w:ascii="Times New Roman" w:hAnsi="Times New Roman"/>
          <w:sz w:val="28"/>
          <w:szCs w:val="28"/>
        </w:rPr>
        <w:t xml:space="preserve">. </w:t>
      </w:r>
      <w:r w:rsidRPr="007D6961">
        <w:rPr>
          <w:rFonts w:ascii="Times New Roman" w:hAnsi="Times New Roman"/>
          <w:sz w:val="28"/>
          <w:szCs w:val="28"/>
        </w:rPr>
        <w:t xml:space="preserve">Смесь 219 </w:t>
      </w:r>
      <w:r w:rsidR="00CF6213">
        <w:rPr>
          <w:rFonts w:ascii="Times New Roman" w:hAnsi="Times New Roman"/>
          <w:sz w:val="28"/>
          <w:szCs w:val="28"/>
        </w:rPr>
        <w:t>г</w:t>
      </w:r>
      <w:r w:rsidRPr="007D6961">
        <w:rPr>
          <w:rFonts w:ascii="Times New Roman" w:hAnsi="Times New Roman"/>
          <w:sz w:val="28"/>
          <w:szCs w:val="28"/>
        </w:rPr>
        <w:t xml:space="preserve"> (1052 ммоль) </w:t>
      </w:r>
      <w:r w:rsidRPr="007D6961">
        <w:rPr>
          <w:rFonts w:ascii="Times New Roman" w:hAnsi="Times New Roman"/>
          <w:sz w:val="28"/>
          <w:szCs w:val="28"/>
          <w:lang w:val="en-US"/>
        </w:rPr>
        <w:t>PCl</w:t>
      </w:r>
      <w:r w:rsidRPr="007D6961">
        <w:rPr>
          <w:rFonts w:ascii="Times New Roman" w:hAnsi="Times New Roman"/>
          <w:sz w:val="28"/>
          <w:szCs w:val="28"/>
          <w:vertAlign w:val="subscript"/>
        </w:rPr>
        <w:t>5</w:t>
      </w:r>
      <w:r w:rsidRPr="007D6961">
        <w:rPr>
          <w:rFonts w:ascii="Times New Roman" w:hAnsi="Times New Roman"/>
          <w:bCs/>
          <w:sz w:val="28"/>
          <w:szCs w:val="28"/>
        </w:rPr>
        <w:t xml:space="preserve"> и 50 г (352 </w:t>
      </w:r>
      <w:r w:rsidR="00CF6213">
        <w:rPr>
          <w:rFonts w:ascii="Times New Roman" w:hAnsi="Times New Roman"/>
          <w:bCs/>
          <w:sz w:val="28"/>
          <w:szCs w:val="28"/>
        </w:rPr>
        <w:t>ммоль</w:t>
      </w:r>
      <w:r w:rsidRPr="007D6961">
        <w:rPr>
          <w:rFonts w:ascii="Times New Roman" w:hAnsi="Times New Roman"/>
          <w:bCs/>
          <w:sz w:val="28"/>
          <w:szCs w:val="28"/>
        </w:rPr>
        <w:t xml:space="preserve">) </w:t>
      </w:r>
      <w:r w:rsidRPr="007D6961">
        <w:rPr>
          <w:rFonts w:ascii="Times New Roman" w:hAnsi="Times New Roman"/>
          <w:sz w:val="28"/>
          <w:szCs w:val="28"/>
          <w:lang w:val="en-US"/>
        </w:rPr>
        <w:t>P</w:t>
      </w:r>
      <w:r w:rsidRPr="007D6961">
        <w:rPr>
          <w:rFonts w:ascii="Times New Roman" w:hAnsi="Times New Roman"/>
          <w:sz w:val="28"/>
          <w:szCs w:val="28"/>
          <w:vertAlign w:val="subscript"/>
        </w:rPr>
        <w:t>2</w:t>
      </w:r>
      <w:r w:rsidRPr="007D6961">
        <w:rPr>
          <w:rFonts w:ascii="Times New Roman" w:hAnsi="Times New Roman"/>
          <w:sz w:val="28"/>
          <w:szCs w:val="28"/>
          <w:lang w:val="en-US"/>
        </w:rPr>
        <w:t>O</w:t>
      </w:r>
      <w:r w:rsidRPr="007D6961">
        <w:rPr>
          <w:rFonts w:ascii="Times New Roman" w:hAnsi="Times New Roman"/>
          <w:sz w:val="28"/>
          <w:szCs w:val="28"/>
          <w:vertAlign w:val="subscript"/>
        </w:rPr>
        <w:t>5</w:t>
      </w:r>
      <w:r w:rsidRPr="007D6961">
        <w:rPr>
          <w:rFonts w:ascii="Times New Roman" w:hAnsi="Times New Roman"/>
          <w:bCs/>
          <w:sz w:val="28"/>
          <w:szCs w:val="28"/>
        </w:rPr>
        <w:t xml:space="preserve"> нагревали до 110</w:t>
      </w:r>
      <w:r w:rsidRPr="007D6961">
        <w:rPr>
          <w:rFonts w:ascii="Times New Roman" w:hAnsi="Times New Roman"/>
          <w:bCs/>
          <w:sz w:val="28"/>
          <w:szCs w:val="28"/>
          <w:vertAlign w:val="superscript"/>
          <w:lang w:val="en-US"/>
        </w:rPr>
        <w:t>o</w:t>
      </w:r>
      <w:r w:rsidRPr="007D6961">
        <w:rPr>
          <w:rFonts w:ascii="Times New Roman" w:hAnsi="Times New Roman"/>
          <w:bCs/>
          <w:sz w:val="28"/>
          <w:szCs w:val="28"/>
          <w:lang w:val="en-US"/>
        </w:rPr>
        <w:t>C</w:t>
      </w:r>
      <w:r w:rsidRPr="007D6961">
        <w:rPr>
          <w:rFonts w:ascii="Times New Roman" w:hAnsi="Times New Roman"/>
          <w:bCs/>
          <w:sz w:val="28"/>
          <w:szCs w:val="28"/>
        </w:rPr>
        <w:t xml:space="preserve"> при перемешивании, реакционную смесь перегоняли при атмосферном давлении. Получили 250 г (выход 93%) </w:t>
      </w:r>
      <w:r w:rsidRPr="007D6961">
        <w:rPr>
          <w:rFonts w:ascii="Times New Roman" w:hAnsi="Times New Roman"/>
          <w:sz w:val="28"/>
          <w:szCs w:val="28"/>
        </w:rPr>
        <w:t>РО</w:t>
      </w:r>
      <w:r w:rsidRPr="007D6961">
        <w:rPr>
          <w:rFonts w:ascii="Times New Roman" w:hAnsi="Times New Roman"/>
          <w:sz w:val="28"/>
          <w:szCs w:val="28"/>
          <w:lang w:val="en-US"/>
        </w:rPr>
        <w:t>Cl</w:t>
      </w:r>
      <w:r w:rsidRPr="007D6961">
        <w:rPr>
          <w:rFonts w:ascii="Times New Roman" w:hAnsi="Times New Roman"/>
          <w:sz w:val="28"/>
          <w:szCs w:val="28"/>
          <w:vertAlign w:val="subscript"/>
        </w:rPr>
        <w:t>3</w:t>
      </w:r>
      <w:r w:rsidRPr="007D6961">
        <w:rPr>
          <w:rFonts w:ascii="Times New Roman" w:hAnsi="Times New Roman"/>
          <w:bCs/>
          <w:sz w:val="28"/>
          <w:szCs w:val="28"/>
        </w:rPr>
        <w:t>, т</w:t>
      </w:r>
      <w:r w:rsidRPr="007D6961">
        <w:rPr>
          <w:rFonts w:ascii="Times New Roman" w:hAnsi="Times New Roman"/>
          <w:sz w:val="28"/>
          <w:szCs w:val="28"/>
        </w:rPr>
        <w:t>. кип. 106-108°</w:t>
      </w:r>
      <w:r w:rsidRPr="007D6961">
        <w:rPr>
          <w:rFonts w:ascii="Times New Roman" w:hAnsi="Times New Roman"/>
          <w:sz w:val="28"/>
          <w:szCs w:val="28"/>
          <w:lang w:val="en-GB"/>
        </w:rPr>
        <w:t>C</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t>CDCl</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i/>
          <w:sz w:val="28"/>
          <w:szCs w:val="28"/>
          <w:lang w:val="en-US"/>
        </w:rPr>
        <w:sym w:font="Symbol" w:char="F064"/>
      </w:r>
      <w:r w:rsidRPr="007D6961">
        <w:rPr>
          <w:rFonts w:ascii="Times New Roman" w:hAnsi="Times New Roman"/>
          <w:sz w:val="28"/>
          <w:szCs w:val="28"/>
        </w:rPr>
        <w:t xml:space="preserve">, </w:t>
      </w:r>
      <w:r w:rsidRPr="007D6961">
        <w:rPr>
          <w:rFonts w:ascii="Times New Roman" w:hAnsi="Times New Roman"/>
          <w:sz w:val="28"/>
          <w:szCs w:val="28"/>
          <w:lang w:val="en-US"/>
        </w:rPr>
        <w:t>ppm</w:t>
      </w:r>
      <w:r w:rsidRPr="007D6961">
        <w:rPr>
          <w:rFonts w:ascii="Times New Roman" w:hAnsi="Times New Roman"/>
          <w:sz w:val="28"/>
          <w:szCs w:val="28"/>
        </w:rPr>
        <w:t>): 3.42.</w:t>
      </w:r>
    </w:p>
    <w:p w:rsidR="004C2000" w:rsidRDefault="004C2000" w:rsidP="00E81AC3">
      <w:pPr>
        <w:spacing w:after="0" w:line="240" w:lineRule="auto"/>
        <w:ind w:left="0" w:firstLine="709"/>
        <w:jc w:val="both"/>
        <w:rPr>
          <w:rFonts w:ascii="Times New Roman" w:hAnsi="Times New Roman"/>
          <w:i/>
          <w:sz w:val="28"/>
          <w:szCs w:val="28"/>
        </w:rPr>
      </w:pPr>
    </w:p>
    <w:p w:rsidR="00483B5E" w:rsidRDefault="007D6961" w:rsidP="00E81AC3">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 xml:space="preserve">Синтез </w:t>
      </w:r>
      <w:proofErr w:type="gramStart"/>
      <w:r w:rsidR="00D5116E">
        <w:rPr>
          <w:rFonts w:ascii="Times New Roman" w:hAnsi="Times New Roman"/>
          <w:i/>
          <w:sz w:val="28"/>
          <w:szCs w:val="28"/>
        </w:rPr>
        <w:t>целевого</w:t>
      </w:r>
      <w:proofErr w:type="gramEnd"/>
      <w:r w:rsidR="00D5116E">
        <w:rPr>
          <w:rFonts w:ascii="Times New Roman" w:hAnsi="Times New Roman"/>
          <w:i/>
          <w:sz w:val="28"/>
          <w:szCs w:val="28"/>
        </w:rPr>
        <w:t xml:space="preserve"> </w:t>
      </w:r>
      <w:r w:rsidRPr="007D6961">
        <w:rPr>
          <w:rFonts w:ascii="Times New Roman" w:hAnsi="Times New Roman"/>
          <w:bCs/>
          <w:i/>
          <w:sz w:val="28"/>
          <w:szCs w:val="28"/>
        </w:rPr>
        <w:t>4-метил-2-(2,2,2-трифторэтокси)-1,3,2-диоксафосфоринан-</w:t>
      </w:r>
      <w:r w:rsidRPr="007D6961">
        <w:rPr>
          <w:rFonts w:ascii="Times New Roman" w:hAnsi="Times New Roman"/>
          <w:i/>
          <w:sz w:val="28"/>
          <w:szCs w:val="28"/>
        </w:rPr>
        <w:t>2-оксида.</w:t>
      </w:r>
      <w:r w:rsidRPr="007D6961">
        <w:rPr>
          <w:rFonts w:ascii="Times New Roman" w:hAnsi="Times New Roman"/>
          <w:sz w:val="28"/>
          <w:szCs w:val="28"/>
        </w:rPr>
        <w:t xml:space="preserve"> </w:t>
      </w:r>
      <w:r w:rsidR="00825145" w:rsidRPr="007D6961">
        <w:rPr>
          <w:rFonts w:ascii="Times New Roman" w:hAnsi="Times New Roman"/>
          <w:sz w:val="28"/>
          <w:szCs w:val="28"/>
        </w:rPr>
        <w:t xml:space="preserve">В трехгорлую колбу, снабженную обратным холодильником и капельной воронкой поместили </w:t>
      </w:r>
      <w:r w:rsidR="005624ED" w:rsidRPr="007D6961">
        <w:rPr>
          <w:rFonts w:ascii="Times New Roman" w:hAnsi="Times New Roman"/>
          <w:sz w:val="28"/>
          <w:szCs w:val="28"/>
        </w:rPr>
        <w:t xml:space="preserve">раствор </w:t>
      </w:r>
      <w:r w:rsidR="00796283">
        <w:rPr>
          <w:rFonts w:ascii="Times New Roman" w:hAnsi="Times New Roman"/>
          <w:sz w:val="28"/>
          <w:szCs w:val="28"/>
        </w:rPr>
        <w:t>34</w:t>
      </w:r>
      <w:r w:rsidR="00C6292E">
        <w:rPr>
          <w:rFonts w:ascii="Times New Roman" w:hAnsi="Times New Roman"/>
          <w:sz w:val="28"/>
          <w:szCs w:val="28"/>
        </w:rPr>
        <w:t>.</w:t>
      </w:r>
      <w:r w:rsidR="00796283">
        <w:rPr>
          <w:rFonts w:ascii="Times New Roman" w:hAnsi="Times New Roman"/>
          <w:sz w:val="28"/>
          <w:szCs w:val="28"/>
        </w:rPr>
        <w:t>08</w:t>
      </w:r>
      <w:r w:rsidR="005624ED" w:rsidRPr="007D6961">
        <w:rPr>
          <w:rFonts w:ascii="Times New Roman" w:hAnsi="Times New Roman"/>
          <w:sz w:val="28"/>
          <w:szCs w:val="28"/>
        </w:rPr>
        <w:t xml:space="preserve"> г (0,0</w:t>
      </w:r>
      <w:r w:rsidR="00796283">
        <w:rPr>
          <w:rFonts w:ascii="Times New Roman" w:hAnsi="Times New Roman"/>
          <w:sz w:val="28"/>
          <w:szCs w:val="28"/>
        </w:rPr>
        <w:t>153</w:t>
      </w:r>
      <w:r w:rsidR="005624ED" w:rsidRPr="007D6961">
        <w:rPr>
          <w:rFonts w:ascii="Times New Roman" w:hAnsi="Times New Roman"/>
          <w:sz w:val="28"/>
          <w:szCs w:val="28"/>
        </w:rPr>
        <w:t xml:space="preserve"> </w:t>
      </w:r>
      <w:r w:rsidR="005624ED" w:rsidRPr="007D6961">
        <w:rPr>
          <w:rFonts w:ascii="Times New Roman" w:hAnsi="Times New Roman"/>
          <w:sz w:val="28"/>
          <w:szCs w:val="28"/>
        </w:rPr>
        <w:lastRenderedPageBreak/>
        <w:t xml:space="preserve">моль) 2,2,2-трифторэтилдихлорфосфата в </w:t>
      </w:r>
      <w:r w:rsidR="00796283">
        <w:rPr>
          <w:rFonts w:ascii="Times New Roman" w:hAnsi="Times New Roman"/>
          <w:sz w:val="28"/>
          <w:szCs w:val="28"/>
        </w:rPr>
        <w:t>230</w:t>
      </w:r>
      <w:r w:rsidR="005624ED" w:rsidRPr="007D6961">
        <w:rPr>
          <w:rFonts w:ascii="Times New Roman" w:hAnsi="Times New Roman"/>
          <w:sz w:val="28"/>
          <w:szCs w:val="28"/>
        </w:rPr>
        <w:t xml:space="preserve"> мл диэтилового эфира (безводный) добавляли раствор </w:t>
      </w:r>
      <w:r w:rsidR="00796283">
        <w:rPr>
          <w:rFonts w:ascii="Times New Roman" w:hAnsi="Times New Roman"/>
          <w:sz w:val="28"/>
          <w:szCs w:val="28"/>
        </w:rPr>
        <w:t>14</w:t>
      </w:r>
      <w:r w:rsidR="00C6292E">
        <w:rPr>
          <w:rFonts w:ascii="Times New Roman" w:hAnsi="Times New Roman"/>
          <w:sz w:val="28"/>
          <w:szCs w:val="28"/>
        </w:rPr>
        <w:t>.</w:t>
      </w:r>
      <w:r w:rsidR="00796283">
        <w:rPr>
          <w:rFonts w:ascii="Times New Roman" w:hAnsi="Times New Roman"/>
          <w:sz w:val="28"/>
          <w:szCs w:val="28"/>
        </w:rPr>
        <w:t>6</w:t>
      </w:r>
      <w:r w:rsidR="005624ED" w:rsidRPr="007D6961">
        <w:rPr>
          <w:rFonts w:ascii="Times New Roman" w:hAnsi="Times New Roman"/>
          <w:sz w:val="28"/>
          <w:szCs w:val="28"/>
        </w:rPr>
        <w:t xml:space="preserve"> г (0</w:t>
      </w:r>
      <w:r w:rsidR="00C6292E">
        <w:rPr>
          <w:rFonts w:ascii="Times New Roman" w:hAnsi="Times New Roman"/>
          <w:sz w:val="28"/>
          <w:szCs w:val="28"/>
        </w:rPr>
        <w:t>.</w:t>
      </w:r>
      <w:r w:rsidR="005624ED" w:rsidRPr="007D6961">
        <w:rPr>
          <w:rFonts w:ascii="Times New Roman" w:hAnsi="Times New Roman"/>
          <w:sz w:val="28"/>
          <w:szCs w:val="28"/>
        </w:rPr>
        <w:t>0</w:t>
      </w:r>
      <w:r w:rsidR="00796283">
        <w:rPr>
          <w:rFonts w:ascii="Times New Roman" w:hAnsi="Times New Roman"/>
          <w:sz w:val="28"/>
          <w:szCs w:val="28"/>
        </w:rPr>
        <w:t>153</w:t>
      </w:r>
      <w:r w:rsidR="005624ED" w:rsidRPr="007D6961">
        <w:rPr>
          <w:rFonts w:ascii="Times New Roman" w:hAnsi="Times New Roman"/>
          <w:sz w:val="28"/>
          <w:szCs w:val="28"/>
        </w:rPr>
        <w:t xml:space="preserve"> моль) 1,3-бутандиола и </w:t>
      </w:r>
      <w:r w:rsidR="00796283">
        <w:rPr>
          <w:rFonts w:ascii="Times New Roman" w:hAnsi="Times New Roman"/>
          <w:sz w:val="28"/>
          <w:szCs w:val="28"/>
        </w:rPr>
        <w:t>24</w:t>
      </w:r>
      <w:r w:rsidR="00C6292E">
        <w:rPr>
          <w:rFonts w:ascii="Times New Roman" w:hAnsi="Times New Roman"/>
          <w:sz w:val="28"/>
          <w:szCs w:val="28"/>
        </w:rPr>
        <w:t>.</w:t>
      </w:r>
      <w:r w:rsidR="00796283">
        <w:rPr>
          <w:rFonts w:ascii="Times New Roman" w:hAnsi="Times New Roman"/>
          <w:sz w:val="28"/>
          <w:szCs w:val="28"/>
        </w:rPr>
        <w:t>84</w:t>
      </w:r>
      <w:r w:rsidR="005624ED" w:rsidRPr="007D6961">
        <w:rPr>
          <w:rFonts w:ascii="Times New Roman" w:hAnsi="Times New Roman"/>
          <w:sz w:val="28"/>
          <w:szCs w:val="28"/>
        </w:rPr>
        <w:t xml:space="preserve"> г (0</w:t>
      </w:r>
      <w:r w:rsidR="00C6292E">
        <w:rPr>
          <w:rFonts w:ascii="Times New Roman" w:hAnsi="Times New Roman"/>
          <w:sz w:val="28"/>
          <w:szCs w:val="28"/>
        </w:rPr>
        <w:t>.</w:t>
      </w:r>
      <w:r w:rsidR="00796283">
        <w:rPr>
          <w:rFonts w:ascii="Times New Roman" w:hAnsi="Times New Roman"/>
          <w:sz w:val="28"/>
          <w:szCs w:val="28"/>
        </w:rPr>
        <w:t>314</w:t>
      </w:r>
      <w:r w:rsidR="005624ED" w:rsidRPr="007D6961">
        <w:rPr>
          <w:rFonts w:ascii="Times New Roman" w:hAnsi="Times New Roman"/>
          <w:sz w:val="28"/>
          <w:szCs w:val="28"/>
        </w:rPr>
        <w:t xml:space="preserve"> моль ) пиридина в </w:t>
      </w:r>
      <w:r w:rsidR="00796283">
        <w:rPr>
          <w:rFonts w:ascii="Times New Roman" w:hAnsi="Times New Roman"/>
          <w:sz w:val="28"/>
          <w:szCs w:val="28"/>
        </w:rPr>
        <w:t>30</w:t>
      </w:r>
      <w:r w:rsidR="005624ED" w:rsidRPr="007D6961">
        <w:rPr>
          <w:rFonts w:ascii="Times New Roman" w:hAnsi="Times New Roman"/>
          <w:sz w:val="28"/>
          <w:szCs w:val="28"/>
        </w:rPr>
        <w:t xml:space="preserve"> мл диэтилового эфира добавляли по</w:t>
      </w:r>
      <w:r w:rsidR="00255645">
        <w:rPr>
          <w:rFonts w:ascii="Times New Roman" w:hAnsi="Times New Roman"/>
          <w:sz w:val="28"/>
          <w:szCs w:val="28"/>
        </w:rPr>
        <w:t xml:space="preserve"> каплям в течение 2 ч при -10° +</w:t>
      </w:r>
      <w:r w:rsidR="005624ED" w:rsidRPr="007D6961">
        <w:rPr>
          <w:rFonts w:ascii="Times New Roman" w:hAnsi="Times New Roman"/>
          <w:sz w:val="28"/>
          <w:szCs w:val="28"/>
        </w:rPr>
        <w:t>-5</w:t>
      </w:r>
      <w:proofErr w:type="gramStart"/>
      <w:r w:rsidR="005624ED" w:rsidRPr="007D6961">
        <w:rPr>
          <w:rFonts w:ascii="Times New Roman" w:hAnsi="Times New Roman"/>
          <w:sz w:val="28"/>
          <w:szCs w:val="28"/>
        </w:rPr>
        <w:t xml:space="preserve"> °С</w:t>
      </w:r>
      <w:proofErr w:type="gramEnd"/>
      <w:r w:rsidR="005624ED" w:rsidRPr="007D6961">
        <w:rPr>
          <w:rFonts w:ascii="Times New Roman" w:hAnsi="Times New Roman"/>
          <w:sz w:val="28"/>
          <w:szCs w:val="28"/>
        </w:rPr>
        <w:t xml:space="preserve"> (охлаждение: лед, </w:t>
      </w:r>
      <w:r w:rsidR="005624ED" w:rsidRPr="007D6961">
        <w:rPr>
          <w:rFonts w:ascii="Times New Roman" w:hAnsi="Times New Roman"/>
          <w:sz w:val="28"/>
          <w:szCs w:val="28"/>
          <w:lang w:val="en-GB"/>
        </w:rPr>
        <w:t>NaCl</w:t>
      </w:r>
      <w:r w:rsidR="005624ED" w:rsidRPr="007D6961">
        <w:rPr>
          <w:rFonts w:ascii="Times New Roman" w:hAnsi="Times New Roman"/>
          <w:sz w:val="28"/>
          <w:szCs w:val="28"/>
        </w:rPr>
        <w:t>) при интенсивном перемешивании. Во время процесса наблюдалось образование белого осадка гидрохлорида пиридина</w:t>
      </w:r>
      <w:r w:rsidR="00297C30">
        <w:rPr>
          <w:rFonts w:ascii="Times New Roman" w:hAnsi="Times New Roman"/>
          <w:sz w:val="28"/>
          <w:szCs w:val="28"/>
        </w:rPr>
        <w:t xml:space="preserve"> (рисунок </w:t>
      </w:r>
      <w:r w:rsidR="004C2000">
        <w:rPr>
          <w:rFonts w:ascii="Times New Roman" w:hAnsi="Times New Roman"/>
          <w:sz w:val="28"/>
          <w:szCs w:val="28"/>
        </w:rPr>
        <w:t>20</w:t>
      </w:r>
      <w:r w:rsidR="00297C30">
        <w:rPr>
          <w:rFonts w:ascii="Times New Roman" w:hAnsi="Times New Roman"/>
          <w:sz w:val="28"/>
          <w:szCs w:val="28"/>
        </w:rPr>
        <w:t>а)</w:t>
      </w:r>
      <w:r w:rsidR="005624ED" w:rsidRPr="007D6961">
        <w:rPr>
          <w:rFonts w:ascii="Times New Roman" w:hAnsi="Times New Roman"/>
          <w:sz w:val="28"/>
          <w:szCs w:val="28"/>
        </w:rPr>
        <w:t>. Реакционную смесь перемешивали при комнатной температуре в течение дополнительных 3 ч и затем оставляли на ночь.</w:t>
      </w:r>
      <w:r w:rsidR="00327232">
        <w:rPr>
          <w:rFonts w:ascii="Times New Roman" w:hAnsi="Times New Roman"/>
          <w:sz w:val="28"/>
          <w:szCs w:val="28"/>
        </w:rPr>
        <w:t xml:space="preserve"> </w:t>
      </w:r>
      <w:r w:rsidR="00E817A7" w:rsidRPr="007D6961">
        <w:rPr>
          <w:rFonts w:ascii="Times New Roman" w:hAnsi="Times New Roman"/>
          <w:sz w:val="28"/>
          <w:szCs w:val="28"/>
        </w:rPr>
        <w:t>О</w:t>
      </w:r>
      <w:r w:rsidR="00483B5E" w:rsidRPr="007D6961">
        <w:rPr>
          <w:rFonts w:ascii="Times New Roman" w:hAnsi="Times New Roman"/>
          <w:sz w:val="28"/>
          <w:szCs w:val="28"/>
        </w:rPr>
        <w:t>бработка синтеза, перегонка в вакууме</w:t>
      </w:r>
      <w:r w:rsidR="00E817A7" w:rsidRPr="007D6961">
        <w:rPr>
          <w:rFonts w:ascii="Times New Roman" w:hAnsi="Times New Roman"/>
          <w:sz w:val="28"/>
          <w:szCs w:val="28"/>
        </w:rPr>
        <w:t>.</w:t>
      </w:r>
      <w:r w:rsidR="00CF6213">
        <w:rPr>
          <w:rFonts w:ascii="Times New Roman" w:hAnsi="Times New Roman"/>
          <w:sz w:val="28"/>
          <w:szCs w:val="28"/>
        </w:rPr>
        <w:t xml:space="preserve"> </w:t>
      </w:r>
      <w:r w:rsidR="00E817A7" w:rsidRPr="007D6961">
        <w:rPr>
          <w:rFonts w:ascii="Times New Roman" w:hAnsi="Times New Roman"/>
          <w:sz w:val="28"/>
          <w:szCs w:val="28"/>
        </w:rPr>
        <w:t>Пиридин гидрохлорид отфильтровыва</w:t>
      </w:r>
      <w:r w:rsidRPr="007D6961">
        <w:rPr>
          <w:rFonts w:ascii="Times New Roman" w:hAnsi="Times New Roman"/>
          <w:sz w:val="28"/>
          <w:szCs w:val="28"/>
        </w:rPr>
        <w:t>ли</w:t>
      </w:r>
      <w:r w:rsidR="00E817A7" w:rsidRPr="007D6961">
        <w:rPr>
          <w:rFonts w:ascii="Times New Roman" w:hAnsi="Times New Roman"/>
          <w:sz w:val="28"/>
          <w:szCs w:val="28"/>
        </w:rPr>
        <w:t xml:space="preserve"> и промыва</w:t>
      </w:r>
      <w:r w:rsidRPr="007D6961">
        <w:rPr>
          <w:rFonts w:ascii="Times New Roman" w:hAnsi="Times New Roman"/>
          <w:sz w:val="28"/>
          <w:szCs w:val="28"/>
        </w:rPr>
        <w:t>ли</w:t>
      </w:r>
      <w:r w:rsidR="00E817A7" w:rsidRPr="007D6961">
        <w:rPr>
          <w:rFonts w:ascii="Times New Roman" w:hAnsi="Times New Roman"/>
          <w:sz w:val="28"/>
          <w:szCs w:val="28"/>
        </w:rPr>
        <w:t xml:space="preserve"> диэтиловым эфиром</w:t>
      </w:r>
      <w:r w:rsidR="00297C30">
        <w:rPr>
          <w:rFonts w:ascii="Times New Roman" w:hAnsi="Times New Roman"/>
          <w:sz w:val="28"/>
          <w:szCs w:val="28"/>
        </w:rPr>
        <w:t xml:space="preserve"> (рисунок </w:t>
      </w:r>
      <w:r w:rsidR="004C2000">
        <w:rPr>
          <w:rFonts w:ascii="Times New Roman" w:hAnsi="Times New Roman"/>
          <w:sz w:val="28"/>
          <w:szCs w:val="28"/>
        </w:rPr>
        <w:t>20</w:t>
      </w:r>
      <w:r w:rsidR="00297C30">
        <w:rPr>
          <w:rFonts w:ascii="Times New Roman" w:hAnsi="Times New Roman"/>
          <w:sz w:val="28"/>
          <w:szCs w:val="28"/>
        </w:rPr>
        <w:t>б</w:t>
      </w:r>
      <w:r w:rsidR="002D5DC9">
        <w:rPr>
          <w:rFonts w:ascii="Times New Roman" w:hAnsi="Times New Roman"/>
          <w:sz w:val="28"/>
          <w:szCs w:val="28"/>
        </w:rPr>
        <w:t>)</w:t>
      </w:r>
      <w:r w:rsidR="00E817A7" w:rsidRPr="007D6961">
        <w:rPr>
          <w:rFonts w:ascii="Times New Roman" w:hAnsi="Times New Roman"/>
          <w:sz w:val="28"/>
          <w:szCs w:val="28"/>
        </w:rPr>
        <w:t>. Растворитель удаляли при атмосферном давлении</w:t>
      </w:r>
      <w:r w:rsidR="006B28DE">
        <w:rPr>
          <w:rFonts w:ascii="Times New Roman" w:hAnsi="Times New Roman"/>
          <w:sz w:val="28"/>
          <w:szCs w:val="28"/>
        </w:rPr>
        <w:t xml:space="preserve">. </w:t>
      </w:r>
      <w:proofErr w:type="gramStart"/>
      <w:r w:rsidR="006B28DE">
        <w:rPr>
          <w:rFonts w:ascii="Times New Roman" w:hAnsi="Times New Roman"/>
          <w:sz w:val="28"/>
          <w:szCs w:val="28"/>
        </w:rPr>
        <w:t>О</w:t>
      </w:r>
      <w:r w:rsidR="00E817A7" w:rsidRPr="007D6961">
        <w:rPr>
          <w:rFonts w:ascii="Times New Roman" w:hAnsi="Times New Roman"/>
          <w:sz w:val="28"/>
          <w:szCs w:val="28"/>
        </w:rPr>
        <w:t>статок (слегка желтоватая жидкость с небольшим количеством осадка) перегон</w:t>
      </w:r>
      <w:r w:rsidR="0084367A">
        <w:rPr>
          <w:rFonts w:ascii="Times New Roman" w:hAnsi="Times New Roman"/>
          <w:sz w:val="28"/>
          <w:szCs w:val="28"/>
        </w:rPr>
        <w:t>яли под вакуумом с получением 20</w:t>
      </w:r>
      <w:r w:rsidR="00C6292E">
        <w:rPr>
          <w:rFonts w:ascii="Times New Roman" w:hAnsi="Times New Roman"/>
          <w:sz w:val="28"/>
          <w:szCs w:val="28"/>
        </w:rPr>
        <w:t>.</w:t>
      </w:r>
      <w:r w:rsidR="007526A0">
        <w:rPr>
          <w:rFonts w:ascii="Times New Roman" w:hAnsi="Times New Roman"/>
          <w:sz w:val="28"/>
          <w:szCs w:val="28"/>
        </w:rPr>
        <w:t>55 г (выход 5</w:t>
      </w:r>
      <w:r w:rsidR="00B9552C">
        <w:rPr>
          <w:rFonts w:ascii="Times New Roman" w:hAnsi="Times New Roman"/>
          <w:sz w:val="28"/>
          <w:szCs w:val="28"/>
        </w:rPr>
        <w:t>7</w:t>
      </w:r>
      <w:r w:rsidR="00E817A7" w:rsidRPr="007D6961">
        <w:rPr>
          <w:rFonts w:ascii="Times New Roman" w:hAnsi="Times New Roman"/>
          <w:sz w:val="28"/>
          <w:szCs w:val="28"/>
        </w:rPr>
        <w:t xml:space="preserve">%) 4-метил-2-(2,2,2-трифторэтилокси)-1,3,2-диоксафосфинана-2-оксида в виде двух стереоизомеров (в соотношении 1,1: 1 в соответствии с </w:t>
      </w:r>
      <w:r w:rsidR="00E817A7" w:rsidRPr="006B28DE">
        <w:rPr>
          <w:rFonts w:ascii="Times New Roman" w:hAnsi="Times New Roman"/>
          <w:sz w:val="28"/>
          <w:szCs w:val="28"/>
          <w:vertAlign w:val="superscript"/>
        </w:rPr>
        <w:t>1</w:t>
      </w:r>
      <w:r w:rsidR="00E817A7" w:rsidRPr="007D6961">
        <w:rPr>
          <w:rFonts w:ascii="Times New Roman" w:hAnsi="Times New Roman"/>
          <w:sz w:val="28"/>
          <w:szCs w:val="28"/>
          <w:lang w:val="en-GB"/>
        </w:rPr>
        <w:t>H</w:t>
      </w:r>
      <w:r w:rsidR="00E817A7" w:rsidRPr="007D6961">
        <w:rPr>
          <w:rFonts w:ascii="Times New Roman" w:hAnsi="Times New Roman"/>
          <w:sz w:val="28"/>
          <w:szCs w:val="28"/>
        </w:rPr>
        <w:t xml:space="preserve"> и </w:t>
      </w:r>
      <w:r w:rsidR="00E817A7" w:rsidRPr="006B28DE">
        <w:rPr>
          <w:rFonts w:ascii="Times New Roman" w:hAnsi="Times New Roman"/>
          <w:sz w:val="28"/>
          <w:szCs w:val="28"/>
          <w:vertAlign w:val="superscript"/>
        </w:rPr>
        <w:t>31</w:t>
      </w:r>
      <w:r w:rsidR="00E817A7" w:rsidRPr="007D6961">
        <w:rPr>
          <w:rFonts w:ascii="Times New Roman" w:hAnsi="Times New Roman"/>
          <w:sz w:val="28"/>
          <w:szCs w:val="28"/>
          <w:lang w:val="en-GB"/>
        </w:rPr>
        <w:t>P</w:t>
      </w:r>
      <w:r w:rsidR="00E817A7" w:rsidRPr="007D6961">
        <w:rPr>
          <w:rFonts w:ascii="Times New Roman" w:hAnsi="Times New Roman"/>
          <w:sz w:val="28"/>
          <w:szCs w:val="28"/>
        </w:rPr>
        <w:t xml:space="preserve"> ЯМР), </w:t>
      </w:r>
      <w:r w:rsidR="006B28DE">
        <w:rPr>
          <w:rFonts w:ascii="Times New Roman" w:hAnsi="Times New Roman"/>
          <w:sz w:val="28"/>
          <w:szCs w:val="28"/>
        </w:rPr>
        <w:t>т. кип. 92</w:t>
      </w:r>
      <w:r w:rsidR="00C6292E">
        <w:rPr>
          <w:rFonts w:ascii="Times New Roman" w:hAnsi="Times New Roman"/>
          <w:sz w:val="28"/>
          <w:szCs w:val="28"/>
        </w:rPr>
        <w:t>.</w:t>
      </w:r>
      <w:r w:rsidR="006B28DE">
        <w:rPr>
          <w:rFonts w:ascii="Times New Roman" w:hAnsi="Times New Roman"/>
          <w:sz w:val="28"/>
          <w:szCs w:val="28"/>
        </w:rPr>
        <w:t>5 °</w:t>
      </w:r>
      <w:r w:rsidR="00E817A7" w:rsidRPr="007D6961">
        <w:rPr>
          <w:rFonts w:ascii="Times New Roman" w:hAnsi="Times New Roman"/>
          <w:sz w:val="28"/>
          <w:szCs w:val="28"/>
          <w:lang w:val="en-GB"/>
        </w:rPr>
        <w:t>C</w:t>
      </w:r>
      <w:r w:rsidR="00E817A7" w:rsidRPr="007D6961">
        <w:rPr>
          <w:rFonts w:ascii="Times New Roman" w:hAnsi="Times New Roman"/>
          <w:sz w:val="28"/>
          <w:szCs w:val="28"/>
        </w:rPr>
        <w:t xml:space="preserve"> (0,035 мм </w:t>
      </w:r>
      <w:r w:rsidR="00CF6213">
        <w:rPr>
          <w:rFonts w:ascii="Times New Roman" w:hAnsi="Times New Roman"/>
          <w:sz w:val="28"/>
          <w:szCs w:val="28"/>
        </w:rPr>
        <w:t>рт. р</w:t>
      </w:r>
      <w:r w:rsidR="00E817A7" w:rsidRPr="007D6961">
        <w:rPr>
          <w:rFonts w:ascii="Times New Roman" w:hAnsi="Times New Roman"/>
          <w:sz w:val="28"/>
          <w:szCs w:val="28"/>
        </w:rPr>
        <w:t>т.),</w:t>
      </w:r>
      <w:r w:rsidR="00CF6213" w:rsidRPr="00CF6213">
        <w:rPr>
          <w:rFonts w:ascii="Times New Roman" w:hAnsi="Times New Roman"/>
          <w:sz w:val="28"/>
          <w:szCs w:val="28"/>
        </w:rPr>
        <w:t xml:space="preserve"> </w:t>
      </w:r>
      <w:r w:rsidR="00CF6213" w:rsidRPr="007D6961">
        <w:rPr>
          <w:rFonts w:ascii="Times New Roman" w:hAnsi="Times New Roman"/>
          <w:sz w:val="28"/>
          <w:szCs w:val="28"/>
          <w:lang w:val="en-GB"/>
        </w:rPr>
        <w:t>d</w:t>
      </w:r>
      <w:r w:rsidR="00CF6213" w:rsidRPr="007D6961">
        <w:rPr>
          <w:rFonts w:ascii="Times New Roman" w:hAnsi="Times New Roman"/>
          <w:sz w:val="28"/>
          <w:szCs w:val="28"/>
          <w:vertAlign w:val="subscript"/>
        </w:rPr>
        <w:t>4</w:t>
      </w:r>
      <w:r w:rsidR="00CF6213" w:rsidRPr="007D6961">
        <w:rPr>
          <w:rFonts w:ascii="Times New Roman" w:hAnsi="Times New Roman"/>
          <w:sz w:val="28"/>
          <w:szCs w:val="28"/>
          <w:vertAlign w:val="superscript"/>
        </w:rPr>
        <w:t>20</w:t>
      </w:r>
      <w:r w:rsidR="00E817A7" w:rsidRPr="007D6961">
        <w:rPr>
          <w:rFonts w:ascii="Times New Roman" w:hAnsi="Times New Roman"/>
          <w:sz w:val="28"/>
          <w:szCs w:val="28"/>
        </w:rPr>
        <w:t>1</w:t>
      </w:r>
      <w:r w:rsidR="00CF6213">
        <w:rPr>
          <w:rFonts w:ascii="Times New Roman" w:hAnsi="Times New Roman"/>
          <w:sz w:val="28"/>
          <w:szCs w:val="28"/>
        </w:rPr>
        <w:t>.</w:t>
      </w:r>
      <w:r w:rsidR="00E817A7" w:rsidRPr="007D6961">
        <w:rPr>
          <w:rFonts w:ascii="Times New Roman" w:hAnsi="Times New Roman"/>
          <w:sz w:val="28"/>
          <w:szCs w:val="28"/>
        </w:rPr>
        <w:t>4107, прозрачная бесцветная жидкость, растворимая в органических растворителях.</w:t>
      </w:r>
      <w:proofErr w:type="gramEnd"/>
      <w:r w:rsidR="00E817A7" w:rsidRPr="007D6961">
        <w:rPr>
          <w:rFonts w:ascii="Times New Roman" w:hAnsi="Times New Roman"/>
          <w:sz w:val="28"/>
          <w:szCs w:val="28"/>
        </w:rPr>
        <w:t xml:space="preserve"> </w:t>
      </w:r>
      <w:r w:rsidR="00483B5E" w:rsidRPr="007D6961">
        <w:rPr>
          <w:rFonts w:ascii="Times New Roman" w:hAnsi="Times New Roman"/>
          <w:sz w:val="28"/>
          <w:szCs w:val="28"/>
        </w:rPr>
        <w:t xml:space="preserve">Перегонка в вакууме, </w:t>
      </w:r>
      <w:proofErr w:type="gramStart"/>
      <w:r w:rsidR="00483B5E" w:rsidRPr="007D6961">
        <w:rPr>
          <w:rFonts w:ascii="Times New Roman" w:hAnsi="Times New Roman"/>
          <w:sz w:val="28"/>
          <w:szCs w:val="28"/>
        </w:rPr>
        <w:t>р</w:t>
      </w:r>
      <w:proofErr w:type="gramEnd"/>
      <w:r w:rsidR="00483B5E" w:rsidRPr="007D6961">
        <w:rPr>
          <w:rFonts w:ascii="Times New Roman" w:hAnsi="Times New Roman"/>
          <w:sz w:val="28"/>
          <w:szCs w:val="28"/>
        </w:rPr>
        <w:t xml:space="preserve"> ~ 0.35 </w:t>
      </w:r>
      <w:r w:rsidR="00CF6213" w:rsidRPr="00CF6213">
        <w:rPr>
          <w:rFonts w:ascii="Times New Roman" w:hAnsi="Times New Roman"/>
          <w:sz w:val="28"/>
          <w:szCs w:val="28"/>
        </w:rPr>
        <w:t>мбар</w:t>
      </w:r>
      <w:r w:rsidR="00483B5E" w:rsidRPr="007D6961">
        <w:rPr>
          <w:rFonts w:ascii="Times New Roman" w:hAnsi="Times New Roman"/>
          <w:sz w:val="28"/>
          <w:szCs w:val="28"/>
        </w:rPr>
        <w:t>, 0.035 атм</w:t>
      </w:r>
      <w:r w:rsidR="00E817A7" w:rsidRPr="007D6961">
        <w:rPr>
          <w:rFonts w:ascii="Times New Roman" w:hAnsi="Times New Roman"/>
          <w:sz w:val="28"/>
          <w:szCs w:val="28"/>
        </w:rPr>
        <w:t>.</w:t>
      </w:r>
      <w:r w:rsidR="00796283">
        <w:rPr>
          <w:rFonts w:ascii="Times New Roman" w:hAnsi="Times New Roman"/>
          <w:sz w:val="28"/>
          <w:szCs w:val="28"/>
        </w:rPr>
        <w:t xml:space="preserve"> </w:t>
      </w:r>
    </w:p>
    <w:p w:rsidR="002D5DC9" w:rsidRDefault="002D5DC9" w:rsidP="002D5DC9">
      <w:pPr>
        <w:spacing w:after="0" w:line="240" w:lineRule="auto"/>
        <w:ind w:left="0" w:firstLine="709"/>
        <w:jc w:val="both"/>
        <w:rPr>
          <w:rFonts w:ascii="Times New Roman" w:hAnsi="Times New Roman"/>
          <w:sz w:val="28"/>
          <w:szCs w:val="28"/>
        </w:rPr>
      </w:pPr>
      <w:r w:rsidRPr="007D6961">
        <w:rPr>
          <w:rFonts w:ascii="Times New Roman" w:hAnsi="Times New Roman"/>
          <w:sz w:val="28"/>
          <w:szCs w:val="28"/>
        </w:rPr>
        <w:t xml:space="preserve">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в виде двух стереоизомеров: δ</w:t>
      </w:r>
      <w:proofErr w:type="gramStart"/>
      <w:r w:rsidRPr="007D6961">
        <w:rPr>
          <w:rFonts w:ascii="Times New Roman" w:hAnsi="Times New Roman"/>
          <w:sz w:val="28"/>
          <w:szCs w:val="28"/>
          <w:vertAlign w:val="subscript"/>
        </w:rPr>
        <w:t>Р</w:t>
      </w:r>
      <w:proofErr w:type="gramEnd"/>
      <w:r w:rsidRPr="007D6961">
        <w:rPr>
          <w:rFonts w:ascii="Times New Roman" w:hAnsi="Times New Roman"/>
          <w:sz w:val="28"/>
          <w:szCs w:val="28"/>
        </w:rPr>
        <w:t xml:space="preserve"> -7.57 с и -5.74 с (соотношение ~ 1 : 1). </w:t>
      </w:r>
      <w:proofErr w:type="gramStart"/>
      <w:r w:rsidRPr="007D6961">
        <w:rPr>
          <w:rFonts w:ascii="Times New Roman" w:hAnsi="Times New Roman"/>
          <w:sz w:val="28"/>
          <w:szCs w:val="28"/>
        </w:rPr>
        <w:t>ИК спектр, ν, см</w:t>
      </w:r>
      <w:r w:rsidRPr="007D6961">
        <w:rPr>
          <w:rFonts w:ascii="Times New Roman" w:hAnsi="Times New Roman"/>
          <w:sz w:val="28"/>
          <w:szCs w:val="28"/>
          <w:vertAlign w:val="superscript"/>
        </w:rPr>
        <w:t>-1</w:t>
      </w:r>
      <w:r w:rsidRPr="007D6961">
        <w:rPr>
          <w:rFonts w:ascii="Times New Roman" w:hAnsi="Times New Roman"/>
          <w:sz w:val="28"/>
          <w:szCs w:val="28"/>
        </w:rPr>
        <w:t>: 3551 ср, 3499 ср, 3222 сл, 2985 с, 2933 с, 2745 сл, 2593 сл, 2131 сл, 2013 сл, 1939 сл, 1727 сл, 1645 сл, 1478 с, 1454 с, 1425 с, 1389 с, 1284 с, 1175 с, 1103 с, 1069 с, 1038 с, 995 с, 967 с, 903 с, 869 с, 841 с, 813 с, 740 с, 657</w:t>
      </w:r>
      <w:proofErr w:type="gramEnd"/>
      <w:r w:rsidRPr="007D6961">
        <w:rPr>
          <w:rFonts w:ascii="Times New Roman" w:hAnsi="Times New Roman"/>
          <w:sz w:val="28"/>
          <w:szCs w:val="28"/>
        </w:rPr>
        <w:t xml:space="preserve"> с, 602 с, 557 с, 507 с, 481 с, 439 с. Найдено, %: </w:t>
      </w:r>
      <w:r w:rsidRPr="007D6961">
        <w:rPr>
          <w:rFonts w:ascii="Times New Roman" w:hAnsi="Times New Roman"/>
          <w:sz w:val="28"/>
          <w:szCs w:val="28"/>
          <w:lang w:val="pt-BR"/>
        </w:rPr>
        <w:t>C</w:t>
      </w:r>
      <w:r w:rsidRPr="007D6961">
        <w:rPr>
          <w:rFonts w:ascii="Times New Roman" w:hAnsi="Times New Roman"/>
          <w:sz w:val="28"/>
          <w:szCs w:val="28"/>
        </w:rPr>
        <w:t xml:space="preserve">, 30.42; </w:t>
      </w:r>
      <w:r w:rsidRPr="007D6961">
        <w:rPr>
          <w:rFonts w:ascii="Times New Roman" w:hAnsi="Times New Roman"/>
          <w:sz w:val="28"/>
          <w:szCs w:val="28"/>
          <w:lang w:val="pt-BR"/>
        </w:rPr>
        <w:t>H</w:t>
      </w:r>
      <w:r w:rsidRPr="007D6961">
        <w:rPr>
          <w:rFonts w:ascii="Times New Roman" w:hAnsi="Times New Roman"/>
          <w:sz w:val="28"/>
          <w:szCs w:val="28"/>
        </w:rPr>
        <w:t xml:space="preserve">, 4.71. </w:t>
      </w:r>
      <w:r w:rsidRPr="007D6961">
        <w:rPr>
          <w:rFonts w:ascii="Times New Roman" w:hAnsi="Times New Roman"/>
          <w:sz w:val="28"/>
          <w:szCs w:val="28"/>
          <w:lang w:val="pt-BR"/>
        </w:rPr>
        <w:t>C</w:t>
      </w:r>
      <w:r w:rsidRPr="007D6961">
        <w:rPr>
          <w:rFonts w:ascii="Times New Roman" w:hAnsi="Times New Roman"/>
          <w:sz w:val="28"/>
          <w:szCs w:val="28"/>
          <w:vertAlign w:val="subscript"/>
          <w:lang w:val="pt-BR"/>
        </w:rPr>
        <w:t>6</w:t>
      </w:r>
      <w:r w:rsidRPr="007D6961">
        <w:rPr>
          <w:rFonts w:ascii="Times New Roman" w:hAnsi="Times New Roman"/>
          <w:sz w:val="28"/>
          <w:szCs w:val="28"/>
          <w:lang w:val="pt-BR"/>
        </w:rPr>
        <w:t>H</w:t>
      </w:r>
      <w:r w:rsidRPr="007D6961">
        <w:rPr>
          <w:rFonts w:ascii="Times New Roman" w:hAnsi="Times New Roman"/>
          <w:sz w:val="28"/>
          <w:szCs w:val="28"/>
          <w:vertAlign w:val="subscript"/>
          <w:lang w:val="pt-BR"/>
        </w:rPr>
        <w:t>10</w:t>
      </w:r>
      <w:r w:rsidRPr="007D6961">
        <w:rPr>
          <w:rFonts w:ascii="Times New Roman" w:hAnsi="Times New Roman"/>
          <w:sz w:val="28"/>
          <w:szCs w:val="28"/>
          <w:lang w:val="pt-BR"/>
        </w:rPr>
        <w:t>F</w:t>
      </w:r>
      <w:r w:rsidRPr="007D6961">
        <w:rPr>
          <w:rFonts w:ascii="Times New Roman" w:hAnsi="Times New Roman"/>
          <w:sz w:val="28"/>
          <w:szCs w:val="28"/>
          <w:vertAlign w:val="subscript"/>
          <w:lang w:val="pt-BR"/>
        </w:rPr>
        <w:t>3</w:t>
      </w:r>
      <w:r w:rsidRPr="007D6961">
        <w:rPr>
          <w:rFonts w:ascii="Times New Roman" w:hAnsi="Times New Roman"/>
          <w:sz w:val="28"/>
          <w:szCs w:val="28"/>
          <w:lang w:val="pt-BR"/>
        </w:rPr>
        <w:t>O</w:t>
      </w:r>
      <w:r w:rsidRPr="007D6961">
        <w:rPr>
          <w:rFonts w:ascii="Times New Roman" w:hAnsi="Times New Roman"/>
          <w:sz w:val="28"/>
          <w:szCs w:val="28"/>
          <w:vertAlign w:val="subscript"/>
          <w:lang w:val="pt-BR"/>
        </w:rPr>
        <w:t>4</w:t>
      </w:r>
      <w:r w:rsidRPr="007D6961">
        <w:rPr>
          <w:rFonts w:ascii="Times New Roman" w:hAnsi="Times New Roman"/>
          <w:sz w:val="28"/>
          <w:szCs w:val="28"/>
          <w:lang w:val="pt-BR"/>
        </w:rPr>
        <w:t xml:space="preserve">P. </w:t>
      </w:r>
      <w:r w:rsidRPr="007D6961">
        <w:rPr>
          <w:rFonts w:ascii="Times New Roman" w:hAnsi="Times New Roman"/>
          <w:sz w:val="28"/>
          <w:szCs w:val="28"/>
        </w:rPr>
        <w:t xml:space="preserve">Вычислено, %: </w:t>
      </w:r>
      <w:r w:rsidRPr="007D6961">
        <w:rPr>
          <w:rFonts w:ascii="Times New Roman" w:hAnsi="Times New Roman"/>
          <w:sz w:val="28"/>
          <w:szCs w:val="28"/>
          <w:lang w:val="pt-BR"/>
        </w:rPr>
        <w:t>C</w:t>
      </w:r>
      <w:r w:rsidRPr="007D6961">
        <w:rPr>
          <w:rFonts w:ascii="Times New Roman" w:hAnsi="Times New Roman"/>
          <w:sz w:val="28"/>
          <w:szCs w:val="28"/>
        </w:rPr>
        <w:t xml:space="preserve">, 30.78; </w:t>
      </w:r>
      <w:r w:rsidRPr="007D6961">
        <w:rPr>
          <w:rFonts w:ascii="Times New Roman" w:hAnsi="Times New Roman"/>
          <w:sz w:val="28"/>
          <w:szCs w:val="28"/>
          <w:lang w:val="pt-BR"/>
        </w:rPr>
        <w:t>H</w:t>
      </w:r>
      <w:r w:rsidRPr="007D6961">
        <w:rPr>
          <w:rFonts w:ascii="Times New Roman" w:hAnsi="Times New Roman"/>
          <w:sz w:val="28"/>
          <w:szCs w:val="28"/>
        </w:rPr>
        <w:t xml:space="preserve">, 4.31; </w:t>
      </w:r>
      <w:r w:rsidRPr="007D6961">
        <w:rPr>
          <w:rFonts w:ascii="Times New Roman" w:hAnsi="Times New Roman"/>
          <w:sz w:val="28"/>
          <w:szCs w:val="28"/>
          <w:lang w:val="pt-BR"/>
        </w:rPr>
        <w:t>F</w:t>
      </w:r>
      <w:r w:rsidRPr="007D6961">
        <w:rPr>
          <w:rFonts w:ascii="Times New Roman" w:hAnsi="Times New Roman"/>
          <w:sz w:val="28"/>
          <w:szCs w:val="28"/>
        </w:rPr>
        <w:t xml:space="preserve">, 24.35; </w:t>
      </w:r>
      <w:r w:rsidRPr="007D6961">
        <w:rPr>
          <w:rFonts w:ascii="Times New Roman" w:hAnsi="Times New Roman"/>
          <w:sz w:val="28"/>
          <w:szCs w:val="28"/>
          <w:lang w:val="pt-BR"/>
        </w:rPr>
        <w:t>P</w:t>
      </w:r>
      <w:r w:rsidRPr="007D6961">
        <w:rPr>
          <w:rFonts w:ascii="Times New Roman" w:hAnsi="Times New Roman"/>
          <w:sz w:val="28"/>
          <w:szCs w:val="28"/>
        </w:rPr>
        <w:t>, 13.23.</w:t>
      </w:r>
    </w:p>
    <w:p w:rsidR="00AB3A49" w:rsidRDefault="00AB3A49" w:rsidP="002D5DC9">
      <w:pPr>
        <w:spacing w:after="0" w:line="240" w:lineRule="auto"/>
        <w:ind w:left="0" w:firstLine="709"/>
        <w:jc w:val="both"/>
        <w:rPr>
          <w:rFonts w:ascii="Times New Roman" w:hAnsi="Times New Roman"/>
          <w:sz w:val="28"/>
          <w:szCs w:val="28"/>
        </w:rPr>
      </w:pPr>
    </w:p>
    <w:p w:rsidR="00AB3A49" w:rsidRDefault="00AB3A49" w:rsidP="00AB3A49">
      <w:pPr>
        <w:spacing w:after="0" w:line="240" w:lineRule="auto"/>
        <w:ind w:left="0" w:firstLine="709"/>
        <w:jc w:val="center"/>
        <w:rPr>
          <w:rFonts w:ascii="Times New Roman" w:hAnsi="Times New Roman"/>
          <w:sz w:val="28"/>
          <w:szCs w:val="28"/>
        </w:rPr>
      </w:pPr>
      <w:r w:rsidRPr="002D5DC9">
        <w:rPr>
          <w:rFonts w:ascii="Times New Roman" w:hAnsi="Times New Roman"/>
          <w:noProof/>
          <w:sz w:val="28"/>
          <w:szCs w:val="28"/>
          <w:lang w:eastAsia="ru-RU"/>
        </w:rPr>
        <w:drawing>
          <wp:inline distT="0" distB="0" distL="0" distR="0">
            <wp:extent cx="1998921" cy="1607947"/>
            <wp:effectExtent l="19050" t="19050" r="20955" b="11430"/>
            <wp:docPr id="35" name="Рисунок 5" descr="D:\Проекты МОН 2018-2020\ОТЧЕТ 2018\ОТЧЕТ 2018\синтез\IMG_20180521_1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 МОН 2018-2020\ОТЧЕТ 2018\ОТЧЕТ 2018\синтез\IMG_20180521_130641.jpg"/>
                    <pic:cNvPicPr>
                      <a:picLocks noChangeAspect="1" noChangeArrowheads="1"/>
                    </pic:cNvPicPr>
                  </pic:nvPicPr>
                  <pic:blipFill>
                    <a:blip r:embed="rId88" cstate="print"/>
                    <a:srcRect l="14066" r="15992"/>
                    <a:stretch>
                      <a:fillRect/>
                    </a:stretch>
                  </pic:blipFill>
                  <pic:spPr bwMode="auto">
                    <a:xfrm>
                      <a:off x="0" y="0"/>
                      <a:ext cx="1998921" cy="1607947"/>
                    </a:xfrm>
                    <a:prstGeom prst="rect">
                      <a:avLst/>
                    </a:prstGeom>
                    <a:noFill/>
                    <a:ln w="9525">
                      <a:solidFill>
                        <a:schemeClr val="accent2">
                          <a:lumMod val="40000"/>
                          <a:lumOff val="60000"/>
                        </a:schemeClr>
                      </a:solidFill>
                      <a:miter lim="800000"/>
                      <a:headEnd/>
                      <a:tailEnd/>
                    </a:ln>
                  </pic:spPr>
                </pic:pic>
              </a:graphicData>
            </a:graphic>
          </wp:inline>
        </w:drawing>
      </w:r>
      <w:r>
        <w:rPr>
          <w:rFonts w:ascii="Times New Roman" w:hAnsi="Times New Roman"/>
          <w:sz w:val="28"/>
          <w:szCs w:val="28"/>
        </w:rPr>
        <w:t xml:space="preserve">    </w:t>
      </w:r>
      <w:r w:rsidRPr="00426D6E">
        <w:rPr>
          <w:rFonts w:ascii="Times New Roman" w:hAnsi="Times New Roman"/>
          <w:noProof/>
          <w:sz w:val="28"/>
          <w:szCs w:val="28"/>
          <w:lang w:eastAsia="ru-RU"/>
        </w:rPr>
        <w:drawing>
          <wp:inline distT="0" distB="0" distL="0" distR="0">
            <wp:extent cx="1671129" cy="1602639"/>
            <wp:effectExtent l="19050" t="19050" r="24765" b="17145"/>
            <wp:docPr id="5" name="Рисунок 4" descr="D:\Проекты МОН 2018-2020\ОТЧЕТ 2018\ОТЧЕТ 2018\синтез\IMG_20180522_12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 МОН 2018-2020\ОТЧЕТ 2018\ОТЧЕТ 2018\синтез\IMG_20180522_122346.jpg"/>
                    <pic:cNvPicPr>
                      <a:picLocks noChangeAspect="1" noChangeArrowheads="1"/>
                    </pic:cNvPicPr>
                  </pic:nvPicPr>
                  <pic:blipFill>
                    <a:blip r:embed="rId89" cstate="print"/>
                    <a:srcRect l="20203" r="21112"/>
                    <a:stretch>
                      <a:fillRect/>
                    </a:stretch>
                  </pic:blipFill>
                  <pic:spPr bwMode="auto">
                    <a:xfrm>
                      <a:off x="0" y="0"/>
                      <a:ext cx="1679646" cy="1610807"/>
                    </a:xfrm>
                    <a:prstGeom prst="rect">
                      <a:avLst/>
                    </a:prstGeom>
                    <a:noFill/>
                    <a:ln w="9525">
                      <a:solidFill>
                        <a:schemeClr val="accent2">
                          <a:lumMod val="40000"/>
                          <a:lumOff val="60000"/>
                        </a:schemeClr>
                      </a:solidFill>
                      <a:miter lim="800000"/>
                      <a:headEnd/>
                      <a:tailEnd/>
                    </a:ln>
                  </pic:spPr>
                </pic:pic>
              </a:graphicData>
            </a:graphic>
          </wp:inline>
        </w:drawing>
      </w:r>
    </w:p>
    <w:p w:rsidR="00AB3A49" w:rsidRDefault="00AB3A49" w:rsidP="00AB3A49">
      <w:pPr>
        <w:spacing w:after="0" w:line="240" w:lineRule="auto"/>
        <w:ind w:left="0" w:firstLine="709"/>
        <w:jc w:val="center"/>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AB3A49" w:rsidRDefault="00AB3A49" w:rsidP="00AB3A49">
      <w:pPr>
        <w:spacing w:after="0" w:line="240" w:lineRule="auto"/>
        <w:ind w:left="0" w:firstLine="709"/>
        <w:jc w:val="center"/>
        <w:rPr>
          <w:rFonts w:ascii="Times New Roman" w:hAnsi="Times New Roman"/>
          <w:sz w:val="28"/>
          <w:szCs w:val="28"/>
        </w:rPr>
      </w:pPr>
    </w:p>
    <w:p w:rsidR="00AB3A49" w:rsidRDefault="00AB3A49" w:rsidP="00AB3A49">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Рисунок 20 – Образование </w:t>
      </w:r>
      <w:r w:rsidRPr="007D6961">
        <w:rPr>
          <w:rFonts w:ascii="Times New Roman" w:hAnsi="Times New Roman"/>
          <w:sz w:val="28"/>
          <w:szCs w:val="28"/>
        </w:rPr>
        <w:t>белого осадка гидрохлорида пиридина</w:t>
      </w:r>
    </w:p>
    <w:p w:rsidR="00AB3A49" w:rsidRDefault="00AB3A49" w:rsidP="002D5DC9">
      <w:pPr>
        <w:spacing w:after="0" w:line="240" w:lineRule="auto"/>
        <w:ind w:left="0" w:firstLine="709"/>
        <w:jc w:val="both"/>
        <w:rPr>
          <w:rFonts w:ascii="Times New Roman" w:hAnsi="Times New Roman"/>
          <w:sz w:val="28"/>
          <w:szCs w:val="28"/>
        </w:rPr>
      </w:pPr>
    </w:p>
    <w:p w:rsidR="00355001" w:rsidRDefault="00355001" w:rsidP="00E037B4">
      <w:pPr>
        <w:spacing w:after="0" w:line="240" w:lineRule="auto"/>
        <w:ind w:left="0" w:firstLine="709"/>
        <w:jc w:val="both"/>
        <w:rPr>
          <w:rFonts w:ascii="Times New Roman" w:hAnsi="Times New Roman"/>
          <w:sz w:val="28"/>
          <w:szCs w:val="28"/>
        </w:rPr>
      </w:pPr>
      <w:r w:rsidRPr="007D6961">
        <w:rPr>
          <w:rFonts w:ascii="Times New Roman" w:hAnsi="Times New Roman"/>
          <w:i/>
          <w:sz w:val="28"/>
          <w:szCs w:val="28"/>
        </w:rPr>
        <w:t xml:space="preserve">Синтез </w:t>
      </w:r>
      <w:proofErr w:type="gramStart"/>
      <w:r w:rsidRPr="007D6961">
        <w:rPr>
          <w:rFonts w:ascii="Times New Roman" w:hAnsi="Times New Roman"/>
          <w:i/>
          <w:sz w:val="28"/>
          <w:szCs w:val="28"/>
        </w:rPr>
        <w:t>исходного</w:t>
      </w:r>
      <w:proofErr w:type="gramEnd"/>
      <w:r w:rsidRPr="007D6961">
        <w:rPr>
          <w:rFonts w:ascii="Times New Roman" w:hAnsi="Times New Roman"/>
          <w:i/>
          <w:sz w:val="28"/>
          <w:szCs w:val="28"/>
        </w:rPr>
        <w:t xml:space="preserve"> </w:t>
      </w:r>
      <w:r w:rsidR="00D706D0" w:rsidRPr="007D6961">
        <w:rPr>
          <w:rFonts w:ascii="Times New Roman" w:hAnsi="Times New Roman"/>
          <w:bCs/>
          <w:i/>
          <w:sz w:val="28"/>
          <w:szCs w:val="28"/>
        </w:rPr>
        <w:t>2,2,2-трифторэтилдихлорфосфата.</w:t>
      </w:r>
      <w:r w:rsidR="007D6961" w:rsidRPr="007D6961">
        <w:rPr>
          <w:rFonts w:ascii="Times New Roman" w:hAnsi="Times New Roman"/>
          <w:bCs/>
          <w:i/>
          <w:sz w:val="28"/>
          <w:szCs w:val="28"/>
        </w:rPr>
        <w:t xml:space="preserve"> </w:t>
      </w:r>
      <w:r w:rsidRPr="007D6961">
        <w:rPr>
          <w:rFonts w:ascii="Times New Roman" w:hAnsi="Times New Roman"/>
          <w:sz w:val="28"/>
          <w:szCs w:val="28"/>
        </w:rPr>
        <w:t xml:space="preserve">В двухгорлую колбу, снабженную термометром и обратным холодильником (соединенным хлоркальциевой трубкой) помещали смесь 25.3 г (253 ммоль) </w:t>
      </w:r>
      <w:r w:rsidRPr="007D6961">
        <w:rPr>
          <w:rFonts w:ascii="Times New Roman" w:hAnsi="Times New Roman"/>
          <w:bCs/>
          <w:sz w:val="28"/>
          <w:szCs w:val="28"/>
        </w:rPr>
        <w:t xml:space="preserve">2,2,2-трифторэтанола, свежеперегнанного 92.0 </w:t>
      </w:r>
      <w:r w:rsidRPr="007D6961">
        <w:rPr>
          <w:rFonts w:ascii="Times New Roman" w:hAnsi="Times New Roman"/>
          <w:sz w:val="28"/>
          <w:szCs w:val="28"/>
        </w:rPr>
        <w:t xml:space="preserve">г (600 ммоль) </w:t>
      </w:r>
      <w:r w:rsidRPr="007D6961">
        <w:rPr>
          <w:rFonts w:ascii="Times New Roman" w:hAnsi="Times New Roman"/>
          <w:sz w:val="28"/>
          <w:szCs w:val="28"/>
          <w:lang w:val="en-US"/>
        </w:rPr>
        <w:t>POCl</w:t>
      </w:r>
      <w:r w:rsidRPr="007D6961">
        <w:rPr>
          <w:rFonts w:ascii="Times New Roman" w:hAnsi="Times New Roman"/>
          <w:sz w:val="28"/>
          <w:szCs w:val="28"/>
          <w:vertAlign w:val="subscript"/>
        </w:rPr>
        <w:t>3</w:t>
      </w:r>
      <w:r w:rsidRPr="007D6961">
        <w:rPr>
          <w:rFonts w:ascii="Times New Roman" w:hAnsi="Times New Roman"/>
          <w:sz w:val="28"/>
          <w:szCs w:val="28"/>
        </w:rPr>
        <w:t xml:space="preserve"> и 0.085 г (2 ммоль) </w:t>
      </w:r>
      <w:r w:rsidRPr="007D6961">
        <w:rPr>
          <w:rFonts w:ascii="Times New Roman" w:hAnsi="Times New Roman"/>
          <w:sz w:val="28"/>
          <w:szCs w:val="28"/>
          <w:lang w:val="en-US"/>
        </w:rPr>
        <w:t>LiCl</w:t>
      </w:r>
      <w:r w:rsidRPr="007D6961">
        <w:rPr>
          <w:rFonts w:ascii="Times New Roman" w:hAnsi="Times New Roman"/>
          <w:sz w:val="28"/>
          <w:szCs w:val="28"/>
        </w:rPr>
        <w:t>. Реакционную смесь перемешивали при нагревании (50-75</w:t>
      </w:r>
      <w:r w:rsidRPr="007D6961">
        <w:rPr>
          <w:rFonts w:ascii="Times New Roman" w:hAnsi="Times New Roman"/>
          <w:sz w:val="28"/>
          <w:szCs w:val="28"/>
          <w:vertAlign w:val="superscript"/>
        </w:rPr>
        <w:t>о</w:t>
      </w:r>
      <w:r w:rsidRPr="007D6961">
        <w:rPr>
          <w:rFonts w:ascii="Times New Roman" w:hAnsi="Times New Roman"/>
          <w:sz w:val="28"/>
          <w:szCs w:val="28"/>
          <w:lang w:val="en-GB"/>
        </w:rPr>
        <w:t>C</w:t>
      </w:r>
      <w:r w:rsidRPr="007D6961">
        <w:rPr>
          <w:rFonts w:ascii="Times New Roman" w:hAnsi="Times New Roman"/>
          <w:b/>
          <w:sz w:val="28"/>
          <w:szCs w:val="28"/>
        </w:rPr>
        <w:t>)</w:t>
      </w:r>
      <w:r w:rsidRPr="007D6961">
        <w:rPr>
          <w:rFonts w:ascii="Times New Roman" w:hAnsi="Times New Roman"/>
          <w:sz w:val="28"/>
          <w:szCs w:val="28"/>
        </w:rPr>
        <w:t xml:space="preserve"> в течение 5 ч до прекращения выделения хлористого водорода. Температуру реакции медленно поднимали с 50</w:t>
      </w:r>
      <w:r w:rsidRPr="007D6961">
        <w:rPr>
          <w:rFonts w:ascii="Times New Roman" w:hAnsi="Times New Roman"/>
          <w:sz w:val="28"/>
          <w:szCs w:val="28"/>
          <w:vertAlign w:val="superscript"/>
        </w:rPr>
        <w:t>о</w:t>
      </w:r>
      <w:r w:rsidRPr="007D6961">
        <w:rPr>
          <w:rFonts w:ascii="Times New Roman" w:hAnsi="Times New Roman"/>
          <w:sz w:val="28"/>
          <w:szCs w:val="28"/>
          <w:lang w:val="en-GB"/>
        </w:rPr>
        <w:t>C</w:t>
      </w:r>
      <w:r w:rsidRPr="007D6961">
        <w:rPr>
          <w:rFonts w:ascii="Times New Roman" w:hAnsi="Times New Roman"/>
          <w:sz w:val="28"/>
          <w:szCs w:val="28"/>
        </w:rPr>
        <w:t xml:space="preserve"> до 75</w:t>
      </w:r>
      <w:r w:rsidRPr="007D6961">
        <w:rPr>
          <w:rFonts w:ascii="Times New Roman" w:hAnsi="Times New Roman"/>
          <w:sz w:val="28"/>
          <w:szCs w:val="28"/>
          <w:vertAlign w:val="superscript"/>
        </w:rPr>
        <w:t>о</w:t>
      </w:r>
      <w:r w:rsidRPr="007D6961">
        <w:rPr>
          <w:rFonts w:ascii="Times New Roman" w:hAnsi="Times New Roman"/>
          <w:sz w:val="28"/>
          <w:szCs w:val="28"/>
          <w:lang w:val="en-GB"/>
        </w:rPr>
        <w:t>C</w:t>
      </w:r>
      <w:r w:rsidRPr="007D6961">
        <w:rPr>
          <w:rFonts w:ascii="Times New Roman" w:hAnsi="Times New Roman"/>
          <w:sz w:val="28"/>
          <w:szCs w:val="28"/>
        </w:rPr>
        <w:t xml:space="preserve"> в течение первых 2-3 ч. Избыток </w:t>
      </w:r>
      <w:r w:rsidRPr="007D6961">
        <w:rPr>
          <w:rFonts w:ascii="Times New Roman" w:hAnsi="Times New Roman"/>
          <w:sz w:val="28"/>
          <w:szCs w:val="28"/>
          <w:lang w:val="en-US"/>
        </w:rPr>
        <w:t>POCl</w:t>
      </w:r>
      <w:r w:rsidRPr="007D6961">
        <w:rPr>
          <w:rFonts w:ascii="Times New Roman" w:hAnsi="Times New Roman"/>
          <w:sz w:val="28"/>
          <w:szCs w:val="28"/>
          <w:vertAlign w:val="subscript"/>
        </w:rPr>
        <w:t>3</w:t>
      </w:r>
      <w:r w:rsidRPr="007D6961">
        <w:rPr>
          <w:rFonts w:ascii="Times New Roman" w:hAnsi="Times New Roman"/>
          <w:sz w:val="28"/>
          <w:szCs w:val="28"/>
        </w:rPr>
        <w:t xml:space="preserve"> отгоняли из реакционной смеси при атмосферном давлении, остаток перегоняли в вакууме (соединение необходимо перегонять дважды). </w:t>
      </w:r>
      <w:r w:rsidRPr="007D6961">
        <w:rPr>
          <w:rFonts w:ascii="Times New Roman" w:hAnsi="Times New Roman"/>
          <w:sz w:val="28"/>
          <w:szCs w:val="28"/>
        </w:rPr>
        <w:lastRenderedPageBreak/>
        <w:t>Получили 32.0 г (58%) 2,2,2-трифторэтилдихлорфосфата, прозрачная жидкость, т. кип. 49-50°</w:t>
      </w:r>
      <w:r w:rsidRPr="007D6961">
        <w:rPr>
          <w:rFonts w:ascii="Times New Roman" w:hAnsi="Times New Roman"/>
          <w:sz w:val="28"/>
          <w:szCs w:val="28"/>
          <w:lang w:val="en-US"/>
        </w:rPr>
        <w:t>C</w:t>
      </w:r>
      <w:r w:rsidRPr="007D6961">
        <w:rPr>
          <w:rFonts w:ascii="Times New Roman" w:hAnsi="Times New Roman"/>
          <w:sz w:val="28"/>
          <w:szCs w:val="28"/>
        </w:rPr>
        <w:t xml:space="preserve"> (6 мм рт. ст.), лит</w:t>
      </w:r>
      <w:proofErr w:type="gramStart"/>
      <w:r w:rsidRPr="007D6961">
        <w:rPr>
          <w:rFonts w:ascii="Times New Roman" w:hAnsi="Times New Roman"/>
          <w:sz w:val="28"/>
          <w:szCs w:val="28"/>
        </w:rPr>
        <w:t>.</w:t>
      </w:r>
      <w:proofErr w:type="gramEnd"/>
      <w:r w:rsidRPr="007D6961">
        <w:rPr>
          <w:rFonts w:ascii="Times New Roman" w:hAnsi="Times New Roman"/>
          <w:sz w:val="28"/>
          <w:szCs w:val="28"/>
        </w:rPr>
        <w:t xml:space="preserve"> </w:t>
      </w:r>
      <w:proofErr w:type="gramStart"/>
      <w:r w:rsidRPr="007D6961">
        <w:rPr>
          <w:rFonts w:ascii="Times New Roman" w:hAnsi="Times New Roman"/>
          <w:sz w:val="28"/>
          <w:szCs w:val="28"/>
        </w:rPr>
        <w:t>д</w:t>
      </w:r>
      <w:proofErr w:type="gramEnd"/>
      <w:r w:rsidRPr="007D6961">
        <w:rPr>
          <w:rFonts w:ascii="Times New Roman" w:hAnsi="Times New Roman"/>
          <w:sz w:val="28"/>
          <w:szCs w:val="28"/>
        </w:rPr>
        <w:t>анные 59-61°</w:t>
      </w:r>
      <w:r w:rsidRPr="007D6961">
        <w:rPr>
          <w:rFonts w:ascii="Times New Roman" w:hAnsi="Times New Roman"/>
          <w:sz w:val="28"/>
          <w:szCs w:val="28"/>
          <w:lang w:val="en-US"/>
        </w:rPr>
        <w:t>C</w:t>
      </w:r>
      <w:r w:rsidRPr="007D6961">
        <w:rPr>
          <w:rFonts w:ascii="Times New Roman" w:hAnsi="Times New Roman"/>
          <w:sz w:val="28"/>
          <w:szCs w:val="28"/>
        </w:rPr>
        <w:t xml:space="preserve"> (10 мм рт. ст.). Спектр ЯМР </w:t>
      </w:r>
      <w:r w:rsidRPr="007D6961">
        <w:rPr>
          <w:rFonts w:ascii="Times New Roman" w:hAnsi="Times New Roman"/>
          <w:sz w:val="28"/>
          <w:szCs w:val="28"/>
          <w:vertAlign w:val="superscript"/>
        </w:rPr>
        <w:t>1</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CDCl</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i/>
          <w:sz w:val="28"/>
          <w:szCs w:val="28"/>
          <w:lang w:val="en-US"/>
        </w:rPr>
        <w:sym w:font="Symbol" w:char="F064"/>
      </w:r>
      <w:r w:rsidRPr="007D6961">
        <w:rPr>
          <w:rFonts w:ascii="Times New Roman" w:hAnsi="Times New Roman"/>
          <w:sz w:val="28"/>
          <w:szCs w:val="28"/>
        </w:rPr>
        <w:t>, м. д.): 4.59 д. к (</w:t>
      </w:r>
      <w:r w:rsidRPr="00CF6213">
        <w:rPr>
          <w:rFonts w:ascii="Times New Roman" w:hAnsi="Times New Roman"/>
          <w:sz w:val="28"/>
          <w:szCs w:val="28"/>
        </w:rPr>
        <w:t>2</w:t>
      </w:r>
      <w:r w:rsidRPr="007D6961">
        <w:rPr>
          <w:rFonts w:ascii="Times New Roman" w:hAnsi="Times New Roman"/>
          <w:sz w:val="28"/>
          <w:szCs w:val="28"/>
          <w:lang w:val="en-US"/>
        </w:rPr>
        <w:t>H</w:t>
      </w:r>
      <w:r w:rsidRPr="007D6961">
        <w:rPr>
          <w:rFonts w:ascii="Times New Roman" w:hAnsi="Times New Roman"/>
          <w:sz w:val="28"/>
          <w:szCs w:val="28"/>
        </w:rPr>
        <w:t xml:space="preserve">, </w:t>
      </w:r>
      <w:r w:rsidRPr="007D6961">
        <w:rPr>
          <w:rFonts w:ascii="Times New Roman" w:hAnsi="Times New Roman"/>
          <w:sz w:val="28"/>
          <w:szCs w:val="28"/>
          <w:lang w:val="en-US"/>
        </w:rPr>
        <w:t>OCH</w:t>
      </w:r>
      <w:r w:rsidRPr="007D6961">
        <w:rPr>
          <w:rFonts w:ascii="Times New Roman" w:hAnsi="Times New Roman"/>
          <w:sz w:val="28"/>
          <w:szCs w:val="28"/>
          <w:vertAlign w:val="subscript"/>
        </w:rPr>
        <w:t>2</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HF</w:t>
      </w:r>
      <w:r w:rsidRPr="007D6961">
        <w:rPr>
          <w:rFonts w:ascii="Times New Roman" w:hAnsi="Times New Roman"/>
          <w:sz w:val="28"/>
          <w:szCs w:val="28"/>
        </w:rPr>
        <w:t xml:space="preserve"> 7.7 </w:t>
      </w:r>
      <w:r w:rsidRPr="007D6961">
        <w:rPr>
          <w:rFonts w:ascii="Times New Roman" w:hAnsi="Times New Roman"/>
          <w:sz w:val="28"/>
          <w:szCs w:val="28"/>
          <w:lang w:val="en-US"/>
        </w:rPr>
        <w:t>Hz</w:t>
      </w:r>
      <w:r w:rsidRPr="007D6961">
        <w:rPr>
          <w:rFonts w:ascii="Times New Roman" w:hAnsi="Times New Roman"/>
          <w:sz w:val="28"/>
          <w:szCs w:val="28"/>
        </w:rPr>
        <w:t xml:space="preserve">, </w:t>
      </w:r>
      <w:r w:rsidRPr="007D6961">
        <w:rPr>
          <w:rFonts w:ascii="Times New Roman" w:hAnsi="Times New Roman"/>
          <w:sz w:val="28"/>
          <w:szCs w:val="28"/>
          <w:vertAlign w:val="superscript"/>
        </w:rPr>
        <w:t>3</w:t>
      </w:r>
      <w:r w:rsidRPr="007D6961">
        <w:rPr>
          <w:rFonts w:ascii="Times New Roman" w:hAnsi="Times New Roman"/>
          <w:i/>
          <w:sz w:val="28"/>
          <w:szCs w:val="28"/>
          <w:lang w:val="en-US"/>
        </w:rPr>
        <w:t>J</w:t>
      </w:r>
      <w:r w:rsidRPr="007D6961">
        <w:rPr>
          <w:rFonts w:ascii="Times New Roman" w:hAnsi="Times New Roman"/>
          <w:sz w:val="28"/>
          <w:szCs w:val="28"/>
          <w:vertAlign w:val="subscript"/>
          <w:lang w:val="en-US"/>
        </w:rPr>
        <w:t>HP</w:t>
      </w:r>
      <w:r w:rsidRPr="007D6961">
        <w:rPr>
          <w:rFonts w:ascii="Times New Roman" w:hAnsi="Times New Roman"/>
          <w:sz w:val="28"/>
          <w:szCs w:val="28"/>
        </w:rPr>
        <w:t xml:space="preserve"> 11.0 </w:t>
      </w:r>
      <w:r w:rsidRPr="007D6961">
        <w:rPr>
          <w:rFonts w:ascii="Times New Roman" w:hAnsi="Times New Roman"/>
          <w:sz w:val="28"/>
          <w:szCs w:val="28"/>
          <w:lang w:val="en-US"/>
        </w:rPr>
        <w:t>Hz</w:t>
      </w:r>
      <w:r w:rsidRPr="007D6961">
        <w:rPr>
          <w:rFonts w:ascii="Times New Roman" w:hAnsi="Times New Roman"/>
          <w:sz w:val="28"/>
          <w:szCs w:val="28"/>
        </w:rPr>
        <w:t xml:space="preserve">). Спектр ЯМР </w:t>
      </w:r>
      <w:r w:rsidRPr="007D6961">
        <w:rPr>
          <w:rFonts w:ascii="Times New Roman" w:hAnsi="Times New Roman"/>
          <w:sz w:val="28"/>
          <w:szCs w:val="28"/>
          <w:vertAlign w:val="superscript"/>
        </w:rPr>
        <w:t>31</w:t>
      </w:r>
      <w:r w:rsidRPr="007D6961">
        <w:rPr>
          <w:rFonts w:ascii="Times New Roman" w:hAnsi="Times New Roman"/>
          <w:sz w:val="28"/>
          <w:szCs w:val="28"/>
          <w:lang w:val="en-US"/>
        </w:rPr>
        <w:t>P</w:t>
      </w:r>
      <w:r w:rsidRPr="007D6961">
        <w:rPr>
          <w:rFonts w:ascii="Times New Roman" w:hAnsi="Times New Roman"/>
          <w:sz w:val="28"/>
          <w:szCs w:val="28"/>
        </w:rPr>
        <w:t xml:space="preserve"> (</w:t>
      </w:r>
      <w:r w:rsidRPr="007D6961">
        <w:rPr>
          <w:rFonts w:ascii="Times New Roman" w:hAnsi="Times New Roman"/>
          <w:sz w:val="28"/>
          <w:szCs w:val="28"/>
          <w:lang w:val="en-US"/>
        </w:rPr>
        <w:t>CDCl</w:t>
      </w:r>
      <w:r w:rsidRPr="007D6961">
        <w:rPr>
          <w:rFonts w:ascii="Times New Roman" w:hAnsi="Times New Roman"/>
          <w:sz w:val="28"/>
          <w:szCs w:val="28"/>
          <w:vertAlign w:val="subscript"/>
        </w:rPr>
        <w:t>3</w:t>
      </w:r>
      <w:r w:rsidRPr="007D6961">
        <w:rPr>
          <w:rFonts w:ascii="Times New Roman" w:hAnsi="Times New Roman"/>
          <w:sz w:val="28"/>
          <w:szCs w:val="28"/>
        </w:rPr>
        <w:t xml:space="preserve">, </w:t>
      </w:r>
      <w:r w:rsidRPr="007D6961">
        <w:rPr>
          <w:rFonts w:ascii="Times New Roman" w:hAnsi="Times New Roman"/>
          <w:i/>
          <w:sz w:val="28"/>
          <w:szCs w:val="28"/>
          <w:lang w:val="en-US"/>
        </w:rPr>
        <w:sym w:font="Symbol" w:char="F064"/>
      </w:r>
      <w:r w:rsidRPr="007D6961">
        <w:rPr>
          <w:rFonts w:ascii="Times New Roman" w:hAnsi="Times New Roman"/>
          <w:sz w:val="28"/>
          <w:szCs w:val="28"/>
        </w:rPr>
        <w:t xml:space="preserve">, </w:t>
      </w:r>
      <w:r w:rsidRPr="007D6961">
        <w:rPr>
          <w:rFonts w:ascii="Times New Roman" w:hAnsi="Times New Roman"/>
          <w:sz w:val="28"/>
          <w:szCs w:val="28"/>
          <w:lang w:val="en-US"/>
        </w:rPr>
        <w:t>ppm</w:t>
      </w:r>
      <w:r w:rsidRPr="007D6961">
        <w:rPr>
          <w:rFonts w:ascii="Times New Roman" w:hAnsi="Times New Roman"/>
          <w:sz w:val="28"/>
          <w:szCs w:val="28"/>
        </w:rPr>
        <w:t xml:space="preserve">): 9.86 </w:t>
      </w:r>
      <w:r w:rsidRPr="007D6961">
        <w:rPr>
          <w:rFonts w:ascii="Times New Roman" w:hAnsi="Times New Roman"/>
          <w:sz w:val="28"/>
          <w:szCs w:val="28"/>
          <w:lang w:val="en-US"/>
        </w:rPr>
        <w:t>s</w:t>
      </w:r>
      <w:r w:rsidRPr="007D6961">
        <w:rPr>
          <w:rFonts w:ascii="Times New Roman" w:hAnsi="Times New Roman"/>
          <w:sz w:val="28"/>
          <w:szCs w:val="28"/>
        </w:rPr>
        <w:t>.</w:t>
      </w:r>
    </w:p>
    <w:p w:rsidR="00973D37" w:rsidRPr="007D6961" w:rsidRDefault="00973D37" w:rsidP="00E037B4">
      <w:pPr>
        <w:spacing w:after="0" w:line="240" w:lineRule="auto"/>
        <w:ind w:left="0" w:firstLine="709"/>
        <w:jc w:val="both"/>
        <w:rPr>
          <w:rFonts w:ascii="Times New Roman" w:hAnsi="Times New Roman"/>
          <w:sz w:val="28"/>
          <w:szCs w:val="28"/>
        </w:rPr>
      </w:pPr>
    </w:p>
    <w:p w:rsidR="00456CDE" w:rsidRDefault="00922A2C" w:rsidP="000B3F72">
      <w:pPr>
        <w:spacing w:after="0" w:line="240" w:lineRule="auto"/>
        <w:ind w:left="0" w:firstLine="709"/>
        <w:jc w:val="both"/>
        <w:rPr>
          <w:rFonts w:ascii="Times New Roman" w:hAnsi="Times New Roman"/>
          <w:sz w:val="28"/>
          <w:szCs w:val="28"/>
        </w:rPr>
      </w:pPr>
      <w:r w:rsidRPr="00922A2C">
        <w:rPr>
          <w:rFonts w:ascii="Times New Roman" w:hAnsi="Times New Roman"/>
          <w:i/>
          <w:sz w:val="28"/>
          <w:szCs w:val="28"/>
        </w:rPr>
        <w:t xml:space="preserve">Синтез </w:t>
      </w:r>
      <w:proofErr w:type="gramStart"/>
      <w:r w:rsidR="00D5116E">
        <w:rPr>
          <w:rFonts w:ascii="Times New Roman" w:hAnsi="Times New Roman"/>
          <w:i/>
          <w:sz w:val="28"/>
          <w:szCs w:val="28"/>
        </w:rPr>
        <w:t>целевого</w:t>
      </w:r>
      <w:proofErr w:type="gramEnd"/>
      <w:r w:rsidR="00D5116E">
        <w:rPr>
          <w:rFonts w:ascii="Times New Roman" w:hAnsi="Times New Roman"/>
          <w:i/>
          <w:sz w:val="28"/>
          <w:szCs w:val="28"/>
        </w:rPr>
        <w:t xml:space="preserve"> </w:t>
      </w:r>
      <w:r w:rsidRPr="00922A2C">
        <w:rPr>
          <w:rFonts w:ascii="Times New Roman" w:hAnsi="Times New Roman"/>
          <w:i/>
          <w:sz w:val="28"/>
          <w:szCs w:val="28"/>
        </w:rPr>
        <w:t>4,5-диметил-2-(2,2,2-трифторэтокси)-</w:t>
      </w:r>
      <w:r w:rsidRPr="00922A2C">
        <w:rPr>
          <w:rFonts w:ascii="Times New Roman" w:hAnsi="Times New Roman"/>
          <w:bCs/>
          <w:i/>
          <w:sz w:val="28"/>
          <w:szCs w:val="28"/>
        </w:rPr>
        <w:t>1,3,2-диокса</w:t>
      </w:r>
      <w:r>
        <w:rPr>
          <w:rFonts w:ascii="Times New Roman" w:hAnsi="Times New Roman"/>
          <w:bCs/>
          <w:i/>
          <w:sz w:val="28"/>
          <w:szCs w:val="28"/>
        </w:rPr>
        <w:t>-</w:t>
      </w:r>
      <w:r w:rsidRPr="00922A2C">
        <w:rPr>
          <w:rFonts w:ascii="Times New Roman" w:hAnsi="Times New Roman"/>
          <w:i/>
          <w:sz w:val="28"/>
          <w:szCs w:val="28"/>
        </w:rPr>
        <w:t>фосфолана.</w:t>
      </w:r>
      <w:r w:rsidRPr="00922A2C">
        <w:rPr>
          <w:rFonts w:ascii="Times New Roman" w:hAnsi="Times New Roman"/>
          <w:sz w:val="28"/>
          <w:szCs w:val="28"/>
        </w:rPr>
        <w:t xml:space="preserve"> </w:t>
      </w:r>
      <w:proofErr w:type="gramStart"/>
      <w:r w:rsidRPr="00922A2C">
        <w:rPr>
          <w:rFonts w:ascii="Times New Roman" w:hAnsi="Times New Roman"/>
          <w:sz w:val="28"/>
          <w:szCs w:val="28"/>
        </w:rPr>
        <w:t xml:space="preserve">К раствору </w:t>
      </w:r>
      <w:r w:rsidR="00575237">
        <w:rPr>
          <w:rFonts w:ascii="Times New Roman" w:hAnsi="Times New Roman"/>
          <w:sz w:val="28"/>
          <w:szCs w:val="28"/>
        </w:rPr>
        <w:t>20,408</w:t>
      </w:r>
      <w:r w:rsidRPr="00922A2C">
        <w:rPr>
          <w:rFonts w:ascii="Times New Roman" w:hAnsi="Times New Roman"/>
          <w:sz w:val="28"/>
          <w:szCs w:val="28"/>
        </w:rPr>
        <w:t xml:space="preserve"> г (0.</w:t>
      </w:r>
      <w:r w:rsidR="00575237">
        <w:rPr>
          <w:rFonts w:ascii="Times New Roman" w:hAnsi="Times New Roman"/>
          <w:sz w:val="28"/>
          <w:szCs w:val="28"/>
        </w:rPr>
        <w:t>204</w:t>
      </w:r>
      <w:r w:rsidRPr="00922A2C">
        <w:rPr>
          <w:rFonts w:ascii="Times New Roman" w:hAnsi="Times New Roman"/>
          <w:sz w:val="28"/>
          <w:szCs w:val="28"/>
        </w:rPr>
        <w:t xml:space="preserve"> моль) 2,2,2-трифторэтанола (М=100.04) и </w:t>
      </w:r>
      <w:r w:rsidR="00575237">
        <w:rPr>
          <w:rFonts w:ascii="Times New Roman" w:hAnsi="Times New Roman"/>
          <w:sz w:val="28"/>
          <w:szCs w:val="28"/>
        </w:rPr>
        <w:t>24</w:t>
      </w:r>
      <w:r w:rsidR="00085CE0">
        <w:rPr>
          <w:rFonts w:ascii="Times New Roman" w:hAnsi="Times New Roman"/>
          <w:sz w:val="28"/>
          <w:szCs w:val="28"/>
        </w:rPr>
        <w:t>.</w:t>
      </w:r>
      <w:r w:rsidR="00575237">
        <w:rPr>
          <w:rFonts w:ascii="Times New Roman" w:hAnsi="Times New Roman"/>
          <w:sz w:val="28"/>
          <w:szCs w:val="28"/>
        </w:rPr>
        <w:t>68</w:t>
      </w:r>
      <w:r w:rsidRPr="00922A2C">
        <w:rPr>
          <w:rFonts w:ascii="Times New Roman" w:hAnsi="Times New Roman"/>
          <w:sz w:val="28"/>
          <w:szCs w:val="28"/>
        </w:rPr>
        <w:t xml:space="preserve"> г (0.</w:t>
      </w:r>
      <w:r w:rsidR="00575237">
        <w:rPr>
          <w:rFonts w:ascii="Times New Roman" w:hAnsi="Times New Roman"/>
          <w:sz w:val="28"/>
          <w:szCs w:val="28"/>
        </w:rPr>
        <w:t>244</w:t>
      </w:r>
      <w:r w:rsidRPr="00922A2C">
        <w:rPr>
          <w:rFonts w:ascii="Times New Roman" w:hAnsi="Times New Roman"/>
          <w:sz w:val="28"/>
          <w:szCs w:val="28"/>
        </w:rPr>
        <w:t xml:space="preserve"> моль) триэтиламина (М=101.19) в </w:t>
      </w:r>
      <w:r w:rsidR="00575237">
        <w:rPr>
          <w:rFonts w:ascii="Times New Roman" w:hAnsi="Times New Roman"/>
          <w:sz w:val="28"/>
          <w:szCs w:val="28"/>
        </w:rPr>
        <w:t>240</w:t>
      </w:r>
      <w:r w:rsidRPr="00922A2C">
        <w:rPr>
          <w:rFonts w:ascii="Times New Roman" w:hAnsi="Times New Roman"/>
          <w:sz w:val="28"/>
          <w:szCs w:val="28"/>
        </w:rPr>
        <w:t xml:space="preserve"> мл абсолютного гексана добавляли по каплям при перемешивании раствор </w:t>
      </w:r>
      <w:r w:rsidR="00575237">
        <w:rPr>
          <w:rFonts w:ascii="Times New Roman" w:hAnsi="Times New Roman"/>
          <w:sz w:val="28"/>
          <w:szCs w:val="28"/>
        </w:rPr>
        <w:t>31</w:t>
      </w:r>
      <w:r w:rsidR="00085CE0">
        <w:rPr>
          <w:rFonts w:ascii="Times New Roman" w:hAnsi="Times New Roman"/>
          <w:sz w:val="28"/>
          <w:szCs w:val="28"/>
        </w:rPr>
        <w:t>.</w:t>
      </w:r>
      <w:r w:rsidR="00575237">
        <w:rPr>
          <w:rFonts w:ascii="Times New Roman" w:hAnsi="Times New Roman"/>
          <w:sz w:val="28"/>
          <w:szCs w:val="28"/>
        </w:rPr>
        <w:t>34</w:t>
      </w:r>
      <w:r w:rsidRPr="00922A2C">
        <w:rPr>
          <w:rFonts w:ascii="Times New Roman" w:hAnsi="Times New Roman"/>
          <w:sz w:val="28"/>
          <w:szCs w:val="28"/>
        </w:rPr>
        <w:t xml:space="preserve"> г </w:t>
      </w:r>
      <w:r w:rsidR="00575237">
        <w:rPr>
          <w:rFonts w:ascii="Times New Roman" w:hAnsi="Times New Roman"/>
          <w:sz w:val="28"/>
          <w:szCs w:val="28"/>
        </w:rPr>
        <w:t xml:space="preserve"> </w:t>
      </w:r>
      <w:r w:rsidRPr="00922A2C">
        <w:rPr>
          <w:rFonts w:ascii="Times New Roman" w:hAnsi="Times New Roman"/>
          <w:sz w:val="28"/>
          <w:szCs w:val="28"/>
        </w:rPr>
        <w:t>(0.</w:t>
      </w:r>
      <w:r w:rsidR="00575237">
        <w:rPr>
          <w:rFonts w:ascii="Times New Roman" w:hAnsi="Times New Roman"/>
          <w:sz w:val="28"/>
          <w:szCs w:val="28"/>
        </w:rPr>
        <w:t>204</w:t>
      </w:r>
      <w:r w:rsidRPr="00922A2C">
        <w:rPr>
          <w:rFonts w:ascii="Times New Roman" w:hAnsi="Times New Roman"/>
          <w:sz w:val="28"/>
          <w:szCs w:val="28"/>
        </w:rPr>
        <w:t xml:space="preserve"> моль) 4,5-диметил-2-хлор-</w:t>
      </w:r>
      <w:r w:rsidRPr="00922A2C">
        <w:rPr>
          <w:rFonts w:ascii="Times New Roman" w:hAnsi="Times New Roman"/>
          <w:bCs/>
          <w:sz w:val="28"/>
          <w:szCs w:val="28"/>
        </w:rPr>
        <w:t>1,3,2-диокса</w:t>
      </w:r>
      <w:r w:rsidRPr="00922A2C">
        <w:rPr>
          <w:rFonts w:ascii="Times New Roman" w:hAnsi="Times New Roman"/>
          <w:sz w:val="28"/>
          <w:szCs w:val="28"/>
        </w:rPr>
        <w:t xml:space="preserve">фосфолана в </w:t>
      </w:r>
      <w:r w:rsidR="00575237">
        <w:rPr>
          <w:rFonts w:ascii="Times New Roman" w:hAnsi="Times New Roman"/>
          <w:sz w:val="28"/>
          <w:szCs w:val="28"/>
        </w:rPr>
        <w:t>30</w:t>
      </w:r>
      <w:r w:rsidRPr="00922A2C">
        <w:rPr>
          <w:rFonts w:ascii="Times New Roman" w:hAnsi="Times New Roman"/>
          <w:sz w:val="28"/>
          <w:szCs w:val="28"/>
        </w:rPr>
        <w:t xml:space="preserve"> мл гексана в течение 2 ч при температуре –10 </w:t>
      </w:r>
      <w:r w:rsidRPr="00922A2C">
        <w:rPr>
          <w:rFonts w:ascii="Times New Roman" w:hAnsi="Times New Roman"/>
          <w:sz w:val="28"/>
          <w:szCs w:val="28"/>
          <w:lang w:val="en-GB"/>
        </w:rPr>
        <w:sym w:font="Symbol" w:char="F0B8"/>
      </w:r>
      <w:r w:rsidRPr="00922A2C">
        <w:rPr>
          <w:rFonts w:ascii="Times New Roman" w:hAnsi="Times New Roman"/>
          <w:sz w:val="28"/>
          <w:szCs w:val="28"/>
        </w:rPr>
        <w:t xml:space="preserve"> –3</w:t>
      </w:r>
      <w:r w:rsidRPr="00922A2C">
        <w:rPr>
          <w:rFonts w:ascii="Times New Roman" w:hAnsi="Times New Roman"/>
          <w:sz w:val="28"/>
          <w:szCs w:val="28"/>
          <w:vertAlign w:val="superscript"/>
        </w:rPr>
        <w:t>о</w:t>
      </w:r>
      <w:r w:rsidRPr="00922A2C">
        <w:rPr>
          <w:rFonts w:ascii="Times New Roman" w:hAnsi="Times New Roman"/>
          <w:sz w:val="28"/>
          <w:szCs w:val="28"/>
        </w:rPr>
        <w:t>С, при этом наблюдали образование белого осадка гидрохлорида триэтиламмония.</w:t>
      </w:r>
      <w:proofErr w:type="gramEnd"/>
      <w:r w:rsidRPr="00922A2C">
        <w:rPr>
          <w:rFonts w:ascii="Times New Roman" w:hAnsi="Times New Roman"/>
          <w:sz w:val="28"/>
          <w:szCs w:val="28"/>
        </w:rPr>
        <w:t xml:space="preserve"> Охлаждение убирали, реакционную смесь перемешивали при комнатной температуре еще в течение 3 ч, оставляли на ночь. </w:t>
      </w:r>
    </w:p>
    <w:p w:rsidR="00922A2C" w:rsidRPr="00922A2C" w:rsidRDefault="00922A2C" w:rsidP="00456CDE">
      <w:pPr>
        <w:spacing w:after="0" w:line="240" w:lineRule="auto"/>
        <w:ind w:left="0" w:firstLine="709"/>
        <w:jc w:val="both"/>
        <w:rPr>
          <w:rFonts w:ascii="Times New Roman" w:hAnsi="Times New Roman"/>
          <w:sz w:val="28"/>
          <w:szCs w:val="28"/>
        </w:rPr>
      </w:pPr>
      <w:r w:rsidRPr="00922A2C">
        <w:rPr>
          <w:rFonts w:ascii="Times New Roman" w:hAnsi="Times New Roman"/>
          <w:i/>
          <w:sz w:val="28"/>
          <w:szCs w:val="28"/>
        </w:rPr>
        <w:t xml:space="preserve">Обработка синтеза </w:t>
      </w:r>
      <w:r w:rsidRPr="00922A2C">
        <w:rPr>
          <w:rFonts w:ascii="Times New Roman" w:hAnsi="Times New Roman"/>
          <w:bCs/>
          <w:i/>
          <w:sz w:val="28"/>
          <w:szCs w:val="28"/>
        </w:rPr>
        <w:t>4,5-диметил-2-(2,2,2-трифторэтокси)-1,3,2-диоксафосфолана</w:t>
      </w:r>
      <w:r w:rsidRPr="00922A2C">
        <w:rPr>
          <w:rFonts w:ascii="Times New Roman" w:hAnsi="Times New Roman"/>
          <w:i/>
          <w:sz w:val="28"/>
          <w:szCs w:val="28"/>
        </w:rPr>
        <w:t>, перегонка продукта в вакууме.</w:t>
      </w:r>
      <w:r w:rsidRPr="00922A2C">
        <w:rPr>
          <w:rFonts w:ascii="Times New Roman" w:hAnsi="Times New Roman"/>
          <w:sz w:val="28"/>
          <w:szCs w:val="28"/>
        </w:rPr>
        <w:t xml:space="preserve"> Осадок гидрохлорида триэтиламмония отфильтровывали и промывали гексаном (3х25 мл)</w:t>
      </w:r>
      <w:r w:rsidR="007526A0">
        <w:rPr>
          <w:rFonts w:ascii="Times New Roman" w:hAnsi="Times New Roman"/>
          <w:sz w:val="28"/>
          <w:szCs w:val="28"/>
        </w:rPr>
        <w:t xml:space="preserve"> с получением 19</w:t>
      </w:r>
      <w:r w:rsidR="00085CE0">
        <w:rPr>
          <w:rFonts w:ascii="Times New Roman" w:hAnsi="Times New Roman"/>
          <w:sz w:val="28"/>
          <w:szCs w:val="28"/>
        </w:rPr>
        <w:t>.</w:t>
      </w:r>
      <w:r w:rsidR="007526A0">
        <w:rPr>
          <w:rFonts w:ascii="Times New Roman" w:hAnsi="Times New Roman"/>
          <w:sz w:val="28"/>
          <w:szCs w:val="28"/>
        </w:rPr>
        <w:t>4 г (57%)</w:t>
      </w:r>
      <w:r w:rsidR="00FD7B5F">
        <w:rPr>
          <w:rFonts w:ascii="Times New Roman" w:hAnsi="Times New Roman"/>
          <w:sz w:val="28"/>
          <w:szCs w:val="28"/>
        </w:rPr>
        <w:t xml:space="preserve">. </w:t>
      </w:r>
      <w:proofErr w:type="gramStart"/>
      <w:r w:rsidRPr="00922A2C">
        <w:rPr>
          <w:rFonts w:ascii="Times New Roman" w:hAnsi="Times New Roman"/>
          <w:sz w:val="28"/>
          <w:szCs w:val="28"/>
        </w:rPr>
        <w:t xml:space="preserve">Спектр ЯМР </w:t>
      </w:r>
      <w:r w:rsidRPr="00922A2C">
        <w:rPr>
          <w:rFonts w:ascii="Times New Roman" w:hAnsi="Times New Roman"/>
          <w:sz w:val="28"/>
          <w:szCs w:val="28"/>
          <w:vertAlign w:val="superscript"/>
        </w:rPr>
        <w:t>31</w:t>
      </w:r>
      <w:r w:rsidRPr="00922A2C">
        <w:rPr>
          <w:rFonts w:ascii="Times New Roman" w:hAnsi="Times New Roman"/>
          <w:sz w:val="28"/>
          <w:szCs w:val="28"/>
        </w:rPr>
        <w:t>Р фильтрата, растворитель гексан: основные сигналы трех стереоизомеров циклического фосфита и примесные сигналы в области фосфатов).</w:t>
      </w:r>
      <w:proofErr w:type="gramEnd"/>
      <w:r w:rsidRPr="00922A2C">
        <w:rPr>
          <w:rFonts w:ascii="Times New Roman" w:hAnsi="Times New Roman"/>
          <w:sz w:val="28"/>
          <w:szCs w:val="28"/>
        </w:rPr>
        <w:t xml:space="preserve"> Растворитель из фильтрата отгоняли при пониженном давлении (водоструйный насос)</w:t>
      </w:r>
      <w:r w:rsidR="00661F1A">
        <w:rPr>
          <w:rFonts w:ascii="Times New Roman" w:hAnsi="Times New Roman"/>
          <w:sz w:val="28"/>
          <w:szCs w:val="28"/>
        </w:rPr>
        <w:t xml:space="preserve"> (рисунок </w:t>
      </w:r>
      <w:r w:rsidR="004C2000">
        <w:rPr>
          <w:rFonts w:ascii="Times New Roman" w:hAnsi="Times New Roman"/>
          <w:sz w:val="28"/>
          <w:szCs w:val="28"/>
        </w:rPr>
        <w:t>21</w:t>
      </w:r>
      <w:r w:rsidR="00661F1A">
        <w:rPr>
          <w:rFonts w:ascii="Times New Roman" w:hAnsi="Times New Roman"/>
          <w:sz w:val="28"/>
          <w:szCs w:val="28"/>
        </w:rPr>
        <w:t>)</w:t>
      </w:r>
      <w:r w:rsidRPr="00922A2C">
        <w:rPr>
          <w:rFonts w:ascii="Times New Roman" w:hAnsi="Times New Roman"/>
          <w:sz w:val="28"/>
          <w:szCs w:val="28"/>
        </w:rPr>
        <w:t xml:space="preserve">, остаток (прозрачная жидкость, с неприятным запахом, спектр ЯМР </w:t>
      </w:r>
      <w:r w:rsidRPr="00922A2C">
        <w:rPr>
          <w:rFonts w:ascii="Times New Roman" w:hAnsi="Times New Roman"/>
          <w:sz w:val="28"/>
          <w:szCs w:val="28"/>
          <w:vertAlign w:val="superscript"/>
        </w:rPr>
        <w:t>31</w:t>
      </w:r>
      <w:r w:rsidR="00CC2368">
        <w:rPr>
          <w:rFonts w:ascii="Times New Roman" w:hAnsi="Times New Roman"/>
          <w:sz w:val="28"/>
          <w:szCs w:val="28"/>
        </w:rPr>
        <w:t>Р</w:t>
      </w:r>
      <w:r w:rsidRPr="00922A2C">
        <w:rPr>
          <w:rFonts w:ascii="Times New Roman" w:hAnsi="Times New Roman"/>
          <w:sz w:val="28"/>
          <w:szCs w:val="28"/>
        </w:rPr>
        <w:t xml:space="preserve">, растворитель </w:t>
      </w:r>
      <w:r w:rsidRPr="00922A2C">
        <w:rPr>
          <w:rFonts w:ascii="Times New Roman" w:hAnsi="Times New Roman"/>
          <w:sz w:val="28"/>
          <w:szCs w:val="28"/>
          <w:lang w:val="en-US"/>
        </w:rPr>
        <w:t>CDCl</w:t>
      </w:r>
      <w:r w:rsidRPr="00922A2C">
        <w:rPr>
          <w:rFonts w:ascii="Times New Roman" w:hAnsi="Times New Roman"/>
          <w:sz w:val="28"/>
          <w:szCs w:val="28"/>
          <w:vertAlign w:val="subscript"/>
        </w:rPr>
        <w:t>3</w:t>
      </w:r>
      <w:r w:rsidRPr="00922A2C">
        <w:rPr>
          <w:rFonts w:ascii="Times New Roman" w:hAnsi="Times New Roman"/>
          <w:sz w:val="28"/>
          <w:szCs w:val="28"/>
        </w:rPr>
        <w:t>: основные сигналы трех стереоизомеров циклического фосфита и примесные сигналы в области фосфатов, последние значительно увеличились) перегоняли в вакууме (водоструйный насос</w:t>
      </w:r>
      <w:r w:rsidR="00661F1A">
        <w:rPr>
          <w:rFonts w:ascii="Times New Roman" w:hAnsi="Times New Roman"/>
          <w:sz w:val="28"/>
          <w:szCs w:val="28"/>
        </w:rPr>
        <w:t>)</w:t>
      </w:r>
      <w:r w:rsidRPr="00922A2C">
        <w:rPr>
          <w:rFonts w:ascii="Times New Roman" w:hAnsi="Times New Roman"/>
          <w:sz w:val="28"/>
          <w:szCs w:val="28"/>
        </w:rPr>
        <w:t>.</w:t>
      </w:r>
      <w:r w:rsidR="007526A0">
        <w:rPr>
          <w:rFonts w:ascii="Times New Roman" w:hAnsi="Times New Roman"/>
          <w:sz w:val="28"/>
          <w:szCs w:val="28"/>
        </w:rPr>
        <w:t xml:space="preserve"> </w:t>
      </w:r>
    </w:p>
    <w:p w:rsidR="00922A2C" w:rsidRDefault="00922A2C" w:rsidP="00E81AC3">
      <w:pPr>
        <w:spacing w:after="0" w:line="240" w:lineRule="auto"/>
        <w:ind w:left="0" w:firstLine="709"/>
        <w:jc w:val="both"/>
        <w:rPr>
          <w:rFonts w:ascii="Times New Roman" w:hAnsi="Times New Roman"/>
          <w:bCs/>
          <w:sz w:val="28"/>
          <w:szCs w:val="28"/>
        </w:rPr>
      </w:pPr>
      <w:r w:rsidRPr="00922A2C">
        <w:rPr>
          <w:rFonts w:ascii="Times New Roman" w:hAnsi="Times New Roman"/>
          <w:sz w:val="28"/>
          <w:szCs w:val="28"/>
        </w:rPr>
        <w:t xml:space="preserve">Спектр ЯМР </w:t>
      </w:r>
      <w:r w:rsidRPr="00922A2C">
        <w:rPr>
          <w:rFonts w:ascii="Times New Roman" w:hAnsi="Times New Roman"/>
          <w:sz w:val="28"/>
          <w:szCs w:val="28"/>
          <w:vertAlign w:val="superscript"/>
        </w:rPr>
        <w:t>31</w:t>
      </w:r>
      <w:r w:rsidRPr="00922A2C">
        <w:rPr>
          <w:rFonts w:ascii="Times New Roman" w:hAnsi="Times New Roman"/>
          <w:sz w:val="28"/>
          <w:szCs w:val="28"/>
          <w:lang w:val="en-US"/>
        </w:rPr>
        <w:t>P</w:t>
      </w:r>
      <w:r w:rsidRPr="00922A2C">
        <w:rPr>
          <w:rFonts w:ascii="Times New Roman" w:hAnsi="Times New Roman"/>
          <w:sz w:val="28"/>
          <w:szCs w:val="28"/>
        </w:rPr>
        <w:t xml:space="preserve"> в виде трех стереоизомеров: δ</w:t>
      </w:r>
      <w:proofErr w:type="gramStart"/>
      <w:r w:rsidRPr="00922A2C">
        <w:rPr>
          <w:rFonts w:ascii="Times New Roman" w:hAnsi="Times New Roman"/>
          <w:sz w:val="28"/>
          <w:szCs w:val="28"/>
          <w:vertAlign w:val="subscript"/>
        </w:rPr>
        <w:t>Р</w:t>
      </w:r>
      <w:proofErr w:type="gramEnd"/>
      <w:r w:rsidRPr="00922A2C">
        <w:rPr>
          <w:rFonts w:ascii="Times New Roman" w:hAnsi="Times New Roman"/>
          <w:sz w:val="28"/>
          <w:szCs w:val="28"/>
        </w:rPr>
        <w:t xml:space="preserve"> 139.64, 144.14, и 149.48 (соотношение 1.1 : 5.9 : 1).</w:t>
      </w:r>
      <w:r w:rsidR="00456CDE">
        <w:rPr>
          <w:rFonts w:ascii="Times New Roman" w:hAnsi="Times New Roman"/>
          <w:sz w:val="28"/>
          <w:szCs w:val="28"/>
        </w:rPr>
        <w:t xml:space="preserve"> </w:t>
      </w:r>
      <w:proofErr w:type="gramStart"/>
      <w:r w:rsidRPr="00922A2C">
        <w:rPr>
          <w:rFonts w:ascii="Times New Roman" w:hAnsi="Times New Roman"/>
          <w:sz w:val="28"/>
          <w:szCs w:val="28"/>
        </w:rPr>
        <w:t xml:space="preserve">По данным ЯМР </w:t>
      </w:r>
      <w:r w:rsidRPr="00922A2C">
        <w:rPr>
          <w:rFonts w:ascii="Times New Roman" w:hAnsi="Times New Roman"/>
          <w:sz w:val="28"/>
          <w:szCs w:val="28"/>
          <w:vertAlign w:val="superscript"/>
        </w:rPr>
        <w:t>1</w:t>
      </w:r>
      <w:r w:rsidRPr="00922A2C">
        <w:rPr>
          <w:rFonts w:ascii="Times New Roman" w:hAnsi="Times New Roman"/>
          <w:sz w:val="28"/>
          <w:szCs w:val="28"/>
        </w:rPr>
        <w:t xml:space="preserve">Н, </w:t>
      </w:r>
      <w:r w:rsidRPr="00922A2C">
        <w:rPr>
          <w:rFonts w:ascii="Times New Roman" w:hAnsi="Times New Roman"/>
          <w:sz w:val="28"/>
          <w:szCs w:val="28"/>
          <w:vertAlign w:val="superscript"/>
        </w:rPr>
        <w:t>31</w:t>
      </w:r>
      <w:r w:rsidRPr="00922A2C">
        <w:rPr>
          <w:rFonts w:ascii="Times New Roman" w:hAnsi="Times New Roman"/>
          <w:sz w:val="28"/>
          <w:szCs w:val="28"/>
        </w:rPr>
        <w:t xml:space="preserve">Р чистота </w:t>
      </w:r>
      <w:r w:rsidRPr="00922A2C">
        <w:rPr>
          <w:rFonts w:ascii="Times New Roman" w:hAnsi="Times New Roman"/>
          <w:bCs/>
          <w:sz w:val="28"/>
          <w:szCs w:val="28"/>
        </w:rPr>
        <w:t>4,5-диметил-2-(2,2,2-трифторэтокси)-1,3,2-диоксафосфолана ~ 93% для 2 и 3 фракций (примеси в области стереоизомеров соответствующих циклических фосфатов - 4,5-диметил-2-(2,2,2-трифторэтокси)-1,3,2-диоксафосфолан-2-оксидов.</w:t>
      </w:r>
      <w:proofErr w:type="gramEnd"/>
    </w:p>
    <w:p w:rsidR="009E3A80" w:rsidRDefault="009E3A80" w:rsidP="00E81AC3">
      <w:pPr>
        <w:spacing w:after="0" w:line="240" w:lineRule="auto"/>
        <w:ind w:left="0" w:firstLine="709"/>
        <w:jc w:val="both"/>
        <w:rPr>
          <w:rFonts w:ascii="Times New Roman" w:hAnsi="Times New Roman"/>
          <w:bCs/>
          <w:sz w:val="28"/>
          <w:szCs w:val="28"/>
        </w:rPr>
      </w:pPr>
    </w:p>
    <w:p w:rsidR="00661F1A" w:rsidRDefault="00661F1A" w:rsidP="00661F1A">
      <w:pPr>
        <w:spacing w:after="0" w:line="240" w:lineRule="auto"/>
        <w:ind w:left="0" w:firstLine="709"/>
        <w:jc w:val="center"/>
        <w:rPr>
          <w:rFonts w:ascii="Times New Roman" w:hAnsi="Times New Roman"/>
          <w:bCs/>
          <w:sz w:val="28"/>
          <w:szCs w:val="28"/>
        </w:rPr>
      </w:pPr>
      <w:r w:rsidRPr="00661F1A">
        <w:rPr>
          <w:rFonts w:ascii="Times New Roman" w:hAnsi="Times New Roman"/>
          <w:bCs/>
          <w:noProof/>
          <w:sz w:val="28"/>
          <w:szCs w:val="28"/>
          <w:lang w:eastAsia="ru-RU"/>
        </w:rPr>
        <w:drawing>
          <wp:inline distT="0" distB="0" distL="0" distR="0">
            <wp:extent cx="3535915" cy="1988952"/>
            <wp:effectExtent l="19050" t="19050" r="26670" b="11430"/>
            <wp:docPr id="38" name="Рисунок 6" descr="D:\Проекты МОН 2018-2020\ОТЧЕТ 2018\ОТЧЕТ 2018\синтез\IMG_20180523_12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 МОН 2018-2020\ОТЧЕТ 2018\ОТЧЕТ 2018\синтез\IMG_20180523_125452.jpg"/>
                    <pic:cNvPicPr>
                      <a:picLocks noChangeAspect="1" noChangeArrowheads="1"/>
                    </pic:cNvPicPr>
                  </pic:nvPicPr>
                  <pic:blipFill>
                    <a:blip r:embed="rId90" cstate="print"/>
                    <a:srcRect/>
                    <a:stretch>
                      <a:fillRect/>
                    </a:stretch>
                  </pic:blipFill>
                  <pic:spPr bwMode="auto">
                    <a:xfrm>
                      <a:off x="0" y="0"/>
                      <a:ext cx="3581207" cy="2014428"/>
                    </a:xfrm>
                    <a:prstGeom prst="rect">
                      <a:avLst/>
                    </a:prstGeom>
                    <a:noFill/>
                    <a:ln w="9525">
                      <a:solidFill>
                        <a:schemeClr val="accent2">
                          <a:lumMod val="40000"/>
                          <a:lumOff val="60000"/>
                        </a:schemeClr>
                      </a:solidFill>
                      <a:miter lim="800000"/>
                      <a:headEnd/>
                      <a:tailEnd/>
                    </a:ln>
                  </pic:spPr>
                </pic:pic>
              </a:graphicData>
            </a:graphic>
          </wp:inline>
        </w:drawing>
      </w:r>
    </w:p>
    <w:p w:rsidR="00BF7482" w:rsidRDefault="00BF7482" w:rsidP="00661F1A">
      <w:pPr>
        <w:spacing w:after="0" w:line="240" w:lineRule="auto"/>
        <w:ind w:left="0" w:firstLine="709"/>
        <w:jc w:val="center"/>
        <w:rPr>
          <w:rFonts w:ascii="Times New Roman" w:hAnsi="Times New Roman"/>
          <w:bCs/>
          <w:sz w:val="28"/>
          <w:szCs w:val="28"/>
        </w:rPr>
      </w:pPr>
    </w:p>
    <w:p w:rsidR="00661F1A" w:rsidRPr="00661F1A" w:rsidRDefault="00661F1A" w:rsidP="00661F1A">
      <w:pPr>
        <w:spacing w:after="0" w:line="240" w:lineRule="auto"/>
        <w:ind w:left="0" w:firstLine="709"/>
        <w:jc w:val="center"/>
        <w:rPr>
          <w:rFonts w:ascii="Times New Roman" w:hAnsi="Times New Roman"/>
          <w:sz w:val="28"/>
        </w:rPr>
      </w:pPr>
      <w:r w:rsidRPr="00661F1A">
        <w:rPr>
          <w:rFonts w:ascii="Times New Roman" w:hAnsi="Times New Roman"/>
          <w:sz w:val="28"/>
        </w:rPr>
        <w:t xml:space="preserve">Рисунок </w:t>
      </w:r>
      <w:r w:rsidR="004C2000">
        <w:rPr>
          <w:rFonts w:ascii="Times New Roman" w:hAnsi="Times New Roman"/>
          <w:sz w:val="28"/>
        </w:rPr>
        <w:t>21</w:t>
      </w:r>
      <w:r w:rsidRPr="00661F1A">
        <w:rPr>
          <w:rFonts w:ascii="Times New Roman" w:hAnsi="Times New Roman"/>
          <w:sz w:val="28"/>
        </w:rPr>
        <w:t xml:space="preserve"> - </w:t>
      </w:r>
      <w:r>
        <w:rPr>
          <w:rFonts w:ascii="Times New Roman" w:hAnsi="Times New Roman"/>
          <w:sz w:val="28"/>
        </w:rPr>
        <w:t>П</w:t>
      </w:r>
      <w:r w:rsidRPr="00661F1A">
        <w:rPr>
          <w:rFonts w:ascii="Times New Roman" w:hAnsi="Times New Roman"/>
          <w:sz w:val="28"/>
          <w:szCs w:val="28"/>
        </w:rPr>
        <w:t xml:space="preserve">ерегонка продукта </w:t>
      </w:r>
      <w:r>
        <w:rPr>
          <w:rFonts w:ascii="Times New Roman" w:hAnsi="Times New Roman"/>
          <w:sz w:val="28"/>
          <w:szCs w:val="28"/>
        </w:rPr>
        <w:t>при пониженном давлении (водоструйный насос)</w:t>
      </w:r>
    </w:p>
    <w:p w:rsidR="00CC13CB" w:rsidRDefault="00CC13CB" w:rsidP="00E81AC3">
      <w:pPr>
        <w:spacing w:after="0" w:line="240" w:lineRule="auto"/>
        <w:ind w:left="0" w:firstLine="709"/>
        <w:jc w:val="both"/>
        <w:rPr>
          <w:rFonts w:ascii="Times New Roman" w:hAnsi="Times New Roman"/>
          <w:i/>
          <w:sz w:val="28"/>
          <w:szCs w:val="28"/>
        </w:rPr>
      </w:pPr>
    </w:p>
    <w:p w:rsidR="006B28DE" w:rsidRPr="006B28DE" w:rsidRDefault="006B28DE" w:rsidP="00E81AC3">
      <w:pPr>
        <w:spacing w:after="0" w:line="240" w:lineRule="auto"/>
        <w:ind w:left="0" w:firstLine="709"/>
        <w:jc w:val="both"/>
        <w:rPr>
          <w:rFonts w:ascii="Times New Roman" w:hAnsi="Times New Roman"/>
          <w:sz w:val="28"/>
        </w:rPr>
      </w:pPr>
      <w:r w:rsidRPr="00E81AC3">
        <w:rPr>
          <w:rFonts w:ascii="Times New Roman" w:hAnsi="Times New Roman"/>
          <w:i/>
          <w:sz w:val="28"/>
          <w:szCs w:val="28"/>
        </w:rPr>
        <w:lastRenderedPageBreak/>
        <w:t xml:space="preserve">Синтез </w:t>
      </w:r>
      <w:proofErr w:type="gramStart"/>
      <w:r w:rsidRPr="00E81AC3">
        <w:rPr>
          <w:rFonts w:ascii="Times New Roman" w:hAnsi="Times New Roman"/>
          <w:i/>
          <w:sz w:val="28"/>
          <w:szCs w:val="28"/>
        </w:rPr>
        <w:t>исходного</w:t>
      </w:r>
      <w:proofErr w:type="gramEnd"/>
      <w:r w:rsidRPr="00E81AC3">
        <w:rPr>
          <w:rFonts w:ascii="Times New Roman" w:hAnsi="Times New Roman"/>
          <w:i/>
          <w:sz w:val="28"/>
          <w:szCs w:val="28"/>
        </w:rPr>
        <w:t xml:space="preserve"> 4,5-диметил-2-хлор-</w:t>
      </w:r>
      <w:r w:rsidRPr="00E81AC3">
        <w:rPr>
          <w:rFonts w:ascii="Times New Roman" w:hAnsi="Times New Roman"/>
          <w:bCs/>
          <w:i/>
          <w:sz w:val="28"/>
          <w:szCs w:val="28"/>
        </w:rPr>
        <w:t>1,3,2-диокса</w:t>
      </w:r>
      <w:r w:rsidRPr="00E81AC3">
        <w:rPr>
          <w:rFonts w:ascii="Times New Roman" w:hAnsi="Times New Roman"/>
          <w:i/>
          <w:sz w:val="28"/>
          <w:szCs w:val="28"/>
        </w:rPr>
        <w:t>фосфолана</w:t>
      </w:r>
      <w:r w:rsidR="00456CDE">
        <w:rPr>
          <w:rFonts w:ascii="Times New Roman" w:hAnsi="Times New Roman"/>
          <w:i/>
          <w:sz w:val="28"/>
          <w:szCs w:val="28"/>
        </w:rPr>
        <w:t xml:space="preserve">. </w:t>
      </w:r>
      <w:r w:rsidRPr="006B28DE">
        <w:rPr>
          <w:rFonts w:ascii="Times New Roman" w:hAnsi="Times New Roman"/>
          <w:sz w:val="28"/>
        </w:rPr>
        <w:t xml:space="preserve">К раствору </w:t>
      </w:r>
      <w:r w:rsidR="00456CDE" w:rsidRPr="00456CDE">
        <w:rPr>
          <w:rFonts w:ascii="Times New Roman" w:hAnsi="Times New Roman"/>
          <w:sz w:val="28"/>
        </w:rPr>
        <w:t>33</w:t>
      </w:r>
      <w:r w:rsidR="00085CE0">
        <w:rPr>
          <w:rFonts w:ascii="Times New Roman" w:hAnsi="Times New Roman"/>
          <w:sz w:val="28"/>
        </w:rPr>
        <w:t>.</w:t>
      </w:r>
      <w:r w:rsidR="00456CDE" w:rsidRPr="00456CDE">
        <w:rPr>
          <w:rFonts w:ascii="Times New Roman" w:hAnsi="Times New Roman"/>
          <w:sz w:val="28"/>
        </w:rPr>
        <w:t>9</w:t>
      </w:r>
      <w:r w:rsidRPr="00456CDE">
        <w:rPr>
          <w:rFonts w:ascii="Times New Roman" w:hAnsi="Times New Roman"/>
          <w:sz w:val="28"/>
        </w:rPr>
        <w:t xml:space="preserve"> г</w:t>
      </w:r>
      <w:r w:rsidRPr="006B28DE">
        <w:rPr>
          <w:rFonts w:ascii="Times New Roman" w:hAnsi="Times New Roman"/>
          <w:sz w:val="28"/>
        </w:rPr>
        <w:t xml:space="preserve"> (0,</w:t>
      </w:r>
      <w:r w:rsidR="00456CDE">
        <w:rPr>
          <w:rFonts w:ascii="Times New Roman" w:hAnsi="Times New Roman"/>
          <w:sz w:val="28"/>
        </w:rPr>
        <w:t>375</w:t>
      </w:r>
      <w:r w:rsidRPr="006B28DE">
        <w:rPr>
          <w:rFonts w:ascii="Times New Roman" w:hAnsi="Times New Roman"/>
          <w:sz w:val="28"/>
        </w:rPr>
        <w:t xml:space="preserve"> моль) 2,3-бутандиола и </w:t>
      </w:r>
      <w:r w:rsidR="00456CDE" w:rsidRPr="00456CDE">
        <w:rPr>
          <w:rFonts w:ascii="Times New Roman" w:hAnsi="Times New Roman"/>
          <w:sz w:val="28"/>
        </w:rPr>
        <w:t>90</w:t>
      </w:r>
      <w:r w:rsidR="00085CE0">
        <w:rPr>
          <w:rFonts w:ascii="Times New Roman" w:hAnsi="Times New Roman"/>
          <w:sz w:val="28"/>
        </w:rPr>
        <w:t>.</w:t>
      </w:r>
      <w:r w:rsidR="00456CDE" w:rsidRPr="00456CDE">
        <w:rPr>
          <w:rFonts w:ascii="Times New Roman" w:hAnsi="Times New Roman"/>
          <w:sz w:val="28"/>
        </w:rPr>
        <w:t>9</w:t>
      </w:r>
      <w:r w:rsidRPr="00456CDE">
        <w:rPr>
          <w:rFonts w:ascii="Times New Roman" w:hAnsi="Times New Roman"/>
          <w:sz w:val="28"/>
        </w:rPr>
        <w:t xml:space="preserve"> г</w:t>
      </w:r>
      <w:r w:rsidR="00456CDE">
        <w:rPr>
          <w:rFonts w:ascii="Times New Roman" w:hAnsi="Times New Roman"/>
          <w:sz w:val="28"/>
        </w:rPr>
        <w:t xml:space="preserve"> (0,7</w:t>
      </w:r>
      <w:r w:rsidRPr="006B28DE">
        <w:rPr>
          <w:rFonts w:ascii="Times New Roman" w:hAnsi="Times New Roman"/>
          <w:sz w:val="28"/>
        </w:rPr>
        <w:t xml:space="preserve">50 моль) </w:t>
      </w:r>
      <w:r w:rsidRPr="006B28DE">
        <w:rPr>
          <w:rFonts w:ascii="Times New Roman" w:hAnsi="Times New Roman"/>
          <w:sz w:val="28"/>
          <w:lang w:val="en-GB"/>
        </w:rPr>
        <w:t>N</w:t>
      </w:r>
      <w:r w:rsidRPr="006B28DE">
        <w:rPr>
          <w:rFonts w:ascii="Times New Roman" w:hAnsi="Times New Roman"/>
          <w:sz w:val="28"/>
        </w:rPr>
        <w:t xml:space="preserve">, </w:t>
      </w:r>
      <w:r w:rsidRPr="006B28DE">
        <w:rPr>
          <w:rFonts w:ascii="Times New Roman" w:hAnsi="Times New Roman"/>
          <w:sz w:val="28"/>
          <w:lang w:val="en-GB"/>
        </w:rPr>
        <w:t>N</w:t>
      </w:r>
      <w:r w:rsidRPr="006B28DE">
        <w:rPr>
          <w:rFonts w:ascii="Times New Roman" w:hAnsi="Times New Roman"/>
          <w:sz w:val="28"/>
        </w:rPr>
        <w:t xml:space="preserve">-диметиланилина в 100 мл диэтилового эфира по каплям добавляли </w:t>
      </w:r>
      <w:r w:rsidR="00456CDE" w:rsidRPr="00456CDE">
        <w:rPr>
          <w:rFonts w:ascii="Times New Roman" w:hAnsi="Times New Roman"/>
          <w:sz w:val="28"/>
        </w:rPr>
        <w:t>51</w:t>
      </w:r>
      <w:r w:rsidR="00085CE0">
        <w:rPr>
          <w:rFonts w:ascii="Times New Roman" w:hAnsi="Times New Roman"/>
          <w:sz w:val="28"/>
        </w:rPr>
        <w:t>.</w:t>
      </w:r>
      <w:r w:rsidR="00456CDE" w:rsidRPr="00456CDE">
        <w:rPr>
          <w:rFonts w:ascii="Times New Roman" w:hAnsi="Times New Roman"/>
          <w:sz w:val="28"/>
        </w:rPr>
        <w:t>6</w:t>
      </w:r>
      <w:r w:rsidRPr="00456CDE">
        <w:rPr>
          <w:rFonts w:ascii="Times New Roman" w:hAnsi="Times New Roman"/>
          <w:sz w:val="28"/>
        </w:rPr>
        <w:t xml:space="preserve"> г</w:t>
      </w:r>
      <w:r w:rsidR="00456CDE">
        <w:rPr>
          <w:rFonts w:ascii="Times New Roman" w:hAnsi="Times New Roman"/>
          <w:sz w:val="28"/>
        </w:rPr>
        <w:t xml:space="preserve"> (0</w:t>
      </w:r>
      <w:r w:rsidR="00085CE0">
        <w:rPr>
          <w:rFonts w:ascii="Times New Roman" w:hAnsi="Times New Roman"/>
          <w:sz w:val="28"/>
        </w:rPr>
        <w:t>.</w:t>
      </w:r>
      <w:r w:rsidR="00456CDE">
        <w:rPr>
          <w:rFonts w:ascii="Times New Roman" w:hAnsi="Times New Roman"/>
          <w:sz w:val="28"/>
        </w:rPr>
        <w:t>37</w:t>
      </w:r>
      <w:r w:rsidRPr="006B28DE">
        <w:rPr>
          <w:rFonts w:ascii="Times New Roman" w:hAnsi="Times New Roman"/>
          <w:sz w:val="28"/>
        </w:rPr>
        <w:t>5 моль) трихлорида фосфора, -3÷ + 7</w:t>
      </w:r>
      <w:proofErr w:type="gramStart"/>
      <w:r w:rsidRPr="006B28DE">
        <w:rPr>
          <w:rFonts w:ascii="Times New Roman" w:hAnsi="Times New Roman"/>
          <w:sz w:val="28"/>
        </w:rPr>
        <w:t xml:space="preserve"> ° С</w:t>
      </w:r>
      <w:proofErr w:type="gramEnd"/>
      <w:r w:rsidRPr="006B28DE">
        <w:rPr>
          <w:rFonts w:ascii="Times New Roman" w:hAnsi="Times New Roman"/>
          <w:sz w:val="28"/>
        </w:rPr>
        <w:t xml:space="preserve"> при перемешивании. Во время процесса наблюдалось образование белого осадка </w:t>
      </w:r>
      <w:r w:rsidRPr="006B28DE">
        <w:rPr>
          <w:rFonts w:ascii="Times New Roman" w:hAnsi="Times New Roman"/>
          <w:sz w:val="28"/>
          <w:lang w:val="en-GB"/>
        </w:rPr>
        <w:t>N</w:t>
      </w:r>
      <w:r w:rsidRPr="006B28DE">
        <w:rPr>
          <w:rFonts w:ascii="Times New Roman" w:hAnsi="Times New Roman"/>
          <w:sz w:val="28"/>
        </w:rPr>
        <w:t xml:space="preserve">, </w:t>
      </w:r>
      <w:r w:rsidRPr="006B28DE">
        <w:rPr>
          <w:rFonts w:ascii="Times New Roman" w:hAnsi="Times New Roman"/>
          <w:sz w:val="28"/>
          <w:lang w:val="en-GB"/>
        </w:rPr>
        <w:t>N</w:t>
      </w:r>
      <w:r w:rsidRPr="006B28DE">
        <w:rPr>
          <w:rFonts w:ascii="Times New Roman" w:hAnsi="Times New Roman"/>
          <w:sz w:val="28"/>
        </w:rPr>
        <w:t xml:space="preserve">-диметилбензол аммония.  Реакционную смесь перемешивали при комнатной температуре в течение 3 ч и затем оставляли на ночь. Гидрохлорид N, N-диметилбензол аммония отфильтровывали, растворитель удаляли при атмосферном давлении, остаток перегоняли в вакууме, получали </w:t>
      </w:r>
      <w:r w:rsidR="00456CDE">
        <w:rPr>
          <w:rFonts w:ascii="Times New Roman" w:hAnsi="Times New Roman"/>
          <w:sz w:val="28"/>
        </w:rPr>
        <w:t>17</w:t>
      </w:r>
      <w:r w:rsidR="00085CE0">
        <w:rPr>
          <w:rFonts w:ascii="Times New Roman" w:hAnsi="Times New Roman"/>
          <w:sz w:val="28"/>
        </w:rPr>
        <w:t>.</w:t>
      </w:r>
      <w:r w:rsidR="00456CDE">
        <w:rPr>
          <w:rFonts w:ascii="Times New Roman" w:hAnsi="Times New Roman"/>
          <w:sz w:val="28"/>
        </w:rPr>
        <w:t>4</w:t>
      </w:r>
      <w:r w:rsidRPr="006B28DE">
        <w:rPr>
          <w:rFonts w:ascii="Times New Roman" w:hAnsi="Times New Roman"/>
          <w:sz w:val="28"/>
        </w:rPr>
        <w:t xml:space="preserve"> г (30% выход) 2-хлор-4,5-диметил-1,3,2 -диоксафосфолана в виде двух стереоизомеров (в соотношении 2: 1 в соответствии с </w:t>
      </w:r>
      <w:r w:rsidRPr="006B28DE">
        <w:rPr>
          <w:rFonts w:ascii="Times New Roman" w:hAnsi="Times New Roman"/>
          <w:sz w:val="28"/>
          <w:vertAlign w:val="superscript"/>
        </w:rPr>
        <w:t>1</w:t>
      </w:r>
      <w:r w:rsidRPr="006B28DE">
        <w:rPr>
          <w:rFonts w:ascii="Times New Roman" w:hAnsi="Times New Roman"/>
          <w:sz w:val="28"/>
        </w:rPr>
        <w:t xml:space="preserve">H и </w:t>
      </w:r>
      <w:r w:rsidRPr="006B28DE">
        <w:rPr>
          <w:rFonts w:ascii="Times New Roman" w:hAnsi="Times New Roman"/>
          <w:sz w:val="28"/>
          <w:vertAlign w:val="superscript"/>
        </w:rPr>
        <w:t>31</w:t>
      </w:r>
      <w:r w:rsidRPr="006B28DE">
        <w:rPr>
          <w:rFonts w:ascii="Times New Roman" w:hAnsi="Times New Roman"/>
          <w:sz w:val="28"/>
        </w:rPr>
        <w:t>P ЯМР), т</w:t>
      </w:r>
      <w:proofErr w:type="gramStart"/>
      <w:r w:rsidRPr="006B28DE">
        <w:rPr>
          <w:rFonts w:ascii="Times New Roman" w:hAnsi="Times New Roman"/>
          <w:sz w:val="28"/>
        </w:rPr>
        <w:t>.к</w:t>
      </w:r>
      <w:proofErr w:type="gramEnd"/>
      <w:r w:rsidRPr="006B28DE">
        <w:rPr>
          <w:rFonts w:ascii="Times New Roman" w:hAnsi="Times New Roman"/>
          <w:sz w:val="28"/>
        </w:rPr>
        <w:t xml:space="preserve">ип. 67-70 °C (20 мм рт. ст.), </w:t>
      </w:r>
      <w:r w:rsidRPr="006B28DE">
        <w:rPr>
          <w:rFonts w:ascii="Times New Roman" w:hAnsi="Times New Roman"/>
          <w:sz w:val="28"/>
          <w:lang w:val="en-US"/>
        </w:rPr>
        <w:t>n</w:t>
      </w:r>
      <w:r w:rsidRPr="006B28DE">
        <w:rPr>
          <w:rFonts w:ascii="Times New Roman" w:hAnsi="Times New Roman"/>
          <w:sz w:val="28"/>
          <w:vertAlign w:val="subscript"/>
          <w:lang w:val="en-US"/>
        </w:rPr>
        <w:t>D</w:t>
      </w:r>
      <w:r w:rsidRPr="006B28DE">
        <w:rPr>
          <w:rFonts w:ascii="Times New Roman" w:hAnsi="Times New Roman"/>
          <w:sz w:val="28"/>
          <w:vertAlign w:val="superscript"/>
        </w:rPr>
        <w:t>20</w:t>
      </w:r>
      <w:r w:rsidRPr="006B28DE">
        <w:rPr>
          <w:rFonts w:ascii="Times New Roman" w:hAnsi="Times New Roman"/>
          <w:sz w:val="28"/>
        </w:rPr>
        <w:t xml:space="preserve"> 1.4705.</w:t>
      </w:r>
      <w:r w:rsidR="000D649C">
        <w:rPr>
          <w:rFonts w:ascii="Times New Roman" w:hAnsi="Times New Roman"/>
          <w:sz w:val="28"/>
        </w:rPr>
        <w:t xml:space="preserve"> </w:t>
      </w:r>
    </w:p>
    <w:p w:rsidR="006B28DE" w:rsidRPr="00534042" w:rsidRDefault="006B28DE" w:rsidP="00F577E5">
      <w:pPr>
        <w:spacing w:after="0" w:line="240" w:lineRule="auto"/>
        <w:ind w:left="0" w:firstLine="709"/>
        <w:jc w:val="both"/>
        <w:rPr>
          <w:rFonts w:ascii="Times New Roman" w:hAnsi="Times New Roman"/>
          <w:sz w:val="28"/>
          <w:szCs w:val="28"/>
        </w:rPr>
      </w:pPr>
      <w:r w:rsidRPr="00534042">
        <w:rPr>
          <w:rFonts w:ascii="Times New Roman" w:hAnsi="Times New Roman"/>
          <w:sz w:val="28"/>
          <w:szCs w:val="28"/>
          <w:vertAlign w:val="superscript"/>
        </w:rPr>
        <w:t>1</w:t>
      </w:r>
      <w:r w:rsidRPr="00534042">
        <w:rPr>
          <w:rFonts w:ascii="Times New Roman" w:hAnsi="Times New Roman"/>
          <w:sz w:val="28"/>
          <w:szCs w:val="28"/>
          <w:lang w:val="en-US"/>
        </w:rPr>
        <w:t>H</w:t>
      </w:r>
      <w:r w:rsidRPr="00534042">
        <w:rPr>
          <w:rFonts w:ascii="Times New Roman" w:hAnsi="Times New Roman"/>
          <w:sz w:val="28"/>
          <w:szCs w:val="28"/>
        </w:rPr>
        <w:t xml:space="preserve"> </w:t>
      </w:r>
      <w:r w:rsidR="000D649C" w:rsidRPr="00534042">
        <w:rPr>
          <w:rFonts w:ascii="Times New Roman" w:hAnsi="Times New Roman"/>
          <w:sz w:val="28"/>
          <w:szCs w:val="28"/>
        </w:rPr>
        <w:t>ЯМР</w:t>
      </w:r>
      <w:r w:rsidRPr="00534042">
        <w:rPr>
          <w:rFonts w:ascii="Times New Roman" w:hAnsi="Times New Roman"/>
          <w:sz w:val="28"/>
          <w:szCs w:val="28"/>
        </w:rPr>
        <w:t xml:space="preserve"> (</w:t>
      </w:r>
      <w:r w:rsidRPr="00534042">
        <w:rPr>
          <w:rFonts w:ascii="Times New Roman" w:hAnsi="Times New Roman"/>
          <w:sz w:val="28"/>
          <w:szCs w:val="28"/>
          <w:lang w:val="en-US"/>
        </w:rPr>
        <w:t>CDCl</w:t>
      </w:r>
      <w:r w:rsidRPr="00534042">
        <w:rPr>
          <w:rFonts w:ascii="Times New Roman" w:hAnsi="Times New Roman"/>
          <w:sz w:val="28"/>
          <w:szCs w:val="28"/>
          <w:vertAlign w:val="subscript"/>
        </w:rPr>
        <w:t>3</w:t>
      </w:r>
      <w:r w:rsidRPr="00534042">
        <w:rPr>
          <w:rFonts w:ascii="Times New Roman" w:hAnsi="Times New Roman"/>
          <w:sz w:val="28"/>
          <w:szCs w:val="28"/>
        </w:rPr>
        <w:t xml:space="preserve">, </w:t>
      </w:r>
      <w:r w:rsidRPr="00534042">
        <w:rPr>
          <w:rFonts w:ascii="Times New Roman" w:hAnsi="Times New Roman"/>
          <w:i/>
          <w:sz w:val="28"/>
          <w:szCs w:val="28"/>
          <w:lang w:val="en-US"/>
        </w:rPr>
        <w:sym w:font="Symbol" w:char="F064"/>
      </w:r>
      <w:r w:rsidRPr="00534042">
        <w:rPr>
          <w:rFonts w:ascii="Times New Roman" w:hAnsi="Times New Roman"/>
          <w:sz w:val="28"/>
          <w:szCs w:val="28"/>
        </w:rPr>
        <w:t xml:space="preserve">, </w:t>
      </w:r>
      <w:r w:rsidRPr="00534042">
        <w:rPr>
          <w:rFonts w:ascii="Times New Roman" w:hAnsi="Times New Roman"/>
          <w:sz w:val="28"/>
          <w:szCs w:val="28"/>
          <w:lang w:val="en-US"/>
        </w:rPr>
        <w:t>ppm</w:t>
      </w:r>
      <w:r w:rsidRPr="00534042">
        <w:rPr>
          <w:rFonts w:ascii="Times New Roman" w:hAnsi="Times New Roman"/>
          <w:sz w:val="28"/>
          <w:szCs w:val="28"/>
        </w:rPr>
        <w:t xml:space="preserve">): 1.26 </w:t>
      </w:r>
      <w:r w:rsidRPr="00534042">
        <w:rPr>
          <w:rFonts w:ascii="Times New Roman" w:hAnsi="Times New Roman"/>
          <w:sz w:val="28"/>
          <w:szCs w:val="28"/>
          <w:lang w:val="en-US"/>
        </w:rPr>
        <w:t>d</w:t>
      </w:r>
      <w:r w:rsidRPr="00534042">
        <w:rPr>
          <w:rFonts w:ascii="Times New Roman" w:hAnsi="Times New Roman"/>
          <w:sz w:val="28"/>
          <w:szCs w:val="28"/>
        </w:rPr>
        <w:t xml:space="preserve"> (6</w:t>
      </w:r>
      <w:r w:rsidRPr="00534042">
        <w:rPr>
          <w:rFonts w:ascii="Times New Roman" w:hAnsi="Times New Roman"/>
          <w:sz w:val="28"/>
          <w:szCs w:val="28"/>
          <w:lang w:val="en-US"/>
        </w:rPr>
        <w:t>H</w:t>
      </w:r>
      <w:r w:rsidRPr="00534042">
        <w:rPr>
          <w:rFonts w:ascii="Times New Roman" w:hAnsi="Times New Roman"/>
          <w:sz w:val="28"/>
          <w:szCs w:val="28"/>
        </w:rPr>
        <w:t>, 2</w:t>
      </w:r>
      <w:r w:rsidRPr="00534042">
        <w:rPr>
          <w:rFonts w:ascii="Times New Roman" w:hAnsi="Times New Roman"/>
          <w:sz w:val="28"/>
          <w:szCs w:val="28"/>
          <w:lang w:val="en-US"/>
        </w:rPr>
        <w:t>CH</w:t>
      </w:r>
      <w:r w:rsidRPr="00534042">
        <w:rPr>
          <w:rFonts w:ascii="Times New Roman" w:hAnsi="Times New Roman"/>
          <w:sz w:val="28"/>
          <w:szCs w:val="28"/>
          <w:vertAlign w:val="subscript"/>
        </w:rPr>
        <w:t>3</w:t>
      </w:r>
      <w:r w:rsidRPr="00534042">
        <w:rPr>
          <w:rFonts w:ascii="Times New Roman" w:hAnsi="Times New Roman"/>
          <w:sz w:val="28"/>
          <w:szCs w:val="28"/>
        </w:rPr>
        <w:t xml:space="preserve">, </w:t>
      </w:r>
      <w:r w:rsidRPr="00534042">
        <w:rPr>
          <w:rFonts w:ascii="Times New Roman" w:hAnsi="Times New Roman"/>
          <w:sz w:val="28"/>
          <w:szCs w:val="28"/>
          <w:vertAlign w:val="superscript"/>
        </w:rPr>
        <w:t>3</w:t>
      </w:r>
      <w:r w:rsidRPr="00534042">
        <w:rPr>
          <w:rFonts w:ascii="Times New Roman" w:hAnsi="Times New Roman"/>
          <w:i/>
          <w:sz w:val="28"/>
          <w:szCs w:val="28"/>
          <w:lang w:val="en-US"/>
        </w:rPr>
        <w:t>J</w:t>
      </w:r>
      <w:r w:rsidRPr="00534042">
        <w:rPr>
          <w:rFonts w:ascii="Times New Roman" w:hAnsi="Times New Roman"/>
          <w:sz w:val="28"/>
          <w:szCs w:val="28"/>
          <w:vertAlign w:val="subscript"/>
          <w:lang w:val="en-US"/>
        </w:rPr>
        <w:t>HH</w:t>
      </w:r>
      <w:r w:rsidRPr="00534042">
        <w:rPr>
          <w:rFonts w:ascii="Times New Roman" w:hAnsi="Times New Roman"/>
          <w:sz w:val="28"/>
          <w:szCs w:val="28"/>
        </w:rPr>
        <w:t xml:space="preserve"> 5.91 </w:t>
      </w:r>
      <w:r w:rsidRPr="00534042">
        <w:rPr>
          <w:rFonts w:ascii="Times New Roman" w:hAnsi="Times New Roman"/>
          <w:sz w:val="28"/>
          <w:szCs w:val="28"/>
          <w:lang w:val="en-US"/>
        </w:rPr>
        <w:t>Hz</w:t>
      </w:r>
      <w:r w:rsidRPr="00534042">
        <w:rPr>
          <w:rFonts w:ascii="Times New Roman" w:hAnsi="Times New Roman"/>
          <w:sz w:val="28"/>
          <w:szCs w:val="28"/>
        </w:rPr>
        <w:t xml:space="preserve"> </w:t>
      </w:r>
      <w:r w:rsidR="00534042">
        <w:rPr>
          <w:rFonts w:ascii="Times New Roman" w:hAnsi="Times New Roman"/>
          <w:sz w:val="28"/>
          <w:szCs w:val="28"/>
        </w:rPr>
        <w:t>для минорного изомера</w:t>
      </w:r>
      <w:r w:rsidRPr="00534042">
        <w:rPr>
          <w:rFonts w:ascii="Times New Roman" w:hAnsi="Times New Roman"/>
          <w:sz w:val="28"/>
          <w:szCs w:val="28"/>
        </w:rPr>
        <w:t xml:space="preserve">); 1.43 </w:t>
      </w:r>
      <w:r w:rsidRPr="00534042">
        <w:rPr>
          <w:rFonts w:ascii="Times New Roman" w:hAnsi="Times New Roman"/>
          <w:sz w:val="28"/>
          <w:szCs w:val="28"/>
          <w:lang w:val="en-US"/>
        </w:rPr>
        <w:t>d</w:t>
      </w:r>
      <w:r w:rsidRPr="00534042">
        <w:rPr>
          <w:rFonts w:ascii="Times New Roman" w:hAnsi="Times New Roman"/>
          <w:sz w:val="28"/>
          <w:szCs w:val="28"/>
        </w:rPr>
        <w:t xml:space="preserve"> (3</w:t>
      </w:r>
      <w:r w:rsidRPr="00534042">
        <w:rPr>
          <w:rFonts w:ascii="Times New Roman" w:hAnsi="Times New Roman"/>
          <w:sz w:val="28"/>
          <w:szCs w:val="28"/>
          <w:lang w:val="en-US"/>
        </w:rPr>
        <w:t>H</w:t>
      </w:r>
      <w:r w:rsidRPr="00534042">
        <w:rPr>
          <w:rFonts w:ascii="Times New Roman" w:hAnsi="Times New Roman"/>
          <w:sz w:val="28"/>
          <w:szCs w:val="28"/>
        </w:rPr>
        <w:t xml:space="preserve">, </w:t>
      </w:r>
      <w:r w:rsidRPr="00534042">
        <w:rPr>
          <w:rFonts w:ascii="Times New Roman" w:hAnsi="Times New Roman"/>
          <w:sz w:val="28"/>
          <w:szCs w:val="28"/>
          <w:lang w:val="en-US"/>
        </w:rPr>
        <w:t>CH</w:t>
      </w:r>
      <w:r w:rsidRPr="00534042">
        <w:rPr>
          <w:rFonts w:ascii="Times New Roman" w:hAnsi="Times New Roman"/>
          <w:sz w:val="28"/>
          <w:szCs w:val="28"/>
          <w:vertAlign w:val="subscript"/>
        </w:rPr>
        <w:t>3</w:t>
      </w:r>
      <w:r w:rsidRPr="00534042">
        <w:rPr>
          <w:rFonts w:ascii="Times New Roman" w:hAnsi="Times New Roman"/>
          <w:sz w:val="28"/>
          <w:szCs w:val="28"/>
        </w:rPr>
        <w:t xml:space="preserve">, </w:t>
      </w:r>
      <w:r w:rsidRPr="00534042">
        <w:rPr>
          <w:rFonts w:ascii="Times New Roman" w:hAnsi="Times New Roman"/>
          <w:sz w:val="28"/>
          <w:szCs w:val="28"/>
          <w:vertAlign w:val="superscript"/>
        </w:rPr>
        <w:t>3</w:t>
      </w:r>
      <w:r w:rsidRPr="00534042">
        <w:rPr>
          <w:rFonts w:ascii="Times New Roman" w:hAnsi="Times New Roman"/>
          <w:i/>
          <w:sz w:val="28"/>
          <w:szCs w:val="28"/>
          <w:lang w:val="en-US"/>
        </w:rPr>
        <w:t>J</w:t>
      </w:r>
      <w:r w:rsidRPr="00534042">
        <w:rPr>
          <w:rFonts w:ascii="Times New Roman" w:hAnsi="Times New Roman"/>
          <w:sz w:val="28"/>
          <w:szCs w:val="28"/>
          <w:vertAlign w:val="subscript"/>
          <w:lang w:val="en-US"/>
        </w:rPr>
        <w:t>HH</w:t>
      </w:r>
      <w:r w:rsidRPr="00534042">
        <w:rPr>
          <w:rFonts w:ascii="Times New Roman" w:hAnsi="Times New Roman"/>
          <w:sz w:val="28"/>
          <w:szCs w:val="28"/>
        </w:rPr>
        <w:t xml:space="preserve"> 6.18 </w:t>
      </w:r>
      <w:r w:rsidRPr="00534042">
        <w:rPr>
          <w:rFonts w:ascii="Times New Roman" w:hAnsi="Times New Roman"/>
          <w:sz w:val="28"/>
          <w:szCs w:val="28"/>
          <w:lang w:val="en-US"/>
        </w:rPr>
        <w:t>Hz</w:t>
      </w:r>
      <w:r w:rsidRPr="00534042">
        <w:rPr>
          <w:rFonts w:ascii="Times New Roman" w:hAnsi="Times New Roman"/>
          <w:sz w:val="28"/>
          <w:szCs w:val="28"/>
        </w:rPr>
        <w:t xml:space="preserve"> </w:t>
      </w:r>
      <w:r w:rsidR="000D649C" w:rsidRPr="00534042">
        <w:rPr>
          <w:rFonts w:ascii="Times New Roman" w:hAnsi="Times New Roman"/>
          <w:sz w:val="28"/>
          <w:szCs w:val="28"/>
        </w:rPr>
        <w:t>для</w:t>
      </w:r>
      <w:r w:rsidRPr="00534042">
        <w:rPr>
          <w:rFonts w:ascii="Times New Roman" w:hAnsi="Times New Roman"/>
          <w:sz w:val="28"/>
          <w:szCs w:val="28"/>
        </w:rPr>
        <w:t xml:space="preserve"> </w:t>
      </w:r>
      <w:r w:rsidR="000D649C" w:rsidRPr="00534042">
        <w:rPr>
          <w:rStyle w:val="shorttext"/>
          <w:rFonts w:ascii="Times New Roman" w:hAnsi="Times New Roman"/>
          <w:sz w:val="28"/>
          <w:szCs w:val="28"/>
        </w:rPr>
        <w:t>основного изомера</w:t>
      </w:r>
      <w:r w:rsidRPr="00534042">
        <w:rPr>
          <w:rFonts w:ascii="Times New Roman" w:hAnsi="Times New Roman"/>
          <w:sz w:val="28"/>
          <w:szCs w:val="28"/>
        </w:rPr>
        <w:t xml:space="preserve">); 1.51 </w:t>
      </w:r>
      <w:r w:rsidR="002D7237">
        <w:rPr>
          <w:rFonts w:ascii="Times New Roman" w:hAnsi="Times New Roman"/>
          <w:sz w:val="28"/>
          <w:szCs w:val="28"/>
        </w:rPr>
        <w:t>д</w:t>
      </w:r>
      <w:r w:rsidRPr="00534042">
        <w:rPr>
          <w:rFonts w:ascii="Times New Roman" w:hAnsi="Times New Roman"/>
          <w:sz w:val="28"/>
          <w:szCs w:val="28"/>
        </w:rPr>
        <w:t xml:space="preserve"> (3</w:t>
      </w:r>
      <w:r w:rsidRPr="00534042">
        <w:rPr>
          <w:rFonts w:ascii="Times New Roman" w:hAnsi="Times New Roman"/>
          <w:sz w:val="28"/>
          <w:szCs w:val="28"/>
          <w:lang w:val="en-US"/>
        </w:rPr>
        <w:t>H</w:t>
      </w:r>
      <w:r w:rsidRPr="00534042">
        <w:rPr>
          <w:rFonts w:ascii="Times New Roman" w:hAnsi="Times New Roman"/>
          <w:sz w:val="28"/>
          <w:szCs w:val="28"/>
        </w:rPr>
        <w:t xml:space="preserve">, </w:t>
      </w:r>
      <w:r w:rsidRPr="00534042">
        <w:rPr>
          <w:rFonts w:ascii="Times New Roman" w:hAnsi="Times New Roman"/>
          <w:sz w:val="28"/>
          <w:szCs w:val="28"/>
          <w:lang w:val="en-US"/>
        </w:rPr>
        <w:t>CH</w:t>
      </w:r>
      <w:r w:rsidRPr="00534042">
        <w:rPr>
          <w:rFonts w:ascii="Times New Roman" w:hAnsi="Times New Roman"/>
          <w:sz w:val="28"/>
          <w:szCs w:val="28"/>
          <w:vertAlign w:val="subscript"/>
        </w:rPr>
        <w:t>3</w:t>
      </w:r>
      <w:r w:rsidRPr="00534042">
        <w:rPr>
          <w:rFonts w:ascii="Times New Roman" w:hAnsi="Times New Roman"/>
          <w:sz w:val="28"/>
          <w:szCs w:val="28"/>
        </w:rPr>
        <w:t xml:space="preserve">, </w:t>
      </w:r>
      <w:r w:rsidRPr="00534042">
        <w:rPr>
          <w:rFonts w:ascii="Times New Roman" w:hAnsi="Times New Roman"/>
          <w:sz w:val="28"/>
          <w:szCs w:val="28"/>
          <w:vertAlign w:val="superscript"/>
        </w:rPr>
        <w:t>3</w:t>
      </w:r>
      <w:r w:rsidRPr="00534042">
        <w:rPr>
          <w:rFonts w:ascii="Times New Roman" w:hAnsi="Times New Roman"/>
          <w:i/>
          <w:sz w:val="28"/>
          <w:szCs w:val="28"/>
          <w:lang w:val="en-US"/>
        </w:rPr>
        <w:t>J</w:t>
      </w:r>
      <w:r w:rsidRPr="00534042">
        <w:rPr>
          <w:rFonts w:ascii="Times New Roman" w:hAnsi="Times New Roman"/>
          <w:sz w:val="28"/>
          <w:szCs w:val="28"/>
          <w:vertAlign w:val="subscript"/>
          <w:lang w:val="en-US"/>
        </w:rPr>
        <w:t>HH</w:t>
      </w:r>
      <w:r w:rsidRPr="00534042">
        <w:rPr>
          <w:rFonts w:ascii="Times New Roman" w:hAnsi="Times New Roman"/>
          <w:sz w:val="28"/>
          <w:szCs w:val="28"/>
        </w:rPr>
        <w:t xml:space="preserve"> 6.18 </w:t>
      </w:r>
      <w:r w:rsidRPr="00534042">
        <w:rPr>
          <w:rFonts w:ascii="Times New Roman" w:hAnsi="Times New Roman"/>
          <w:sz w:val="28"/>
          <w:szCs w:val="28"/>
          <w:lang w:val="en-US"/>
        </w:rPr>
        <w:t>Hz</w:t>
      </w:r>
      <w:r w:rsidRPr="00534042">
        <w:rPr>
          <w:rFonts w:ascii="Times New Roman" w:hAnsi="Times New Roman"/>
          <w:sz w:val="28"/>
          <w:szCs w:val="28"/>
        </w:rPr>
        <w:t xml:space="preserve"> </w:t>
      </w:r>
      <w:r w:rsidR="000D649C" w:rsidRPr="00534042">
        <w:rPr>
          <w:rFonts w:ascii="Times New Roman" w:hAnsi="Times New Roman"/>
          <w:sz w:val="28"/>
          <w:szCs w:val="28"/>
        </w:rPr>
        <w:t>для основного изомера</w:t>
      </w:r>
      <w:r w:rsidRPr="00534042">
        <w:rPr>
          <w:rFonts w:ascii="Times New Roman" w:hAnsi="Times New Roman"/>
          <w:sz w:val="28"/>
          <w:szCs w:val="28"/>
        </w:rPr>
        <w:t xml:space="preserve">); 3.91 </w:t>
      </w:r>
      <w:r w:rsidR="000D649C" w:rsidRPr="00534042">
        <w:rPr>
          <w:rFonts w:ascii="Times New Roman" w:hAnsi="Times New Roman"/>
          <w:sz w:val="28"/>
          <w:szCs w:val="28"/>
        </w:rPr>
        <w:t>м</w:t>
      </w:r>
      <w:r w:rsidRPr="00534042">
        <w:rPr>
          <w:rFonts w:ascii="Times New Roman" w:hAnsi="Times New Roman"/>
          <w:sz w:val="28"/>
          <w:szCs w:val="28"/>
        </w:rPr>
        <w:t xml:space="preserve"> (1</w:t>
      </w:r>
      <w:r w:rsidRPr="00534042">
        <w:rPr>
          <w:rFonts w:ascii="Times New Roman" w:hAnsi="Times New Roman"/>
          <w:sz w:val="28"/>
          <w:szCs w:val="28"/>
          <w:lang w:val="en-US"/>
        </w:rPr>
        <w:t>H</w:t>
      </w:r>
      <w:r w:rsidRPr="00534042">
        <w:rPr>
          <w:rFonts w:ascii="Times New Roman" w:hAnsi="Times New Roman"/>
          <w:sz w:val="28"/>
          <w:szCs w:val="28"/>
        </w:rPr>
        <w:t xml:space="preserve">, </w:t>
      </w:r>
      <w:r w:rsidRPr="00534042">
        <w:rPr>
          <w:rFonts w:ascii="Times New Roman" w:hAnsi="Times New Roman"/>
          <w:sz w:val="28"/>
          <w:szCs w:val="28"/>
          <w:lang w:val="en-US"/>
        </w:rPr>
        <w:t>CH</w:t>
      </w:r>
      <w:r w:rsidRPr="00534042">
        <w:rPr>
          <w:rFonts w:ascii="Times New Roman" w:hAnsi="Times New Roman"/>
          <w:sz w:val="28"/>
          <w:szCs w:val="28"/>
        </w:rPr>
        <w:t xml:space="preserve"> </w:t>
      </w:r>
      <w:r w:rsidR="000D649C" w:rsidRPr="00534042">
        <w:rPr>
          <w:rFonts w:ascii="Times New Roman" w:hAnsi="Times New Roman"/>
          <w:sz w:val="28"/>
          <w:szCs w:val="28"/>
        </w:rPr>
        <w:t>для основного изомера</w:t>
      </w:r>
      <w:r w:rsidRPr="00534042">
        <w:rPr>
          <w:rFonts w:ascii="Times New Roman" w:hAnsi="Times New Roman"/>
          <w:sz w:val="28"/>
          <w:szCs w:val="28"/>
        </w:rPr>
        <w:t xml:space="preserve">); 4.39 </w:t>
      </w:r>
      <w:r w:rsidR="000D649C" w:rsidRPr="00534042">
        <w:rPr>
          <w:rFonts w:ascii="Times New Roman" w:hAnsi="Times New Roman"/>
          <w:sz w:val="28"/>
          <w:szCs w:val="28"/>
        </w:rPr>
        <w:t>м</w:t>
      </w:r>
      <w:r w:rsidRPr="00534042">
        <w:rPr>
          <w:rFonts w:ascii="Times New Roman" w:hAnsi="Times New Roman"/>
          <w:sz w:val="28"/>
          <w:szCs w:val="28"/>
        </w:rPr>
        <w:t xml:space="preserve"> (1</w:t>
      </w:r>
      <w:r w:rsidRPr="00534042">
        <w:rPr>
          <w:rFonts w:ascii="Times New Roman" w:hAnsi="Times New Roman"/>
          <w:sz w:val="28"/>
          <w:szCs w:val="28"/>
          <w:lang w:val="en-US"/>
        </w:rPr>
        <w:t>H</w:t>
      </w:r>
      <w:r w:rsidRPr="00534042">
        <w:rPr>
          <w:rFonts w:ascii="Times New Roman" w:hAnsi="Times New Roman"/>
          <w:sz w:val="28"/>
          <w:szCs w:val="28"/>
        </w:rPr>
        <w:t xml:space="preserve">, </w:t>
      </w:r>
      <w:r w:rsidRPr="00534042">
        <w:rPr>
          <w:rFonts w:ascii="Times New Roman" w:hAnsi="Times New Roman"/>
          <w:sz w:val="28"/>
          <w:szCs w:val="28"/>
          <w:lang w:val="en-US"/>
        </w:rPr>
        <w:t>CH</w:t>
      </w:r>
      <w:r w:rsidRPr="00534042">
        <w:rPr>
          <w:rFonts w:ascii="Times New Roman" w:hAnsi="Times New Roman"/>
          <w:sz w:val="28"/>
          <w:szCs w:val="28"/>
        </w:rPr>
        <w:t xml:space="preserve"> </w:t>
      </w:r>
      <w:r w:rsidR="000D649C" w:rsidRPr="00534042">
        <w:rPr>
          <w:rFonts w:ascii="Times New Roman" w:hAnsi="Times New Roman"/>
          <w:sz w:val="28"/>
          <w:szCs w:val="28"/>
        </w:rPr>
        <w:t>для основного изомера</w:t>
      </w:r>
      <w:r w:rsidRPr="00534042">
        <w:rPr>
          <w:rFonts w:ascii="Times New Roman" w:hAnsi="Times New Roman"/>
          <w:sz w:val="28"/>
          <w:szCs w:val="28"/>
        </w:rPr>
        <w:t xml:space="preserve">); 4.79 </w:t>
      </w:r>
      <w:r w:rsidR="000D649C" w:rsidRPr="00534042">
        <w:rPr>
          <w:rFonts w:ascii="Times New Roman" w:hAnsi="Times New Roman"/>
          <w:sz w:val="28"/>
          <w:szCs w:val="28"/>
        </w:rPr>
        <w:t>м</w:t>
      </w:r>
      <w:r w:rsidRPr="00534042">
        <w:rPr>
          <w:rFonts w:ascii="Times New Roman" w:hAnsi="Times New Roman"/>
          <w:sz w:val="28"/>
          <w:szCs w:val="28"/>
        </w:rPr>
        <w:t xml:space="preserve"> (2</w:t>
      </w:r>
      <w:r w:rsidRPr="00534042">
        <w:rPr>
          <w:rFonts w:ascii="Times New Roman" w:hAnsi="Times New Roman"/>
          <w:sz w:val="28"/>
          <w:szCs w:val="28"/>
          <w:lang w:val="en-US"/>
        </w:rPr>
        <w:t>H</w:t>
      </w:r>
      <w:r w:rsidRPr="00534042">
        <w:rPr>
          <w:rFonts w:ascii="Times New Roman" w:hAnsi="Times New Roman"/>
          <w:sz w:val="28"/>
          <w:szCs w:val="28"/>
        </w:rPr>
        <w:t>, 2</w:t>
      </w:r>
      <w:r w:rsidRPr="00534042">
        <w:rPr>
          <w:rFonts w:ascii="Times New Roman" w:hAnsi="Times New Roman"/>
          <w:sz w:val="28"/>
          <w:szCs w:val="28"/>
          <w:lang w:val="en-US"/>
        </w:rPr>
        <w:t>CH</w:t>
      </w:r>
      <w:r w:rsidRPr="00534042">
        <w:rPr>
          <w:rFonts w:ascii="Times New Roman" w:hAnsi="Times New Roman"/>
          <w:sz w:val="28"/>
          <w:szCs w:val="28"/>
        </w:rPr>
        <w:t xml:space="preserve"> </w:t>
      </w:r>
      <w:r w:rsidR="000D649C" w:rsidRPr="00534042">
        <w:rPr>
          <w:rFonts w:ascii="Times New Roman" w:hAnsi="Times New Roman"/>
          <w:sz w:val="28"/>
          <w:szCs w:val="28"/>
        </w:rPr>
        <w:t xml:space="preserve">для </w:t>
      </w:r>
      <w:hyperlink r:id="rId91" w:history="1">
        <w:r w:rsidR="000D649C" w:rsidRPr="00534042">
          <w:rPr>
            <w:rFonts w:ascii="Times New Roman" w:hAnsi="Times New Roman"/>
            <w:sz w:val="28"/>
            <w:szCs w:val="28"/>
          </w:rPr>
          <w:t>минорного изомер</w:t>
        </w:r>
      </w:hyperlink>
      <w:r w:rsidR="000D649C" w:rsidRPr="00534042">
        <w:rPr>
          <w:rFonts w:ascii="Times New Roman" w:hAnsi="Times New Roman"/>
          <w:sz w:val="28"/>
          <w:szCs w:val="28"/>
        </w:rPr>
        <w:t>а</w:t>
      </w:r>
      <w:r w:rsidRPr="00534042">
        <w:rPr>
          <w:rFonts w:ascii="Times New Roman" w:hAnsi="Times New Roman"/>
          <w:sz w:val="28"/>
          <w:szCs w:val="28"/>
        </w:rPr>
        <w:t>).</w:t>
      </w:r>
      <w:r w:rsidR="00534042">
        <w:rPr>
          <w:rFonts w:ascii="Times New Roman" w:hAnsi="Times New Roman"/>
          <w:sz w:val="28"/>
          <w:szCs w:val="28"/>
        </w:rPr>
        <w:t xml:space="preserve"> </w:t>
      </w:r>
      <w:r w:rsidRPr="00534042">
        <w:rPr>
          <w:rFonts w:ascii="Times New Roman" w:hAnsi="Times New Roman"/>
          <w:sz w:val="28"/>
          <w:szCs w:val="28"/>
          <w:vertAlign w:val="superscript"/>
        </w:rPr>
        <w:t>31</w:t>
      </w:r>
      <w:r w:rsidRPr="00534042">
        <w:rPr>
          <w:rFonts w:ascii="Times New Roman" w:hAnsi="Times New Roman"/>
          <w:sz w:val="28"/>
          <w:szCs w:val="28"/>
          <w:lang w:val="en-US"/>
        </w:rPr>
        <w:t>P</w:t>
      </w:r>
      <w:r w:rsidRPr="00534042">
        <w:rPr>
          <w:rFonts w:ascii="Times New Roman" w:hAnsi="Times New Roman"/>
          <w:sz w:val="28"/>
          <w:szCs w:val="28"/>
        </w:rPr>
        <w:t xml:space="preserve"> </w:t>
      </w:r>
      <w:r w:rsidR="000D649C" w:rsidRPr="00534042">
        <w:rPr>
          <w:rFonts w:ascii="Times New Roman" w:hAnsi="Times New Roman"/>
          <w:sz w:val="28"/>
          <w:szCs w:val="28"/>
        </w:rPr>
        <w:t>ЯМР</w:t>
      </w:r>
      <w:r w:rsidRPr="00534042">
        <w:rPr>
          <w:rFonts w:ascii="Times New Roman" w:hAnsi="Times New Roman"/>
          <w:sz w:val="28"/>
          <w:szCs w:val="28"/>
        </w:rPr>
        <w:t xml:space="preserve"> (</w:t>
      </w:r>
      <w:r w:rsidRPr="00534042">
        <w:rPr>
          <w:rFonts w:ascii="Times New Roman" w:hAnsi="Times New Roman"/>
          <w:sz w:val="28"/>
          <w:szCs w:val="28"/>
          <w:lang w:val="en-US"/>
        </w:rPr>
        <w:t>CDCl</w:t>
      </w:r>
      <w:r w:rsidRPr="00534042">
        <w:rPr>
          <w:rFonts w:ascii="Times New Roman" w:hAnsi="Times New Roman"/>
          <w:sz w:val="28"/>
          <w:szCs w:val="28"/>
          <w:vertAlign w:val="subscript"/>
        </w:rPr>
        <w:t>3</w:t>
      </w:r>
      <w:r w:rsidRPr="00534042">
        <w:rPr>
          <w:rFonts w:ascii="Times New Roman" w:hAnsi="Times New Roman"/>
          <w:sz w:val="28"/>
          <w:szCs w:val="28"/>
        </w:rPr>
        <w:t xml:space="preserve">, </w:t>
      </w:r>
      <w:r w:rsidRPr="00534042">
        <w:rPr>
          <w:rFonts w:ascii="Times New Roman" w:hAnsi="Times New Roman"/>
          <w:i/>
          <w:sz w:val="28"/>
          <w:szCs w:val="28"/>
          <w:lang w:val="en-US"/>
        </w:rPr>
        <w:sym w:font="Symbol" w:char="F064"/>
      </w:r>
      <w:r w:rsidRPr="00534042">
        <w:rPr>
          <w:rFonts w:ascii="Times New Roman" w:hAnsi="Times New Roman"/>
          <w:sz w:val="28"/>
          <w:szCs w:val="28"/>
        </w:rPr>
        <w:t xml:space="preserve">, </w:t>
      </w:r>
      <w:r w:rsidRPr="00534042">
        <w:rPr>
          <w:rFonts w:ascii="Times New Roman" w:hAnsi="Times New Roman"/>
          <w:sz w:val="28"/>
          <w:szCs w:val="28"/>
          <w:lang w:val="en-US"/>
        </w:rPr>
        <w:t>ppm</w:t>
      </w:r>
      <w:r w:rsidRPr="00534042">
        <w:rPr>
          <w:rFonts w:ascii="Times New Roman" w:hAnsi="Times New Roman"/>
          <w:sz w:val="28"/>
          <w:szCs w:val="28"/>
        </w:rPr>
        <w:t xml:space="preserve">): 168.1 </w:t>
      </w:r>
      <w:r w:rsidRPr="00534042">
        <w:rPr>
          <w:rFonts w:ascii="Times New Roman" w:hAnsi="Times New Roman"/>
          <w:sz w:val="28"/>
          <w:szCs w:val="28"/>
          <w:lang w:val="en-US"/>
        </w:rPr>
        <w:t>s</w:t>
      </w:r>
      <w:r w:rsidRPr="00534042">
        <w:rPr>
          <w:rFonts w:ascii="Times New Roman" w:hAnsi="Times New Roman"/>
          <w:sz w:val="28"/>
          <w:szCs w:val="28"/>
        </w:rPr>
        <w:t xml:space="preserve"> </w:t>
      </w:r>
      <w:r w:rsidR="000D649C" w:rsidRPr="00534042">
        <w:rPr>
          <w:rFonts w:ascii="Times New Roman" w:hAnsi="Times New Roman"/>
          <w:sz w:val="28"/>
          <w:szCs w:val="28"/>
        </w:rPr>
        <w:t>для минорного изомера</w:t>
      </w:r>
      <w:r w:rsidRPr="00534042">
        <w:rPr>
          <w:rFonts w:ascii="Times New Roman" w:hAnsi="Times New Roman"/>
          <w:sz w:val="28"/>
          <w:szCs w:val="28"/>
        </w:rPr>
        <w:t xml:space="preserve"> </w:t>
      </w:r>
      <w:r w:rsidRPr="00534042">
        <w:rPr>
          <w:rFonts w:ascii="Times New Roman" w:hAnsi="Times New Roman"/>
          <w:sz w:val="28"/>
          <w:szCs w:val="28"/>
          <w:lang w:val="en-US"/>
        </w:rPr>
        <w:t>and</w:t>
      </w:r>
      <w:r w:rsidRPr="00534042">
        <w:rPr>
          <w:rFonts w:ascii="Times New Roman" w:hAnsi="Times New Roman"/>
          <w:sz w:val="28"/>
          <w:szCs w:val="28"/>
        </w:rPr>
        <w:t xml:space="preserve"> 171.7 </w:t>
      </w:r>
      <w:r w:rsidRPr="00534042">
        <w:rPr>
          <w:rFonts w:ascii="Times New Roman" w:hAnsi="Times New Roman"/>
          <w:sz w:val="28"/>
          <w:szCs w:val="28"/>
          <w:lang w:val="en-US"/>
        </w:rPr>
        <w:t>s</w:t>
      </w:r>
      <w:r w:rsidRPr="00534042">
        <w:rPr>
          <w:rFonts w:ascii="Times New Roman" w:hAnsi="Times New Roman"/>
          <w:sz w:val="28"/>
          <w:szCs w:val="28"/>
        </w:rPr>
        <w:t xml:space="preserve"> </w:t>
      </w:r>
      <w:r w:rsidR="000D649C" w:rsidRPr="00534042">
        <w:rPr>
          <w:rFonts w:ascii="Times New Roman" w:hAnsi="Times New Roman"/>
          <w:sz w:val="28"/>
          <w:szCs w:val="28"/>
        </w:rPr>
        <w:t>для основного изомера</w:t>
      </w:r>
      <w:r w:rsidRPr="00534042">
        <w:rPr>
          <w:rFonts w:ascii="Times New Roman" w:hAnsi="Times New Roman"/>
          <w:sz w:val="28"/>
          <w:szCs w:val="28"/>
        </w:rPr>
        <w:t>.</w:t>
      </w:r>
    </w:p>
    <w:p w:rsidR="006B28DE" w:rsidRDefault="000D649C" w:rsidP="00973D37">
      <w:pPr>
        <w:spacing w:after="0" w:line="240" w:lineRule="auto"/>
        <w:ind w:left="0" w:firstLine="709"/>
        <w:jc w:val="both"/>
        <w:rPr>
          <w:rFonts w:ascii="Times New Roman" w:hAnsi="Times New Roman"/>
          <w:sz w:val="28"/>
        </w:rPr>
      </w:pPr>
      <w:proofErr w:type="gramStart"/>
      <w:r w:rsidRPr="00534042">
        <w:rPr>
          <w:rFonts w:ascii="Times New Roman" w:hAnsi="Times New Roman"/>
          <w:sz w:val="28"/>
          <w:szCs w:val="28"/>
        </w:rPr>
        <w:t>ИК</w:t>
      </w:r>
      <w:r w:rsidR="006B28DE" w:rsidRPr="00534042">
        <w:rPr>
          <w:rFonts w:ascii="Times New Roman" w:hAnsi="Times New Roman"/>
          <w:sz w:val="28"/>
          <w:szCs w:val="28"/>
        </w:rPr>
        <w:t xml:space="preserve"> (</w:t>
      </w:r>
      <w:r w:rsidR="00603EDD" w:rsidRPr="00534042">
        <w:rPr>
          <w:rFonts w:ascii="Times New Roman" w:hAnsi="Times New Roman"/>
          <w:sz w:val="28"/>
          <w:szCs w:val="28"/>
        </w:rPr>
        <w:t>пленка</w:t>
      </w:r>
      <w:r w:rsidR="006B28DE" w:rsidRPr="00534042">
        <w:rPr>
          <w:rFonts w:ascii="Times New Roman" w:hAnsi="Times New Roman"/>
          <w:sz w:val="28"/>
          <w:szCs w:val="28"/>
        </w:rPr>
        <w:t xml:space="preserve">, </w:t>
      </w:r>
      <w:r w:rsidR="00603EDD" w:rsidRPr="00534042">
        <w:rPr>
          <w:rFonts w:ascii="Times New Roman" w:hAnsi="Times New Roman"/>
          <w:sz w:val="28"/>
          <w:szCs w:val="28"/>
        </w:rPr>
        <w:t>см</w:t>
      </w:r>
      <w:r w:rsidR="006B28DE" w:rsidRPr="00534042">
        <w:rPr>
          <w:rFonts w:ascii="Times New Roman" w:hAnsi="Times New Roman"/>
          <w:sz w:val="28"/>
          <w:szCs w:val="28"/>
          <w:vertAlign w:val="superscript"/>
        </w:rPr>
        <w:t>-1</w:t>
      </w:r>
      <w:r w:rsidR="00E17BBA" w:rsidRPr="00534042">
        <w:rPr>
          <w:rFonts w:ascii="Times New Roman" w:hAnsi="Times New Roman"/>
          <w:sz w:val="28"/>
          <w:szCs w:val="28"/>
        </w:rPr>
        <w:t>): 2988 с, 2934 ср, 2871 сл</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CH</w:t>
      </w:r>
      <w:r w:rsidR="006B28DE" w:rsidRPr="00534042">
        <w:rPr>
          <w:rFonts w:ascii="Times New Roman" w:hAnsi="Times New Roman"/>
          <w:sz w:val="28"/>
          <w:szCs w:val="28"/>
        </w:rPr>
        <w:t xml:space="preserve">); 1455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1442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1385 </w:t>
      </w:r>
      <w:r w:rsidR="00E17BBA" w:rsidRPr="00534042">
        <w:rPr>
          <w:rFonts w:ascii="Times New Roman" w:hAnsi="Times New Roman"/>
          <w:sz w:val="28"/>
          <w:szCs w:val="28"/>
        </w:rPr>
        <w:t>с</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4"/>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CH</w:t>
      </w:r>
      <w:r w:rsidR="006B28DE" w:rsidRPr="00534042">
        <w:rPr>
          <w:rFonts w:ascii="Times New Roman" w:hAnsi="Times New Roman"/>
          <w:sz w:val="28"/>
          <w:szCs w:val="28"/>
          <w:vertAlign w:val="subscript"/>
        </w:rPr>
        <w:t>3</w:t>
      </w:r>
      <w:r w:rsidR="006B28DE" w:rsidRPr="00534042">
        <w:rPr>
          <w:rFonts w:ascii="Times New Roman" w:hAnsi="Times New Roman"/>
          <w:sz w:val="28"/>
          <w:szCs w:val="28"/>
        </w:rPr>
        <w:t xml:space="preserve">); 1281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w:t>
      </w:r>
      <w:r w:rsidR="006B28DE" w:rsidRPr="00534042">
        <w:rPr>
          <w:rFonts w:ascii="Times New Roman" w:hAnsi="Times New Roman"/>
          <w:sz w:val="28"/>
          <w:szCs w:val="28"/>
        </w:rPr>
        <w:t>-</w:t>
      </w:r>
      <w:r w:rsidR="006B28DE" w:rsidRPr="00534042">
        <w:rPr>
          <w:rFonts w:ascii="Times New Roman" w:hAnsi="Times New Roman"/>
          <w:sz w:val="28"/>
          <w:szCs w:val="28"/>
          <w:lang w:val="en-US"/>
        </w:rPr>
        <w:t>C</w:t>
      </w:r>
      <w:r w:rsidR="006B28DE" w:rsidRPr="00534042">
        <w:rPr>
          <w:rFonts w:ascii="Times New Roman" w:hAnsi="Times New Roman"/>
          <w:sz w:val="28"/>
          <w:szCs w:val="28"/>
        </w:rPr>
        <w:t xml:space="preserve">); 1168 </w:t>
      </w:r>
      <w:r w:rsidR="00E17BBA" w:rsidRPr="00534042">
        <w:rPr>
          <w:rFonts w:ascii="Times New Roman" w:hAnsi="Times New Roman"/>
          <w:sz w:val="28"/>
          <w:szCs w:val="28"/>
        </w:rPr>
        <w:t>сл</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4"/>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sym w:font="Symbol" w:char="F03E"/>
      </w:r>
      <w:r w:rsidR="006B28DE" w:rsidRPr="00534042">
        <w:rPr>
          <w:rFonts w:ascii="Times New Roman" w:hAnsi="Times New Roman"/>
          <w:sz w:val="28"/>
          <w:szCs w:val="28"/>
          <w:lang w:val="en-US"/>
        </w:rPr>
        <w:t>C</w:t>
      </w:r>
      <w:r w:rsidR="006B28DE" w:rsidRPr="00534042">
        <w:rPr>
          <w:rFonts w:ascii="Times New Roman" w:hAnsi="Times New Roman"/>
          <w:sz w:val="28"/>
          <w:szCs w:val="28"/>
        </w:rPr>
        <w:t xml:space="preserve">–); 1108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4"/>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CH</w:t>
      </w:r>
      <w:r w:rsidR="006B28DE" w:rsidRPr="00534042">
        <w:rPr>
          <w:rFonts w:ascii="Times New Roman" w:hAnsi="Times New Roman"/>
          <w:sz w:val="28"/>
          <w:szCs w:val="28"/>
          <w:vertAlign w:val="subscript"/>
        </w:rPr>
        <w:t>3</w:t>
      </w:r>
      <w:r w:rsidR="006B28DE" w:rsidRPr="00534042">
        <w:rPr>
          <w:rFonts w:ascii="Times New Roman" w:hAnsi="Times New Roman"/>
          <w:sz w:val="28"/>
          <w:szCs w:val="28"/>
        </w:rPr>
        <w:t xml:space="preserve">); (1055 </w:t>
      </w:r>
      <w:r w:rsidR="006B28DE" w:rsidRPr="00534042">
        <w:rPr>
          <w:rFonts w:ascii="Times New Roman" w:hAnsi="Times New Roman"/>
          <w:sz w:val="28"/>
          <w:szCs w:val="28"/>
          <w:lang w:val="en-US"/>
        </w:rPr>
        <w:t>sh</w:t>
      </w:r>
      <w:r w:rsidR="006B28DE" w:rsidRPr="00534042">
        <w:rPr>
          <w:rFonts w:ascii="Times New Roman" w:hAnsi="Times New Roman"/>
          <w:sz w:val="28"/>
          <w:szCs w:val="28"/>
        </w:rPr>
        <w:t xml:space="preserve">), 1035 </w:t>
      </w:r>
      <w:r w:rsidR="00E17BBA" w:rsidRPr="00534042">
        <w:rPr>
          <w:rFonts w:ascii="Times New Roman" w:hAnsi="Times New Roman"/>
          <w:sz w:val="28"/>
          <w:szCs w:val="28"/>
        </w:rPr>
        <w:t>с</w:t>
      </w:r>
      <w:r w:rsidR="006B28DE" w:rsidRPr="00534042">
        <w:rPr>
          <w:rFonts w:ascii="Times New Roman" w:hAnsi="Times New Roman"/>
          <w:sz w:val="28"/>
          <w:szCs w:val="28"/>
        </w:rPr>
        <w:t xml:space="preserve">, (1021 </w:t>
      </w:r>
      <w:r w:rsidR="006B28DE" w:rsidRPr="00534042">
        <w:rPr>
          <w:rFonts w:ascii="Times New Roman" w:hAnsi="Times New Roman"/>
          <w:sz w:val="28"/>
          <w:szCs w:val="28"/>
          <w:lang w:val="en-US"/>
        </w:rPr>
        <w:t>sh</w:t>
      </w:r>
      <w:r w:rsidR="006B28DE" w:rsidRPr="00534042">
        <w:rPr>
          <w:rFonts w:ascii="Times New Roman" w:hAnsi="Times New Roman"/>
          <w:sz w:val="28"/>
          <w:szCs w:val="28"/>
        </w:rPr>
        <w:t>)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w:t>
      </w:r>
      <w:r w:rsidR="006B28DE" w:rsidRPr="00534042">
        <w:rPr>
          <w:rFonts w:ascii="Times New Roman" w:hAnsi="Times New Roman"/>
          <w:sz w:val="28"/>
          <w:szCs w:val="28"/>
        </w:rPr>
        <w:t>-</w:t>
      </w:r>
      <w:r w:rsidR="006B28DE" w:rsidRPr="00534042">
        <w:rPr>
          <w:rFonts w:ascii="Times New Roman" w:hAnsi="Times New Roman"/>
          <w:sz w:val="28"/>
          <w:szCs w:val="28"/>
          <w:lang w:val="en-US"/>
        </w:rPr>
        <w:t>O</w:t>
      </w:r>
      <w:r w:rsidR="006B28DE" w:rsidRPr="00534042">
        <w:rPr>
          <w:rFonts w:ascii="Times New Roman" w:hAnsi="Times New Roman"/>
          <w:sz w:val="28"/>
          <w:szCs w:val="28"/>
        </w:rPr>
        <w:t>(</w:t>
      </w:r>
      <w:r w:rsidR="006B28DE" w:rsidRPr="00534042">
        <w:rPr>
          <w:rFonts w:ascii="Times New Roman" w:hAnsi="Times New Roman"/>
          <w:sz w:val="28"/>
          <w:szCs w:val="28"/>
          <w:lang w:val="en-US"/>
        </w:rPr>
        <w:t>P</w:t>
      </w:r>
      <w:r w:rsidR="006B28DE" w:rsidRPr="00534042">
        <w:rPr>
          <w:rFonts w:ascii="Times New Roman" w:hAnsi="Times New Roman"/>
          <w:sz w:val="28"/>
          <w:szCs w:val="28"/>
        </w:rPr>
        <w:t xml:space="preserve">)]; 996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w:t>
      </w:r>
      <w:r w:rsidR="006B28DE" w:rsidRPr="00534042">
        <w:rPr>
          <w:rFonts w:ascii="Times New Roman" w:hAnsi="Times New Roman"/>
          <w:sz w:val="28"/>
          <w:szCs w:val="28"/>
        </w:rPr>
        <w:t>-</w:t>
      </w:r>
      <w:r w:rsidR="006B28DE" w:rsidRPr="00534042">
        <w:rPr>
          <w:rFonts w:ascii="Times New Roman" w:hAnsi="Times New Roman"/>
          <w:sz w:val="28"/>
          <w:szCs w:val="28"/>
          <w:lang w:val="en-US"/>
        </w:rPr>
        <w:t>C</w:t>
      </w:r>
      <w:r w:rsidR="006B28DE" w:rsidRPr="00534042">
        <w:rPr>
          <w:rFonts w:ascii="Times New Roman" w:hAnsi="Times New Roman"/>
          <w:sz w:val="28"/>
          <w:szCs w:val="28"/>
        </w:rPr>
        <w:t xml:space="preserve">); (983 </w:t>
      </w:r>
      <w:r w:rsidR="006B28DE" w:rsidRPr="00534042">
        <w:rPr>
          <w:rFonts w:ascii="Times New Roman" w:hAnsi="Times New Roman"/>
          <w:sz w:val="28"/>
          <w:szCs w:val="28"/>
          <w:lang w:val="en-US"/>
        </w:rPr>
        <w:t>sh</w:t>
      </w:r>
      <w:r w:rsidR="006B28DE" w:rsidRPr="00534042">
        <w:rPr>
          <w:rFonts w:ascii="Times New Roman" w:hAnsi="Times New Roman"/>
          <w:sz w:val="28"/>
          <w:szCs w:val="28"/>
        </w:rPr>
        <w:t xml:space="preserve">), 931 </w:t>
      </w:r>
      <w:r w:rsidR="00E17BBA" w:rsidRPr="00534042">
        <w:rPr>
          <w:rFonts w:ascii="Times New Roman" w:hAnsi="Times New Roman"/>
          <w:sz w:val="28"/>
          <w:szCs w:val="28"/>
        </w:rPr>
        <w:t>с</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CCO</w:t>
      </w:r>
      <w:r w:rsidR="006B28DE" w:rsidRPr="00534042">
        <w:rPr>
          <w:rFonts w:ascii="Times New Roman" w:hAnsi="Times New Roman"/>
          <w:sz w:val="28"/>
          <w:szCs w:val="28"/>
        </w:rPr>
        <w:t xml:space="preserve">); 891 </w:t>
      </w:r>
      <w:r w:rsidR="00E17BBA" w:rsidRPr="00534042">
        <w:rPr>
          <w:rFonts w:ascii="Times New Roman" w:hAnsi="Times New Roman"/>
          <w:sz w:val="28"/>
          <w:szCs w:val="28"/>
        </w:rPr>
        <w:t>сл</w:t>
      </w:r>
      <w:r w:rsidR="006B28DE" w:rsidRPr="00534042">
        <w:rPr>
          <w:rFonts w:ascii="Times New Roman" w:hAnsi="Times New Roman"/>
          <w:sz w:val="28"/>
          <w:szCs w:val="28"/>
        </w:rPr>
        <w:t xml:space="preserve">, 867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832 </w:t>
      </w:r>
      <w:r w:rsidR="00E17BBA" w:rsidRPr="00534042">
        <w:rPr>
          <w:rFonts w:ascii="Times New Roman" w:hAnsi="Times New Roman"/>
          <w:sz w:val="28"/>
          <w:szCs w:val="28"/>
        </w:rPr>
        <w:t>сл</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4"/>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CH</w:t>
      </w:r>
      <w:r w:rsidR="006B28DE" w:rsidRPr="00534042">
        <w:rPr>
          <w:rFonts w:ascii="Times New Roman" w:hAnsi="Times New Roman"/>
          <w:sz w:val="28"/>
          <w:szCs w:val="28"/>
        </w:rPr>
        <w:t xml:space="preserve">); 790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769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P</w:t>
      </w:r>
      <w:r w:rsidR="006B28DE" w:rsidRPr="00534042">
        <w:rPr>
          <w:rFonts w:ascii="Times New Roman" w:hAnsi="Times New Roman"/>
          <w:sz w:val="28"/>
          <w:szCs w:val="28"/>
        </w:rPr>
        <w:t>-</w:t>
      </w:r>
      <w:r w:rsidR="006B28DE" w:rsidRPr="00534042">
        <w:rPr>
          <w:rFonts w:ascii="Times New Roman" w:hAnsi="Times New Roman"/>
          <w:sz w:val="28"/>
          <w:szCs w:val="28"/>
          <w:lang w:val="en-US"/>
        </w:rPr>
        <w:t>O</w:t>
      </w:r>
      <w:r w:rsidR="006B28DE" w:rsidRPr="00534042">
        <w:rPr>
          <w:rFonts w:ascii="Times New Roman" w:hAnsi="Times New Roman"/>
          <w:sz w:val="28"/>
          <w:szCs w:val="28"/>
        </w:rPr>
        <w:t>);</w:t>
      </w:r>
      <w:proofErr w:type="gramEnd"/>
      <w:r w:rsidR="006B28DE" w:rsidRPr="00534042">
        <w:rPr>
          <w:rFonts w:ascii="Times New Roman" w:hAnsi="Times New Roman"/>
          <w:sz w:val="28"/>
          <w:szCs w:val="28"/>
        </w:rPr>
        <w:t xml:space="preserve"> 509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489 </w:t>
      </w:r>
      <w:r w:rsidR="00E17BBA" w:rsidRPr="00534042">
        <w:rPr>
          <w:rFonts w:ascii="Times New Roman" w:hAnsi="Times New Roman"/>
          <w:sz w:val="28"/>
          <w:szCs w:val="28"/>
        </w:rPr>
        <w:t>ср</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4"/>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CCO</w:t>
      </w:r>
      <w:r w:rsidR="006B28DE" w:rsidRPr="00534042">
        <w:rPr>
          <w:rFonts w:ascii="Times New Roman" w:hAnsi="Times New Roman"/>
          <w:sz w:val="28"/>
          <w:szCs w:val="28"/>
        </w:rPr>
        <w:t xml:space="preserve">); 455 </w:t>
      </w:r>
      <w:r w:rsidR="006B28DE" w:rsidRPr="00534042">
        <w:rPr>
          <w:rFonts w:ascii="Times New Roman" w:hAnsi="Times New Roman"/>
          <w:sz w:val="28"/>
          <w:szCs w:val="28"/>
          <w:lang w:val="en-US"/>
        </w:rPr>
        <w:t>s</w:t>
      </w:r>
      <w:r w:rsidR="006B28DE" w:rsidRPr="00534042">
        <w:rPr>
          <w:rFonts w:ascii="Times New Roman" w:hAnsi="Times New Roman"/>
          <w:sz w:val="28"/>
          <w:szCs w:val="28"/>
        </w:rPr>
        <w:t xml:space="preserve"> (</w:t>
      </w:r>
      <w:r w:rsidR="006B28DE" w:rsidRPr="00534042">
        <w:rPr>
          <w:rFonts w:ascii="Times New Roman" w:hAnsi="Times New Roman"/>
          <w:i/>
          <w:sz w:val="28"/>
          <w:szCs w:val="28"/>
        </w:rPr>
        <w:sym w:font="Symbol" w:char="F06E"/>
      </w:r>
      <w:r w:rsidR="006B28DE" w:rsidRPr="00534042">
        <w:rPr>
          <w:rFonts w:ascii="Times New Roman" w:hAnsi="Times New Roman"/>
          <w:sz w:val="28"/>
          <w:szCs w:val="28"/>
        </w:rPr>
        <w:t xml:space="preserve">, </w:t>
      </w:r>
      <w:r w:rsidR="006B28DE" w:rsidRPr="00534042">
        <w:rPr>
          <w:rFonts w:ascii="Times New Roman" w:hAnsi="Times New Roman"/>
          <w:sz w:val="28"/>
          <w:szCs w:val="28"/>
          <w:lang w:val="en-US"/>
        </w:rPr>
        <w:t>PCl</w:t>
      </w:r>
      <w:r w:rsidR="006B28DE" w:rsidRPr="00534042">
        <w:rPr>
          <w:rFonts w:ascii="Times New Roman" w:hAnsi="Times New Roman"/>
          <w:sz w:val="28"/>
          <w:szCs w:val="28"/>
        </w:rPr>
        <w:t>).</w:t>
      </w:r>
      <w:r w:rsidR="002D7237">
        <w:rPr>
          <w:rFonts w:ascii="Times New Roman" w:hAnsi="Times New Roman"/>
          <w:sz w:val="28"/>
          <w:szCs w:val="28"/>
        </w:rPr>
        <w:t xml:space="preserve"> </w:t>
      </w:r>
      <w:r w:rsidR="002D7237" w:rsidRPr="004331FD">
        <w:rPr>
          <w:rFonts w:ascii="Times New Roman" w:hAnsi="Times New Roman"/>
          <w:sz w:val="28"/>
          <w:szCs w:val="28"/>
        </w:rPr>
        <w:t>Найдено</w:t>
      </w:r>
      <w:r w:rsidR="006B28DE" w:rsidRPr="008C7DD3">
        <w:rPr>
          <w:rFonts w:ascii="Times New Roman" w:hAnsi="Times New Roman"/>
          <w:sz w:val="28"/>
        </w:rPr>
        <w:t xml:space="preserve">, %: </w:t>
      </w:r>
      <w:r w:rsidR="006B28DE" w:rsidRPr="004331FD">
        <w:rPr>
          <w:rFonts w:ascii="Times New Roman" w:hAnsi="Times New Roman"/>
          <w:sz w:val="28"/>
          <w:lang w:val="en-US"/>
        </w:rPr>
        <w:t>C</w:t>
      </w:r>
      <w:r w:rsidR="006B28DE" w:rsidRPr="008C7DD3">
        <w:rPr>
          <w:rFonts w:ascii="Times New Roman" w:hAnsi="Times New Roman"/>
          <w:sz w:val="28"/>
        </w:rPr>
        <w:t xml:space="preserve">, 31.63; </w:t>
      </w:r>
      <w:r w:rsidR="006B28DE" w:rsidRPr="004331FD">
        <w:rPr>
          <w:rFonts w:ascii="Times New Roman" w:hAnsi="Times New Roman"/>
          <w:sz w:val="28"/>
          <w:lang w:val="en-US"/>
        </w:rPr>
        <w:t>H</w:t>
      </w:r>
      <w:r w:rsidR="006B28DE" w:rsidRPr="008C7DD3">
        <w:rPr>
          <w:rFonts w:ascii="Times New Roman" w:hAnsi="Times New Roman"/>
          <w:sz w:val="28"/>
        </w:rPr>
        <w:t xml:space="preserve">, 5.33; </w:t>
      </w:r>
      <w:r w:rsidR="006B28DE" w:rsidRPr="004331FD">
        <w:rPr>
          <w:rFonts w:ascii="Times New Roman" w:hAnsi="Times New Roman"/>
          <w:sz w:val="28"/>
          <w:lang w:val="en-US"/>
        </w:rPr>
        <w:t>Cl</w:t>
      </w:r>
      <w:r w:rsidR="006B28DE" w:rsidRPr="008C7DD3">
        <w:rPr>
          <w:rFonts w:ascii="Times New Roman" w:hAnsi="Times New Roman"/>
          <w:sz w:val="28"/>
        </w:rPr>
        <w:t xml:space="preserve">, 23.15; </w:t>
      </w:r>
      <w:r w:rsidR="006B28DE" w:rsidRPr="004331FD">
        <w:rPr>
          <w:rFonts w:ascii="Times New Roman" w:hAnsi="Times New Roman"/>
          <w:sz w:val="28"/>
          <w:lang w:val="en-US"/>
        </w:rPr>
        <w:t>P</w:t>
      </w:r>
      <w:r w:rsidR="006B28DE" w:rsidRPr="008C7DD3">
        <w:rPr>
          <w:rFonts w:ascii="Times New Roman" w:hAnsi="Times New Roman"/>
          <w:sz w:val="28"/>
        </w:rPr>
        <w:t xml:space="preserve">, 19.60. </w:t>
      </w:r>
      <w:r w:rsidR="006B28DE" w:rsidRPr="004331FD">
        <w:rPr>
          <w:rFonts w:ascii="Times New Roman" w:hAnsi="Times New Roman"/>
          <w:sz w:val="28"/>
          <w:lang w:val="pt-BR"/>
        </w:rPr>
        <w:t>C</w:t>
      </w:r>
      <w:r w:rsidR="006B28DE" w:rsidRPr="004331FD">
        <w:rPr>
          <w:rFonts w:ascii="Times New Roman" w:hAnsi="Times New Roman"/>
          <w:sz w:val="28"/>
          <w:vertAlign w:val="subscript"/>
          <w:lang w:val="pt-BR"/>
        </w:rPr>
        <w:t>4</w:t>
      </w:r>
      <w:r w:rsidR="006B28DE" w:rsidRPr="004331FD">
        <w:rPr>
          <w:rFonts w:ascii="Times New Roman" w:hAnsi="Times New Roman"/>
          <w:sz w:val="28"/>
          <w:lang w:val="pt-BR"/>
        </w:rPr>
        <w:t>H</w:t>
      </w:r>
      <w:r w:rsidR="006B28DE" w:rsidRPr="004331FD">
        <w:rPr>
          <w:rFonts w:ascii="Times New Roman" w:hAnsi="Times New Roman"/>
          <w:sz w:val="28"/>
          <w:vertAlign w:val="subscript"/>
          <w:lang w:val="pt-BR"/>
        </w:rPr>
        <w:t>8</w:t>
      </w:r>
      <w:r w:rsidR="006B28DE" w:rsidRPr="004331FD">
        <w:rPr>
          <w:rFonts w:ascii="Times New Roman" w:hAnsi="Times New Roman"/>
          <w:sz w:val="28"/>
          <w:lang w:val="pt-BR"/>
        </w:rPr>
        <w:t>ClO</w:t>
      </w:r>
      <w:r w:rsidR="006B28DE" w:rsidRPr="004331FD">
        <w:rPr>
          <w:rFonts w:ascii="Times New Roman" w:hAnsi="Times New Roman"/>
          <w:sz w:val="28"/>
          <w:vertAlign w:val="subscript"/>
          <w:lang w:val="pt-BR"/>
        </w:rPr>
        <w:t>2</w:t>
      </w:r>
      <w:r w:rsidR="006B28DE" w:rsidRPr="004331FD">
        <w:rPr>
          <w:rFonts w:ascii="Times New Roman" w:hAnsi="Times New Roman"/>
          <w:sz w:val="28"/>
          <w:lang w:val="pt-BR"/>
        </w:rPr>
        <w:t xml:space="preserve">P. </w:t>
      </w:r>
      <w:r w:rsidR="002D7237" w:rsidRPr="004331FD">
        <w:rPr>
          <w:rFonts w:ascii="Times New Roman" w:hAnsi="Times New Roman"/>
          <w:sz w:val="28"/>
        </w:rPr>
        <w:t>Выч</w:t>
      </w:r>
      <w:r w:rsidR="004331FD" w:rsidRPr="004331FD">
        <w:rPr>
          <w:rFonts w:ascii="Times New Roman" w:hAnsi="Times New Roman"/>
          <w:sz w:val="28"/>
        </w:rPr>
        <w:t>и</w:t>
      </w:r>
      <w:r w:rsidR="002D7237" w:rsidRPr="004331FD">
        <w:rPr>
          <w:rFonts w:ascii="Times New Roman" w:hAnsi="Times New Roman"/>
          <w:sz w:val="28"/>
        </w:rPr>
        <w:t>слено</w:t>
      </w:r>
      <w:r w:rsidR="006B28DE" w:rsidRPr="004331FD">
        <w:rPr>
          <w:rFonts w:ascii="Times New Roman" w:hAnsi="Times New Roman"/>
          <w:sz w:val="28"/>
          <w:lang w:val="pt-BR"/>
        </w:rPr>
        <w:t>, %: C, 31.09; H, 5.22; Cl, 22.94; P, 20.04.</w:t>
      </w:r>
    </w:p>
    <w:p w:rsidR="00C43059" w:rsidRPr="00C43059" w:rsidRDefault="009E53D8" w:rsidP="00973D37">
      <w:pPr>
        <w:spacing w:after="0" w:line="240" w:lineRule="auto"/>
        <w:ind w:left="0" w:firstLine="709"/>
        <w:jc w:val="both"/>
        <w:rPr>
          <w:rFonts w:ascii="Times New Roman" w:hAnsi="Times New Roman"/>
          <w:sz w:val="28"/>
          <w:szCs w:val="28"/>
          <w:lang w:val="pt-BR"/>
        </w:rPr>
      </w:pPr>
      <w:r w:rsidRPr="009E53D8">
        <w:rPr>
          <w:rFonts w:ascii="Times New Roman" w:hAnsi="Times New Roman"/>
          <w:i/>
          <w:sz w:val="28"/>
          <w:szCs w:val="28"/>
        </w:rPr>
        <w:t xml:space="preserve">Синтез </w:t>
      </w:r>
      <w:proofErr w:type="gramStart"/>
      <w:r w:rsidR="001A3818">
        <w:rPr>
          <w:rFonts w:ascii="Times New Roman" w:hAnsi="Times New Roman"/>
          <w:i/>
          <w:sz w:val="28"/>
          <w:szCs w:val="28"/>
        </w:rPr>
        <w:t>целевого</w:t>
      </w:r>
      <w:proofErr w:type="gramEnd"/>
      <w:r w:rsidR="001A3818">
        <w:rPr>
          <w:rFonts w:ascii="Times New Roman" w:hAnsi="Times New Roman"/>
          <w:i/>
          <w:sz w:val="28"/>
          <w:szCs w:val="28"/>
        </w:rPr>
        <w:t xml:space="preserve"> </w:t>
      </w:r>
      <w:r w:rsidRPr="009E53D8">
        <w:rPr>
          <w:rFonts w:ascii="Times New Roman" w:hAnsi="Times New Roman"/>
          <w:i/>
          <w:sz w:val="28"/>
          <w:szCs w:val="28"/>
        </w:rPr>
        <w:t>5,5-Диметил-2-(2,2,3,3,</w:t>
      </w:r>
      <w:r w:rsidRPr="009E53D8">
        <w:rPr>
          <w:rFonts w:ascii="Times New Roman" w:hAnsi="Times New Roman"/>
          <w:bCs/>
          <w:i/>
          <w:sz w:val="28"/>
          <w:szCs w:val="28"/>
        </w:rPr>
        <w:t>4,4,5,5</w:t>
      </w:r>
      <w:r w:rsidRPr="009E53D8">
        <w:rPr>
          <w:rFonts w:ascii="Times New Roman" w:hAnsi="Times New Roman"/>
          <w:i/>
          <w:sz w:val="28"/>
          <w:szCs w:val="28"/>
        </w:rPr>
        <w:t>-октафторпентокси)-</w:t>
      </w:r>
      <w:r w:rsidRPr="009E53D8">
        <w:rPr>
          <w:rFonts w:ascii="Times New Roman" w:hAnsi="Times New Roman"/>
          <w:bCs/>
          <w:i/>
          <w:sz w:val="28"/>
          <w:szCs w:val="28"/>
        </w:rPr>
        <w:t>1,3,2-диокса</w:t>
      </w:r>
      <w:r w:rsidRPr="009E53D8">
        <w:rPr>
          <w:rFonts w:ascii="Times New Roman" w:hAnsi="Times New Roman"/>
          <w:i/>
          <w:sz w:val="28"/>
          <w:szCs w:val="28"/>
        </w:rPr>
        <w:t>фосфоринана</w:t>
      </w:r>
      <w:r>
        <w:rPr>
          <w:rFonts w:ascii="Times New Roman" w:hAnsi="Times New Roman"/>
          <w:sz w:val="28"/>
          <w:szCs w:val="28"/>
        </w:rPr>
        <w:t>.</w:t>
      </w:r>
      <w:r w:rsidRPr="007D6961">
        <w:rPr>
          <w:rFonts w:ascii="Times New Roman" w:hAnsi="Times New Roman"/>
          <w:sz w:val="28"/>
          <w:szCs w:val="28"/>
        </w:rPr>
        <w:t xml:space="preserve"> </w:t>
      </w:r>
      <w:proofErr w:type="gramStart"/>
      <w:r w:rsidR="000C0474" w:rsidRPr="007D6961">
        <w:rPr>
          <w:rFonts w:ascii="Times New Roman" w:hAnsi="Times New Roman"/>
          <w:sz w:val="28"/>
          <w:szCs w:val="28"/>
        </w:rPr>
        <w:t xml:space="preserve">К раствору </w:t>
      </w:r>
      <w:r w:rsidR="00B6099A">
        <w:rPr>
          <w:rFonts w:ascii="Times New Roman" w:hAnsi="Times New Roman"/>
          <w:sz w:val="28"/>
          <w:szCs w:val="28"/>
        </w:rPr>
        <w:t>33</w:t>
      </w:r>
      <w:r w:rsidR="00085CE0">
        <w:rPr>
          <w:rFonts w:ascii="Times New Roman" w:hAnsi="Times New Roman"/>
          <w:sz w:val="28"/>
          <w:szCs w:val="28"/>
        </w:rPr>
        <w:t>.</w:t>
      </w:r>
      <w:r w:rsidR="00B6099A">
        <w:rPr>
          <w:rFonts w:ascii="Times New Roman" w:hAnsi="Times New Roman"/>
          <w:sz w:val="28"/>
          <w:szCs w:val="28"/>
        </w:rPr>
        <w:t>4</w:t>
      </w:r>
      <w:r w:rsidR="000C0474" w:rsidRPr="007D6961">
        <w:rPr>
          <w:rFonts w:ascii="Times New Roman" w:hAnsi="Times New Roman"/>
          <w:sz w:val="28"/>
          <w:szCs w:val="28"/>
        </w:rPr>
        <w:t xml:space="preserve"> г (0.</w:t>
      </w:r>
      <w:r w:rsidR="00B6099A">
        <w:rPr>
          <w:rFonts w:ascii="Times New Roman" w:hAnsi="Times New Roman"/>
          <w:sz w:val="28"/>
          <w:szCs w:val="28"/>
        </w:rPr>
        <w:t>1</w:t>
      </w:r>
      <w:r w:rsidR="000C0474" w:rsidRPr="007D6961">
        <w:rPr>
          <w:rFonts w:ascii="Times New Roman" w:hAnsi="Times New Roman"/>
          <w:sz w:val="28"/>
          <w:szCs w:val="28"/>
        </w:rPr>
        <w:t xml:space="preserve"> моль) 2,2,3,3,4,4,5,5-октафторпентилдихлорфосфита  в </w:t>
      </w:r>
      <w:r w:rsidR="00B6099A">
        <w:rPr>
          <w:rFonts w:ascii="Times New Roman" w:hAnsi="Times New Roman"/>
          <w:sz w:val="28"/>
          <w:szCs w:val="28"/>
        </w:rPr>
        <w:t>230</w:t>
      </w:r>
      <w:r w:rsidR="000C0474" w:rsidRPr="007D6961">
        <w:rPr>
          <w:rFonts w:ascii="Times New Roman" w:hAnsi="Times New Roman"/>
          <w:sz w:val="28"/>
          <w:szCs w:val="28"/>
        </w:rPr>
        <w:t xml:space="preserve"> мл диэтилового эфира добавляли по капля</w:t>
      </w:r>
      <w:r w:rsidR="00B6099A">
        <w:rPr>
          <w:rFonts w:ascii="Times New Roman" w:hAnsi="Times New Roman"/>
          <w:sz w:val="28"/>
          <w:szCs w:val="28"/>
        </w:rPr>
        <w:t>м при перемешивании раствор 0.1</w:t>
      </w:r>
      <w:r w:rsidR="000C0474" w:rsidRPr="007D6961">
        <w:rPr>
          <w:rFonts w:ascii="Times New Roman" w:hAnsi="Times New Roman"/>
          <w:sz w:val="28"/>
          <w:szCs w:val="28"/>
        </w:rPr>
        <w:t xml:space="preserve"> моль 2,2-диметил-1,3-пропандиола и 7.9 г (0.1 моль) пиридина в </w:t>
      </w:r>
      <w:r w:rsidR="00B6099A">
        <w:rPr>
          <w:rFonts w:ascii="Times New Roman" w:hAnsi="Times New Roman"/>
          <w:sz w:val="28"/>
          <w:szCs w:val="28"/>
        </w:rPr>
        <w:t>30</w:t>
      </w:r>
      <w:r w:rsidR="000C0474" w:rsidRPr="007D6961">
        <w:rPr>
          <w:rFonts w:ascii="Times New Roman" w:hAnsi="Times New Roman"/>
          <w:sz w:val="28"/>
          <w:szCs w:val="28"/>
        </w:rPr>
        <w:t xml:space="preserve"> мл диэтилового эфира в течение 2 ч при температуре –10 </w:t>
      </w:r>
      <w:r w:rsidR="000C0474" w:rsidRPr="007D6961">
        <w:rPr>
          <w:rFonts w:ascii="Times New Roman" w:hAnsi="Times New Roman"/>
          <w:sz w:val="28"/>
          <w:szCs w:val="28"/>
          <w:lang w:val="en-GB"/>
        </w:rPr>
        <w:sym w:font="Symbol" w:char="F0B8"/>
      </w:r>
      <w:r w:rsidR="000C0474" w:rsidRPr="007D6961">
        <w:rPr>
          <w:rFonts w:ascii="Times New Roman" w:hAnsi="Times New Roman"/>
          <w:sz w:val="28"/>
          <w:szCs w:val="28"/>
        </w:rPr>
        <w:t xml:space="preserve"> –5</w:t>
      </w:r>
      <w:r w:rsidR="000C0474" w:rsidRPr="007D6961">
        <w:rPr>
          <w:rFonts w:ascii="Times New Roman" w:hAnsi="Times New Roman"/>
          <w:sz w:val="28"/>
          <w:szCs w:val="28"/>
          <w:vertAlign w:val="superscript"/>
        </w:rPr>
        <w:t>о</w:t>
      </w:r>
      <w:r w:rsidR="000C0474" w:rsidRPr="007D6961">
        <w:rPr>
          <w:rFonts w:ascii="Times New Roman" w:hAnsi="Times New Roman"/>
          <w:sz w:val="28"/>
          <w:szCs w:val="28"/>
        </w:rPr>
        <w:t>, при этом наблюдали образование белого осадка гидрохлорида пиридина.</w:t>
      </w:r>
      <w:proofErr w:type="gramEnd"/>
      <w:r w:rsidR="000C0474" w:rsidRPr="007D6961">
        <w:rPr>
          <w:rFonts w:ascii="Times New Roman" w:hAnsi="Times New Roman"/>
          <w:sz w:val="28"/>
          <w:szCs w:val="28"/>
        </w:rPr>
        <w:t xml:space="preserve"> Охлаждение убирали, реакционную смесь перемешивали при комнатной температуре еще в течение 3 ч, оставляли на ночь. Осадок отфильтровывали и промывали диэтиловым эфиром (3х20 мл). Растворитель из фильтрата отгоняли при пониженном давлении, остаток перегоняли в вакууме.</w:t>
      </w:r>
      <w:r w:rsidR="00B6099A">
        <w:rPr>
          <w:rFonts w:ascii="Times New Roman" w:hAnsi="Times New Roman"/>
          <w:sz w:val="28"/>
          <w:szCs w:val="28"/>
        </w:rPr>
        <w:t xml:space="preserve"> Получили </w:t>
      </w:r>
      <w:r w:rsidR="005F126F">
        <w:rPr>
          <w:rFonts w:ascii="Times New Roman" w:hAnsi="Times New Roman"/>
          <w:sz w:val="28"/>
          <w:szCs w:val="28"/>
        </w:rPr>
        <w:t>14</w:t>
      </w:r>
      <w:r w:rsidR="0011641C">
        <w:rPr>
          <w:rFonts w:ascii="Times New Roman" w:hAnsi="Times New Roman"/>
          <w:sz w:val="28"/>
          <w:szCs w:val="28"/>
        </w:rPr>
        <w:t>.</w:t>
      </w:r>
      <w:r w:rsidR="005F126F">
        <w:rPr>
          <w:rFonts w:ascii="Times New Roman" w:hAnsi="Times New Roman"/>
          <w:sz w:val="28"/>
          <w:szCs w:val="28"/>
        </w:rPr>
        <w:t>6 г (</w:t>
      </w:r>
      <w:r w:rsidR="005909BA">
        <w:rPr>
          <w:rFonts w:ascii="Times New Roman" w:hAnsi="Times New Roman"/>
          <w:sz w:val="28"/>
          <w:szCs w:val="28"/>
        </w:rPr>
        <w:t>53</w:t>
      </w:r>
      <w:r w:rsidR="005F126F">
        <w:rPr>
          <w:rFonts w:ascii="Times New Roman" w:hAnsi="Times New Roman"/>
          <w:sz w:val="28"/>
          <w:szCs w:val="28"/>
        </w:rPr>
        <w:t xml:space="preserve">% выход) </w:t>
      </w:r>
      <w:r w:rsidR="005F126F" w:rsidRPr="00C43059">
        <w:rPr>
          <w:rFonts w:ascii="Times New Roman" w:hAnsi="Times New Roman"/>
          <w:sz w:val="28"/>
          <w:szCs w:val="28"/>
        </w:rPr>
        <w:t>5,5-Диметил-2-(2,2,3,3,</w:t>
      </w:r>
      <w:r w:rsidR="005F126F" w:rsidRPr="00C43059">
        <w:rPr>
          <w:rFonts w:ascii="Times New Roman" w:hAnsi="Times New Roman"/>
          <w:bCs/>
          <w:sz w:val="28"/>
          <w:szCs w:val="28"/>
        </w:rPr>
        <w:t>4,4,5,5</w:t>
      </w:r>
      <w:r w:rsidR="005F126F" w:rsidRPr="00C43059">
        <w:rPr>
          <w:rFonts w:ascii="Times New Roman" w:hAnsi="Times New Roman"/>
          <w:sz w:val="28"/>
          <w:szCs w:val="28"/>
        </w:rPr>
        <w:t>-октафторпентокси)-</w:t>
      </w:r>
      <w:r w:rsidR="005F126F" w:rsidRPr="00C43059">
        <w:rPr>
          <w:rFonts w:ascii="Times New Roman" w:hAnsi="Times New Roman"/>
          <w:bCs/>
          <w:sz w:val="28"/>
          <w:szCs w:val="28"/>
        </w:rPr>
        <w:t>1,3,2-диокса</w:t>
      </w:r>
      <w:r w:rsidR="005F126F" w:rsidRPr="00C43059">
        <w:rPr>
          <w:rFonts w:ascii="Times New Roman" w:hAnsi="Times New Roman"/>
          <w:sz w:val="28"/>
          <w:szCs w:val="28"/>
        </w:rPr>
        <w:t>фосфоринана</w:t>
      </w:r>
      <w:r w:rsidR="00C43059">
        <w:rPr>
          <w:rFonts w:ascii="Times New Roman" w:hAnsi="Times New Roman"/>
          <w:sz w:val="28"/>
          <w:szCs w:val="28"/>
        </w:rPr>
        <w:t xml:space="preserve">, </w:t>
      </w:r>
      <w:r w:rsidR="00C43059" w:rsidRPr="00C43059">
        <w:rPr>
          <w:rFonts w:ascii="Times New Roman" w:hAnsi="Times New Roman"/>
          <w:sz w:val="28"/>
          <w:szCs w:val="28"/>
        </w:rPr>
        <w:t>прозрачная жидкость, т. кип. 82</w:t>
      </w:r>
      <w:r w:rsidR="00C43059" w:rsidRPr="00C43059">
        <w:rPr>
          <w:rFonts w:ascii="Times New Roman" w:hAnsi="Times New Roman"/>
          <w:sz w:val="28"/>
          <w:szCs w:val="28"/>
          <w:vertAlign w:val="superscript"/>
        </w:rPr>
        <w:t>о</w:t>
      </w:r>
      <w:r w:rsidR="00C43059" w:rsidRPr="00C43059">
        <w:rPr>
          <w:rFonts w:ascii="Times New Roman" w:hAnsi="Times New Roman"/>
          <w:sz w:val="28"/>
          <w:szCs w:val="28"/>
          <w:lang w:val="en-US"/>
        </w:rPr>
        <w:t>C</w:t>
      </w:r>
      <w:r w:rsidR="00C43059" w:rsidRPr="00C43059">
        <w:rPr>
          <w:rFonts w:ascii="Times New Roman" w:hAnsi="Times New Roman"/>
          <w:sz w:val="28"/>
          <w:szCs w:val="28"/>
        </w:rPr>
        <w:t xml:space="preserve"> (1 мм рт. ст.), </w:t>
      </w:r>
      <w:r w:rsidR="00C43059" w:rsidRPr="00C43059">
        <w:rPr>
          <w:rFonts w:ascii="Times New Roman" w:hAnsi="Times New Roman"/>
          <w:sz w:val="28"/>
          <w:szCs w:val="28"/>
          <w:lang w:val="en-GB"/>
        </w:rPr>
        <w:t>d</w:t>
      </w:r>
      <w:r w:rsidR="00C43059" w:rsidRPr="00C43059">
        <w:rPr>
          <w:rFonts w:ascii="Times New Roman" w:hAnsi="Times New Roman"/>
          <w:sz w:val="28"/>
          <w:szCs w:val="28"/>
          <w:vertAlign w:val="subscript"/>
        </w:rPr>
        <w:t>4</w:t>
      </w:r>
      <w:r w:rsidR="00C43059" w:rsidRPr="00C43059">
        <w:rPr>
          <w:rFonts w:ascii="Times New Roman" w:hAnsi="Times New Roman"/>
          <w:sz w:val="28"/>
          <w:szCs w:val="28"/>
          <w:vertAlign w:val="superscript"/>
        </w:rPr>
        <w:t>20</w:t>
      </w:r>
      <w:r w:rsidR="00C43059" w:rsidRPr="00C43059">
        <w:rPr>
          <w:rFonts w:ascii="Times New Roman" w:hAnsi="Times New Roman"/>
          <w:sz w:val="28"/>
          <w:szCs w:val="28"/>
        </w:rPr>
        <w:t xml:space="preserve"> 1.4467, </w:t>
      </w:r>
      <w:r w:rsidR="00C43059" w:rsidRPr="00C43059">
        <w:rPr>
          <w:rFonts w:ascii="Times New Roman" w:hAnsi="Times New Roman"/>
          <w:sz w:val="28"/>
          <w:szCs w:val="28"/>
          <w:lang w:val="en-US"/>
        </w:rPr>
        <w:t>n</w:t>
      </w:r>
      <w:r w:rsidR="00C43059" w:rsidRPr="00C43059">
        <w:rPr>
          <w:rFonts w:ascii="Times New Roman" w:hAnsi="Times New Roman"/>
          <w:sz w:val="28"/>
          <w:szCs w:val="28"/>
          <w:vertAlign w:val="subscript"/>
          <w:lang w:val="en-US"/>
        </w:rPr>
        <w:t>D</w:t>
      </w:r>
      <w:r w:rsidR="00C43059" w:rsidRPr="00C43059">
        <w:rPr>
          <w:rFonts w:ascii="Times New Roman" w:hAnsi="Times New Roman"/>
          <w:sz w:val="28"/>
          <w:szCs w:val="28"/>
          <w:vertAlign w:val="superscript"/>
        </w:rPr>
        <w:t>20</w:t>
      </w:r>
      <w:r w:rsidR="00C43059" w:rsidRPr="00C43059">
        <w:rPr>
          <w:rFonts w:ascii="Times New Roman" w:hAnsi="Times New Roman"/>
          <w:sz w:val="28"/>
          <w:szCs w:val="28"/>
        </w:rPr>
        <w:t xml:space="preserve"> 1.3839. </w:t>
      </w:r>
      <w:r w:rsidR="005909BA" w:rsidRPr="007D6961">
        <w:rPr>
          <w:rFonts w:ascii="Times New Roman" w:hAnsi="Times New Roman"/>
          <w:sz w:val="28"/>
          <w:szCs w:val="28"/>
        </w:rPr>
        <w:t xml:space="preserve">Спектральные характеристики </w:t>
      </w:r>
      <w:r w:rsidR="005909BA" w:rsidRPr="007D6961">
        <w:rPr>
          <w:rFonts w:ascii="Times New Roman" w:hAnsi="Times New Roman"/>
          <w:bCs/>
          <w:sz w:val="28"/>
          <w:szCs w:val="28"/>
        </w:rPr>
        <w:t xml:space="preserve">идентичны </w:t>
      </w:r>
      <w:proofErr w:type="gramStart"/>
      <w:r w:rsidR="005909BA">
        <w:rPr>
          <w:rFonts w:ascii="Times New Roman" w:hAnsi="Times New Roman"/>
          <w:bCs/>
          <w:sz w:val="28"/>
          <w:szCs w:val="28"/>
        </w:rPr>
        <w:t>синтезированным</w:t>
      </w:r>
      <w:proofErr w:type="gramEnd"/>
      <w:r w:rsidR="005909BA">
        <w:rPr>
          <w:rFonts w:ascii="Times New Roman" w:hAnsi="Times New Roman"/>
          <w:bCs/>
          <w:sz w:val="28"/>
          <w:szCs w:val="28"/>
        </w:rPr>
        <w:t xml:space="preserve"> ранее (подраздел данного о</w:t>
      </w:r>
      <w:r w:rsidR="00204E6E">
        <w:rPr>
          <w:rFonts w:ascii="Times New Roman" w:hAnsi="Times New Roman"/>
          <w:bCs/>
          <w:sz w:val="28"/>
          <w:szCs w:val="28"/>
        </w:rPr>
        <w:t>т</w:t>
      </w:r>
      <w:r w:rsidR="005909BA">
        <w:rPr>
          <w:rFonts w:ascii="Times New Roman" w:hAnsi="Times New Roman"/>
          <w:bCs/>
          <w:sz w:val="28"/>
          <w:szCs w:val="28"/>
        </w:rPr>
        <w:t>чета 2.1.1</w:t>
      </w:r>
      <w:r w:rsidR="00204E6E">
        <w:rPr>
          <w:rFonts w:ascii="Times New Roman" w:hAnsi="Times New Roman"/>
          <w:bCs/>
          <w:sz w:val="28"/>
          <w:szCs w:val="28"/>
        </w:rPr>
        <w:t>).</w:t>
      </w:r>
    </w:p>
    <w:p w:rsidR="00A06599" w:rsidRPr="00A06599" w:rsidRDefault="00A06599" w:rsidP="00973D37">
      <w:pPr>
        <w:spacing w:after="0" w:line="240" w:lineRule="auto"/>
        <w:ind w:left="0" w:firstLine="709"/>
        <w:jc w:val="both"/>
        <w:rPr>
          <w:rFonts w:ascii="Times New Roman" w:hAnsi="Times New Roman"/>
          <w:sz w:val="28"/>
          <w:szCs w:val="28"/>
        </w:rPr>
      </w:pPr>
      <w:r w:rsidRPr="00A06599">
        <w:rPr>
          <w:rFonts w:ascii="Times New Roman" w:hAnsi="Times New Roman"/>
          <w:i/>
          <w:sz w:val="28"/>
          <w:szCs w:val="28"/>
        </w:rPr>
        <w:t xml:space="preserve">Синтез </w:t>
      </w:r>
      <w:proofErr w:type="gramStart"/>
      <w:r w:rsidRPr="00A06599">
        <w:rPr>
          <w:rFonts w:ascii="Times New Roman" w:hAnsi="Times New Roman"/>
          <w:i/>
          <w:sz w:val="28"/>
          <w:szCs w:val="28"/>
        </w:rPr>
        <w:t>исходного</w:t>
      </w:r>
      <w:proofErr w:type="gramEnd"/>
      <w:r w:rsidRPr="00A06599">
        <w:rPr>
          <w:rFonts w:ascii="Times New Roman" w:hAnsi="Times New Roman"/>
          <w:i/>
          <w:sz w:val="28"/>
          <w:szCs w:val="28"/>
        </w:rPr>
        <w:t xml:space="preserve"> 2,2,3,3,4,4,5,5-октафторпентилдихлорфосфита</w:t>
      </w:r>
      <w:r>
        <w:rPr>
          <w:rFonts w:ascii="Times New Roman" w:hAnsi="Times New Roman"/>
          <w:i/>
          <w:sz w:val="28"/>
          <w:szCs w:val="28"/>
        </w:rPr>
        <w:t xml:space="preserve">. </w:t>
      </w:r>
      <w:r w:rsidRPr="00A06599">
        <w:rPr>
          <w:rFonts w:ascii="Times New Roman" w:hAnsi="Times New Roman"/>
          <w:sz w:val="28"/>
          <w:szCs w:val="28"/>
        </w:rPr>
        <w:t>К смеси 58 г (250 ммоль) 2,2,3,3,4,4,5,5-октафтор-1-пентанола и 0</w:t>
      </w:r>
      <w:r w:rsidR="0011641C">
        <w:rPr>
          <w:rFonts w:ascii="Times New Roman" w:hAnsi="Times New Roman"/>
          <w:sz w:val="28"/>
          <w:szCs w:val="28"/>
        </w:rPr>
        <w:t>.</w:t>
      </w:r>
      <w:r w:rsidRPr="00A06599">
        <w:rPr>
          <w:rFonts w:ascii="Times New Roman" w:hAnsi="Times New Roman"/>
          <w:sz w:val="28"/>
          <w:szCs w:val="28"/>
        </w:rPr>
        <w:t>5 г (5 ммоль) триэтиламина 34</w:t>
      </w:r>
      <w:r w:rsidR="0011641C">
        <w:rPr>
          <w:rFonts w:ascii="Times New Roman" w:hAnsi="Times New Roman"/>
          <w:sz w:val="28"/>
          <w:szCs w:val="28"/>
        </w:rPr>
        <w:t>.</w:t>
      </w:r>
      <w:r w:rsidRPr="00A06599">
        <w:rPr>
          <w:rFonts w:ascii="Times New Roman" w:hAnsi="Times New Roman"/>
          <w:sz w:val="28"/>
          <w:szCs w:val="28"/>
        </w:rPr>
        <w:t>4 г (250 ммоль) фосфора трихлорида добавляли по каплям в течение 3,5 ч при комнатной температуре при интенсивном перемешивании. Затем реакционн</w:t>
      </w:r>
      <w:r w:rsidR="004331FD">
        <w:rPr>
          <w:rFonts w:ascii="Times New Roman" w:hAnsi="Times New Roman"/>
          <w:sz w:val="28"/>
          <w:szCs w:val="28"/>
        </w:rPr>
        <w:t>ую смесь перемешивали при 59-60</w:t>
      </w:r>
      <w:proofErr w:type="gramStart"/>
      <w:r w:rsidR="004331FD">
        <w:rPr>
          <w:rFonts w:ascii="Times New Roman" w:hAnsi="Times New Roman"/>
          <w:sz w:val="28"/>
          <w:szCs w:val="28"/>
        </w:rPr>
        <w:t xml:space="preserve"> </w:t>
      </w:r>
      <w:r w:rsidRPr="00A06599">
        <w:rPr>
          <w:rFonts w:ascii="Times New Roman" w:hAnsi="Times New Roman"/>
          <w:sz w:val="28"/>
          <w:szCs w:val="28"/>
        </w:rPr>
        <w:t>°С</w:t>
      </w:r>
      <w:proofErr w:type="gramEnd"/>
      <w:r w:rsidRPr="00A06599">
        <w:rPr>
          <w:rFonts w:ascii="Times New Roman" w:hAnsi="Times New Roman"/>
          <w:sz w:val="28"/>
          <w:szCs w:val="28"/>
        </w:rPr>
        <w:t xml:space="preserve"> в течение </w:t>
      </w:r>
      <w:r w:rsidRPr="00A06599">
        <w:rPr>
          <w:rFonts w:ascii="Times New Roman" w:hAnsi="Times New Roman"/>
          <w:sz w:val="28"/>
          <w:szCs w:val="28"/>
        </w:rPr>
        <w:lastRenderedPageBreak/>
        <w:t>дополнительных 3,0 ч и дистиллировали (</w:t>
      </w:r>
      <w:r>
        <w:rPr>
          <w:rFonts w:ascii="Times New Roman" w:hAnsi="Times New Roman"/>
          <w:sz w:val="28"/>
          <w:szCs w:val="28"/>
        </w:rPr>
        <w:t xml:space="preserve">в </w:t>
      </w:r>
      <w:r w:rsidRPr="00A06599">
        <w:rPr>
          <w:rFonts w:ascii="Times New Roman" w:hAnsi="Times New Roman"/>
          <w:sz w:val="28"/>
          <w:szCs w:val="28"/>
        </w:rPr>
        <w:t>глицериновой ванны, поддерживающей температур</w:t>
      </w:r>
      <w:r>
        <w:rPr>
          <w:rFonts w:ascii="Times New Roman" w:hAnsi="Times New Roman"/>
          <w:sz w:val="28"/>
          <w:szCs w:val="28"/>
        </w:rPr>
        <w:t>у</w:t>
      </w:r>
      <w:r w:rsidRPr="00A06599">
        <w:rPr>
          <w:rFonts w:ascii="Times New Roman" w:hAnsi="Times New Roman"/>
          <w:sz w:val="28"/>
          <w:szCs w:val="28"/>
        </w:rPr>
        <w:t xml:space="preserve"> не выше 60-65 ° С), в вакууме с получением 40</w:t>
      </w:r>
      <w:r w:rsidR="0011641C">
        <w:rPr>
          <w:rFonts w:ascii="Times New Roman" w:hAnsi="Times New Roman"/>
          <w:sz w:val="28"/>
          <w:szCs w:val="28"/>
        </w:rPr>
        <w:t>.</w:t>
      </w:r>
      <w:r w:rsidRPr="00A06599">
        <w:rPr>
          <w:rFonts w:ascii="Times New Roman" w:hAnsi="Times New Roman"/>
          <w:sz w:val="28"/>
          <w:szCs w:val="28"/>
        </w:rPr>
        <w:t xml:space="preserve">79 г (выход 49%) 2,2,3, 3,4,4,5,5-октафтор-1-пентилдихлорфосфит, </w:t>
      </w:r>
      <w:r>
        <w:rPr>
          <w:rFonts w:ascii="Times New Roman" w:hAnsi="Times New Roman"/>
          <w:sz w:val="28"/>
          <w:szCs w:val="28"/>
        </w:rPr>
        <w:t>т. кип. 35-36 °</w:t>
      </w:r>
      <w:r w:rsidRPr="00A06599">
        <w:rPr>
          <w:rFonts w:ascii="Times New Roman" w:hAnsi="Times New Roman"/>
          <w:sz w:val="28"/>
          <w:szCs w:val="28"/>
          <w:lang w:val="en-GB"/>
        </w:rPr>
        <w:t>C</w:t>
      </w:r>
      <w:r>
        <w:rPr>
          <w:rFonts w:ascii="Times New Roman" w:hAnsi="Times New Roman"/>
          <w:sz w:val="28"/>
          <w:szCs w:val="28"/>
        </w:rPr>
        <w:t xml:space="preserve"> (2 мм рт. с</w:t>
      </w:r>
      <w:r w:rsidRPr="00A06599">
        <w:rPr>
          <w:rFonts w:ascii="Times New Roman" w:hAnsi="Times New Roman"/>
          <w:sz w:val="28"/>
          <w:szCs w:val="28"/>
        </w:rPr>
        <w:t>т.), Прозрачная бесцветная жидкость, растворимая в органических растворителях.</w:t>
      </w:r>
    </w:p>
    <w:p w:rsidR="00A06599" w:rsidRPr="00554767" w:rsidRDefault="00A06599" w:rsidP="00973D37">
      <w:pPr>
        <w:spacing w:after="0" w:line="240" w:lineRule="auto"/>
        <w:ind w:left="0" w:firstLine="709"/>
        <w:jc w:val="both"/>
        <w:rPr>
          <w:rFonts w:ascii="Times New Roman" w:hAnsi="Times New Roman"/>
          <w:sz w:val="28"/>
          <w:szCs w:val="28"/>
        </w:rPr>
      </w:pPr>
      <w:r w:rsidRPr="004331FD">
        <w:rPr>
          <w:rFonts w:ascii="Times New Roman" w:hAnsi="Times New Roman"/>
          <w:sz w:val="28"/>
          <w:szCs w:val="28"/>
          <w:vertAlign w:val="superscript"/>
        </w:rPr>
        <w:t>1</w:t>
      </w:r>
      <w:r w:rsidRPr="004331FD">
        <w:rPr>
          <w:rFonts w:ascii="Times New Roman" w:hAnsi="Times New Roman"/>
          <w:sz w:val="28"/>
          <w:szCs w:val="28"/>
          <w:lang w:val="en-US"/>
        </w:rPr>
        <w:t>H</w:t>
      </w:r>
      <w:r w:rsidRPr="004331FD">
        <w:rPr>
          <w:rFonts w:ascii="Times New Roman" w:hAnsi="Times New Roman"/>
          <w:sz w:val="28"/>
          <w:szCs w:val="28"/>
        </w:rPr>
        <w:t xml:space="preserve"> </w:t>
      </w:r>
      <w:r w:rsidR="004331FD" w:rsidRPr="004331FD">
        <w:rPr>
          <w:rFonts w:ascii="Times New Roman" w:hAnsi="Times New Roman"/>
          <w:sz w:val="28"/>
          <w:szCs w:val="28"/>
        </w:rPr>
        <w:t>ЯМР</w:t>
      </w:r>
      <w:r w:rsidRPr="004331FD">
        <w:rPr>
          <w:rFonts w:ascii="Times New Roman" w:hAnsi="Times New Roman"/>
          <w:sz w:val="28"/>
          <w:szCs w:val="28"/>
        </w:rPr>
        <w:t xml:space="preserve"> (</w:t>
      </w:r>
      <w:r w:rsidRPr="004331FD">
        <w:rPr>
          <w:rFonts w:ascii="Times New Roman" w:hAnsi="Times New Roman"/>
          <w:sz w:val="28"/>
          <w:szCs w:val="28"/>
          <w:lang w:val="en-US"/>
        </w:rPr>
        <w:t>CDCl</w:t>
      </w:r>
      <w:r w:rsidRPr="004331FD">
        <w:rPr>
          <w:rFonts w:ascii="Times New Roman" w:hAnsi="Times New Roman"/>
          <w:sz w:val="28"/>
          <w:szCs w:val="28"/>
          <w:vertAlign w:val="subscript"/>
        </w:rPr>
        <w:t>3</w:t>
      </w:r>
      <w:r w:rsidRPr="004331FD">
        <w:rPr>
          <w:rFonts w:ascii="Times New Roman" w:hAnsi="Times New Roman"/>
          <w:sz w:val="28"/>
          <w:szCs w:val="28"/>
        </w:rPr>
        <w:t xml:space="preserve">, </w:t>
      </w:r>
      <w:r w:rsidRPr="004331FD">
        <w:rPr>
          <w:rFonts w:ascii="Times New Roman" w:hAnsi="Times New Roman"/>
          <w:i/>
          <w:sz w:val="28"/>
          <w:szCs w:val="28"/>
          <w:lang w:val="en-US"/>
        </w:rPr>
        <w:sym w:font="Symbol" w:char="F064"/>
      </w:r>
      <w:r w:rsidRPr="004331FD">
        <w:rPr>
          <w:rFonts w:ascii="Times New Roman" w:hAnsi="Times New Roman"/>
          <w:sz w:val="28"/>
          <w:szCs w:val="28"/>
        </w:rPr>
        <w:t xml:space="preserve">, </w:t>
      </w:r>
      <w:r w:rsidRPr="004331FD">
        <w:rPr>
          <w:rFonts w:ascii="Times New Roman" w:hAnsi="Times New Roman"/>
          <w:sz w:val="28"/>
          <w:szCs w:val="28"/>
          <w:lang w:val="en-US"/>
        </w:rPr>
        <w:t>ppm</w:t>
      </w:r>
      <w:r w:rsidRPr="004331FD">
        <w:rPr>
          <w:rFonts w:ascii="Times New Roman" w:hAnsi="Times New Roman"/>
          <w:sz w:val="28"/>
          <w:szCs w:val="28"/>
        </w:rPr>
        <w:t xml:space="preserve">): 4.57 </w:t>
      </w:r>
      <w:r w:rsidR="004331FD" w:rsidRPr="004331FD">
        <w:rPr>
          <w:rFonts w:ascii="Times New Roman" w:hAnsi="Times New Roman"/>
          <w:sz w:val="28"/>
          <w:szCs w:val="28"/>
        </w:rPr>
        <w:t>т.д.</w:t>
      </w:r>
      <w:r w:rsidRPr="004331FD">
        <w:rPr>
          <w:rFonts w:ascii="Times New Roman" w:hAnsi="Times New Roman"/>
          <w:sz w:val="28"/>
          <w:szCs w:val="28"/>
        </w:rPr>
        <w:t xml:space="preserve"> (2</w:t>
      </w:r>
      <w:r w:rsidRPr="004331FD">
        <w:rPr>
          <w:rFonts w:ascii="Times New Roman" w:hAnsi="Times New Roman"/>
          <w:sz w:val="28"/>
          <w:szCs w:val="28"/>
          <w:lang w:val="en-GB"/>
        </w:rPr>
        <w:t>H</w:t>
      </w:r>
      <w:r w:rsidRPr="004331FD">
        <w:rPr>
          <w:rFonts w:ascii="Times New Roman" w:hAnsi="Times New Roman"/>
          <w:sz w:val="28"/>
          <w:szCs w:val="28"/>
        </w:rPr>
        <w:t xml:space="preserve">, </w:t>
      </w:r>
      <w:r w:rsidRPr="004331FD">
        <w:rPr>
          <w:rFonts w:ascii="Times New Roman" w:hAnsi="Times New Roman"/>
          <w:sz w:val="28"/>
          <w:szCs w:val="28"/>
          <w:lang w:val="en-GB"/>
        </w:rPr>
        <w:t>CH</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3</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HF</w:t>
      </w:r>
      <w:r w:rsidRPr="004331FD">
        <w:rPr>
          <w:rFonts w:ascii="Times New Roman" w:hAnsi="Times New Roman"/>
          <w:sz w:val="28"/>
          <w:szCs w:val="28"/>
        </w:rPr>
        <w:t xml:space="preserve"> 13.1 </w:t>
      </w:r>
      <w:r w:rsidRPr="004331FD">
        <w:rPr>
          <w:rFonts w:ascii="Times New Roman" w:hAnsi="Times New Roman"/>
          <w:sz w:val="28"/>
          <w:szCs w:val="28"/>
          <w:lang w:val="en-US"/>
        </w:rPr>
        <w:t>Hz</w:t>
      </w:r>
      <w:r w:rsidRPr="004331FD">
        <w:rPr>
          <w:rFonts w:ascii="Times New Roman" w:hAnsi="Times New Roman"/>
          <w:sz w:val="28"/>
          <w:szCs w:val="28"/>
        </w:rPr>
        <w:t xml:space="preserve">, </w:t>
      </w:r>
      <w:r w:rsidRPr="004331FD">
        <w:rPr>
          <w:rFonts w:ascii="Times New Roman" w:hAnsi="Times New Roman"/>
          <w:sz w:val="28"/>
          <w:szCs w:val="28"/>
          <w:vertAlign w:val="superscript"/>
        </w:rPr>
        <w:t>3</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HP</w:t>
      </w:r>
      <w:r w:rsidRPr="004331FD">
        <w:rPr>
          <w:rFonts w:ascii="Times New Roman" w:hAnsi="Times New Roman"/>
          <w:sz w:val="28"/>
          <w:szCs w:val="28"/>
        </w:rPr>
        <w:t xml:space="preserve"> 7.1 </w:t>
      </w:r>
      <w:r w:rsidR="004331FD" w:rsidRPr="004331FD">
        <w:rPr>
          <w:rFonts w:ascii="Times New Roman" w:hAnsi="Times New Roman"/>
          <w:sz w:val="28"/>
          <w:szCs w:val="28"/>
        </w:rPr>
        <w:t>Гц</w:t>
      </w:r>
      <w:r w:rsidRPr="004331FD">
        <w:rPr>
          <w:rFonts w:ascii="Times New Roman" w:hAnsi="Times New Roman"/>
          <w:sz w:val="28"/>
          <w:szCs w:val="28"/>
        </w:rPr>
        <w:t xml:space="preserve">); 6.04 </w:t>
      </w:r>
      <w:r w:rsidR="004331FD" w:rsidRPr="004331FD">
        <w:rPr>
          <w:rFonts w:ascii="Times New Roman" w:hAnsi="Times New Roman"/>
          <w:sz w:val="28"/>
          <w:szCs w:val="28"/>
        </w:rPr>
        <w:t>т.т.</w:t>
      </w:r>
      <w:r w:rsidRPr="004331FD">
        <w:rPr>
          <w:rFonts w:ascii="Times New Roman" w:hAnsi="Times New Roman"/>
          <w:sz w:val="28"/>
          <w:szCs w:val="28"/>
        </w:rPr>
        <w:t xml:space="preserve"> (1</w:t>
      </w:r>
      <w:r w:rsidRPr="004331FD">
        <w:rPr>
          <w:rFonts w:ascii="Times New Roman" w:hAnsi="Times New Roman"/>
          <w:sz w:val="28"/>
          <w:szCs w:val="28"/>
          <w:lang w:val="en-GB"/>
        </w:rPr>
        <w:t>H</w:t>
      </w:r>
      <w:r w:rsidRPr="004331FD">
        <w:rPr>
          <w:rFonts w:ascii="Times New Roman" w:hAnsi="Times New Roman"/>
          <w:sz w:val="28"/>
          <w:szCs w:val="28"/>
        </w:rPr>
        <w:t xml:space="preserve">, </w:t>
      </w:r>
      <w:r w:rsidRPr="004331FD">
        <w:rPr>
          <w:rFonts w:ascii="Times New Roman" w:hAnsi="Times New Roman"/>
          <w:sz w:val="28"/>
          <w:szCs w:val="28"/>
          <w:lang w:val="en-GB"/>
        </w:rPr>
        <w:t>CHF</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sz w:val="28"/>
          <w:szCs w:val="28"/>
          <w:lang w:val="en-GB"/>
        </w:rPr>
        <w:t>J</w:t>
      </w:r>
      <w:r w:rsidRPr="004331FD">
        <w:rPr>
          <w:rFonts w:ascii="Times New Roman" w:hAnsi="Times New Roman"/>
          <w:sz w:val="28"/>
          <w:szCs w:val="28"/>
          <w:vertAlign w:val="subscript"/>
          <w:lang w:val="en-GB"/>
        </w:rPr>
        <w:t>HF</w:t>
      </w:r>
      <w:r w:rsidRPr="004331FD">
        <w:rPr>
          <w:rFonts w:ascii="Times New Roman" w:hAnsi="Times New Roman"/>
          <w:sz w:val="28"/>
          <w:szCs w:val="28"/>
        </w:rPr>
        <w:t xml:space="preserve"> 52.0 </w:t>
      </w:r>
      <w:r w:rsidRPr="004331FD">
        <w:rPr>
          <w:rFonts w:ascii="Times New Roman" w:hAnsi="Times New Roman"/>
          <w:sz w:val="28"/>
          <w:szCs w:val="28"/>
          <w:lang w:val="en-GB"/>
        </w:rPr>
        <w:t>Hz</w:t>
      </w:r>
      <w:r w:rsidRPr="004331FD">
        <w:rPr>
          <w:rFonts w:ascii="Times New Roman" w:hAnsi="Times New Roman"/>
          <w:sz w:val="28"/>
          <w:szCs w:val="28"/>
        </w:rPr>
        <w:t xml:space="preserve">, </w:t>
      </w:r>
      <w:r w:rsidRPr="004331FD">
        <w:rPr>
          <w:rFonts w:ascii="Times New Roman" w:hAnsi="Times New Roman"/>
          <w:sz w:val="28"/>
          <w:szCs w:val="28"/>
          <w:vertAlign w:val="superscript"/>
        </w:rPr>
        <w:t>3</w:t>
      </w:r>
      <w:r w:rsidRPr="004331FD">
        <w:rPr>
          <w:rFonts w:ascii="Times New Roman" w:hAnsi="Times New Roman"/>
          <w:i/>
          <w:sz w:val="28"/>
          <w:szCs w:val="28"/>
          <w:lang w:val="en-GB"/>
        </w:rPr>
        <w:t>J</w:t>
      </w:r>
      <w:r w:rsidRPr="004331FD">
        <w:rPr>
          <w:rFonts w:ascii="Times New Roman" w:hAnsi="Times New Roman"/>
          <w:sz w:val="28"/>
          <w:szCs w:val="28"/>
          <w:vertAlign w:val="subscript"/>
          <w:lang w:val="en-GB"/>
        </w:rPr>
        <w:t>HF</w:t>
      </w:r>
      <w:r w:rsidRPr="004331FD">
        <w:rPr>
          <w:rFonts w:ascii="Times New Roman" w:hAnsi="Times New Roman"/>
          <w:sz w:val="28"/>
          <w:szCs w:val="28"/>
        </w:rPr>
        <w:t xml:space="preserve"> 5.3 </w:t>
      </w:r>
      <w:r w:rsidR="004331FD" w:rsidRPr="004331FD">
        <w:rPr>
          <w:rFonts w:ascii="Times New Roman" w:hAnsi="Times New Roman"/>
          <w:sz w:val="28"/>
          <w:szCs w:val="28"/>
        </w:rPr>
        <w:t>Гц</w:t>
      </w:r>
      <w:r w:rsidRPr="004331FD">
        <w:rPr>
          <w:rFonts w:ascii="Times New Roman" w:hAnsi="Times New Roman"/>
          <w:sz w:val="28"/>
          <w:szCs w:val="28"/>
        </w:rPr>
        <w:t>).</w:t>
      </w:r>
      <w:r w:rsidR="00554767">
        <w:rPr>
          <w:rFonts w:ascii="Times New Roman" w:hAnsi="Times New Roman"/>
          <w:sz w:val="28"/>
          <w:szCs w:val="28"/>
        </w:rPr>
        <w:t xml:space="preserve"> </w:t>
      </w:r>
      <w:r w:rsidRPr="004331FD">
        <w:rPr>
          <w:rFonts w:ascii="Times New Roman" w:hAnsi="Times New Roman"/>
          <w:sz w:val="28"/>
          <w:szCs w:val="28"/>
          <w:vertAlign w:val="superscript"/>
        </w:rPr>
        <w:t>13</w:t>
      </w:r>
      <w:r w:rsidRPr="004331FD">
        <w:rPr>
          <w:rFonts w:ascii="Times New Roman" w:hAnsi="Times New Roman"/>
          <w:sz w:val="28"/>
          <w:szCs w:val="28"/>
          <w:lang w:val="en-US"/>
        </w:rPr>
        <w:t>C</w:t>
      </w:r>
      <w:r w:rsidRPr="004331FD">
        <w:rPr>
          <w:rFonts w:ascii="Times New Roman" w:hAnsi="Times New Roman"/>
          <w:sz w:val="28"/>
          <w:szCs w:val="28"/>
        </w:rPr>
        <w:t xml:space="preserve"> </w:t>
      </w:r>
      <w:r w:rsidR="004331FD" w:rsidRPr="004331FD">
        <w:rPr>
          <w:rFonts w:ascii="Times New Roman" w:hAnsi="Times New Roman"/>
          <w:sz w:val="28"/>
          <w:szCs w:val="28"/>
        </w:rPr>
        <w:t>ЯМР</w:t>
      </w:r>
      <w:r w:rsidRPr="004331FD">
        <w:rPr>
          <w:rFonts w:ascii="Times New Roman" w:hAnsi="Times New Roman"/>
          <w:sz w:val="28"/>
          <w:szCs w:val="28"/>
        </w:rPr>
        <w:t xml:space="preserve"> (</w:t>
      </w:r>
      <w:r w:rsidRPr="004331FD">
        <w:rPr>
          <w:rFonts w:ascii="Times New Roman" w:hAnsi="Times New Roman"/>
          <w:i/>
          <w:iCs/>
          <w:sz w:val="28"/>
          <w:szCs w:val="28"/>
          <w:lang w:val="en-US"/>
        </w:rPr>
        <w:sym w:font="Symbol" w:char="F064"/>
      </w:r>
      <w:r w:rsidRPr="004331FD">
        <w:rPr>
          <w:rFonts w:ascii="Times New Roman" w:hAnsi="Times New Roman"/>
          <w:sz w:val="28"/>
          <w:szCs w:val="28"/>
        </w:rPr>
        <w:t xml:space="preserve">, </w:t>
      </w:r>
      <w:r w:rsidRPr="004331FD">
        <w:rPr>
          <w:rFonts w:ascii="Times New Roman" w:hAnsi="Times New Roman"/>
          <w:sz w:val="28"/>
          <w:szCs w:val="28"/>
          <w:lang w:val="en-US"/>
        </w:rPr>
        <w:t>ppm</w:t>
      </w:r>
      <w:r w:rsidRPr="004331FD">
        <w:rPr>
          <w:rFonts w:ascii="Times New Roman" w:hAnsi="Times New Roman"/>
          <w:sz w:val="28"/>
          <w:szCs w:val="28"/>
        </w:rPr>
        <w:t xml:space="preserve">): 61.92 </w:t>
      </w:r>
      <w:r w:rsidR="004331FD" w:rsidRPr="004331FD">
        <w:rPr>
          <w:rFonts w:ascii="Times New Roman" w:hAnsi="Times New Roman"/>
          <w:sz w:val="28"/>
          <w:szCs w:val="28"/>
        </w:rPr>
        <w:t>т.д.</w:t>
      </w:r>
      <w:r w:rsidRPr="004331FD">
        <w:rPr>
          <w:rFonts w:ascii="Times New Roman" w:hAnsi="Times New Roman"/>
          <w:sz w:val="28"/>
          <w:szCs w:val="28"/>
        </w:rPr>
        <w:t xml:space="preserve"> </w:t>
      </w:r>
      <w:proofErr w:type="gramStart"/>
      <w:r w:rsidRPr="004331FD">
        <w:rPr>
          <w:rFonts w:ascii="Times New Roman" w:hAnsi="Times New Roman"/>
          <w:sz w:val="28"/>
          <w:szCs w:val="28"/>
        </w:rPr>
        <w:t>(</w:t>
      </w:r>
      <w:r w:rsidRPr="004331FD">
        <w:rPr>
          <w:rFonts w:ascii="Times New Roman" w:hAnsi="Times New Roman"/>
          <w:sz w:val="28"/>
          <w:szCs w:val="28"/>
          <w:lang w:val="en-US"/>
        </w:rPr>
        <w:t>CH</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27.3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CP</w:t>
      </w:r>
      <w:r w:rsidRPr="004331FD">
        <w:rPr>
          <w:rFonts w:ascii="Times New Roman" w:hAnsi="Times New Roman"/>
          <w:sz w:val="28"/>
          <w:szCs w:val="28"/>
        </w:rPr>
        <w:t xml:space="preserve"> 11.3 </w:t>
      </w:r>
      <w:r w:rsidR="004331FD" w:rsidRPr="004331FD">
        <w:rPr>
          <w:rFonts w:ascii="Times New Roman" w:hAnsi="Times New Roman"/>
          <w:sz w:val="28"/>
          <w:szCs w:val="28"/>
        </w:rPr>
        <w:t>Гц</w:t>
      </w:r>
      <w:r w:rsidRPr="004331FD">
        <w:rPr>
          <w:rFonts w:ascii="Times New Roman" w:hAnsi="Times New Roman"/>
          <w:sz w:val="28"/>
          <w:szCs w:val="28"/>
        </w:rPr>
        <w:t xml:space="preserve">); 107.70 </w:t>
      </w:r>
      <w:r w:rsidR="004331FD" w:rsidRPr="004331FD">
        <w:rPr>
          <w:rFonts w:ascii="Times New Roman" w:hAnsi="Times New Roman"/>
          <w:sz w:val="28"/>
          <w:szCs w:val="28"/>
        </w:rPr>
        <w:t>т.т.</w:t>
      </w:r>
      <w:r w:rsidRPr="004331FD">
        <w:rPr>
          <w:rFonts w:ascii="Times New Roman" w:hAnsi="Times New Roman"/>
          <w:sz w:val="28"/>
          <w:szCs w:val="28"/>
        </w:rPr>
        <w:t xml:space="preserve"> (</w:t>
      </w:r>
      <w:r w:rsidRPr="004331FD">
        <w:rPr>
          <w:rFonts w:ascii="Times New Roman" w:hAnsi="Times New Roman"/>
          <w:sz w:val="28"/>
          <w:szCs w:val="28"/>
          <w:lang w:val="en-US"/>
        </w:rPr>
        <w:t>HCF</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1</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254.9 </w:t>
      </w:r>
      <w:r w:rsidRPr="004331FD">
        <w:rPr>
          <w:rFonts w:ascii="Times New Roman" w:hAnsi="Times New Roman"/>
          <w:sz w:val="28"/>
          <w:szCs w:val="28"/>
          <w:lang w:val="en-US"/>
        </w:rPr>
        <w:t>Hz</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31.6 </w:t>
      </w:r>
      <w:r w:rsidR="004331FD" w:rsidRPr="004331FD">
        <w:rPr>
          <w:rFonts w:ascii="Times New Roman" w:hAnsi="Times New Roman"/>
          <w:sz w:val="28"/>
          <w:szCs w:val="28"/>
        </w:rPr>
        <w:t>Гц</w:t>
      </w:r>
      <w:r w:rsidRPr="004331FD">
        <w:rPr>
          <w:rFonts w:ascii="Times New Roman" w:hAnsi="Times New Roman"/>
          <w:sz w:val="28"/>
          <w:szCs w:val="28"/>
        </w:rPr>
        <w:t xml:space="preserve">); 111.80 </w:t>
      </w:r>
      <w:r w:rsidR="004331FD" w:rsidRPr="004331FD">
        <w:rPr>
          <w:rFonts w:ascii="Times New Roman" w:hAnsi="Times New Roman"/>
          <w:sz w:val="28"/>
          <w:szCs w:val="28"/>
        </w:rPr>
        <w:t>т.т.</w:t>
      </w:r>
      <w:r w:rsidRPr="004331FD">
        <w:rPr>
          <w:rFonts w:ascii="Times New Roman" w:hAnsi="Times New Roman"/>
          <w:sz w:val="28"/>
          <w:szCs w:val="28"/>
        </w:rPr>
        <w:t xml:space="preserve"> (</w:t>
      </w:r>
      <w:r w:rsidRPr="004331FD">
        <w:rPr>
          <w:rFonts w:ascii="Times New Roman" w:hAnsi="Times New Roman"/>
          <w:sz w:val="28"/>
          <w:szCs w:val="28"/>
          <w:lang w:val="en-US"/>
        </w:rPr>
        <w:t>HCF</w:t>
      </w:r>
      <w:r w:rsidRPr="004331FD">
        <w:rPr>
          <w:rFonts w:ascii="Times New Roman" w:hAnsi="Times New Roman"/>
          <w:sz w:val="28"/>
          <w:szCs w:val="28"/>
          <w:vertAlign w:val="subscript"/>
        </w:rPr>
        <w:t>2</w:t>
      </w:r>
      <w:r w:rsidRPr="004331FD">
        <w:rPr>
          <w:rFonts w:ascii="Times New Roman" w:hAnsi="Times New Roman"/>
          <w:sz w:val="28"/>
          <w:szCs w:val="28"/>
          <w:u w:val="single"/>
          <w:lang w:val="en-US"/>
        </w:rPr>
        <w:t>C</w:t>
      </w:r>
      <w:r w:rsidRPr="004331FD">
        <w:rPr>
          <w:rFonts w:ascii="Times New Roman" w:hAnsi="Times New Roman"/>
          <w:sz w:val="28"/>
          <w:szCs w:val="28"/>
          <w:lang w:val="en-US"/>
        </w:rPr>
        <w:t>F</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1</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264.4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30.8 </w:t>
      </w:r>
      <w:r w:rsidR="004331FD" w:rsidRPr="004331FD">
        <w:rPr>
          <w:rFonts w:ascii="Times New Roman" w:hAnsi="Times New Roman"/>
          <w:sz w:val="28"/>
          <w:szCs w:val="28"/>
        </w:rPr>
        <w:t>Гц</w:t>
      </w:r>
      <w:r w:rsidRPr="004331FD">
        <w:rPr>
          <w:rFonts w:ascii="Times New Roman" w:hAnsi="Times New Roman"/>
          <w:sz w:val="28"/>
          <w:szCs w:val="28"/>
        </w:rPr>
        <w:t xml:space="preserve">); 114.22 </w:t>
      </w:r>
      <w:r w:rsidR="004331FD" w:rsidRPr="004331FD">
        <w:rPr>
          <w:rFonts w:ascii="Times New Roman" w:hAnsi="Times New Roman"/>
          <w:sz w:val="28"/>
          <w:szCs w:val="28"/>
        </w:rPr>
        <w:t>т.т.</w:t>
      </w:r>
      <w:r w:rsidRPr="004331FD">
        <w:rPr>
          <w:rFonts w:ascii="Times New Roman" w:hAnsi="Times New Roman"/>
          <w:sz w:val="28"/>
          <w:szCs w:val="28"/>
        </w:rPr>
        <w:t xml:space="preserve"> (</w:t>
      </w:r>
      <w:r w:rsidRPr="004331FD">
        <w:rPr>
          <w:rFonts w:ascii="Times New Roman" w:hAnsi="Times New Roman"/>
          <w:sz w:val="28"/>
          <w:szCs w:val="28"/>
          <w:lang w:val="en-US"/>
        </w:rPr>
        <w:t>HCF</w:t>
      </w:r>
      <w:r w:rsidRPr="004331FD">
        <w:rPr>
          <w:rFonts w:ascii="Times New Roman" w:hAnsi="Times New Roman"/>
          <w:sz w:val="28"/>
          <w:szCs w:val="28"/>
          <w:vertAlign w:val="subscript"/>
        </w:rPr>
        <w:t>2</w:t>
      </w:r>
      <w:r w:rsidRPr="004331FD">
        <w:rPr>
          <w:rFonts w:ascii="Times New Roman" w:hAnsi="Times New Roman"/>
          <w:sz w:val="28"/>
          <w:szCs w:val="28"/>
          <w:lang w:val="en-US"/>
        </w:rPr>
        <w:t>CF</w:t>
      </w:r>
      <w:r w:rsidRPr="004331FD">
        <w:rPr>
          <w:rFonts w:ascii="Times New Roman" w:hAnsi="Times New Roman"/>
          <w:sz w:val="28"/>
          <w:szCs w:val="28"/>
          <w:vertAlign w:val="subscript"/>
        </w:rPr>
        <w:t>2</w:t>
      </w:r>
      <w:r w:rsidRPr="004331FD">
        <w:rPr>
          <w:rFonts w:ascii="Times New Roman" w:hAnsi="Times New Roman"/>
          <w:sz w:val="28"/>
          <w:szCs w:val="28"/>
          <w:u w:val="single"/>
          <w:lang w:val="en-US"/>
        </w:rPr>
        <w:t>C</w:t>
      </w:r>
      <w:r w:rsidRPr="004331FD">
        <w:rPr>
          <w:rFonts w:ascii="Times New Roman" w:hAnsi="Times New Roman"/>
          <w:sz w:val="28"/>
          <w:szCs w:val="28"/>
          <w:lang w:val="en-US"/>
        </w:rPr>
        <w:t>F</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1</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256.6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31.9 </w:t>
      </w:r>
      <w:r w:rsidR="004331FD" w:rsidRPr="004331FD">
        <w:rPr>
          <w:rFonts w:ascii="Times New Roman" w:hAnsi="Times New Roman"/>
          <w:sz w:val="28"/>
          <w:szCs w:val="28"/>
        </w:rPr>
        <w:t>Гц</w:t>
      </w:r>
      <w:r w:rsidRPr="004331FD">
        <w:rPr>
          <w:rFonts w:ascii="Times New Roman" w:hAnsi="Times New Roman"/>
          <w:sz w:val="28"/>
          <w:szCs w:val="28"/>
        </w:rPr>
        <w:t xml:space="preserve">); 116.73 </w:t>
      </w:r>
      <w:r w:rsidR="004331FD" w:rsidRPr="004331FD">
        <w:rPr>
          <w:rFonts w:ascii="Times New Roman" w:hAnsi="Times New Roman"/>
          <w:sz w:val="28"/>
          <w:szCs w:val="28"/>
        </w:rPr>
        <w:t>т.т.д.</w:t>
      </w:r>
      <w:proofErr w:type="gramEnd"/>
      <w:r w:rsidRPr="004331FD">
        <w:rPr>
          <w:rFonts w:ascii="Times New Roman" w:hAnsi="Times New Roman"/>
          <w:sz w:val="28"/>
          <w:szCs w:val="28"/>
        </w:rPr>
        <w:t xml:space="preserve"> (</w:t>
      </w:r>
      <w:r w:rsidRPr="004331FD">
        <w:rPr>
          <w:rFonts w:ascii="Times New Roman" w:hAnsi="Times New Roman"/>
          <w:sz w:val="28"/>
          <w:szCs w:val="28"/>
          <w:u w:val="single"/>
          <w:lang w:val="en-US"/>
        </w:rPr>
        <w:t>C</w:t>
      </w:r>
      <w:r w:rsidRPr="004331FD">
        <w:rPr>
          <w:rFonts w:ascii="Times New Roman" w:hAnsi="Times New Roman"/>
          <w:sz w:val="28"/>
          <w:szCs w:val="28"/>
          <w:lang w:val="en-US"/>
        </w:rPr>
        <w:t>F</w:t>
      </w:r>
      <w:r w:rsidRPr="004331FD">
        <w:rPr>
          <w:rFonts w:ascii="Times New Roman" w:hAnsi="Times New Roman"/>
          <w:sz w:val="28"/>
          <w:szCs w:val="28"/>
          <w:vertAlign w:val="subscript"/>
        </w:rPr>
        <w:t>2</w:t>
      </w:r>
      <w:r w:rsidRPr="004331FD">
        <w:rPr>
          <w:rFonts w:ascii="Times New Roman" w:hAnsi="Times New Roman"/>
          <w:sz w:val="28"/>
          <w:szCs w:val="28"/>
          <w:lang w:val="en-US"/>
        </w:rPr>
        <w:t>CH</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1</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256.7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CF</w:t>
      </w:r>
      <w:r w:rsidRPr="004331FD">
        <w:rPr>
          <w:rFonts w:ascii="Times New Roman" w:hAnsi="Times New Roman"/>
          <w:sz w:val="28"/>
          <w:szCs w:val="28"/>
        </w:rPr>
        <w:t xml:space="preserve"> 30.4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3</w:t>
      </w:r>
      <w:r w:rsidRPr="004331FD">
        <w:rPr>
          <w:rFonts w:ascii="Times New Roman" w:hAnsi="Times New Roman"/>
          <w:i/>
          <w:iCs/>
          <w:sz w:val="28"/>
          <w:szCs w:val="28"/>
          <w:lang w:val="en-US"/>
        </w:rPr>
        <w:t>J</w:t>
      </w:r>
      <w:r w:rsidRPr="004331FD">
        <w:rPr>
          <w:rFonts w:ascii="Times New Roman" w:hAnsi="Times New Roman"/>
          <w:sz w:val="28"/>
          <w:szCs w:val="28"/>
          <w:vertAlign w:val="subscript"/>
          <w:lang w:val="en-US"/>
        </w:rPr>
        <w:t>CP</w:t>
      </w:r>
      <w:r w:rsidRPr="004331FD">
        <w:rPr>
          <w:rFonts w:ascii="Times New Roman" w:hAnsi="Times New Roman"/>
          <w:sz w:val="28"/>
          <w:szCs w:val="28"/>
        </w:rPr>
        <w:t xml:space="preserve"> 6.1 </w:t>
      </w:r>
      <w:r w:rsidR="004331FD" w:rsidRPr="004331FD">
        <w:rPr>
          <w:rFonts w:ascii="Times New Roman" w:hAnsi="Times New Roman"/>
          <w:sz w:val="28"/>
          <w:szCs w:val="28"/>
        </w:rPr>
        <w:t>Гц</w:t>
      </w:r>
      <w:r w:rsidRPr="004331FD">
        <w:rPr>
          <w:rFonts w:ascii="Times New Roman" w:hAnsi="Times New Roman"/>
          <w:sz w:val="28"/>
          <w:szCs w:val="28"/>
        </w:rPr>
        <w:t xml:space="preserve">). </w:t>
      </w:r>
      <w:r w:rsidRPr="004331FD">
        <w:rPr>
          <w:rFonts w:ascii="Times New Roman" w:hAnsi="Times New Roman"/>
          <w:sz w:val="28"/>
          <w:szCs w:val="28"/>
          <w:vertAlign w:val="superscript"/>
        </w:rPr>
        <w:t>19</w:t>
      </w:r>
      <w:r w:rsidRPr="004331FD">
        <w:rPr>
          <w:rFonts w:ascii="Times New Roman" w:hAnsi="Times New Roman"/>
          <w:sz w:val="28"/>
          <w:szCs w:val="28"/>
          <w:lang w:val="en-US"/>
        </w:rPr>
        <w:t>F</w:t>
      </w:r>
      <w:r w:rsidRPr="004331FD">
        <w:rPr>
          <w:rFonts w:ascii="Times New Roman" w:hAnsi="Times New Roman"/>
          <w:sz w:val="28"/>
          <w:szCs w:val="28"/>
        </w:rPr>
        <w:t xml:space="preserve"> </w:t>
      </w:r>
      <w:r w:rsidR="004331FD" w:rsidRPr="004331FD">
        <w:rPr>
          <w:rFonts w:ascii="Times New Roman" w:hAnsi="Times New Roman"/>
          <w:sz w:val="28"/>
          <w:szCs w:val="28"/>
        </w:rPr>
        <w:t>ЯМР</w:t>
      </w:r>
      <w:r w:rsidRPr="004331FD">
        <w:rPr>
          <w:rFonts w:ascii="Times New Roman" w:hAnsi="Times New Roman"/>
          <w:sz w:val="28"/>
          <w:szCs w:val="28"/>
        </w:rPr>
        <w:t xml:space="preserve"> (</w:t>
      </w:r>
      <w:r w:rsidRPr="004331FD">
        <w:rPr>
          <w:rFonts w:ascii="Times New Roman" w:hAnsi="Times New Roman"/>
          <w:sz w:val="28"/>
          <w:szCs w:val="28"/>
          <w:lang w:val="en-US"/>
        </w:rPr>
        <w:t>CDCl</w:t>
      </w:r>
      <w:r w:rsidRPr="004331FD">
        <w:rPr>
          <w:rFonts w:ascii="Times New Roman" w:hAnsi="Times New Roman"/>
          <w:sz w:val="28"/>
          <w:szCs w:val="28"/>
          <w:vertAlign w:val="subscript"/>
        </w:rPr>
        <w:t>3</w:t>
      </w:r>
      <w:r w:rsidRPr="004331FD">
        <w:rPr>
          <w:rFonts w:ascii="Times New Roman" w:hAnsi="Times New Roman"/>
          <w:sz w:val="28"/>
          <w:szCs w:val="28"/>
        </w:rPr>
        <w:t xml:space="preserve">, </w:t>
      </w:r>
      <w:r w:rsidRPr="004331FD">
        <w:rPr>
          <w:rFonts w:ascii="Times New Roman" w:hAnsi="Times New Roman"/>
          <w:i/>
          <w:sz w:val="28"/>
          <w:szCs w:val="28"/>
          <w:lang w:val="en-US"/>
        </w:rPr>
        <w:sym w:font="Symbol" w:char="F064"/>
      </w:r>
      <w:r w:rsidRPr="004331FD">
        <w:rPr>
          <w:rFonts w:ascii="Times New Roman" w:hAnsi="Times New Roman"/>
          <w:sz w:val="28"/>
          <w:szCs w:val="28"/>
        </w:rPr>
        <w:t xml:space="preserve">, </w:t>
      </w:r>
      <w:r w:rsidRPr="004331FD">
        <w:rPr>
          <w:rFonts w:ascii="Times New Roman" w:hAnsi="Times New Roman"/>
          <w:sz w:val="28"/>
          <w:szCs w:val="28"/>
          <w:lang w:val="en-US"/>
        </w:rPr>
        <w:t>ppm</w:t>
      </w:r>
      <w:r w:rsidRPr="004331FD">
        <w:rPr>
          <w:rFonts w:ascii="Times New Roman" w:hAnsi="Times New Roman"/>
          <w:sz w:val="28"/>
          <w:szCs w:val="28"/>
        </w:rPr>
        <w:t xml:space="preserve">): -137.30 </w:t>
      </w:r>
      <w:r w:rsidR="004331FD" w:rsidRPr="004331FD">
        <w:rPr>
          <w:rFonts w:ascii="Times New Roman" w:hAnsi="Times New Roman"/>
          <w:sz w:val="28"/>
          <w:szCs w:val="28"/>
        </w:rPr>
        <w:t>дм</w:t>
      </w:r>
      <w:r w:rsidRPr="004331FD">
        <w:rPr>
          <w:rFonts w:ascii="Times New Roman" w:hAnsi="Times New Roman"/>
          <w:sz w:val="28"/>
          <w:szCs w:val="28"/>
        </w:rPr>
        <w:t xml:space="preserve"> (2</w:t>
      </w:r>
      <w:r w:rsidRPr="004331FD">
        <w:rPr>
          <w:rFonts w:ascii="Times New Roman" w:hAnsi="Times New Roman"/>
          <w:sz w:val="28"/>
          <w:szCs w:val="28"/>
          <w:lang w:val="en-US"/>
        </w:rPr>
        <w:t>F</w:t>
      </w:r>
      <w:r w:rsidRPr="004331FD">
        <w:rPr>
          <w:rFonts w:ascii="Times New Roman" w:hAnsi="Times New Roman"/>
          <w:sz w:val="28"/>
          <w:szCs w:val="28"/>
        </w:rPr>
        <w:t xml:space="preserve">, </w:t>
      </w:r>
      <w:r w:rsidRPr="004331FD">
        <w:rPr>
          <w:rFonts w:ascii="Times New Roman" w:hAnsi="Times New Roman"/>
          <w:sz w:val="28"/>
          <w:szCs w:val="28"/>
          <w:lang w:val="en-US"/>
        </w:rPr>
        <w:t>HCF</w:t>
      </w:r>
      <w:r w:rsidRPr="004331FD">
        <w:rPr>
          <w:rFonts w:ascii="Times New Roman" w:hAnsi="Times New Roman"/>
          <w:sz w:val="28"/>
          <w:szCs w:val="28"/>
          <w:vertAlign w:val="subscript"/>
        </w:rPr>
        <w:t>2</w:t>
      </w:r>
      <w:r w:rsidRPr="004331FD">
        <w:rPr>
          <w:rFonts w:ascii="Times New Roman" w:hAnsi="Times New Roman"/>
          <w:sz w:val="28"/>
          <w:szCs w:val="28"/>
        </w:rPr>
        <w:t xml:space="preserve">, </w:t>
      </w:r>
      <w:r w:rsidRPr="004331FD">
        <w:rPr>
          <w:rFonts w:ascii="Times New Roman" w:hAnsi="Times New Roman"/>
          <w:sz w:val="28"/>
          <w:szCs w:val="28"/>
          <w:vertAlign w:val="superscript"/>
        </w:rPr>
        <w:t>2</w:t>
      </w:r>
      <w:r w:rsidRPr="004331FD">
        <w:rPr>
          <w:rFonts w:ascii="Times New Roman" w:hAnsi="Times New Roman"/>
          <w:i/>
          <w:sz w:val="28"/>
          <w:szCs w:val="28"/>
          <w:lang w:val="en-US"/>
        </w:rPr>
        <w:t>J</w:t>
      </w:r>
      <w:r w:rsidRPr="004331FD">
        <w:rPr>
          <w:rFonts w:ascii="Times New Roman" w:hAnsi="Times New Roman"/>
          <w:sz w:val="28"/>
          <w:szCs w:val="28"/>
          <w:vertAlign w:val="subscript"/>
          <w:lang w:val="en-US"/>
        </w:rPr>
        <w:t>HF</w:t>
      </w:r>
      <w:r w:rsidRPr="004331FD">
        <w:rPr>
          <w:rFonts w:ascii="Times New Roman" w:hAnsi="Times New Roman"/>
          <w:sz w:val="28"/>
          <w:szCs w:val="28"/>
        </w:rPr>
        <w:t xml:space="preserve"> 52.0 </w:t>
      </w:r>
      <w:r w:rsidR="004331FD" w:rsidRPr="004331FD">
        <w:rPr>
          <w:rFonts w:ascii="Times New Roman" w:hAnsi="Times New Roman"/>
          <w:sz w:val="28"/>
          <w:szCs w:val="28"/>
        </w:rPr>
        <w:t>Гц</w:t>
      </w:r>
      <w:r w:rsidRPr="004331FD">
        <w:rPr>
          <w:rFonts w:ascii="Times New Roman" w:hAnsi="Times New Roman"/>
          <w:sz w:val="28"/>
          <w:szCs w:val="28"/>
        </w:rPr>
        <w:t xml:space="preserve">); -129.86 </w:t>
      </w:r>
      <w:r w:rsidR="004331FD" w:rsidRPr="004331FD">
        <w:rPr>
          <w:rFonts w:ascii="Times New Roman" w:hAnsi="Times New Roman"/>
          <w:sz w:val="28"/>
          <w:szCs w:val="28"/>
        </w:rPr>
        <w:t>м</w:t>
      </w:r>
      <w:r w:rsidRPr="004331FD">
        <w:rPr>
          <w:rFonts w:ascii="Times New Roman" w:hAnsi="Times New Roman"/>
          <w:sz w:val="28"/>
          <w:szCs w:val="28"/>
        </w:rPr>
        <w:t xml:space="preserve"> (2</w:t>
      </w:r>
      <w:r w:rsidRPr="004331FD">
        <w:rPr>
          <w:rFonts w:ascii="Times New Roman" w:hAnsi="Times New Roman"/>
          <w:sz w:val="28"/>
          <w:szCs w:val="28"/>
          <w:lang w:val="en-US"/>
        </w:rPr>
        <w:t>F</w:t>
      </w:r>
      <w:r w:rsidRPr="004331FD">
        <w:rPr>
          <w:rFonts w:ascii="Times New Roman" w:hAnsi="Times New Roman"/>
          <w:sz w:val="28"/>
          <w:szCs w:val="28"/>
        </w:rPr>
        <w:t xml:space="preserve">, </w:t>
      </w:r>
      <w:r w:rsidRPr="004331FD">
        <w:rPr>
          <w:rFonts w:ascii="Times New Roman" w:hAnsi="Times New Roman"/>
          <w:sz w:val="28"/>
          <w:szCs w:val="28"/>
          <w:lang w:val="en-US"/>
        </w:rPr>
        <w:t>CF</w:t>
      </w:r>
      <w:r w:rsidRPr="004331FD">
        <w:rPr>
          <w:rFonts w:ascii="Times New Roman" w:hAnsi="Times New Roman"/>
          <w:sz w:val="28"/>
          <w:szCs w:val="28"/>
          <w:vertAlign w:val="subscript"/>
        </w:rPr>
        <w:t>2</w:t>
      </w:r>
      <w:r w:rsidRPr="004331FD">
        <w:rPr>
          <w:rFonts w:ascii="Times New Roman" w:hAnsi="Times New Roman"/>
          <w:sz w:val="28"/>
          <w:szCs w:val="28"/>
        </w:rPr>
        <w:t xml:space="preserve">); -124.99 </w:t>
      </w:r>
      <w:r w:rsidR="004331FD" w:rsidRPr="004331FD">
        <w:rPr>
          <w:rFonts w:ascii="Times New Roman" w:hAnsi="Times New Roman"/>
          <w:sz w:val="28"/>
          <w:szCs w:val="28"/>
        </w:rPr>
        <w:t>м</w:t>
      </w:r>
      <w:r w:rsidRPr="004331FD">
        <w:rPr>
          <w:rFonts w:ascii="Times New Roman" w:hAnsi="Times New Roman"/>
          <w:sz w:val="28"/>
          <w:szCs w:val="28"/>
        </w:rPr>
        <w:t xml:space="preserve"> (2</w:t>
      </w:r>
      <w:r w:rsidRPr="004331FD">
        <w:rPr>
          <w:rFonts w:ascii="Times New Roman" w:hAnsi="Times New Roman"/>
          <w:sz w:val="28"/>
          <w:szCs w:val="28"/>
          <w:lang w:val="en-US"/>
        </w:rPr>
        <w:t>F</w:t>
      </w:r>
      <w:r w:rsidRPr="004331FD">
        <w:rPr>
          <w:rFonts w:ascii="Times New Roman" w:hAnsi="Times New Roman"/>
          <w:sz w:val="28"/>
          <w:szCs w:val="28"/>
        </w:rPr>
        <w:t xml:space="preserve">, </w:t>
      </w:r>
      <w:r w:rsidRPr="004331FD">
        <w:rPr>
          <w:rFonts w:ascii="Times New Roman" w:hAnsi="Times New Roman"/>
          <w:sz w:val="28"/>
          <w:szCs w:val="28"/>
          <w:lang w:val="en-US"/>
        </w:rPr>
        <w:t>CF</w:t>
      </w:r>
      <w:r w:rsidRPr="004331FD">
        <w:rPr>
          <w:rFonts w:ascii="Times New Roman" w:hAnsi="Times New Roman"/>
          <w:sz w:val="28"/>
          <w:szCs w:val="28"/>
          <w:vertAlign w:val="subscript"/>
        </w:rPr>
        <w:t>2</w:t>
      </w:r>
      <w:r w:rsidRPr="004331FD">
        <w:rPr>
          <w:rFonts w:ascii="Times New Roman" w:hAnsi="Times New Roman"/>
          <w:sz w:val="28"/>
          <w:szCs w:val="28"/>
        </w:rPr>
        <w:t xml:space="preserve">); -119.90 </w:t>
      </w:r>
      <w:r w:rsidR="004331FD" w:rsidRPr="004331FD">
        <w:rPr>
          <w:rFonts w:ascii="Times New Roman" w:hAnsi="Times New Roman"/>
          <w:sz w:val="28"/>
          <w:szCs w:val="28"/>
        </w:rPr>
        <w:t>м</w:t>
      </w:r>
      <w:r w:rsidRPr="004331FD">
        <w:rPr>
          <w:rFonts w:ascii="Times New Roman" w:hAnsi="Times New Roman"/>
          <w:sz w:val="28"/>
          <w:szCs w:val="28"/>
        </w:rPr>
        <w:t xml:space="preserve"> (2</w:t>
      </w:r>
      <w:r w:rsidRPr="004331FD">
        <w:rPr>
          <w:rFonts w:ascii="Times New Roman" w:hAnsi="Times New Roman"/>
          <w:sz w:val="28"/>
          <w:szCs w:val="28"/>
          <w:lang w:val="en-US"/>
        </w:rPr>
        <w:t>F</w:t>
      </w:r>
      <w:r w:rsidRPr="004331FD">
        <w:rPr>
          <w:rFonts w:ascii="Times New Roman" w:hAnsi="Times New Roman"/>
          <w:sz w:val="28"/>
          <w:szCs w:val="28"/>
        </w:rPr>
        <w:t xml:space="preserve">, </w:t>
      </w:r>
      <w:r w:rsidRPr="004331FD">
        <w:rPr>
          <w:rFonts w:ascii="Times New Roman" w:hAnsi="Times New Roman"/>
          <w:sz w:val="28"/>
          <w:szCs w:val="28"/>
          <w:lang w:val="en-US"/>
        </w:rPr>
        <w:t>CF</w:t>
      </w:r>
      <w:r w:rsidRPr="004331FD">
        <w:rPr>
          <w:rFonts w:ascii="Times New Roman" w:hAnsi="Times New Roman"/>
          <w:sz w:val="28"/>
          <w:szCs w:val="28"/>
          <w:vertAlign w:val="subscript"/>
        </w:rPr>
        <w:t>2</w:t>
      </w:r>
      <w:r w:rsidRPr="004331FD">
        <w:rPr>
          <w:rFonts w:ascii="Times New Roman" w:hAnsi="Times New Roman"/>
          <w:sz w:val="28"/>
          <w:szCs w:val="28"/>
        </w:rPr>
        <w:t>).</w:t>
      </w:r>
      <w:r w:rsidR="00554767">
        <w:rPr>
          <w:rFonts w:ascii="Times New Roman" w:hAnsi="Times New Roman"/>
          <w:sz w:val="28"/>
          <w:szCs w:val="28"/>
        </w:rPr>
        <w:t xml:space="preserve"> </w:t>
      </w:r>
      <w:r w:rsidRPr="00554767">
        <w:rPr>
          <w:rFonts w:ascii="Times New Roman" w:hAnsi="Times New Roman"/>
          <w:sz w:val="28"/>
          <w:szCs w:val="28"/>
          <w:vertAlign w:val="superscript"/>
        </w:rPr>
        <w:t>31</w:t>
      </w:r>
      <w:r w:rsidRPr="004331FD">
        <w:rPr>
          <w:rFonts w:ascii="Times New Roman" w:hAnsi="Times New Roman"/>
          <w:sz w:val="28"/>
          <w:szCs w:val="28"/>
          <w:lang w:val="en-US"/>
        </w:rPr>
        <w:t>P</w:t>
      </w:r>
      <w:r w:rsidRPr="00554767">
        <w:rPr>
          <w:rFonts w:ascii="Times New Roman" w:hAnsi="Times New Roman"/>
          <w:sz w:val="28"/>
          <w:szCs w:val="28"/>
        </w:rPr>
        <w:t xml:space="preserve"> </w:t>
      </w:r>
      <w:r w:rsidR="00554767">
        <w:rPr>
          <w:rFonts w:ascii="Times New Roman" w:hAnsi="Times New Roman"/>
          <w:sz w:val="28"/>
          <w:szCs w:val="28"/>
        </w:rPr>
        <w:t>ЯМР</w:t>
      </w:r>
      <w:r w:rsidRPr="00554767">
        <w:rPr>
          <w:rFonts w:ascii="Times New Roman" w:hAnsi="Times New Roman"/>
          <w:sz w:val="28"/>
          <w:szCs w:val="28"/>
        </w:rPr>
        <w:t xml:space="preserve"> (</w:t>
      </w:r>
      <w:r w:rsidRPr="004331FD">
        <w:rPr>
          <w:rFonts w:ascii="Times New Roman" w:hAnsi="Times New Roman"/>
          <w:sz w:val="28"/>
          <w:szCs w:val="28"/>
          <w:lang w:val="en-US"/>
        </w:rPr>
        <w:t>CDCl</w:t>
      </w:r>
      <w:r w:rsidRPr="00554767">
        <w:rPr>
          <w:rFonts w:ascii="Times New Roman" w:hAnsi="Times New Roman"/>
          <w:sz w:val="28"/>
          <w:szCs w:val="28"/>
          <w:vertAlign w:val="subscript"/>
        </w:rPr>
        <w:t>3</w:t>
      </w:r>
      <w:r w:rsidRPr="00554767">
        <w:rPr>
          <w:rFonts w:ascii="Times New Roman" w:hAnsi="Times New Roman"/>
          <w:sz w:val="28"/>
          <w:szCs w:val="28"/>
        </w:rPr>
        <w:t xml:space="preserve">, </w:t>
      </w:r>
      <w:r w:rsidRPr="004331FD">
        <w:rPr>
          <w:rFonts w:ascii="Times New Roman" w:hAnsi="Times New Roman"/>
          <w:i/>
          <w:sz w:val="28"/>
          <w:szCs w:val="28"/>
          <w:lang w:val="en-US"/>
        </w:rPr>
        <w:sym w:font="Symbol" w:char="F064"/>
      </w:r>
      <w:r w:rsidRPr="00554767">
        <w:rPr>
          <w:rFonts w:ascii="Times New Roman" w:hAnsi="Times New Roman"/>
          <w:sz w:val="28"/>
          <w:szCs w:val="28"/>
        </w:rPr>
        <w:t xml:space="preserve">, </w:t>
      </w:r>
      <w:r w:rsidRPr="004331FD">
        <w:rPr>
          <w:rFonts w:ascii="Times New Roman" w:hAnsi="Times New Roman"/>
          <w:sz w:val="28"/>
          <w:szCs w:val="28"/>
          <w:lang w:val="en-US"/>
        </w:rPr>
        <w:t>ppm</w:t>
      </w:r>
      <w:r w:rsidRPr="00554767">
        <w:rPr>
          <w:rFonts w:ascii="Times New Roman" w:hAnsi="Times New Roman"/>
          <w:sz w:val="28"/>
          <w:szCs w:val="28"/>
        </w:rPr>
        <w:t xml:space="preserve">): 182.04 </w:t>
      </w:r>
      <w:r w:rsidRPr="004331FD">
        <w:rPr>
          <w:rFonts w:ascii="Times New Roman" w:hAnsi="Times New Roman"/>
          <w:sz w:val="28"/>
          <w:szCs w:val="28"/>
          <w:lang w:val="en-US"/>
        </w:rPr>
        <w:t>s</w:t>
      </w:r>
      <w:r w:rsidRPr="00554767">
        <w:rPr>
          <w:rFonts w:ascii="Times New Roman" w:hAnsi="Times New Roman"/>
          <w:sz w:val="28"/>
          <w:szCs w:val="28"/>
        </w:rPr>
        <w:t>.</w:t>
      </w:r>
    </w:p>
    <w:p w:rsidR="00716BC1" w:rsidRPr="00554767" w:rsidRDefault="00716BC1" w:rsidP="00F577E5">
      <w:pPr>
        <w:spacing w:after="0" w:line="240" w:lineRule="auto"/>
        <w:ind w:left="0" w:firstLine="709"/>
        <w:jc w:val="both"/>
        <w:rPr>
          <w:rFonts w:ascii="Times New Roman" w:hAnsi="Times New Roman"/>
          <w:sz w:val="28"/>
          <w:szCs w:val="28"/>
        </w:rPr>
      </w:pPr>
    </w:p>
    <w:p w:rsidR="00775881" w:rsidRDefault="00671EA8" w:rsidP="004F5E9C">
      <w:pPr>
        <w:tabs>
          <w:tab w:val="left" w:pos="851"/>
        </w:tabs>
        <w:spacing w:line="240" w:lineRule="auto"/>
        <w:ind w:left="0" w:firstLine="709"/>
        <w:contextualSpacing/>
        <w:jc w:val="both"/>
        <w:rPr>
          <w:rFonts w:ascii="Times New Roman" w:hAnsi="Times New Roman"/>
          <w:sz w:val="28"/>
          <w:szCs w:val="28"/>
        </w:rPr>
      </w:pPr>
      <w:r>
        <w:rPr>
          <w:rFonts w:ascii="Times New Roman" w:hAnsi="Times New Roman"/>
          <w:sz w:val="28"/>
          <w:szCs w:val="28"/>
        </w:rPr>
        <w:t>3.</w:t>
      </w:r>
      <w:r w:rsidR="00E22B00">
        <w:rPr>
          <w:rFonts w:ascii="Times New Roman" w:hAnsi="Times New Roman"/>
          <w:sz w:val="28"/>
          <w:szCs w:val="28"/>
        </w:rPr>
        <w:t>2</w:t>
      </w:r>
      <w:r w:rsidR="00775881" w:rsidRPr="00775881">
        <w:rPr>
          <w:rFonts w:ascii="Times New Roman" w:hAnsi="Times New Roman"/>
          <w:sz w:val="28"/>
          <w:szCs w:val="28"/>
        </w:rPr>
        <w:t xml:space="preserve"> Испытания </w:t>
      </w:r>
      <w:r w:rsidR="00775881" w:rsidRPr="002877A7">
        <w:rPr>
          <w:rFonts w:ascii="Times New Roman" w:hAnsi="Times New Roman"/>
          <w:sz w:val="28"/>
          <w:szCs w:val="28"/>
        </w:rPr>
        <w:t>укрупненных партий фосфатов фосфитов</w:t>
      </w:r>
      <w:r w:rsidR="00775881" w:rsidRPr="00775881">
        <w:rPr>
          <w:rFonts w:ascii="Times New Roman" w:hAnsi="Times New Roman"/>
          <w:sz w:val="28"/>
          <w:szCs w:val="28"/>
        </w:rPr>
        <w:t xml:space="preserve"> на экстракционные свойства по отношению к тяжелым металлам </w:t>
      </w:r>
    </w:p>
    <w:p w:rsidR="00EC6D61" w:rsidRDefault="00EC6D61" w:rsidP="004F5E9C">
      <w:pPr>
        <w:tabs>
          <w:tab w:val="left" w:pos="851"/>
        </w:tabs>
        <w:spacing w:line="240" w:lineRule="auto"/>
        <w:ind w:left="0" w:firstLine="709"/>
        <w:contextualSpacing/>
        <w:jc w:val="both"/>
        <w:rPr>
          <w:rFonts w:ascii="Times New Roman" w:hAnsi="Times New Roman"/>
          <w:sz w:val="28"/>
          <w:szCs w:val="28"/>
        </w:rPr>
      </w:pPr>
    </w:p>
    <w:p w:rsidR="00301D46" w:rsidRDefault="0013133A" w:rsidP="004F5E9C">
      <w:pPr>
        <w:tabs>
          <w:tab w:val="left" w:pos="851"/>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Наработанные партии б</w:t>
      </w:r>
      <w:r w:rsidR="00EC6D61" w:rsidRPr="00301D46">
        <w:rPr>
          <w:rFonts w:ascii="Times New Roman" w:hAnsi="Times New Roman"/>
          <w:sz w:val="28"/>
          <w:szCs w:val="28"/>
        </w:rPr>
        <w:t>ис(2,2,2-трифторэтил)(2-цианоэтил</w:t>
      </w:r>
      <w:proofErr w:type="gramStart"/>
      <w:r w:rsidR="00EC6D61" w:rsidRPr="00301D46">
        <w:rPr>
          <w:rFonts w:ascii="Times New Roman" w:hAnsi="Times New Roman"/>
          <w:sz w:val="28"/>
          <w:szCs w:val="28"/>
        </w:rPr>
        <w:t>)ф</w:t>
      </w:r>
      <w:proofErr w:type="gramEnd"/>
      <w:r w:rsidR="00EC6D61" w:rsidRPr="00301D46">
        <w:rPr>
          <w:rFonts w:ascii="Times New Roman" w:hAnsi="Times New Roman"/>
          <w:sz w:val="28"/>
          <w:szCs w:val="28"/>
        </w:rPr>
        <w:t>осфат</w:t>
      </w:r>
      <w:r>
        <w:rPr>
          <w:rFonts w:ascii="Times New Roman" w:hAnsi="Times New Roman"/>
          <w:sz w:val="28"/>
          <w:szCs w:val="28"/>
        </w:rPr>
        <w:t>а</w:t>
      </w:r>
      <w:r w:rsidR="00EC6D61" w:rsidRPr="00301D46">
        <w:rPr>
          <w:rFonts w:ascii="Times New Roman" w:hAnsi="Times New Roman"/>
          <w:sz w:val="28"/>
          <w:szCs w:val="28"/>
        </w:rPr>
        <w:t>,</w:t>
      </w:r>
      <w:r w:rsidR="00EC6D61">
        <w:rPr>
          <w:rFonts w:ascii="Times New Roman" w:hAnsi="Times New Roman"/>
          <w:sz w:val="28"/>
          <w:szCs w:val="28"/>
        </w:rPr>
        <w:t xml:space="preserve"> </w:t>
      </w:r>
      <w:r w:rsidR="00EC6D61" w:rsidRPr="000D7306">
        <w:rPr>
          <w:rFonts w:ascii="Times New Roman" w:hAnsi="Times New Roman"/>
          <w:color w:val="000000"/>
          <w:sz w:val="27"/>
          <w:szCs w:val="27"/>
        </w:rPr>
        <w:t>4</w:t>
      </w:r>
      <w:r w:rsidR="00EC6D61" w:rsidRPr="000D7306">
        <w:rPr>
          <w:rFonts w:ascii="Times New Roman" w:hAnsi="Times New Roman"/>
          <w:sz w:val="28"/>
          <w:szCs w:val="28"/>
        </w:rPr>
        <w:t>-</w:t>
      </w:r>
      <w:r w:rsidR="00EC6D61" w:rsidRPr="00EC6D61">
        <w:rPr>
          <w:rFonts w:ascii="Times New Roman" w:hAnsi="Times New Roman"/>
          <w:sz w:val="28"/>
          <w:szCs w:val="28"/>
        </w:rPr>
        <w:t>Метил-2-(2,2,2-трифторэтокси)-1,3,2-диоксафосфоринан-2-оксин</w:t>
      </w:r>
      <w:r>
        <w:rPr>
          <w:rFonts w:ascii="Times New Roman" w:hAnsi="Times New Roman"/>
          <w:sz w:val="28"/>
          <w:szCs w:val="28"/>
        </w:rPr>
        <w:t>а</w:t>
      </w:r>
      <w:r w:rsidR="00EC6D61" w:rsidRPr="00EC6D61">
        <w:rPr>
          <w:rFonts w:ascii="Times New Roman" w:hAnsi="Times New Roman"/>
          <w:sz w:val="28"/>
          <w:szCs w:val="28"/>
        </w:rPr>
        <w:t>, 4,5-Диметил-2-(2,2,2-трифторэтокси)-1,3,2-диоксафосфола</w:t>
      </w:r>
      <w:r w:rsidR="000D7306">
        <w:rPr>
          <w:rFonts w:ascii="Times New Roman" w:hAnsi="Times New Roman"/>
          <w:sz w:val="28"/>
          <w:szCs w:val="28"/>
        </w:rPr>
        <w:t>н</w:t>
      </w:r>
      <w:r>
        <w:rPr>
          <w:rFonts w:ascii="Times New Roman" w:hAnsi="Times New Roman"/>
          <w:sz w:val="28"/>
          <w:szCs w:val="28"/>
        </w:rPr>
        <w:t>а</w:t>
      </w:r>
      <w:r w:rsidR="00EC6D61" w:rsidRPr="00EC6D61">
        <w:rPr>
          <w:rFonts w:ascii="Times New Roman" w:hAnsi="Times New Roman"/>
          <w:sz w:val="28"/>
          <w:szCs w:val="28"/>
        </w:rPr>
        <w:t>, 5,5-Диметил-2-(2,2,3,3,4,4,5,5-октафторпентокси)-1,3,2-диоксафосфорин</w:t>
      </w:r>
      <w:r>
        <w:rPr>
          <w:rFonts w:ascii="Times New Roman" w:hAnsi="Times New Roman"/>
          <w:sz w:val="28"/>
          <w:szCs w:val="28"/>
        </w:rPr>
        <w:t>а</w:t>
      </w:r>
      <w:r w:rsidR="000D7306">
        <w:rPr>
          <w:rFonts w:ascii="Times New Roman" w:hAnsi="Times New Roman"/>
          <w:sz w:val="28"/>
          <w:szCs w:val="28"/>
        </w:rPr>
        <w:t xml:space="preserve"> </w:t>
      </w:r>
      <w:r w:rsidR="00EC6D61">
        <w:rPr>
          <w:rFonts w:ascii="Times New Roman" w:hAnsi="Times New Roman"/>
          <w:sz w:val="28"/>
          <w:szCs w:val="28"/>
        </w:rPr>
        <w:t xml:space="preserve"> </w:t>
      </w:r>
      <w:r w:rsidR="004A7993">
        <w:rPr>
          <w:rFonts w:ascii="Times New Roman" w:hAnsi="Times New Roman"/>
          <w:sz w:val="28"/>
          <w:szCs w:val="28"/>
        </w:rPr>
        <w:t>успешно</w:t>
      </w:r>
      <w:r w:rsidR="004A7993" w:rsidRPr="00301D46">
        <w:rPr>
          <w:rFonts w:ascii="Times New Roman" w:hAnsi="Times New Roman"/>
          <w:sz w:val="28"/>
          <w:szCs w:val="28"/>
        </w:rPr>
        <w:t xml:space="preserve"> использован</w:t>
      </w:r>
      <w:r w:rsidR="004A7993">
        <w:rPr>
          <w:rFonts w:ascii="Times New Roman" w:hAnsi="Times New Roman"/>
          <w:sz w:val="28"/>
          <w:szCs w:val="28"/>
        </w:rPr>
        <w:t xml:space="preserve">ы в качестве экстрагентов </w:t>
      </w:r>
      <w:r w:rsidR="00EC6D61" w:rsidRPr="00301D46">
        <w:rPr>
          <w:rFonts w:ascii="Times New Roman" w:hAnsi="Times New Roman"/>
          <w:sz w:val="28"/>
          <w:szCs w:val="28"/>
        </w:rPr>
        <w:t>в процессе экстракции урана из урансодержащих сернокислых и  азотнокислых растворов</w:t>
      </w:r>
      <w:r w:rsidR="00EC6D61">
        <w:rPr>
          <w:rFonts w:ascii="Times New Roman" w:hAnsi="Times New Roman"/>
          <w:sz w:val="28"/>
          <w:szCs w:val="28"/>
        </w:rPr>
        <w:t xml:space="preserve"> в условиях заводской лаборатории</w:t>
      </w:r>
      <w:r w:rsidR="00EC6D61" w:rsidRPr="00EC6D61">
        <w:rPr>
          <w:rFonts w:ascii="Times New Roman" w:hAnsi="Times New Roman"/>
          <w:sz w:val="28"/>
          <w:szCs w:val="28"/>
        </w:rPr>
        <w:t>.</w:t>
      </w:r>
    </w:p>
    <w:p w:rsidR="00B05FD7" w:rsidRDefault="00B05FD7" w:rsidP="004F5E9C">
      <w:pPr>
        <w:tabs>
          <w:tab w:val="left" w:pos="851"/>
        </w:tabs>
        <w:spacing w:line="240" w:lineRule="auto"/>
        <w:ind w:left="0" w:firstLine="709"/>
        <w:contextualSpacing/>
        <w:jc w:val="both"/>
        <w:rPr>
          <w:rFonts w:ascii="Times New Roman" w:hAnsi="Times New Roman"/>
          <w:sz w:val="28"/>
          <w:szCs w:val="28"/>
        </w:rPr>
      </w:pPr>
    </w:p>
    <w:p w:rsidR="00602EF9" w:rsidRDefault="00F53B8E" w:rsidP="00BD15DB">
      <w:p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3.2</w:t>
      </w:r>
      <w:r w:rsidR="006C71EB">
        <w:rPr>
          <w:rFonts w:ascii="Times New Roman" w:hAnsi="Times New Roman"/>
          <w:sz w:val="28"/>
          <w:szCs w:val="28"/>
          <w:lang w:val="kk-KZ"/>
        </w:rPr>
        <w:t>.1</w:t>
      </w:r>
      <w:r w:rsidR="00602EF9" w:rsidRPr="004F5E9C">
        <w:rPr>
          <w:rFonts w:ascii="Times New Roman" w:hAnsi="Times New Roman"/>
          <w:sz w:val="28"/>
          <w:szCs w:val="28"/>
          <w:lang w:val="kk-KZ"/>
        </w:rPr>
        <w:t xml:space="preserve"> </w:t>
      </w:r>
      <w:r w:rsidR="00602EF9" w:rsidRPr="007D6961">
        <w:rPr>
          <w:rFonts w:ascii="Times New Roman" w:hAnsi="Times New Roman"/>
          <w:sz w:val="28"/>
          <w:szCs w:val="28"/>
          <w:lang w:val="kk-KZ"/>
        </w:rPr>
        <w:t>Объекты</w:t>
      </w:r>
      <w:r w:rsidR="00602EF9">
        <w:rPr>
          <w:rFonts w:ascii="Times New Roman" w:hAnsi="Times New Roman"/>
          <w:sz w:val="28"/>
          <w:szCs w:val="28"/>
          <w:lang w:val="kk-KZ"/>
        </w:rPr>
        <w:t xml:space="preserve"> и методы</w:t>
      </w:r>
      <w:r w:rsidR="00602EF9" w:rsidRPr="007D6961">
        <w:rPr>
          <w:rFonts w:ascii="Times New Roman" w:hAnsi="Times New Roman"/>
          <w:sz w:val="28"/>
          <w:szCs w:val="28"/>
          <w:lang w:val="kk-KZ"/>
        </w:rPr>
        <w:t xml:space="preserve"> исследования</w:t>
      </w:r>
      <w:r w:rsidR="00602EF9" w:rsidRPr="004F5E9C">
        <w:rPr>
          <w:rFonts w:ascii="Times New Roman" w:hAnsi="Times New Roman"/>
          <w:sz w:val="28"/>
          <w:szCs w:val="28"/>
          <w:lang w:val="kk-KZ"/>
        </w:rPr>
        <w:t xml:space="preserve"> </w:t>
      </w:r>
    </w:p>
    <w:p w:rsidR="004F5E9C" w:rsidRPr="004F5E9C" w:rsidRDefault="004F5E9C" w:rsidP="00BD15DB">
      <w:pPr>
        <w:spacing w:after="0" w:line="240" w:lineRule="auto"/>
        <w:ind w:left="0" w:firstLine="709"/>
        <w:jc w:val="both"/>
        <w:rPr>
          <w:rFonts w:ascii="Times New Roman" w:hAnsi="Times New Roman"/>
          <w:sz w:val="28"/>
          <w:szCs w:val="28"/>
          <w:lang w:val="kk-KZ"/>
        </w:rPr>
      </w:pPr>
    </w:p>
    <w:p w:rsidR="00602EF9" w:rsidRDefault="00583570" w:rsidP="00BD15DB">
      <w:pPr>
        <w:spacing w:after="0" w:line="240" w:lineRule="auto"/>
        <w:ind w:left="0" w:firstLine="709"/>
        <w:jc w:val="both"/>
        <w:rPr>
          <w:rFonts w:ascii="Times New Roman" w:hAnsi="Times New Roman"/>
          <w:sz w:val="28"/>
          <w:szCs w:val="28"/>
          <w:lang w:val="kk-KZ"/>
        </w:rPr>
      </w:pPr>
      <w:r>
        <w:rPr>
          <w:rFonts w:ascii="Times New Roman" w:hAnsi="Times New Roman"/>
          <w:i/>
          <w:sz w:val="28"/>
          <w:szCs w:val="28"/>
          <w:lang w:val="kk-KZ"/>
        </w:rPr>
        <w:t>Р</w:t>
      </w:r>
      <w:r w:rsidR="004F5E9C" w:rsidRPr="00F265DD">
        <w:rPr>
          <w:rFonts w:ascii="Times New Roman" w:hAnsi="Times New Roman"/>
          <w:i/>
          <w:sz w:val="28"/>
          <w:szCs w:val="28"/>
          <w:lang w:val="kk-KZ"/>
        </w:rPr>
        <w:t>еагенты</w:t>
      </w:r>
      <w:r w:rsidR="004F5E9C" w:rsidRPr="007A3B98">
        <w:rPr>
          <w:rFonts w:ascii="Times New Roman" w:hAnsi="Times New Roman"/>
          <w:i/>
          <w:sz w:val="28"/>
          <w:szCs w:val="28"/>
        </w:rPr>
        <w:t xml:space="preserve"> </w:t>
      </w:r>
      <w:r w:rsidR="004F5E9C">
        <w:rPr>
          <w:rFonts w:ascii="Times New Roman" w:hAnsi="Times New Roman"/>
          <w:i/>
          <w:sz w:val="28"/>
          <w:szCs w:val="28"/>
        </w:rPr>
        <w:t>и растворы</w:t>
      </w:r>
      <w:r w:rsidR="004F5E9C" w:rsidRPr="00A352B6">
        <w:rPr>
          <w:rFonts w:ascii="Times New Roman" w:hAnsi="Times New Roman"/>
          <w:sz w:val="28"/>
          <w:szCs w:val="28"/>
          <w:lang w:val="kk-KZ"/>
        </w:rPr>
        <w:t xml:space="preserve">. </w:t>
      </w:r>
      <w:r w:rsidR="00602EF9" w:rsidRPr="004F5E9C">
        <w:rPr>
          <w:rFonts w:ascii="Times New Roman" w:hAnsi="Times New Roman"/>
          <w:sz w:val="28"/>
          <w:szCs w:val="28"/>
          <w:lang w:val="kk-KZ"/>
        </w:rPr>
        <w:t>В качестве исходного сырья использовали сернокислый раствор товарного десорбата уранового производства с концентрацией урана 15.0 г/дм</w:t>
      </w:r>
      <w:r w:rsidR="00602EF9" w:rsidRPr="0011641C">
        <w:rPr>
          <w:rFonts w:ascii="Times New Roman" w:hAnsi="Times New Roman"/>
          <w:sz w:val="28"/>
          <w:szCs w:val="28"/>
          <w:vertAlign w:val="superscript"/>
          <w:lang w:val="kk-KZ"/>
        </w:rPr>
        <w:t>3</w:t>
      </w:r>
      <w:r w:rsidR="00602EF9" w:rsidRPr="004F5E9C">
        <w:rPr>
          <w:rFonts w:ascii="Times New Roman" w:hAnsi="Times New Roman"/>
          <w:sz w:val="28"/>
          <w:szCs w:val="28"/>
          <w:lang w:val="kk-KZ"/>
        </w:rPr>
        <w:t>, (концентрация серной кислоты в товарном десорбате 26.95 г/дм</w:t>
      </w:r>
      <w:r w:rsidR="00602EF9" w:rsidRPr="0011641C">
        <w:rPr>
          <w:rFonts w:ascii="Times New Roman" w:hAnsi="Times New Roman"/>
          <w:sz w:val="28"/>
          <w:szCs w:val="28"/>
          <w:vertAlign w:val="superscript"/>
          <w:lang w:val="kk-KZ"/>
        </w:rPr>
        <w:t>3</w:t>
      </w:r>
      <w:r w:rsidR="00602EF9" w:rsidRPr="004F5E9C">
        <w:rPr>
          <w:rFonts w:ascii="Times New Roman" w:hAnsi="Times New Roman"/>
          <w:sz w:val="28"/>
          <w:szCs w:val="28"/>
          <w:lang w:val="kk-KZ"/>
        </w:rPr>
        <w:t>), а также  азотнокислый раствор товарного десорбата с концентрацией урана 15.0 г/дм</w:t>
      </w:r>
      <w:r w:rsidR="00602EF9" w:rsidRPr="0011641C">
        <w:rPr>
          <w:rFonts w:ascii="Times New Roman" w:hAnsi="Times New Roman"/>
          <w:sz w:val="28"/>
          <w:szCs w:val="28"/>
          <w:vertAlign w:val="superscript"/>
          <w:lang w:val="kk-KZ"/>
        </w:rPr>
        <w:t>3</w:t>
      </w:r>
      <w:r w:rsidR="00602EF9" w:rsidRPr="004F5E9C">
        <w:rPr>
          <w:rFonts w:ascii="Times New Roman" w:hAnsi="Times New Roman"/>
          <w:sz w:val="28"/>
          <w:szCs w:val="28"/>
          <w:lang w:val="kk-KZ"/>
        </w:rPr>
        <w:t xml:space="preserve"> (концентрация азотной кислоты  в товарном десорбате  52.50 г/дм</w:t>
      </w:r>
      <w:r w:rsidR="00602EF9" w:rsidRPr="0011641C">
        <w:rPr>
          <w:rFonts w:ascii="Times New Roman" w:hAnsi="Times New Roman"/>
          <w:sz w:val="28"/>
          <w:szCs w:val="28"/>
          <w:vertAlign w:val="superscript"/>
          <w:lang w:val="kk-KZ"/>
        </w:rPr>
        <w:t>3</w:t>
      </w:r>
      <w:r w:rsidR="00602EF9" w:rsidRPr="004F5E9C">
        <w:rPr>
          <w:rFonts w:ascii="Times New Roman" w:hAnsi="Times New Roman"/>
          <w:sz w:val="28"/>
          <w:szCs w:val="28"/>
          <w:lang w:val="kk-KZ"/>
        </w:rPr>
        <w:t xml:space="preserve">). </w:t>
      </w:r>
    </w:p>
    <w:p w:rsidR="00B7450F" w:rsidRDefault="00B7450F" w:rsidP="00BD15DB">
      <w:pPr>
        <w:spacing w:after="0" w:line="240" w:lineRule="auto"/>
        <w:ind w:left="0" w:firstLine="709"/>
        <w:jc w:val="both"/>
        <w:rPr>
          <w:rFonts w:ascii="Times New Roman" w:hAnsi="Times New Roman"/>
          <w:bCs/>
          <w:color w:val="000000"/>
          <w:sz w:val="28"/>
          <w:szCs w:val="28"/>
        </w:rPr>
      </w:pPr>
      <w:r w:rsidRPr="00487BD3">
        <w:rPr>
          <w:rFonts w:ascii="Times New Roman" w:hAnsi="Times New Roman"/>
          <w:bCs/>
          <w:color w:val="000000"/>
          <w:sz w:val="28"/>
          <w:szCs w:val="28"/>
        </w:rPr>
        <w:t>Содержание в приготовленном растворе из ЗОУ</w:t>
      </w:r>
      <w:r w:rsidR="007017CF">
        <w:rPr>
          <w:rFonts w:ascii="Times New Roman" w:hAnsi="Times New Roman"/>
          <w:bCs/>
          <w:color w:val="000000"/>
          <w:sz w:val="28"/>
          <w:szCs w:val="28"/>
        </w:rPr>
        <w:t xml:space="preserve"> (</w:t>
      </w:r>
      <w:r w:rsidR="007017CF" w:rsidRPr="007017CF">
        <w:rPr>
          <w:rFonts w:ascii="Times New Roman" w:hAnsi="Times New Roman"/>
          <w:bCs/>
          <w:color w:val="000000"/>
          <w:sz w:val="28"/>
          <w:szCs w:val="28"/>
        </w:rPr>
        <w:t>закись-окись урана)</w:t>
      </w:r>
      <w:r w:rsidR="004378B6">
        <w:rPr>
          <w:rFonts w:ascii="Times New Roman" w:hAnsi="Times New Roman"/>
          <w:bCs/>
          <w:color w:val="000000"/>
          <w:sz w:val="28"/>
          <w:szCs w:val="28"/>
        </w:rPr>
        <w:t>:  U – 10.</w:t>
      </w:r>
      <w:r w:rsidRPr="00487BD3">
        <w:rPr>
          <w:rFonts w:ascii="Times New Roman" w:hAnsi="Times New Roman"/>
          <w:bCs/>
          <w:color w:val="000000"/>
          <w:sz w:val="28"/>
          <w:szCs w:val="28"/>
        </w:rPr>
        <w:t>3 г/дм</w:t>
      </w:r>
      <w:r w:rsidRPr="004378B6">
        <w:rPr>
          <w:rFonts w:ascii="Times New Roman" w:hAnsi="Times New Roman"/>
          <w:bCs/>
          <w:color w:val="000000"/>
          <w:sz w:val="28"/>
          <w:szCs w:val="28"/>
          <w:vertAlign w:val="superscript"/>
        </w:rPr>
        <w:t>3</w:t>
      </w:r>
      <w:r w:rsidRPr="00487BD3">
        <w:rPr>
          <w:rFonts w:ascii="Times New Roman" w:hAnsi="Times New Roman"/>
          <w:bCs/>
          <w:color w:val="000000"/>
          <w:sz w:val="28"/>
          <w:szCs w:val="28"/>
        </w:rPr>
        <w:t>;  HNО</w:t>
      </w:r>
      <w:r w:rsidRPr="004378B6">
        <w:rPr>
          <w:rFonts w:ascii="Times New Roman" w:hAnsi="Times New Roman"/>
          <w:bCs/>
          <w:color w:val="000000"/>
          <w:sz w:val="28"/>
          <w:szCs w:val="28"/>
          <w:vertAlign w:val="subscript"/>
        </w:rPr>
        <w:t>3</w:t>
      </w:r>
      <w:r w:rsidR="004378B6">
        <w:rPr>
          <w:rFonts w:ascii="Times New Roman" w:hAnsi="Times New Roman"/>
          <w:bCs/>
          <w:color w:val="000000"/>
          <w:sz w:val="28"/>
          <w:szCs w:val="28"/>
        </w:rPr>
        <w:t xml:space="preserve"> – 56.</w:t>
      </w:r>
      <w:r w:rsidRPr="00487BD3">
        <w:rPr>
          <w:rFonts w:ascii="Times New Roman" w:hAnsi="Times New Roman"/>
          <w:bCs/>
          <w:color w:val="000000"/>
          <w:sz w:val="28"/>
          <w:szCs w:val="28"/>
        </w:rPr>
        <w:t>4 г/дм</w:t>
      </w:r>
      <w:r w:rsidRPr="004378B6">
        <w:rPr>
          <w:rFonts w:ascii="Times New Roman" w:hAnsi="Times New Roman"/>
          <w:bCs/>
          <w:color w:val="000000"/>
          <w:sz w:val="28"/>
          <w:szCs w:val="28"/>
          <w:vertAlign w:val="superscript"/>
        </w:rPr>
        <w:t>3</w:t>
      </w:r>
      <w:r w:rsidRPr="00487BD3">
        <w:rPr>
          <w:rFonts w:ascii="Times New Roman" w:hAnsi="Times New Roman"/>
          <w:bCs/>
          <w:color w:val="000000"/>
          <w:sz w:val="28"/>
          <w:szCs w:val="28"/>
        </w:rPr>
        <w:t>.</w:t>
      </w:r>
    </w:p>
    <w:p w:rsidR="00B7450F" w:rsidRPr="004D3943" w:rsidRDefault="00B7450F" w:rsidP="00B7450F">
      <w:pPr>
        <w:spacing w:after="0" w:line="240" w:lineRule="auto"/>
        <w:ind w:left="0" w:firstLine="709"/>
        <w:jc w:val="both"/>
        <w:rPr>
          <w:rFonts w:ascii="Times New Roman" w:hAnsi="Times New Roman"/>
          <w:sz w:val="28"/>
          <w:szCs w:val="28"/>
        </w:rPr>
      </w:pPr>
      <w:r w:rsidRPr="004D3943">
        <w:rPr>
          <w:rFonts w:ascii="Times New Roman" w:hAnsi="Times New Roman"/>
          <w:sz w:val="28"/>
          <w:szCs w:val="28"/>
        </w:rPr>
        <w:t>Содержание в урансодержащем растворе, приготовленном из ХКПУ</w:t>
      </w:r>
      <w:r w:rsidR="007017CF">
        <w:rPr>
          <w:rFonts w:ascii="Times New Roman" w:hAnsi="Times New Roman"/>
          <w:sz w:val="28"/>
          <w:szCs w:val="28"/>
        </w:rPr>
        <w:t xml:space="preserve"> (</w:t>
      </w:r>
      <w:r w:rsidR="007017CF" w:rsidRPr="007017CF">
        <w:rPr>
          <w:rFonts w:ascii="Times New Roman" w:hAnsi="Times New Roman"/>
          <w:sz w:val="28"/>
          <w:szCs w:val="28"/>
        </w:rPr>
        <w:t>химический концентрат природного урана)</w:t>
      </w:r>
      <w:r w:rsidRPr="004D3943">
        <w:rPr>
          <w:rFonts w:ascii="Times New Roman" w:hAnsi="Times New Roman"/>
          <w:sz w:val="28"/>
          <w:szCs w:val="28"/>
        </w:rPr>
        <w:t>: U – 10</w:t>
      </w:r>
      <w:r w:rsidR="004378B6">
        <w:rPr>
          <w:rFonts w:ascii="Times New Roman" w:hAnsi="Times New Roman"/>
          <w:sz w:val="28"/>
          <w:szCs w:val="28"/>
        </w:rPr>
        <w:t>.</w:t>
      </w:r>
      <w:r w:rsidRPr="004D3943">
        <w:rPr>
          <w:rFonts w:ascii="Times New Roman" w:hAnsi="Times New Roman"/>
          <w:sz w:val="28"/>
          <w:szCs w:val="28"/>
        </w:rPr>
        <w:t>6 г/дм</w:t>
      </w:r>
      <w:r w:rsidRPr="004378B6">
        <w:rPr>
          <w:rFonts w:ascii="Times New Roman" w:hAnsi="Times New Roman"/>
          <w:sz w:val="28"/>
          <w:szCs w:val="28"/>
          <w:vertAlign w:val="superscript"/>
        </w:rPr>
        <w:t>3</w:t>
      </w:r>
      <w:r w:rsidRPr="004D3943">
        <w:rPr>
          <w:rFonts w:ascii="Times New Roman" w:hAnsi="Times New Roman"/>
          <w:sz w:val="28"/>
          <w:szCs w:val="28"/>
        </w:rPr>
        <w:t>; H</w:t>
      </w:r>
      <w:r w:rsidRPr="004378B6">
        <w:rPr>
          <w:rFonts w:ascii="Times New Roman" w:hAnsi="Times New Roman"/>
          <w:sz w:val="28"/>
          <w:szCs w:val="28"/>
          <w:vertAlign w:val="subscript"/>
        </w:rPr>
        <w:t>2</w:t>
      </w:r>
      <w:r w:rsidRPr="004D3943">
        <w:rPr>
          <w:rFonts w:ascii="Times New Roman" w:hAnsi="Times New Roman"/>
          <w:sz w:val="28"/>
          <w:szCs w:val="28"/>
        </w:rPr>
        <w:t>SO</w:t>
      </w:r>
      <w:r w:rsidRPr="004378B6">
        <w:rPr>
          <w:rFonts w:ascii="Times New Roman" w:hAnsi="Times New Roman"/>
          <w:sz w:val="28"/>
          <w:szCs w:val="28"/>
          <w:vertAlign w:val="subscript"/>
        </w:rPr>
        <w:t>4</w:t>
      </w:r>
      <w:r w:rsidRPr="004D3943">
        <w:rPr>
          <w:rFonts w:ascii="Times New Roman" w:hAnsi="Times New Roman"/>
          <w:sz w:val="28"/>
          <w:szCs w:val="28"/>
        </w:rPr>
        <w:t xml:space="preserve"> – 25</w:t>
      </w:r>
      <w:r w:rsidR="004378B6">
        <w:rPr>
          <w:rFonts w:ascii="Times New Roman" w:hAnsi="Times New Roman"/>
          <w:sz w:val="28"/>
          <w:szCs w:val="28"/>
        </w:rPr>
        <w:t>.</w:t>
      </w:r>
      <w:r w:rsidRPr="004D3943">
        <w:rPr>
          <w:rFonts w:ascii="Times New Roman" w:hAnsi="Times New Roman"/>
          <w:sz w:val="28"/>
          <w:szCs w:val="28"/>
        </w:rPr>
        <w:t>7 г/дм</w:t>
      </w:r>
      <w:r w:rsidRPr="004378B6">
        <w:rPr>
          <w:rFonts w:ascii="Times New Roman" w:hAnsi="Times New Roman"/>
          <w:sz w:val="28"/>
          <w:szCs w:val="28"/>
          <w:vertAlign w:val="superscript"/>
        </w:rPr>
        <w:t>3</w:t>
      </w:r>
      <w:r w:rsidRPr="004D3943">
        <w:rPr>
          <w:rFonts w:ascii="Times New Roman" w:hAnsi="Times New Roman"/>
          <w:sz w:val="28"/>
          <w:szCs w:val="28"/>
        </w:rPr>
        <w:t>.</w:t>
      </w:r>
    </w:p>
    <w:p w:rsidR="00602EF9" w:rsidRPr="004F5E9C" w:rsidRDefault="00602EF9" w:rsidP="00BD15DB">
      <w:pPr>
        <w:spacing w:after="0" w:line="240" w:lineRule="auto"/>
        <w:ind w:left="0" w:firstLine="709"/>
        <w:jc w:val="both"/>
        <w:rPr>
          <w:rFonts w:ascii="Times New Roman" w:hAnsi="Times New Roman"/>
          <w:sz w:val="28"/>
          <w:szCs w:val="28"/>
          <w:lang w:val="kk-KZ"/>
        </w:rPr>
      </w:pPr>
      <w:r w:rsidRPr="004F5E9C">
        <w:rPr>
          <w:rFonts w:ascii="Times New Roman" w:hAnsi="Times New Roman"/>
          <w:sz w:val="28"/>
          <w:szCs w:val="28"/>
          <w:lang w:val="kk-KZ"/>
        </w:rPr>
        <w:t>В качестве экстрагентов использовали</w:t>
      </w:r>
      <w:r w:rsidR="004F5E9C">
        <w:rPr>
          <w:rFonts w:ascii="Times New Roman" w:hAnsi="Times New Roman"/>
          <w:sz w:val="28"/>
          <w:szCs w:val="28"/>
          <w:lang w:val="kk-KZ"/>
        </w:rPr>
        <w:t xml:space="preserve"> </w:t>
      </w:r>
      <w:r w:rsidR="004F5E9C" w:rsidRPr="004F5E9C">
        <w:rPr>
          <w:rFonts w:ascii="Times New Roman" w:hAnsi="Times New Roman"/>
          <w:sz w:val="28"/>
          <w:szCs w:val="28"/>
          <w:lang w:val="kk-KZ"/>
        </w:rPr>
        <w:t>специально синтезированный в условиях масштабированного синтеза</w:t>
      </w:r>
      <w:r w:rsidRPr="004F5E9C">
        <w:rPr>
          <w:rFonts w:ascii="Times New Roman" w:hAnsi="Times New Roman"/>
          <w:sz w:val="28"/>
          <w:szCs w:val="28"/>
          <w:lang w:val="kk-KZ"/>
        </w:rPr>
        <w:t>:</w:t>
      </w:r>
    </w:p>
    <w:p w:rsidR="004F5E9C" w:rsidRPr="00AE1EDA" w:rsidRDefault="004F5E9C" w:rsidP="00BD15DB">
      <w:pPr>
        <w:spacing w:after="0" w:line="240" w:lineRule="auto"/>
        <w:ind w:left="0" w:firstLine="709"/>
        <w:jc w:val="both"/>
        <w:rPr>
          <w:rFonts w:ascii="Times New Roman" w:hAnsi="Times New Roman"/>
          <w:sz w:val="28"/>
          <w:szCs w:val="28"/>
          <w:lang w:val="kk-KZ"/>
        </w:rPr>
      </w:pPr>
      <w:r w:rsidRPr="00AE1EDA">
        <w:rPr>
          <w:rFonts w:ascii="Times New Roman" w:hAnsi="Times New Roman"/>
          <w:sz w:val="28"/>
          <w:szCs w:val="28"/>
          <w:lang w:val="kk-KZ"/>
        </w:rPr>
        <w:t>бис(2,2,2-трифторэтил)(2-цианоэтил) фосфат</w:t>
      </w:r>
      <w:r w:rsidR="008813B4" w:rsidRPr="00AE1EDA">
        <w:rPr>
          <w:rFonts w:ascii="Times New Roman" w:hAnsi="Times New Roman"/>
          <w:sz w:val="28"/>
          <w:szCs w:val="28"/>
          <w:lang w:val="kk-KZ"/>
        </w:rPr>
        <w:t xml:space="preserve"> (экстрагент I)</w:t>
      </w:r>
      <w:r w:rsidR="00BC7447" w:rsidRPr="00AE1EDA">
        <w:rPr>
          <w:rFonts w:ascii="Times New Roman" w:hAnsi="Times New Roman"/>
          <w:sz w:val="28"/>
          <w:szCs w:val="28"/>
          <w:lang w:val="kk-KZ"/>
        </w:rPr>
        <w:t xml:space="preserve">, </w:t>
      </w:r>
      <w:r w:rsidR="00A25F76" w:rsidRPr="00AE1EDA">
        <w:rPr>
          <w:rFonts w:ascii="Times New Roman" w:hAnsi="Times New Roman"/>
          <w:color w:val="000000"/>
          <w:sz w:val="28"/>
          <w:szCs w:val="28"/>
          <w:lang w:val="kk-KZ"/>
        </w:rPr>
        <w:t>прозрачная жидкость, т. кип. 129°C (1 мм рт. ст.), d</w:t>
      </w:r>
      <w:r w:rsidR="00A25F76" w:rsidRPr="00AE1EDA">
        <w:rPr>
          <w:rFonts w:ascii="Times New Roman" w:hAnsi="Times New Roman"/>
          <w:color w:val="000000"/>
          <w:sz w:val="28"/>
          <w:szCs w:val="28"/>
          <w:vertAlign w:val="subscript"/>
          <w:lang w:val="kk-KZ"/>
        </w:rPr>
        <w:t>4</w:t>
      </w:r>
      <w:r w:rsidR="00A25F76" w:rsidRPr="00AE1EDA">
        <w:rPr>
          <w:rFonts w:ascii="Times New Roman" w:hAnsi="Times New Roman"/>
          <w:color w:val="000000"/>
          <w:sz w:val="28"/>
          <w:szCs w:val="28"/>
          <w:vertAlign w:val="superscript"/>
          <w:lang w:val="kk-KZ"/>
        </w:rPr>
        <w:t>20</w:t>
      </w:r>
      <w:r w:rsidR="00A25F76" w:rsidRPr="00AE1EDA">
        <w:rPr>
          <w:rFonts w:ascii="Times New Roman" w:hAnsi="Times New Roman"/>
          <w:color w:val="000000"/>
          <w:sz w:val="28"/>
          <w:szCs w:val="28"/>
          <w:lang w:val="kk-KZ"/>
        </w:rPr>
        <w:t xml:space="preserve"> 1.5191, n</w:t>
      </w:r>
      <w:r w:rsidR="00A25F76" w:rsidRPr="00AE1EDA">
        <w:rPr>
          <w:rFonts w:ascii="Times New Roman" w:hAnsi="Times New Roman"/>
          <w:color w:val="000000"/>
          <w:sz w:val="28"/>
          <w:szCs w:val="28"/>
          <w:vertAlign w:val="subscript"/>
          <w:lang w:val="kk-KZ"/>
        </w:rPr>
        <w:t>D</w:t>
      </w:r>
      <w:r w:rsidR="00A25F76" w:rsidRPr="00AE1EDA">
        <w:rPr>
          <w:rFonts w:ascii="Times New Roman" w:hAnsi="Times New Roman"/>
          <w:color w:val="000000"/>
          <w:sz w:val="28"/>
          <w:szCs w:val="28"/>
          <w:vertAlign w:val="superscript"/>
          <w:lang w:val="kk-KZ"/>
        </w:rPr>
        <w:t>20</w:t>
      </w:r>
      <w:r w:rsidR="00A25F76" w:rsidRPr="00AE1EDA">
        <w:rPr>
          <w:rFonts w:ascii="Times New Roman" w:hAnsi="Times New Roman"/>
          <w:color w:val="000000"/>
          <w:sz w:val="28"/>
          <w:szCs w:val="28"/>
          <w:lang w:val="kk-KZ"/>
        </w:rPr>
        <w:t xml:space="preserve"> 1.3672</w:t>
      </w:r>
      <w:r w:rsidR="00AE1EDA" w:rsidRPr="00AE1EDA">
        <w:rPr>
          <w:rFonts w:ascii="Times New Roman" w:hAnsi="Times New Roman"/>
          <w:color w:val="000000"/>
          <w:sz w:val="28"/>
          <w:szCs w:val="28"/>
          <w:lang w:val="kk-KZ"/>
        </w:rPr>
        <w:t>;</w:t>
      </w:r>
    </w:p>
    <w:p w:rsidR="00BC7447" w:rsidRPr="00AE1EDA" w:rsidRDefault="004F5E9C" w:rsidP="00BC7447">
      <w:pPr>
        <w:spacing w:after="0" w:line="240" w:lineRule="auto"/>
        <w:ind w:firstLine="708"/>
        <w:jc w:val="both"/>
      </w:pPr>
      <w:r w:rsidRPr="00AE1EDA">
        <w:rPr>
          <w:rFonts w:ascii="Times New Roman" w:hAnsi="Times New Roman"/>
          <w:sz w:val="28"/>
          <w:szCs w:val="28"/>
        </w:rPr>
        <w:lastRenderedPageBreak/>
        <w:t>4-Метил-2-(2,2,2-трифторэтокси)-1,3,2-диоксафосфоринан-2-оксин</w:t>
      </w:r>
      <w:r w:rsidR="008813B4" w:rsidRPr="00AE1EDA">
        <w:rPr>
          <w:rFonts w:ascii="Times New Roman" w:hAnsi="Times New Roman"/>
          <w:sz w:val="28"/>
          <w:szCs w:val="28"/>
        </w:rPr>
        <w:t xml:space="preserve"> (экстрагент </w:t>
      </w:r>
      <w:r w:rsidR="008813B4" w:rsidRPr="00AE1EDA">
        <w:rPr>
          <w:rFonts w:ascii="Times New Roman" w:hAnsi="Times New Roman"/>
          <w:sz w:val="28"/>
          <w:szCs w:val="28"/>
          <w:lang w:val="en-US"/>
        </w:rPr>
        <w:t>II</w:t>
      </w:r>
      <w:r w:rsidR="008813B4" w:rsidRPr="00AE1EDA">
        <w:rPr>
          <w:rFonts w:ascii="Times New Roman" w:hAnsi="Times New Roman"/>
          <w:sz w:val="28"/>
          <w:szCs w:val="28"/>
        </w:rPr>
        <w:t>)</w:t>
      </w:r>
      <w:r w:rsidR="00BC7447" w:rsidRPr="00AE1EDA">
        <w:rPr>
          <w:rFonts w:ascii="Times New Roman" w:hAnsi="Times New Roman"/>
          <w:sz w:val="28"/>
          <w:szCs w:val="28"/>
        </w:rPr>
        <w:t>, прозрачная жидкость, т. кип. 92.5°</w:t>
      </w:r>
      <w:r w:rsidR="00BC7447" w:rsidRPr="00AE1EDA">
        <w:rPr>
          <w:rFonts w:ascii="Times New Roman" w:hAnsi="Times New Roman"/>
          <w:sz w:val="28"/>
          <w:szCs w:val="28"/>
          <w:lang w:val="en-US"/>
        </w:rPr>
        <w:t>C</w:t>
      </w:r>
      <w:r w:rsidR="00ED6941">
        <w:rPr>
          <w:rFonts w:ascii="Times New Roman" w:hAnsi="Times New Roman"/>
          <w:sz w:val="28"/>
          <w:szCs w:val="28"/>
        </w:rPr>
        <w:t xml:space="preserve"> (0.03 мм</w:t>
      </w:r>
      <w:proofErr w:type="gramStart"/>
      <w:r w:rsidR="00ED6941">
        <w:rPr>
          <w:rFonts w:ascii="Times New Roman" w:hAnsi="Times New Roman"/>
          <w:sz w:val="28"/>
          <w:szCs w:val="28"/>
        </w:rPr>
        <w:t>.</w:t>
      </w:r>
      <w:proofErr w:type="gramEnd"/>
      <w:r w:rsidR="00ED6941">
        <w:rPr>
          <w:rFonts w:ascii="Times New Roman" w:hAnsi="Times New Roman"/>
          <w:sz w:val="28"/>
          <w:szCs w:val="28"/>
        </w:rPr>
        <w:t xml:space="preserve"> </w:t>
      </w:r>
      <w:proofErr w:type="gramStart"/>
      <w:r w:rsidR="00ED6941">
        <w:rPr>
          <w:rFonts w:ascii="Times New Roman" w:hAnsi="Times New Roman"/>
          <w:sz w:val="28"/>
          <w:szCs w:val="28"/>
        </w:rPr>
        <w:t>р</w:t>
      </w:r>
      <w:proofErr w:type="gramEnd"/>
      <w:r w:rsidR="00ED6941">
        <w:rPr>
          <w:rFonts w:ascii="Times New Roman" w:hAnsi="Times New Roman"/>
          <w:sz w:val="28"/>
          <w:szCs w:val="28"/>
        </w:rPr>
        <w:t xml:space="preserve">т. ст.), </w:t>
      </w:r>
      <w:r w:rsidR="00BC7447" w:rsidRPr="00AE1EDA">
        <w:rPr>
          <w:rFonts w:ascii="Times New Roman" w:hAnsi="Times New Roman"/>
          <w:sz w:val="28"/>
          <w:szCs w:val="28"/>
          <w:lang w:val="en-GB"/>
        </w:rPr>
        <w:t>d</w:t>
      </w:r>
      <w:r w:rsidR="00BC7447" w:rsidRPr="00AE1EDA">
        <w:rPr>
          <w:rFonts w:ascii="Times New Roman" w:hAnsi="Times New Roman"/>
          <w:sz w:val="28"/>
          <w:szCs w:val="28"/>
          <w:vertAlign w:val="subscript"/>
        </w:rPr>
        <w:t>4</w:t>
      </w:r>
      <w:r w:rsidR="00BC7447" w:rsidRPr="00AE1EDA">
        <w:rPr>
          <w:rFonts w:ascii="Times New Roman" w:hAnsi="Times New Roman"/>
          <w:sz w:val="28"/>
          <w:szCs w:val="28"/>
          <w:vertAlign w:val="superscript"/>
        </w:rPr>
        <w:t>20</w:t>
      </w:r>
      <w:r w:rsidR="00BC7447" w:rsidRPr="00AE1EDA">
        <w:rPr>
          <w:rFonts w:ascii="Times New Roman" w:hAnsi="Times New Roman"/>
          <w:sz w:val="28"/>
          <w:szCs w:val="28"/>
        </w:rPr>
        <w:t xml:space="preserve"> 1.41071;</w:t>
      </w:r>
    </w:p>
    <w:p w:rsidR="004F5E9C" w:rsidRPr="00AE1EDA" w:rsidRDefault="004F5E9C" w:rsidP="00BC7447">
      <w:pPr>
        <w:spacing w:after="0" w:line="240" w:lineRule="auto"/>
        <w:ind w:firstLine="708"/>
        <w:jc w:val="both"/>
        <w:rPr>
          <w:rFonts w:ascii="Times New Roman" w:hAnsi="Times New Roman"/>
          <w:sz w:val="28"/>
          <w:szCs w:val="28"/>
        </w:rPr>
      </w:pPr>
      <w:r w:rsidRPr="00AE1EDA">
        <w:rPr>
          <w:rFonts w:ascii="Times New Roman" w:hAnsi="Times New Roman"/>
          <w:sz w:val="28"/>
          <w:szCs w:val="28"/>
        </w:rPr>
        <w:t>4,5-Диметил-2-(2,2,2-трифторэтокси)-1,3,2-диоксафосфолан</w:t>
      </w:r>
      <w:r w:rsidR="008813B4" w:rsidRPr="00AE1EDA">
        <w:rPr>
          <w:rFonts w:ascii="Times New Roman" w:hAnsi="Times New Roman"/>
          <w:sz w:val="28"/>
          <w:szCs w:val="28"/>
        </w:rPr>
        <w:t xml:space="preserve"> (экстрагент </w:t>
      </w:r>
      <w:r w:rsidR="008813B4" w:rsidRPr="00AE1EDA">
        <w:rPr>
          <w:rFonts w:ascii="Times New Roman" w:hAnsi="Times New Roman"/>
          <w:sz w:val="28"/>
          <w:szCs w:val="28"/>
          <w:lang w:val="en-US"/>
        </w:rPr>
        <w:t>III</w:t>
      </w:r>
      <w:r w:rsidR="008813B4" w:rsidRPr="00AE1EDA">
        <w:rPr>
          <w:rFonts w:ascii="Times New Roman" w:hAnsi="Times New Roman"/>
          <w:sz w:val="28"/>
          <w:szCs w:val="28"/>
        </w:rPr>
        <w:t>)</w:t>
      </w:r>
      <w:r w:rsidR="00BC7447" w:rsidRPr="00AE1EDA">
        <w:rPr>
          <w:rFonts w:ascii="Times New Roman" w:hAnsi="Times New Roman"/>
          <w:sz w:val="28"/>
          <w:szCs w:val="28"/>
        </w:rPr>
        <w:t>, прозрачная жидкость с неприятным запахом, кип. 57-59°</w:t>
      </w:r>
      <w:r w:rsidR="00BC7447" w:rsidRPr="00AE1EDA">
        <w:rPr>
          <w:rFonts w:ascii="Times New Roman" w:hAnsi="Times New Roman"/>
          <w:sz w:val="28"/>
          <w:szCs w:val="28"/>
          <w:lang w:val="en-US"/>
        </w:rPr>
        <w:t>C</w:t>
      </w:r>
      <w:r w:rsidR="00BC7447" w:rsidRPr="00AE1EDA">
        <w:rPr>
          <w:rFonts w:ascii="Times New Roman" w:hAnsi="Times New Roman"/>
          <w:sz w:val="28"/>
          <w:szCs w:val="28"/>
        </w:rPr>
        <w:t xml:space="preserve"> (5 мм</w:t>
      </w:r>
      <w:proofErr w:type="gramStart"/>
      <w:r w:rsidR="00BC7447" w:rsidRPr="00AE1EDA">
        <w:rPr>
          <w:rFonts w:ascii="Times New Roman" w:hAnsi="Times New Roman"/>
          <w:sz w:val="28"/>
          <w:szCs w:val="28"/>
        </w:rPr>
        <w:t>.</w:t>
      </w:r>
      <w:proofErr w:type="gramEnd"/>
      <w:r w:rsidR="00BC7447" w:rsidRPr="00AE1EDA">
        <w:rPr>
          <w:rFonts w:ascii="Times New Roman" w:hAnsi="Times New Roman"/>
          <w:sz w:val="28"/>
          <w:szCs w:val="28"/>
        </w:rPr>
        <w:t xml:space="preserve"> </w:t>
      </w:r>
      <w:proofErr w:type="gramStart"/>
      <w:r w:rsidR="00BC7447" w:rsidRPr="00AE1EDA">
        <w:rPr>
          <w:rFonts w:ascii="Times New Roman" w:hAnsi="Times New Roman"/>
          <w:sz w:val="28"/>
          <w:szCs w:val="28"/>
        </w:rPr>
        <w:t>р</w:t>
      </w:r>
      <w:proofErr w:type="gramEnd"/>
      <w:r w:rsidR="00BC7447" w:rsidRPr="00AE1EDA">
        <w:rPr>
          <w:rFonts w:ascii="Times New Roman" w:hAnsi="Times New Roman"/>
          <w:sz w:val="28"/>
          <w:szCs w:val="28"/>
        </w:rPr>
        <w:t xml:space="preserve">т. ст.), </w:t>
      </w:r>
      <w:r w:rsidR="00BC7447" w:rsidRPr="00AE1EDA">
        <w:rPr>
          <w:rFonts w:ascii="Times New Roman" w:hAnsi="Times New Roman"/>
          <w:sz w:val="28"/>
          <w:szCs w:val="28"/>
          <w:lang w:val="en-GB"/>
        </w:rPr>
        <w:t>d</w:t>
      </w:r>
      <w:r w:rsidR="00BC7447" w:rsidRPr="00AE1EDA">
        <w:rPr>
          <w:rFonts w:ascii="Times New Roman" w:hAnsi="Times New Roman"/>
          <w:sz w:val="28"/>
          <w:szCs w:val="28"/>
          <w:vertAlign w:val="subscript"/>
        </w:rPr>
        <w:t>4</w:t>
      </w:r>
      <w:r w:rsidR="00BC7447" w:rsidRPr="00AE1EDA">
        <w:rPr>
          <w:rFonts w:ascii="Times New Roman" w:hAnsi="Times New Roman"/>
          <w:sz w:val="28"/>
          <w:szCs w:val="28"/>
          <w:vertAlign w:val="superscript"/>
        </w:rPr>
        <w:t>20</w:t>
      </w:r>
      <w:r w:rsidR="00BC7447" w:rsidRPr="00AE1EDA">
        <w:rPr>
          <w:rFonts w:ascii="Times New Roman" w:hAnsi="Times New Roman"/>
          <w:sz w:val="28"/>
          <w:szCs w:val="28"/>
        </w:rPr>
        <w:t xml:space="preserve"> 1.2579</w:t>
      </w:r>
      <w:r w:rsidRPr="00AE1EDA">
        <w:rPr>
          <w:rFonts w:ascii="Times New Roman" w:hAnsi="Times New Roman"/>
          <w:sz w:val="28"/>
          <w:szCs w:val="28"/>
        </w:rPr>
        <w:t>;</w:t>
      </w:r>
    </w:p>
    <w:p w:rsidR="004F5E9C" w:rsidRPr="00F77DD8" w:rsidRDefault="004F5E9C" w:rsidP="00F77DD8">
      <w:pPr>
        <w:spacing w:after="0" w:line="240" w:lineRule="auto"/>
        <w:ind w:left="0" w:firstLine="709"/>
        <w:jc w:val="both"/>
        <w:rPr>
          <w:rFonts w:ascii="Times New Roman" w:hAnsi="Times New Roman"/>
          <w:sz w:val="28"/>
          <w:szCs w:val="28"/>
        </w:rPr>
      </w:pPr>
      <w:r w:rsidRPr="00AE1EDA">
        <w:rPr>
          <w:rFonts w:ascii="Times New Roman" w:hAnsi="Times New Roman"/>
          <w:sz w:val="28"/>
          <w:szCs w:val="28"/>
        </w:rPr>
        <w:t>5,5-Диметил-2-(2,2,3,3,4,4,5,5-октафторпентокси)-1,3,2-диоксафос-форинан</w:t>
      </w:r>
      <w:r w:rsidR="008813B4" w:rsidRPr="00AE1EDA">
        <w:rPr>
          <w:rFonts w:ascii="Times New Roman" w:hAnsi="Times New Roman"/>
          <w:sz w:val="28"/>
          <w:szCs w:val="28"/>
        </w:rPr>
        <w:t xml:space="preserve"> (экстрагент </w:t>
      </w:r>
      <w:r w:rsidR="008813B4" w:rsidRPr="00AE1EDA">
        <w:rPr>
          <w:rFonts w:ascii="Times New Roman" w:hAnsi="Times New Roman"/>
          <w:sz w:val="28"/>
          <w:szCs w:val="28"/>
          <w:lang w:val="en-US"/>
        </w:rPr>
        <w:t>IV</w:t>
      </w:r>
      <w:r w:rsidR="008813B4" w:rsidRPr="00AE1EDA">
        <w:rPr>
          <w:rFonts w:ascii="Times New Roman" w:hAnsi="Times New Roman"/>
          <w:sz w:val="28"/>
          <w:szCs w:val="28"/>
        </w:rPr>
        <w:t>)</w:t>
      </w:r>
      <w:r w:rsidR="00F77DD8" w:rsidRPr="00AE1EDA">
        <w:rPr>
          <w:rFonts w:ascii="Times New Roman" w:hAnsi="Times New Roman"/>
          <w:sz w:val="28"/>
          <w:szCs w:val="28"/>
        </w:rPr>
        <w:t>, прозрачная жидкость, т. кип. 82</w:t>
      </w:r>
      <w:r w:rsidR="00F77DD8" w:rsidRPr="00AE1EDA">
        <w:rPr>
          <w:rFonts w:ascii="Times New Roman" w:hAnsi="Times New Roman"/>
          <w:sz w:val="28"/>
          <w:szCs w:val="28"/>
          <w:vertAlign w:val="superscript"/>
        </w:rPr>
        <w:t>о</w:t>
      </w:r>
      <w:r w:rsidR="00F77DD8" w:rsidRPr="00AE1EDA">
        <w:rPr>
          <w:rFonts w:ascii="Times New Roman" w:hAnsi="Times New Roman"/>
          <w:sz w:val="28"/>
          <w:szCs w:val="28"/>
          <w:lang w:val="en-US"/>
        </w:rPr>
        <w:t>C</w:t>
      </w:r>
      <w:r w:rsidR="00F77DD8" w:rsidRPr="00AE1EDA">
        <w:rPr>
          <w:rFonts w:ascii="Times New Roman" w:hAnsi="Times New Roman"/>
          <w:sz w:val="28"/>
          <w:szCs w:val="28"/>
        </w:rPr>
        <w:t xml:space="preserve"> (1 мм рт. ст.), </w:t>
      </w:r>
      <w:r w:rsidR="00F77DD8" w:rsidRPr="00AE1EDA">
        <w:rPr>
          <w:rFonts w:ascii="Times New Roman" w:hAnsi="Times New Roman"/>
          <w:sz w:val="28"/>
          <w:szCs w:val="28"/>
          <w:lang w:val="en-GB"/>
        </w:rPr>
        <w:t>d</w:t>
      </w:r>
      <w:r w:rsidR="00F77DD8" w:rsidRPr="00AE1EDA">
        <w:rPr>
          <w:rFonts w:ascii="Times New Roman" w:hAnsi="Times New Roman"/>
          <w:sz w:val="28"/>
          <w:szCs w:val="28"/>
          <w:vertAlign w:val="subscript"/>
        </w:rPr>
        <w:t>4</w:t>
      </w:r>
      <w:r w:rsidR="00F77DD8" w:rsidRPr="00AE1EDA">
        <w:rPr>
          <w:rFonts w:ascii="Times New Roman" w:hAnsi="Times New Roman"/>
          <w:sz w:val="28"/>
          <w:szCs w:val="28"/>
          <w:vertAlign w:val="superscript"/>
        </w:rPr>
        <w:t>20</w:t>
      </w:r>
      <w:r w:rsidR="00F77DD8" w:rsidRPr="00AE1EDA">
        <w:rPr>
          <w:rFonts w:ascii="Times New Roman" w:hAnsi="Times New Roman"/>
          <w:sz w:val="28"/>
          <w:szCs w:val="28"/>
        </w:rPr>
        <w:t xml:space="preserve"> 1.4467, </w:t>
      </w:r>
      <w:r w:rsidR="00F77DD8" w:rsidRPr="00AE1EDA">
        <w:rPr>
          <w:rFonts w:ascii="Times New Roman" w:hAnsi="Times New Roman"/>
          <w:sz w:val="28"/>
          <w:szCs w:val="28"/>
          <w:lang w:val="en-US"/>
        </w:rPr>
        <w:t>n</w:t>
      </w:r>
      <w:r w:rsidR="00F77DD8" w:rsidRPr="00AE1EDA">
        <w:rPr>
          <w:rFonts w:ascii="Times New Roman" w:hAnsi="Times New Roman"/>
          <w:sz w:val="28"/>
          <w:szCs w:val="28"/>
          <w:vertAlign w:val="subscript"/>
          <w:lang w:val="en-US"/>
        </w:rPr>
        <w:t>D</w:t>
      </w:r>
      <w:r w:rsidR="00F77DD8" w:rsidRPr="00AE1EDA">
        <w:rPr>
          <w:rFonts w:ascii="Times New Roman" w:hAnsi="Times New Roman"/>
          <w:sz w:val="28"/>
          <w:szCs w:val="28"/>
          <w:vertAlign w:val="superscript"/>
        </w:rPr>
        <w:t>20</w:t>
      </w:r>
      <w:r w:rsidR="00F77DD8" w:rsidRPr="00AE1EDA">
        <w:rPr>
          <w:rFonts w:ascii="Times New Roman" w:hAnsi="Times New Roman"/>
          <w:sz w:val="28"/>
          <w:szCs w:val="28"/>
        </w:rPr>
        <w:t xml:space="preserve"> 1.3839</w:t>
      </w:r>
      <w:r w:rsidR="004E40C5" w:rsidRPr="00AE1EDA">
        <w:rPr>
          <w:rFonts w:ascii="Times New Roman" w:hAnsi="Times New Roman"/>
          <w:sz w:val="28"/>
          <w:szCs w:val="28"/>
        </w:rPr>
        <w:t>;</w:t>
      </w:r>
      <w:r w:rsidR="00A25F76">
        <w:rPr>
          <w:rFonts w:ascii="Times New Roman" w:hAnsi="Times New Roman"/>
          <w:sz w:val="28"/>
          <w:szCs w:val="28"/>
        </w:rPr>
        <w:t xml:space="preserve"> </w:t>
      </w:r>
    </w:p>
    <w:p w:rsidR="00602EF9" w:rsidRPr="004F5E9C" w:rsidRDefault="00703145" w:rsidP="00BD15DB">
      <w:pPr>
        <w:spacing w:after="0" w:line="240" w:lineRule="auto"/>
        <w:ind w:left="0" w:firstLine="709"/>
        <w:jc w:val="both"/>
        <w:rPr>
          <w:rFonts w:ascii="Times New Roman" w:hAnsi="Times New Roman"/>
          <w:sz w:val="28"/>
          <w:szCs w:val="28"/>
          <w:lang w:val="kk-KZ"/>
        </w:rPr>
      </w:pPr>
      <w:r>
        <w:rPr>
          <w:rFonts w:ascii="Times New Roman" w:hAnsi="Times New Roman"/>
          <w:sz w:val="28"/>
          <w:szCs w:val="28"/>
        </w:rPr>
        <w:t>Д</w:t>
      </w:r>
      <w:r w:rsidR="00602EF9" w:rsidRPr="004F5E9C">
        <w:rPr>
          <w:rFonts w:ascii="Times New Roman" w:hAnsi="Times New Roman"/>
          <w:sz w:val="28"/>
          <w:szCs w:val="28"/>
          <w:lang w:val="kk-KZ"/>
        </w:rPr>
        <w:t>и(2–этилгексил</w:t>
      </w:r>
      <w:proofErr w:type="gramStart"/>
      <w:r w:rsidR="00602EF9" w:rsidRPr="004F5E9C">
        <w:rPr>
          <w:rFonts w:ascii="Times New Roman" w:hAnsi="Times New Roman"/>
          <w:sz w:val="28"/>
          <w:szCs w:val="28"/>
          <w:lang w:val="kk-KZ"/>
        </w:rPr>
        <w:t>)ф</w:t>
      </w:r>
      <w:proofErr w:type="gramEnd"/>
      <w:r w:rsidR="00602EF9" w:rsidRPr="004F5E9C">
        <w:rPr>
          <w:rFonts w:ascii="Times New Roman" w:hAnsi="Times New Roman"/>
          <w:sz w:val="28"/>
          <w:szCs w:val="28"/>
          <w:lang w:val="kk-KZ"/>
        </w:rPr>
        <w:t>осфорную кислоту (Экстрагент 57, марка А), (ПАО «Химпром»), сертификат качества №589, ТУ 2435-337-065763441-2004, массовая доля основного компонента 70%,  плотность  0,945 г/см</w:t>
      </w:r>
      <w:r w:rsidR="00602EF9" w:rsidRPr="00ED6941">
        <w:rPr>
          <w:rFonts w:ascii="Times New Roman" w:hAnsi="Times New Roman"/>
          <w:sz w:val="28"/>
          <w:szCs w:val="28"/>
          <w:vertAlign w:val="superscript"/>
          <w:lang w:val="kk-KZ"/>
        </w:rPr>
        <w:t>3</w:t>
      </w:r>
      <w:r w:rsidR="00602EF9" w:rsidRPr="004F5E9C">
        <w:rPr>
          <w:rFonts w:ascii="Times New Roman" w:hAnsi="Times New Roman"/>
          <w:sz w:val="28"/>
          <w:szCs w:val="28"/>
          <w:lang w:val="kk-KZ"/>
        </w:rPr>
        <w:t>.</w:t>
      </w:r>
    </w:p>
    <w:p w:rsidR="00602EF9" w:rsidRPr="004F5E9C" w:rsidRDefault="00602EF9" w:rsidP="00BD15DB">
      <w:pPr>
        <w:spacing w:after="0" w:line="240" w:lineRule="auto"/>
        <w:ind w:left="0" w:firstLine="709"/>
        <w:jc w:val="both"/>
        <w:rPr>
          <w:rFonts w:ascii="Times New Roman" w:hAnsi="Times New Roman"/>
          <w:sz w:val="28"/>
          <w:szCs w:val="28"/>
          <w:lang w:val="kk-KZ"/>
        </w:rPr>
      </w:pPr>
      <w:r w:rsidRPr="004F5E9C">
        <w:rPr>
          <w:rFonts w:ascii="Times New Roman" w:hAnsi="Times New Roman"/>
          <w:sz w:val="28"/>
          <w:szCs w:val="28"/>
          <w:lang w:val="kk-KZ"/>
        </w:rPr>
        <w:t>В качестве углеводородного разбавителя (УВС) использовали топливо для реактивных двигателей (АО «Павлодарский нефтехимический завод»), ТС-1 высший сорт  (ГОСТ 10227-86), плотность 0.776 г/см</w:t>
      </w:r>
      <w:r w:rsidRPr="00ED6941">
        <w:rPr>
          <w:rFonts w:ascii="Times New Roman" w:hAnsi="Times New Roman"/>
          <w:sz w:val="28"/>
          <w:szCs w:val="28"/>
          <w:vertAlign w:val="superscript"/>
          <w:lang w:val="kk-KZ"/>
        </w:rPr>
        <w:t>3</w:t>
      </w:r>
      <w:r w:rsidRPr="004F5E9C">
        <w:rPr>
          <w:rFonts w:ascii="Times New Roman" w:hAnsi="Times New Roman"/>
          <w:sz w:val="28"/>
          <w:szCs w:val="28"/>
          <w:lang w:val="kk-KZ"/>
        </w:rPr>
        <w:t>.</w:t>
      </w:r>
    </w:p>
    <w:p w:rsidR="00602EF9" w:rsidRPr="004F5E9C" w:rsidRDefault="00602EF9" w:rsidP="00BD15DB">
      <w:pPr>
        <w:spacing w:after="0" w:line="240" w:lineRule="auto"/>
        <w:ind w:left="0" w:firstLine="709"/>
        <w:jc w:val="both"/>
        <w:rPr>
          <w:rFonts w:ascii="Times New Roman" w:hAnsi="Times New Roman"/>
          <w:sz w:val="28"/>
          <w:szCs w:val="28"/>
          <w:lang w:val="kk-KZ"/>
        </w:rPr>
      </w:pPr>
      <w:r w:rsidRPr="004F5E9C">
        <w:rPr>
          <w:rFonts w:ascii="Times New Roman" w:hAnsi="Times New Roman"/>
          <w:sz w:val="28"/>
          <w:szCs w:val="28"/>
          <w:lang w:val="kk-KZ"/>
        </w:rPr>
        <w:t>Для определения содержания урана  использовали следующие реагенты:</w:t>
      </w:r>
    </w:p>
    <w:p w:rsidR="00602EF9" w:rsidRPr="00B7701B" w:rsidRDefault="00602EF9" w:rsidP="00BD15DB">
      <w:pPr>
        <w:spacing w:after="0" w:line="240" w:lineRule="auto"/>
        <w:ind w:left="0" w:firstLine="709"/>
        <w:jc w:val="both"/>
        <w:rPr>
          <w:rFonts w:ascii="Times New Roman" w:hAnsi="Times New Roman"/>
          <w:sz w:val="28"/>
          <w:szCs w:val="28"/>
          <w:lang w:val="kk-KZ"/>
        </w:rPr>
      </w:pPr>
      <w:r w:rsidRPr="004F5E9C">
        <w:rPr>
          <w:rFonts w:ascii="Times New Roman" w:hAnsi="Times New Roman"/>
          <w:sz w:val="28"/>
          <w:szCs w:val="28"/>
          <w:lang w:val="kk-KZ"/>
        </w:rPr>
        <w:t xml:space="preserve">Кислота ортофосфорная по ТУ6552-80, </w:t>
      </w:r>
      <w:r w:rsidR="005C1D2F">
        <w:rPr>
          <w:rFonts w:ascii="Times New Roman" w:hAnsi="Times New Roman"/>
          <w:sz w:val="28"/>
          <w:szCs w:val="28"/>
          <w:lang w:val="kk-KZ"/>
        </w:rPr>
        <w:t>раствор с плотностью 1</w:t>
      </w:r>
      <w:r w:rsidR="00ED6941">
        <w:rPr>
          <w:rFonts w:ascii="Times New Roman" w:hAnsi="Times New Roman"/>
          <w:sz w:val="28"/>
          <w:szCs w:val="28"/>
          <w:lang w:val="kk-KZ"/>
        </w:rPr>
        <w:t>.</w:t>
      </w:r>
      <w:r w:rsidR="005C1D2F">
        <w:rPr>
          <w:rFonts w:ascii="Times New Roman" w:hAnsi="Times New Roman"/>
          <w:sz w:val="28"/>
          <w:szCs w:val="28"/>
          <w:lang w:val="kk-KZ"/>
        </w:rPr>
        <w:t>61 г/дм3; п</w:t>
      </w:r>
      <w:r w:rsidRPr="004F5E9C">
        <w:rPr>
          <w:rFonts w:ascii="Times New Roman" w:hAnsi="Times New Roman"/>
          <w:sz w:val="28"/>
          <w:szCs w:val="28"/>
          <w:lang w:val="kk-KZ"/>
        </w:rPr>
        <w:t>ерек</w:t>
      </w:r>
      <w:r w:rsidR="005C1D2F">
        <w:rPr>
          <w:rFonts w:ascii="Times New Roman" w:hAnsi="Times New Roman"/>
          <w:sz w:val="28"/>
          <w:szCs w:val="28"/>
          <w:lang w:val="kk-KZ"/>
        </w:rPr>
        <w:t>ись водорода по ГОСТ 10929-76; а</w:t>
      </w:r>
      <w:r w:rsidR="00ED6941">
        <w:rPr>
          <w:rFonts w:ascii="Times New Roman" w:hAnsi="Times New Roman"/>
          <w:sz w:val="28"/>
          <w:szCs w:val="28"/>
          <w:lang w:val="kk-KZ"/>
        </w:rPr>
        <w:t>ммоний - железо (ч</w:t>
      </w:r>
      <w:r w:rsidRPr="004F5E9C">
        <w:rPr>
          <w:rFonts w:ascii="Times New Roman" w:hAnsi="Times New Roman"/>
          <w:sz w:val="28"/>
          <w:szCs w:val="28"/>
          <w:lang w:val="kk-KZ"/>
        </w:rPr>
        <w:t>) сернокислый 6-водный (соль Мора) по ГОСТ 4208-72, 10 %-ный раств</w:t>
      </w:r>
      <w:r w:rsidR="005C1D2F">
        <w:rPr>
          <w:rFonts w:ascii="Times New Roman" w:hAnsi="Times New Roman"/>
          <w:sz w:val="28"/>
          <w:szCs w:val="28"/>
          <w:lang w:val="kk-KZ"/>
        </w:rPr>
        <w:t>ор: н</w:t>
      </w:r>
      <w:r w:rsidRPr="004F5E9C">
        <w:rPr>
          <w:rFonts w:ascii="Times New Roman" w:hAnsi="Times New Roman"/>
          <w:sz w:val="28"/>
          <w:szCs w:val="28"/>
          <w:lang w:val="kk-KZ"/>
        </w:rPr>
        <w:t>атрий азотистокислый по ГО</w:t>
      </w:r>
      <w:r w:rsidR="00ED6941">
        <w:rPr>
          <w:rFonts w:ascii="Times New Roman" w:hAnsi="Times New Roman"/>
          <w:sz w:val="28"/>
          <w:szCs w:val="28"/>
          <w:lang w:val="kk-KZ"/>
        </w:rPr>
        <w:t xml:space="preserve">СТ </w:t>
      </w:r>
      <w:r w:rsidR="005C1D2F">
        <w:rPr>
          <w:rFonts w:ascii="Times New Roman" w:hAnsi="Times New Roman"/>
          <w:sz w:val="28"/>
          <w:szCs w:val="28"/>
          <w:lang w:val="kk-KZ"/>
        </w:rPr>
        <w:t>4</w:t>
      </w:r>
      <w:r w:rsidR="00ED6941">
        <w:rPr>
          <w:rFonts w:ascii="Times New Roman" w:hAnsi="Times New Roman"/>
          <w:sz w:val="28"/>
          <w:szCs w:val="28"/>
          <w:lang w:val="kk-KZ"/>
        </w:rPr>
        <w:t>197-</w:t>
      </w:r>
      <w:r w:rsidR="005C1D2F">
        <w:rPr>
          <w:rFonts w:ascii="Times New Roman" w:hAnsi="Times New Roman"/>
          <w:sz w:val="28"/>
          <w:szCs w:val="28"/>
          <w:lang w:val="kk-KZ"/>
        </w:rPr>
        <w:t xml:space="preserve">74,   5 %-ный раствор; </w:t>
      </w:r>
      <w:r w:rsidRPr="004F5E9C">
        <w:rPr>
          <w:rFonts w:ascii="Times New Roman" w:hAnsi="Times New Roman"/>
          <w:sz w:val="28"/>
          <w:szCs w:val="28"/>
          <w:lang w:val="kk-KZ"/>
        </w:rPr>
        <w:t>Мочевина по ГОСТ 6691</w:t>
      </w:r>
      <w:r w:rsidR="005C1D2F">
        <w:rPr>
          <w:rFonts w:ascii="Times New Roman" w:hAnsi="Times New Roman"/>
          <w:sz w:val="28"/>
          <w:szCs w:val="28"/>
          <w:lang w:val="kk-KZ"/>
        </w:rPr>
        <w:t>-77, 30 % -ный и 0</w:t>
      </w:r>
      <w:r w:rsidR="00ED6941">
        <w:rPr>
          <w:rFonts w:ascii="Times New Roman" w:hAnsi="Times New Roman"/>
          <w:sz w:val="28"/>
          <w:szCs w:val="28"/>
          <w:lang w:val="kk-KZ"/>
        </w:rPr>
        <w:t>.</w:t>
      </w:r>
      <w:r w:rsidR="005C1D2F">
        <w:rPr>
          <w:rFonts w:ascii="Times New Roman" w:hAnsi="Times New Roman"/>
          <w:sz w:val="28"/>
          <w:szCs w:val="28"/>
          <w:lang w:val="kk-KZ"/>
        </w:rPr>
        <w:t>1 % растворы; д</w:t>
      </w:r>
      <w:r w:rsidRPr="004F5E9C">
        <w:rPr>
          <w:rFonts w:ascii="Times New Roman" w:hAnsi="Times New Roman"/>
          <w:sz w:val="28"/>
          <w:szCs w:val="28"/>
          <w:lang w:val="kk-KZ"/>
        </w:rPr>
        <w:t>ифениламин – 4 - сульфокислоты натриевая соль (индикатор) по  ТУ 6-09</w:t>
      </w:r>
      <w:r w:rsidR="005C1D2F">
        <w:rPr>
          <w:rFonts w:ascii="Times New Roman" w:hAnsi="Times New Roman"/>
          <w:sz w:val="28"/>
          <w:szCs w:val="28"/>
          <w:lang w:val="kk-KZ"/>
        </w:rPr>
        <w:t>-3059-78, ч.д.а, 0</w:t>
      </w:r>
      <w:r w:rsidR="00ED6941">
        <w:rPr>
          <w:rFonts w:ascii="Times New Roman" w:hAnsi="Times New Roman"/>
          <w:sz w:val="28"/>
          <w:szCs w:val="28"/>
          <w:lang w:val="kk-KZ"/>
        </w:rPr>
        <w:t>.</w:t>
      </w:r>
      <w:r w:rsidR="005C1D2F">
        <w:rPr>
          <w:rFonts w:ascii="Times New Roman" w:hAnsi="Times New Roman"/>
          <w:sz w:val="28"/>
          <w:szCs w:val="28"/>
          <w:lang w:val="kk-KZ"/>
        </w:rPr>
        <w:t xml:space="preserve">01М раствор; </w:t>
      </w:r>
      <w:r w:rsidRPr="004F5E9C">
        <w:rPr>
          <w:rFonts w:ascii="Times New Roman" w:hAnsi="Times New Roman"/>
          <w:sz w:val="28"/>
          <w:szCs w:val="28"/>
          <w:lang w:val="kk-KZ"/>
        </w:rPr>
        <w:t>Аммоний ванадиевокислый по ГОСТ 9336 -75, ч.д.а., 0</w:t>
      </w:r>
      <w:r w:rsidR="00ED6941">
        <w:rPr>
          <w:rFonts w:ascii="Times New Roman" w:hAnsi="Times New Roman"/>
          <w:sz w:val="28"/>
          <w:szCs w:val="28"/>
          <w:lang w:val="kk-KZ"/>
        </w:rPr>
        <w:t>.</w:t>
      </w:r>
      <w:r w:rsidRPr="004F5E9C">
        <w:rPr>
          <w:rFonts w:ascii="Times New Roman" w:hAnsi="Times New Roman"/>
          <w:sz w:val="28"/>
          <w:szCs w:val="28"/>
          <w:lang w:val="kk-KZ"/>
        </w:rPr>
        <w:t>0504 N, 0</w:t>
      </w:r>
      <w:r w:rsidR="00ED6941">
        <w:rPr>
          <w:rFonts w:ascii="Times New Roman" w:hAnsi="Times New Roman"/>
          <w:sz w:val="28"/>
          <w:szCs w:val="28"/>
          <w:lang w:val="kk-KZ"/>
        </w:rPr>
        <w:t>.</w:t>
      </w:r>
      <w:r w:rsidRPr="004F5E9C">
        <w:rPr>
          <w:rFonts w:ascii="Times New Roman" w:hAnsi="Times New Roman"/>
          <w:sz w:val="28"/>
          <w:szCs w:val="28"/>
          <w:lang w:val="kk-KZ"/>
        </w:rPr>
        <w:t>168 N, 0</w:t>
      </w:r>
      <w:r w:rsidR="00ED6941">
        <w:rPr>
          <w:rFonts w:ascii="Times New Roman" w:hAnsi="Times New Roman"/>
          <w:sz w:val="28"/>
          <w:szCs w:val="28"/>
          <w:lang w:val="kk-KZ"/>
        </w:rPr>
        <w:t>.</w:t>
      </w:r>
      <w:r w:rsidRPr="004F5E9C">
        <w:rPr>
          <w:rFonts w:ascii="Times New Roman" w:hAnsi="Times New Roman"/>
          <w:sz w:val="28"/>
          <w:szCs w:val="28"/>
          <w:lang w:val="kk-KZ"/>
        </w:rPr>
        <w:t>0</w:t>
      </w:r>
      <w:r w:rsidR="00ED6941">
        <w:rPr>
          <w:rFonts w:ascii="Times New Roman" w:hAnsi="Times New Roman"/>
          <w:sz w:val="28"/>
          <w:szCs w:val="28"/>
          <w:lang w:val="kk-KZ"/>
        </w:rPr>
        <w:t>21 N, 00252 N, 0.</w:t>
      </w:r>
      <w:r w:rsidRPr="004F5E9C">
        <w:rPr>
          <w:rFonts w:ascii="Times New Roman" w:hAnsi="Times New Roman"/>
          <w:sz w:val="28"/>
          <w:szCs w:val="28"/>
          <w:lang w:val="kk-KZ"/>
        </w:rPr>
        <w:t>00084 N</w:t>
      </w:r>
      <w:r w:rsidR="005C1D2F">
        <w:rPr>
          <w:rFonts w:ascii="Times New Roman" w:hAnsi="Times New Roman"/>
          <w:sz w:val="28"/>
          <w:szCs w:val="28"/>
          <w:lang w:val="kk-KZ"/>
        </w:rPr>
        <w:t xml:space="preserve">; </w:t>
      </w:r>
      <w:r w:rsidRPr="004F5E9C">
        <w:rPr>
          <w:rFonts w:ascii="Times New Roman" w:hAnsi="Times New Roman"/>
          <w:sz w:val="28"/>
          <w:szCs w:val="28"/>
          <w:lang w:val="kk-KZ"/>
        </w:rPr>
        <w:t>Титан треххлористый, ГОСТ 3110-78</w:t>
      </w:r>
      <w:r w:rsidR="005C1D2F">
        <w:rPr>
          <w:rFonts w:ascii="Times New Roman" w:hAnsi="Times New Roman"/>
          <w:sz w:val="28"/>
          <w:szCs w:val="28"/>
          <w:lang w:val="kk-KZ"/>
        </w:rPr>
        <w:t xml:space="preserve">; </w:t>
      </w:r>
      <w:r w:rsidRPr="00B7701B">
        <w:rPr>
          <w:rFonts w:ascii="Times New Roman" w:hAnsi="Times New Roman"/>
          <w:sz w:val="28"/>
          <w:szCs w:val="28"/>
          <w:lang w:val="kk-KZ"/>
        </w:rPr>
        <w:t>Серная кислота по ГОСТ 4204 -77,чда , 4 N раствор.</w:t>
      </w:r>
    </w:p>
    <w:p w:rsidR="00FA4C87" w:rsidRPr="00215B14" w:rsidRDefault="00FA4C87" w:rsidP="00534DC7">
      <w:pPr>
        <w:spacing w:after="0" w:line="240" w:lineRule="auto"/>
        <w:ind w:left="0" w:firstLine="709"/>
        <w:jc w:val="both"/>
        <w:rPr>
          <w:rFonts w:ascii="Times New Roman" w:hAnsi="Times New Roman"/>
          <w:color w:val="000000"/>
          <w:sz w:val="28"/>
          <w:szCs w:val="28"/>
        </w:rPr>
      </w:pPr>
      <w:r w:rsidRPr="00215B14">
        <w:rPr>
          <w:rFonts w:ascii="Times New Roman" w:hAnsi="Times New Roman"/>
          <w:color w:val="000000"/>
          <w:sz w:val="28"/>
          <w:szCs w:val="28"/>
        </w:rPr>
        <w:t xml:space="preserve">Концентрацию основного компонента - урана определяли по стандартной методике в водных растворах и органической фазе определяли объемным методом - титрованием ванадатом </w:t>
      </w:r>
      <w:r w:rsidRPr="00BD4CD6">
        <w:rPr>
          <w:rFonts w:ascii="Times New Roman" w:hAnsi="Times New Roman"/>
          <w:color w:val="000000"/>
          <w:sz w:val="28"/>
          <w:szCs w:val="28"/>
        </w:rPr>
        <w:t>аммония [</w:t>
      </w:r>
      <w:r w:rsidR="004061D7" w:rsidRPr="00BD4CD6">
        <w:rPr>
          <w:rFonts w:ascii="Times New Roman" w:hAnsi="Times New Roman"/>
          <w:color w:val="000000"/>
          <w:sz w:val="28"/>
          <w:szCs w:val="28"/>
        </w:rPr>
        <w:t>4</w:t>
      </w:r>
      <w:r w:rsidR="00C66422" w:rsidRPr="00BD4CD6">
        <w:rPr>
          <w:rFonts w:ascii="Times New Roman" w:hAnsi="Times New Roman"/>
          <w:color w:val="000000"/>
          <w:sz w:val="28"/>
          <w:szCs w:val="28"/>
        </w:rPr>
        <w:t>0</w:t>
      </w:r>
      <w:r w:rsidRPr="00BD4CD6">
        <w:rPr>
          <w:rFonts w:ascii="Times New Roman" w:hAnsi="Times New Roman"/>
          <w:color w:val="000000"/>
          <w:sz w:val="28"/>
          <w:szCs w:val="28"/>
        </w:rPr>
        <w:t>].</w:t>
      </w:r>
    </w:p>
    <w:p w:rsidR="00030BA6" w:rsidRDefault="00030BA6" w:rsidP="00534DC7">
      <w:pPr>
        <w:pStyle w:val="3f6"/>
        <w:tabs>
          <w:tab w:val="left" w:pos="1134"/>
        </w:tabs>
        <w:spacing w:after="0" w:line="240" w:lineRule="auto"/>
        <w:ind w:left="0" w:firstLine="709"/>
        <w:jc w:val="center"/>
        <w:rPr>
          <w:rFonts w:ascii="Times New Roman" w:hAnsi="Times New Roman"/>
          <w:sz w:val="28"/>
          <w:szCs w:val="28"/>
        </w:rPr>
      </w:pPr>
    </w:p>
    <w:p w:rsidR="00215B14" w:rsidRDefault="00836876" w:rsidP="00534DC7">
      <w:pPr>
        <w:spacing w:after="0" w:line="24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3.</w:t>
      </w:r>
      <w:r w:rsidR="005F317B">
        <w:rPr>
          <w:rFonts w:ascii="Times New Roman" w:hAnsi="Times New Roman"/>
          <w:bCs/>
          <w:color w:val="000000"/>
          <w:sz w:val="28"/>
          <w:szCs w:val="28"/>
        </w:rPr>
        <w:t>2</w:t>
      </w:r>
      <w:r w:rsidR="006C71EB">
        <w:rPr>
          <w:rFonts w:ascii="Times New Roman" w:hAnsi="Times New Roman"/>
          <w:bCs/>
          <w:color w:val="000000"/>
          <w:sz w:val="28"/>
          <w:szCs w:val="28"/>
        </w:rPr>
        <w:t>.2</w:t>
      </w:r>
      <w:r w:rsidR="00BD15DB" w:rsidRPr="00215B14">
        <w:rPr>
          <w:rFonts w:ascii="Times New Roman" w:hAnsi="Times New Roman"/>
          <w:bCs/>
          <w:color w:val="000000"/>
          <w:sz w:val="28"/>
          <w:szCs w:val="28"/>
        </w:rPr>
        <w:t xml:space="preserve"> Общая методика экстракции урана </w:t>
      </w:r>
      <w:r w:rsidR="00BD15DB" w:rsidRPr="00215B14">
        <w:rPr>
          <w:rFonts w:ascii="Times New Roman" w:hAnsi="Times New Roman"/>
          <w:color w:val="000000"/>
          <w:spacing w:val="2"/>
          <w:sz w:val="28"/>
          <w:szCs w:val="28"/>
        </w:rPr>
        <w:t xml:space="preserve">из </w:t>
      </w:r>
      <w:r w:rsidR="00BD15DB" w:rsidRPr="00215B14">
        <w:rPr>
          <w:rFonts w:ascii="Times New Roman" w:hAnsi="Times New Roman"/>
          <w:sz w:val="28"/>
          <w:szCs w:val="28"/>
        </w:rPr>
        <w:t>урансодержащих кислотных растворов</w:t>
      </w:r>
    </w:p>
    <w:p w:rsidR="00BD15DB" w:rsidRPr="00215B14" w:rsidRDefault="00BD15DB" w:rsidP="00534DC7">
      <w:pPr>
        <w:spacing w:after="0" w:line="240" w:lineRule="auto"/>
        <w:ind w:left="0" w:firstLine="709"/>
        <w:jc w:val="both"/>
        <w:rPr>
          <w:rFonts w:ascii="Times New Roman" w:hAnsi="Times New Roman"/>
          <w:bCs/>
          <w:color w:val="000000"/>
          <w:sz w:val="28"/>
          <w:szCs w:val="28"/>
        </w:rPr>
      </w:pPr>
      <w:r w:rsidRPr="00215B14">
        <w:rPr>
          <w:rFonts w:ascii="Times New Roman" w:hAnsi="Times New Roman"/>
          <w:bCs/>
          <w:color w:val="000000"/>
          <w:sz w:val="28"/>
          <w:szCs w:val="28"/>
        </w:rPr>
        <w:t xml:space="preserve"> </w:t>
      </w:r>
    </w:p>
    <w:p w:rsidR="00BD15DB" w:rsidRPr="00215B14" w:rsidRDefault="00BD15DB" w:rsidP="00534DC7">
      <w:pPr>
        <w:spacing w:after="0" w:line="240" w:lineRule="auto"/>
        <w:ind w:left="0" w:firstLine="709"/>
        <w:jc w:val="both"/>
        <w:rPr>
          <w:rFonts w:ascii="Times New Roman" w:hAnsi="Times New Roman"/>
          <w:sz w:val="28"/>
          <w:szCs w:val="28"/>
        </w:rPr>
      </w:pPr>
      <w:r w:rsidRPr="00215B14">
        <w:rPr>
          <w:rFonts w:ascii="Times New Roman" w:hAnsi="Times New Roman"/>
          <w:bCs/>
          <w:color w:val="000000"/>
          <w:sz w:val="28"/>
          <w:szCs w:val="28"/>
        </w:rPr>
        <w:t xml:space="preserve">Проведены испытания при различных условиях организации процесса экстракции </w:t>
      </w:r>
      <w:r w:rsidRPr="00215B14">
        <w:rPr>
          <w:rFonts w:ascii="Times New Roman" w:hAnsi="Times New Roman"/>
          <w:sz w:val="28"/>
          <w:szCs w:val="28"/>
        </w:rPr>
        <w:t xml:space="preserve">в параметрах, максимально приближенным </w:t>
      </w:r>
      <w:proofErr w:type="gramStart"/>
      <w:r w:rsidRPr="00215B14">
        <w:rPr>
          <w:rFonts w:ascii="Times New Roman" w:hAnsi="Times New Roman"/>
          <w:sz w:val="28"/>
          <w:szCs w:val="28"/>
        </w:rPr>
        <w:t>к</w:t>
      </w:r>
      <w:proofErr w:type="gramEnd"/>
      <w:r w:rsidRPr="00215B14">
        <w:rPr>
          <w:rFonts w:ascii="Times New Roman" w:hAnsi="Times New Roman"/>
          <w:sz w:val="28"/>
          <w:szCs w:val="28"/>
        </w:rPr>
        <w:t xml:space="preserve"> производственным.</w:t>
      </w:r>
    </w:p>
    <w:p w:rsidR="00BD15DB" w:rsidRPr="00215B14" w:rsidRDefault="00BD15DB" w:rsidP="00534DC7">
      <w:pPr>
        <w:spacing w:after="0" w:line="240" w:lineRule="auto"/>
        <w:ind w:left="0" w:firstLine="709"/>
        <w:jc w:val="both"/>
        <w:rPr>
          <w:rFonts w:ascii="Times New Roman" w:hAnsi="Times New Roman"/>
          <w:color w:val="000000"/>
          <w:sz w:val="28"/>
          <w:szCs w:val="28"/>
        </w:rPr>
      </w:pPr>
      <w:r w:rsidRPr="00215B14">
        <w:rPr>
          <w:rFonts w:ascii="Times New Roman" w:hAnsi="Times New Roman"/>
          <w:sz w:val="28"/>
          <w:szCs w:val="28"/>
        </w:rPr>
        <w:t>На первом этапе работ готовили экстракционную смесь, в состав которой входило разбавитель УВР и экстрагенты</w:t>
      </w:r>
      <w:r w:rsidRPr="00215B14">
        <w:rPr>
          <w:rFonts w:ascii="Times New Roman" w:hAnsi="Times New Roman"/>
          <w:color w:val="000000"/>
          <w:sz w:val="28"/>
          <w:szCs w:val="28"/>
        </w:rPr>
        <w:t xml:space="preserve"> с концентрацией в экстракционной смеси 7%.</w:t>
      </w:r>
    </w:p>
    <w:p w:rsidR="00BD15DB" w:rsidRPr="00215B14" w:rsidRDefault="00BD15DB" w:rsidP="00534DC7">
      <w:pPr>
        <w:spacing w:after="0" w:line="240" w:lineRule="auto"/>
        <w:ind w:left="0" w:firstLine="709"/>
        <w:jc w:val="both"/>
        <w:rPr>
          <w:rFonts w:ascii="Times New Roman" w:hAnsi="Times New Roman"/>
          <w:sz w:val="28"/>
          <w:szCs w:val="28"/>
        </w:rPr>
      </w:pPr>
      <w:r w:rsidRPr="00215B14">
        <w:rPr>
          <w:rFonts w:ascii="Times New Roman" w:hAnsi="Times New Roman"/>
          <w:sz w:val="28"/>
          <w:szCs w:val="28"/>
        </w:rPr>
        <w:t>Разбавитель применяют с целью увеличения скорости разделения фаз, стабилизации и предотвращения значительных потерь экстрагента, а также для увеличения текучести и уменьшения вязкости экстрагента.</w:t>
      </w:r>
    </w:p>
    <w:p w:rsidR="005064E0" w:rsidRDefault="00BD15DB" w:rsidP="00534DC7">
      <w:pPr>
        <w:spacing w:after="0" w:line="240" w:lineRule="auto"/>
        <w:ind w:left="0" w:firstLine="709"/>
        <w:jc w:val="both"/>
        <w:rPr>
          <w:rFonts w:ascii="Times New Roman" w:hAnsi="Times New Roman"/>
          <w:sz w:val="28"/>
          <w:szCs w:val="28"/>
        </w:rPr>
      </w:pPr>
      <w:r w:rsidRPr="00215B14">
        <w:rPr>
          <w:rFonts w:ascii="Times New Roman" w:hAnsi="Times New Roman"/>
          <w:sz w:val="28"/>
          <w:szCs w:val="28"/>
        </w:rPr>
        <w:t xml:space="preserve">На втором этапе работ приготовленную экстракционную смесь (разбавитель и экстрагент) добавляли в водные растворы </w:t>
      </w:r>
      <w:proofErr w:type="gramStart"/>
      <w:r w:rsidRPr="00215B14">
        <w:rPr>
          <w:rFonts w:ascii="Times New Roman" w:hAnsi="Times New Roman"/>
          <w:sz w:val="28"/>
          <w:szCs w:val="28"/>
        </w:rPr>
        <w:t>сернокислого</w:t>
      </w:r>
      <w:proofErr w:type="gramEnd"/>
      <w:r w:rsidRPr="00215B14">
        <w:rPr>
          <w:rFonts w:ascii="Times New Roman" w:hAnsi="Times New Roman"/>
          <w:sz w:val="28"/>
          <w:szCs w:val="28"/>
        </w:rPr>
        <w:t xml:space="preserve"> или азотнокислого товарного десорбата. </w:t>
      </w:r>
      <w:proofErr w:type="gramStart"/>
      <w:r w:rsidRPr="00215B14">
        <w:rPr>
          <w:rFonts w:ascii="Times New Roman" w:hAnsi="Times New Roman"/>
          <w:sz w:val="28"/>
          <w:szCs w:val="28"/>
        </w:rPr>
        <w:t xml:space="preserve">Экстракцию урана проводили путем </w:t>
      </w:r>
      <w:r w:rsidRPr="00215B14">
        <w:rPr>
          <w:rFonts w:ascii="Times New Roman" w:hAnsi="Times New Roman"/>
          <w:sz w:val="28"/>
          <w:szCs w:val="28"/>
        </w:rPr>
        <w:lastRenderedPageBreak/>
        <w:t>единовременного контакта органической и водной фаз при постоянном перемешивании на магнитной мешалке</w:t>
      </w:r>
      <w:r w:rsidR="005064E0">
        <w:rPr>
          <w:rFonts w:ascii="Times New Roman" w:hAnsi="Times New Roman"/>
          <w:sz w:val="28"/>
          <w:szCs w:val="28"/>
        </w:rPr>
        <w:t>.</w:t>
      </w:r>
      <w:proofErr w:type="gramEnd"/>
    </w:p>
    <w:p w:rsidR="00BD15DB" w:rsidRDefault="005064E0" w:rsidP="00534DC7">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Эктрагент </w:t>
      </w:r>
      <w:r>
        <w:rPr>
          <w:rFonts w:ascii="Times New Roman" w:hAnsi="Times New Roman"/>
          <w:sz w:val="28"/>
          <w:szCs w:val="28"/>
          <w:lang w:val="en-US"/>
        </w:rPr>
        <w:t>I</w:t>
      </w:r>
      <w:r w:rsidRPr="005064E0">
        <w:rPr>
          <w:rFonts w:ascii="Times New Roman" w:hAnsi="Times New Roman"/>
          <w:sz w:val="28"/>
          <w:szCs w:val="28"/>
        </w:rPr>
        <w:t xml:space="preserve">. </w:t>
      </w:r>
      <w:r>
        <w:rPr>
          <w:rFonts w:ascii="Times New Roman" w:hAnsi="Times New Roman"/>
          <w:sz w:val="28"/>
          <w:szCs w:val="28"/>
        </w:rPr>
        <w:t>Т</w:t>
      </w:r>
      <w:r w:rsidR="00BD15DB" w:rsidRPr="00215B14">
        <w:rPr>
          <w:rFonts w:ascii="Times New Roman" w:hAnsi="Times New Roman"/>
          <w:sz w:val="28"/>
          <w:szCs w:val="28"/>
        </w:rPr>
        <w:t>емпература в произодственном помещении 24</w:t>
      </w:r>
      <w:proofErr w:type="gramStart"/>
      <w:r w:rsidR="00BD15DB" w:rsidRPr="00215B14">
        <w:rPr>
          <w:rFonts w:ascii="Times New Roman" w:hAnsi="Times New Roman"/>
          <w:sz w:val="28"/>
          <w:szCs w:val="28"/>
        </w:rPr>
        <w:t>º С</w:t>
      </w:r>
      <w:proofErr w:type="gramEnd"/>
      <w:r w:rsidR="00BD15DB" w:rsidRPr="00215B14">
        <w:rPr>
          <w:rFonts w:ascii="Times New Roman" w:hAnsi="Times New Roman"/>
          <w:sz w:val="28"/>
          <w:szCs w:val="28"/>
        </w:rPr>
        <w:t>, время контакта  20 мин</w:t>
      </w:r>
      <w:r>
        <w:rPr>
          <w:rFonts w:ascii="Times New Roman" w:hAnsi="Times New Roman"/>
          <w:sz w:val="28"/>
          <w:szCs w:val="28"/>
        </w:rPr>
        <w:t xml:space="preserve">, </w:t>
      </w:r>
      <w:r w:rsidRPr="004D3943">
        <w:rPr>
          <w:rFonts w:ascii="Times New Roman" w:hAnsi="Times New Roman"/>
          <w:bCs/>
          <w:color w:val="000000"/>
          <w:sz w:val="28"/>
          <w:szCs w:val="28"/>
        </w:rPr>
        <w:t>при непрерывном перемешивании механической мешалкой</w:t>
      </w:r>
      <w:r w:rsidR="00BD15DB" w:rsidRPr="00215B14">
        <w:rPr>
          <w:rFonts w:ascii="Times New Roman" w:hAnsi="Times New Roman"/>
          <w:sz w:val="28"/>
          <w:szCs w:val="28"/>
        </w:rPr>
        <w:t>). В случае сернокислого товарного десорбата было выбрано используемое в производстве соотношение органической и водной фаз (О</w:t>
      </w:r>
      <w:proofErr w:type="gramStart"/>
      <w:r w:rsidR="00BD15DB" w:rsidRPr="00215B14">
        <w:rPr>
          <w:rFonts w:ascii="Times New Roman" w:hAnsi="Times New Roman"/>
          <w:sz w:val="28"/>
          <w:szCs w:val="28"/>
        </w:rPr>
        <w:t>:В</w:t>
      </w:r>
      <w:proofErr w:type="gramEnd"/>
      <w:r w:rsidR="00BD15DB" w:rsidRPr="00215B14">
        <w:rPr>
          <w:rFonts w:ascii="Times New Roman" w:hAnsi="Times New Roman"/>
          <w:sz w:val="28"/>
          <w:szCs w:val="28"/>
        </w:rPr>
        <w:t xml:space="preserve">), которое в нашем случае  составляло </w:t>
      </w:r>
      <w:r w:rsidR="00BD15DB" w:rsidRPr="005064E0">
        <w:rPr>
          <w:rFonts w:ascii="Times New Roman" w:hAnsi="Times New Roman"/>
          <w:sz w:val="28"/>
          <w:szCs w:val="28"/>
        </w:rPr>
        <w:t>1</w:t>
      </w:r>
      <w:r w:rsidR="00ED6941">
        <w:rPr>
          <w:rFonts w:ascii="Times New Roman" w:hAnsi="Times New Roman"/>
          <w:sz w:val="28"/>
          <w:szCs w:val="28"/>
        </w:rPr>
        <w:t>.</w:t>
      </w:r>
      <w:r w:rsidR="00BD15DB" w:rsidRPr="005064E0">
        <w:rPr>
          <w:rFonts w:ascii="Times New Roman" w:hAnsi="Times New Roman"/>
          <w:sz w:val="28"/>
          <w:szCs w:val="28"/>
        </w:rPr>
        <w:t>0:17</w:t>
      </w:r>
      <w:r w:rsidR="00ED6941">
        <w:rPr>
          <w:rFonts w:ascii="Times New Roman" w:hAnsi="Times New Roman"/>
          <w:sz w:val="28"/>
          <w:szCs w:val="28"/>
        </w:rPr>
        <w:t>.</w:t>
      </w:r>
      <w:r w:rsidR="00BD15DB" w:rsidRPr="005064E0">
        <w:rPr>
          <w:rFonts w:ascii="Times New Roman" w:hAnsi="Times New Roman"/>
          <w:sz w:val="28"/>
          <w:szCs w:val="28"/>
        </w:rPr>
        <w:t>33;</w:t>
      </w:r>
      <w:r w:rsidR="00BD15DB" w:rsidRPr="00215B14">
        <w:rPr>
          <w:rFonts w:ascii="Times New Roman" w:hAnsi="Times New Roman"/>
          <w:sz w:val="28"/>
          <w:szCs w:val="28"/>
        </w:rPr>
        <w:t xml:space="preserve"> в случае азотнокислого товарного десорбата экстракцию проводили при </w:t>
      </w:r>
      <w:r w:rsidR="00F81506">
        <w:rPr>
          <w:rFonts w:ascii="Times New Roman" w:hAnsi="Times New Roman"/>
          <w:sz w:val="28"/>
          <w:szCs w:val="28"/>
        </w:rPr>
        <w:t>соотношении О:В, равном 1,0:20</w:t>
      </w:r>
      <w:r w:rsidR="00BD15DB" w:rsidRPr="00215B14">
        <w:rPr>
          <w:rFonts w:ascii="Times New Roman" w:hAnsi="Times New Roman"/>
          <w:sz w:val="28"/>
          <w:szCs w:val="28"/>
        </w:rPr>
        <w:t>. В лабораторных условиях для разделения фаз использовали делительные воронки.</w:t>
      </w:r>
    </w:p>
    <w:p w:rsidR="00876DA5" w:rsidRPr="00876DA5" w:rsidRDefault="005064E0" w:rsidP="00534DC7">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Экстрагенты </w:t>
      </w:r>
      <w:r>
        <w:rPr>
          <w:rFonts w:ascii="Times New Roman" w:hAnsi="Times New Roman"/>
          <w:sz w:val="28"/>
          <w:szCs w:val="28"/>
          <w:lang w:val="en-US"/>
        </w:rPr>
        <w:t>II</w:t>
      </w:r>
      <w:r w:rsidRPr="005064E0">
        <w:rPr>
          <w:rFonts w:ascii="Times New Roman" w:hAnsi="Times New Roman"/>
          <w:sz w:val="28"/>
          <w:szCs w:val="28"/>
        </w:rPr>
        <w:t xml:space="preserve">, </w:t>
      </w:r>
      <w:r>
        <w:rPr>
          <w:rFonts w:ascii="Times New Roman" w:hAnsi="Times New Roman"/>
          <w:sz w:val="28"/>
          <w:szCs w:val="28"/>
          <w:lang w:val="en-US"/>
        </w:rPr>
        <w:t>III</w:t>
      </w:r>
      <w:r w:rsidRPr="005064E0">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Т</w:t>
      </w:r>
      <w:r w:rsidRPr="00215B14">
        <w:rPr>
          <w:rFonts w:ascii="Times New Roman" w:hAnsi="Times New Roman"/>
          <w:sz w:val="28"/>
          <w:szCs w:val="28"/>
        </w:rPr>
        <w:t>емператур</w:t>
      </w:r>
      <w:r>
        <w:rPr>
          <w:rFonts w:ascii="Times New Roman" w:hAnsi="Times New Roman"/>
          <w:sz w:val="28"/>
          <w:szCs w:val="28"/>
        </w:rPr>
        <w:t xml:space="preserve">а в </w:t>
      </w:r>
      <w:r w:rsidR="005F2832">
        <w:rPr>
          <w:rFonts w:ascii="Times New Roman" w:hAnsi="Times New Roman"/>
          <w:sz w:val="28"/>
          <w:szCs w:val="28"/>
        </w:rPr>
        <w:t>производственном</w:t>
      </w:r>
      <w:r>
        <w:rPr>
          <w:rFonts w:ascii="Times New Roman" w:hAnsi="Times New Roman"/>
          <w:sz w:val="28"/>
          <w:szCs w:val="28"/>
        </w:rPr>
        <w:t xml:space="preserve"> помещении 23</w:t>
      </w:r>
      <w:proofErr w:type="gramStart"/>
      <w:r w:rsidR="00151D1A">
        <w:rPr>
          <w:rFonts w:ascii="Times New Roman" w:hAnsi="Times New Roman"/>
          <w:sz w:val="28"/>
          <w:szCs w:val="28"/>
        </w:rPr>
        <w:t xml:space="preserve">º </w:t>
      </w:r>
      <w:r w:rsidRPr="00215B14">
        <w:rPr>
          <w:rFonts w:ascii="Times New Roman" w:hAnsi="Times New Roman"/>
          <w:sz w:val="28"/>
          <w:szCs w:val="28"/>
        </w:rPr>
        <w:t>С</w:t>
      </w:r>
      <w:proofErr w:type="gramEnd"/>
      <w:r w:rsidRPr="00215B14">
        <w:rPr>
          <w:rFonts w:ascii="Times New Roman" w:hAnsi="Times New Roman"/>
          <w:sz w:val="28"/>
          <w:szCs w:val="28"/>
        </w:rPr>
        <w:t>, время контакта  20 мин</w:t>
      </w:r>
      <w:r>
        <w:rPr>
          <w:rFonts w:ascii="Times New Roman" w:hAnsi="Times New Roman"/>
          <w:sz w:val="28"/>
          <w:szCs w:val="28"/>
        </w:rPr>
        <w:t xml:space="preserve">, при </w:t>
      </w:r>
      <w:r w:rsidRPr="004D3943">
        <w:rPr>
          <w:rFonts w:ascii="Times New Roman" w:hAnsi="Times New Roman"/>
          <w:bCs/>
          <w:color w:val="000000"/>
          <w:sz w:val="28"/>
          <w:szCs w:val="28"/>
        </w:rPr>
        <w:t>непрерывном перемешивании механической мешалкой</w:t>
      </w:r>
      <w:r w:rsidRPr="00215B14">
        <w:rPr>
          <w:rFonts w:ascii="Times New Roman" w:hAnsi="Times New Roman"/>
          <w:sz w:val="28"/>
          <w:szCs w:val="28"/>
        </w:rPr>
        <w:t>).</w:t>
      </w:r>
      <w:r>
        <w:rPr>
          <w:rFonts w:ascii="Times New Roman" w:hAnsi="Times New Roman"/>
          <w:sz w:val="28"/>
          <w:szCs w:val="28"/>
        </w:rPr>
        <w:t xml:space="preserve"> </w:t>
      </w:r>
      <w:r>
        <w:rPr>
          <w:rFonts w:ascii="Times New Roman" w:hAnsi="Times New Roman"/>
          <w:bCs/>
          <w:color w:val="000000"/>
          <w:sz w:val="28"/>
          <w:szCs w:val="28"/>
        </w:rPr>
        <w:t>С</w:t>
      </w:r>
      <w:r w:rsidR="00876DA5">
        <w:rPr>
          <w:rFonts w:ascii="Times New Roman" w:hAnsi="Times New Roman"/>
          <w:bCs/>
          <w:color w:val="000000"/>
          <w:sz w:val="28"/>
          <w:szCs w:val="28"/>
        </w:rPr>
        <w:t>оотношение О</w:t>
      </w:r>
      <w:proofErr w:type="gramStart"/>
      <w:r w:rsidR="00876DA5">
        <w:rPr>
          <w:rFonts w:ascii="Times New Roman" w:hAnsi="Times New Roman"/>
          <w:bCs/>
          <w:color w:val="000000"/>
          <w:sz w:val="28"/>
          <w:szCs w:val="28"/>
        </w:rPr>
        <w:t>:В</w:t>
      </w:r>
      <w:proofErr w:type="gramEnd"/>
      <w:r w:rsidR="00876DA5">
        <w:rPr>
          <w:rFonts w:ascii="Times New Roman" w:hAnsi="Times New Roman"/>
          <w:bCs/>
          <w:color w:val="000000"/>
          <w:sz w:val="28"/>
          <w:szCs w:val="28"/>
        </w:rPr>
        <w:t xml:space="preserve"> = 1:1</w:t>
      </w:r>
      <w:r w:rsidRPr="004D3943">
        <w:rPr>
          <w:rFonts w:ascii="Times New Roman" w:hAnsi="Times New Roman"/>
          <w:bCs/>
          <w:color w:val="000000"/>
          <w:sz w:val="28"/>
          <w:szCs w:val="28"/>
        </w:rPr>
        <w:t>0</w:t>
      </w:r>
      <w:r w:rsidR="00876DA5">
        <w:rPr>
          <w:rFonts w:ascii="Times New Roman" w:hAnsi="Times New Roman"/>
          <w:bCs/>
          <w:color w:val="000000"/>
          <w:sz w:val="28"/>
          <w:szCs w:val="28"/>
        </w:rPr>
        <w:t>.</w:t>
      </w:r>
      <w:r w:rsidR="00801DE0">
        <w:rPr>
          <w:rFonts w:ascii="Times New Roman" w:hAnsi="Times New Roman"/>
          <w:bCs/>
          <w:color w:val="000000"/>
          <w:sz w:val="28"/>
          <w:szCs w:val="28"/>
        </w:rPr>
        <w:t xml:space="preserve"> </w:t>
      </w:r>
      <w:r w:rsidR="00876DA5">
        <w:rPr>
          <w:rFonts w:ascii="Times New Roman" w:hAnsi="Times New Roman"/>
          <w:bCs/>
          <w:color w:val="000000"/>
          <w:sz w:val="28"/>
          <w:szCs w:val="28"/>
        </w:rPr>
        <w:t>При соотношение О</w:t>
      </w:r>
      <w:proofErr w:type="gramStart"/>
      <w:r w:rsidR="00876DA5">
        <w:rPr>
          <w:rFonts w:ascii="Times New Roman" w:hAnsi="Times New Roman"/>
          <w:bCs/>
          <w:color w:val="000000"/>
          <w:sz w:val="28"/>
          <w:szCs w:val="28"/>
        </w:rPr>
        <w:t>:В</w:t>
      </w:r>
      <w:proofErr w:type="gramEnd"/>
      <w:r w:rsidR="00876DA5">
        <w:rPr>
          <w:rFonts w:ascii="Times New Roman" w:hAnsi="Times New Roman"/>
          <w:bCs/>
          <w:color w:val="000000"/>
          <w:sz w:val="28"/>
          <w:szCs w:val="28"/>
        </w:rPr>
        <w:t xml:space="preserve"> = 1:20 (испытание экстрагент </w:t>
      </w:r>
      <w:r w:rsidR="00876DA5">
        <w:rPr>
          <w:rFonts w:ascii="Times New Roman" w:hAnsi="Times New Roman"/>
          <w:bCs/>
          <w:color w:val="000000"/>
          <w:sz w:val="28"/>
          <w:szCs w:val="28"/>
          <w:lang w:val="en-US"/>
        </w:rPr>
        <w:t>II</w:t>
      </w:r>
      <w:r w:rsidR="00876DA5">
        <w:rPr>
          <w:rFonts w:ascii="Times New Roman" w:hAnsi="Times New Roman"/>
          <w:bCs/>
          <w:color w:val="000000"/>
          <w:sz w:val="28"/>
          <w:szCs w:val="28"/>
        </w:rPr>
        <w:t xml:space="preserve"> в азотнокислом растворе) произошло почти полное растворение органики).</w:t>
      </w:r>
    </w:p>
    <w:p w:rsidR="00531814" w:rsidRPr="00215B14" w:rsidRDefault="00531814" w:rsidP="00534DC7">
      <w:pPr>
        <w:spacing w:after="0" w:line="240" w:lineRule="auto"/>
        <w:ind w:left="0" w:firstLine="709"/>
        <w:jc w:val="both"/>
        <w:rPr>
          <w:rFonts w:ascii="Times New Roman" w:hAnsi="Times New Roman"/>
          <w:sz w:val="28"/>
          <w:szCs w:val="28"/>
        </w:rPr>
      </w:pPr>
    </w:p>
    <w:p w:rsidR="00F577E5" w:rsidRDefault="00A638B7" w:rsidP="00F577E5">
      <w:pPr>
        <w:spacing w:after="0" w:line="240" w:lineRule="auto"/>
        <w:ind w:left="0" w:firstLine="709"/>
        <w:jc w:val="both"/>
        <w:rPr>
          <w:rFonts w:ascii="Times New Roman" w:hAnsi="Times New Roman"/>
          <w:sz w:val="28"/>
          <w:szCs w:val="28"/>
        </w:rPr>
      </w:pPr>
      <w:r>
        <w:rPr>
          <w:rFonts w:ascii="Times New Roman" w:hAnsi="Times New Roman"/>
          <w:bCs/>
          <w:color w:val="000000"/>
          <w:sz w:val="28"/>
          <w:szCs w:val="28"/>
        </w:rPr>
        <w:t>3.</w:t>
      </w:r>
      <w:r w:rsidR="001F6068">
        <w:rPr>
          <w:rFonts w:ascii="Times New Roman" w:hAnsi="Times New Roman"/>
          <w:bCs/>
          <w:color w:val="000000"/>
          <w:sz w:val="28"/>
          <w:szCs w:val="28"/>
        </w:rPr>
        <w:t>2</w:t>
      </w:r>
      <w:r w:rsidR="00F65E12">
        <w:rPr>
          <w:rFonts w:ascii="Times New Roman" w:hAnsi="Times New Roman"/>
          <w:bCs/>
          <w:color w:val="000000"/>
          <w:sz w:val="28"/>
          <w:szCs w:val="28"/>
        </w:rPr>
        <w:t xml:space="preserve">.3 </w:t>
      </w:r>
      <w:r w:rsidR="00F65E12" w:rsidRPr="007D56D2">
        <w:rPr>
          <w:rFonts w:ascii="Times New Roman" w:hAnsi="Times New Roman"/>
          <w:bCs/>
          <w:color w:val="000000"/>
          <w:sz w:val="28"/>
          <w:szCs w:val="28"/>
        </w:rPr>
        <w:t xml:space="preserve">Испытание </w:t>
      </w:r>
      <w:r w:rsidR="00F65E12" w:rsidRPr="007D56D2">
        <w:rPr>
          <w:rFonts w:ascii="Times New Roman" w:hAnsi="Times New Roman"/>
          <w:sz w:val="28"/>
          <w:szCs w:val="28"/>
        </w:rPr>
        <w:t>экстрагент</w:t>
      </w:r>
      <w:r w:rsidR="00C07136">
        <w:rPr>
          <w:rFonts w:ascii="Times New Roman" w:hAnsi="Times New Roman"/>
          <w:sz w:val="28"/>
          <w:szCs w:val="28"/>
          <w:lang w:val="kk-KZ"/>
        </w:rPr>
        <w:t>ов</w:t>
      </w:r>
      <w:r w:rsidR="00F65E12" w:rsidRPr="007D56D2">
        <w:rPr>
          <w:rFonts w:ascii="Times New Roman" w:hAnsi="Times New Roman"/>
          <w:sz w:val="28"/>
          <w:szCs w:val="28"/>
        </w:rPr>
        <w:t xml:space="preserve"> </w:t>
      </w:r>
      <w:r w:rsidR="00F65E12" w:rsidRPr="007D56D2">
        <w:rPr>
          <w:rFonts w:ascii="Times New Roman" w:hAnsi="Times New Roman"/>
          <w:sz w:val="28"/>
          <w:szCs w:val="28"/>
          <w:lang w:val="en-US"/>
        </w:rPr>
        <w:t>I</w:t>
      </w:r>
      <w:r w:rsidR="00F65E12" w:rsidRPr="007D56D2">
        <w:rPr>
          <w:rFonts w:ascii="Times New Roman" w:hAnsi="Times New Roman"/>
          <w:sz w:val="28"/>
          <w:szCs w:val="28"/>
        </w:rPr>
        <w:t xml:space="preserve">, </w:t>
      </w:r>
      <w:r w:rsidR="00F65E12" w:rsidRPr="007D56D2">
        <w:rPr>
          <w:rFonts w:ascii="Times New Roman" w:hAnsi="Times New Roman"/>
          <w:sz w:val="28"/>
          <w:szCs w:val="28"/>
          <w:lang w:val="en-US"/>
        </w:rPr>
        <w:t>II</w:t>
      </w:r>
      <w:r w:rsidR="00F65E12" w:rsidRPr="007D56D2">
        <w:rPr>
          <w:rFonts w:ascii="Times New Roman" w:hAnsi="Times New Roman"/>
          <w:sz w:val="28"/>
          <w:szCs w:val="28"/>
        </w:rPr>
        <w:t xml:space="preserve">, </w:t>
      </w:r>
      <w:r w:rsidR="00F65E12" w:rsidRPr="007D56D2">
        <w:rPr>
          <w:rFonts w:ascii="Times New Roman" w:hAnsi="Times New Roman"/>
          <w:sz w:val="28"/>
          <w:szCs w:val="28"/>
          <w:lang w:val="en-US"/>
        </w:rPr>
        <w:t>III</w:t>
      </w:r>
      <w:r w:rsidR="00F65E12" w:rsidRPr="007D56D2">
        <w:rPr>
          <w:rFonts w:ascii="Times New Roman" w:hAnsi="Times New Roman"/>
          <w:sz w:val="28"/>
          <w:szCs w:val="28"/>
        </w:rPr>
        <w:t xml:space="preserve">, </w:t>
      </w:r>
      <w:r w:rsidR="00F65E12" w:rsidRPr="00C07136">
        <w:rPr>
          <w:rFonts w:ascii="Times New Roman" w:hAnsi="Times New Roman"/>
          <w:sz w:val="28"/>
          <w:szCs w:val="28"/>
          <w:lang w:val="en-US"/>
        </w:rPr>
        <w:t>IV</w:t>
      </w:r>
      <w:r w:rsidR="00F65E12" w:rsidRPr="00C07136">
        <w:rPr>
          <w:rFonts w:ascii="Times New Roman" w:hAnsi="Times New Roman"/>
          <w:sz w:val="28"/>
          <w:szCs w:val="28"/>
        </w:rPr>
        <w:t xml:space="preserve">  </w:t>
      </w:r>
      <w:r w:rsidR="00C07136" w:rsidRPr="00C07136">
        <w:rPr>
          <w:rFonts w:ascii="Times New Roman" w:hAnsi="Times New Roman"/>
          <w:color w:val="000000"/>
          <w:sz w:val="28"/>
          <w:szCs w:val="28"/>
        </w:rPr>
        <w:t>на экстракционные свойства по отношению к</w:t>
      </w:r>
      <w:r w:rsidR="00C07136" w:rsidRPr="00C07136">
        <w:rPr>
          <w:rFonts w:ascii="Times New Roman" w:hAnsi="Times New Roman"/>
          <w:color w:val="000000"/>
          <w:sz w:val="28"/>
          <w:szCs w:val="28"/>
          <w:lang w:val="kk-KZ"/>
        </w:rPr>
        <w:t xml:space="preserve"> урану в </w:t>
      </w:r>
      <w:r w:rsidR="00F65E12" w:rsidRPr="00C07136">
        <w:rPr>
          <w:rFonts w:ascii="Times New Roman" w:hAnsi="Times New Roman"/>
          <w:sz w:val="28"/>
          <w:szCs w:val="28"/>
        </w:rPr>
        <w:t xml:space="preserve">азотнокислых </w:t>
      </w:r>
      <w:r w:rsidR="007D56D2" w:rsidRPr="00C07136">
        <w:rPr>
          <w:rFonts w:ascii="Times New Roman" w:hAnsi="Times New Roman"/>
          <w:sz w:val="28"/>
          <w:szCs w:val="28"/>
        </w:rPr>
        <w:t>и сернокислых</w:t>
      </w:r>
      <w:r w:rsidR="007D56D2" w:rsidRPr="007D56D2">
        <w:rPr>
          <w:rFonts w:ascii="Times New Roman" w:hAnsi="Times New Roman"/>
          <w:sz w:val="28"/>
          <w:szCs w:val="28"/>
        </w:rPr>
        <w:t xml:space="preserve"> </w:t>
      </w:r>
      <w:r w:rsidR="00F65E12" w:rsidRPr="007D56D2">
        <w:rPr>
          <w:rFonts w:ascii="Times New Roman" w:hAnsi="Times New Roman"/>
          <w:sz w:val="28"/>
          <w:szCs w:val="28"/>
        </w:rPr>
        <w:t>урансодержащих раствор</w:t>
      </w:r>
      <w:r w:rsidR="00C07136">
        <w:rPr>
          <w:rFonts w:ascii="Times New Roman" w:hAnsi="Times New Roman"/>
          <w:sz w:val="28"/>
          <w:szCs w:val="28"/>
          <w:lang w:val="kk-KZ"/>
        </w:rPr>
        <w:t>ах</w:t>
      </w:r>
      <w:r w:rsidR="00F65E12" w:rsidRPr="007D56D2">
        <w:rPr>
          <w:rFonts w:ascii="Times New Roman" w:hAnsi="Times New Roman"/>
          <w:sz w:val="28"/>
          <w:szCs w:val="28"/>
        </w:rPr>
        <w:t xml:space="preserve"> </w:t>
      </w:r>
      <w:r w:rsidR="007D56D2" w:rsidRPr="007D56D2">
        <w:rPr>
          <w:rFonts w:ascii="Times New Roman" w:hAnsi="Times New Roman"/>
          <w:sz w:val="28"/>
          <w:szCs w:val="28"/>
        </w:rPr>
        <w:t>в условиях заводской лаборатории</w:t>
      </w:r>
    </w:p>
    <w:p w:rsidR="00F65E12" w:rsidRPr="00F577E5" w:rsidRDefault="007D56D2" w:rsidP="00F577E5">
      <w:pPr>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 </w:t>
      </w:r>
    </w:p>
    <w:p w:rsidR="00531814" w:rsidRDefault="00531814" w:rsidP="008E0900">
      <w:pPr>
        <w:spacing w:after="0" w:line="240" w:lineRule="auto"/>
        <w:ind w:left="0" w:firstLine="709"/>
        <w:jc w:val="both"/>
        <w:rPr>
          <w:rFonts w:ascii="Times New Roman" w:hAnsi="Times New Roman"/>
          <w:bCs/>
          <w:color w:val="000000"/>
          <w:sz w:val="28"/>
          <w:szCs w:val="28"/>
        </w:rPr>
      </w:pPr>
      <w:r w:rsidRPr="00531814">
        <w:rPr>
          <w:rFonts w:ascii="Times New Roman" w:hAnsi="Times New Roman"/>
          <w:bCs/>
          <w:color w:val="000000"/>
          <w:sz w:val="28"/>
          <w:szCs w:val="28"/>
        </w:rPr>
        <w:t xml:space="preserve">А. Испытание </w:t>
      </w:r>
      <w:r w:rsidRPr="00531814">
        <w:rPr>
          <w:rFonts w:ascii="Times New Roman" w:hAnsi="Times New Roman"/>
          <w:sz w:val="28"/>
          <w:szCs w:val="28"/>
        </w:rPr>
        <w:t>бис(2,2,2-трифторэтил)(2-цианоэтил) фосфат</w:t>
      </w:r>
      <w:r w:rsidRPr="00531814">
        <w:rPr>
          <w:rFonts w:ascii="Times New Roman" w:hAnsi="Times New Roman"/>
          <w:bCs/>
          <w:color w:val="000000"/>
          <w:sz w:val="28"/>
          <w:szCs w:val="28"/>
        </w:rPr>
        <w:t xml:space="preserve">а. </w:t>
      </w:r>
    </w:p>
    <w:p w:rsidR="009E0D53" w:rsidRDefault="009E0D53" w:rsidP="008E0900">
      <w:pPr>
        <w:spacing w:after="0" w:line="240" w:lineRule="auto"/>
        <w:ind w:firstLine="709"/>
        <w:jc w:val="both"/>
        <w:rPr>
          <w:rFonts w:ascii="Times New Roman" w:hAnsi="Times New Roman"/>
          <w:i/>
          <w:sz w:val="28"/>
          <w:szCs w:val="28"/>
        </w:rPr>
      </w:pPr>
    </w:p>
    <w:p w:rsidR="008E0900" w:rsidRPr="008E0900" w:rsidRDefault="008E0900" w:rsidP="000D7306">
      <w:pPr>
        <w:spacing w:after="0" w:line="240" w:lineRule="auto"/>
        <w:ind w:left="0" w:firstLine="709"/>
        <w:jc w:val="both"/>
        <w:rPr>
          <w:rFonts w:ascii="Times New Roman" w:hAnsi="Times New Roman"/>
          <w:sz w:val="28"/>
          <w:szCs w:val="28"/>
        </w:rPr>
      </w:pPr>
      <w:r w:rsidRPr="008E0900">
        <w:rPr>
          <w:rFonts w:ascii="Times New Roman" w:hAnsi="Times New Roman"/>
          <w:i/>
          <w:sz w:val="28"/>
          <w:szCs w:val="28"/>
        </w:rPr>
        <w:t>Экстракция урана из сернокислых или азотнокислых урансодержащих растворов бис(2,2,2-трифторэтил)(2-цианоэтил</w:t>
      </w:r>
      <w:proofErr w:type="gramStart"/>
      <w:r w:rsidRPr="008E0900">
        <w:rPr>
          <w:rFonts w:ascii="Times New Roman" w:hAnsi="Times New Roman"/>
          <w:i/>
          <w:sz w:val="28"/>
          <w:szCs w:val="28"/>
        </w:rPr>
        <w:t>)ф</w:t>
      </w:r>
      <w:proofErr w:type="gramEnd"/>
      <w:r w:rsidRPr="008E0900">
        <w:rPr>
          <w:rFonts w:ascii="Times New Roman" w:hAnsi="Times New Roman"/>
          <w:i/>
          <w:sz w:val="28"/>
          <w:szCs w:val="28"/>
        </w:rPr>
        <w:t>осфатом (</w:t>
      </w:r>
      <w:r w:rsidRPr="008E0900">
        <w:rPr>
          <w:rFonts w:ascii="Times New Roman" w:hAnsi="Times New Roman"/>
          <w:i/>
          <w:sz w:val="28"/>
          <w:szCs w:val="28"/>
          <w:lang w:val="en-US"/>
        </w:rPr>
        <w:t>I</w:t>
      </w:r>
      <w:r w:rsidRPr="008E0900">
        <w:rPr>
          <w:rFonts w:ascii="Times New Roman" w:hAnsi="Times New Roman"/>
          <w:i/>
          <w:sz w:val="28"/>
          <w:szCs w:val="28"/>
        </w:rPr>
        <w:t>)</w:t>
      </w:r>
      <w:r w:rsidRPr="008E0900">
        <w:rPr>
          <w:rFonts w:ascii="Times New Roman" w:hAnsi="Times New Roman"/>
          <w:sz w:val="28"/>
          <w:szCs w:val="28"/>
        </w:rPr>
        <w:t xml:space="preserve"> проводилась в вышеуказанных условиях и показала, что экстрагент (</w:t>
      </w:r>
      <w:r w:rsidRPr="008E0900">
        <w:rPr>
          <w:rFonts w:ascii="Times New Roman" w:hAnsi="Times New Roman"/>
          <w:sz w:val="28"/>
          <w:szCs w:val="28"/>
          <w:lang w:val="en-US"/>
        </w:rPr>
        <w:t>I</w:t>
      </w:r>
      <w:r w:rsidRPr="008E0900">
        <w:rPr>
          <w:rFonts w:ascii="Times New Roman" w:hAnsi="Times New Roman"/>
          <w:sz w:val="28"/>
          <w:szCs w:val="28"/>
        </w:rPr>
        <w:t xml:space="preserve">) плохо растворяется в дизельном топливе. </w:t>
      </w:r>
      <w:proofErr w:type="gramStart"/>
      <w:r w:rsidRPr="008E0900">
        <w:rPr>
          <w:rFonts w:ascii="Times New Roman" w:hAnsi="Times New Roman"/>
          <w:sz w:val="28"/>
          <w:szCs w:val="28"/>
        </w:rPr>
        <w:t>В результате на конечном этапе экстракции были получены три фазы со следующим содержанием урана в них: нижняя фаза - экстрагент (</w:t>
      </w:r>
      <w:r w:rsidRPr="008E0900">
        <w:rPr>
          <w:rFonts w:ascii="Times New Roman" w:hAnsi="Times New Roman"/>
          <w:i/>
          <w:sz w:val="28"/>
          <w:szCs w:val="28"/>
          <w:lang w:val="en-US"/>
        </w:rPr>
        <w:t>I</w:t>
      </w:r>
      <w:r w:rsidRPr="008E0900">
        <w:rPr>
          <w:rFonts w:ascii="Times New Roman" w:hAnsi="Times New Roman"/>
          <w:sz w:val="28"/>
          <w:szCs w:val="28"/>
        </w:rPr>
        <w:t>), содержание урана 49.7 г/дм</w:t>
      </w:r>
      <w:r w:rsidRPr="008E0900">
        <w:rPr>
          <w:rFonts w:ascii="Times New Roman" w:hAnsi="Times New Roman"/>
          <w:sz w:val="28"/>
          <w:szCs w:val="28"/>
          <w:vertAlign w:val="superscript"/>
        </w:rPr>
        <w:t xml:space="preserve">3 </w:t>
      </w:r>
      <w:r w:rsidRPr="008E0900">
        <w:rPr>
          <w:rFonts w:ascii="Times New Roman" w:hAnsi="Times New Roman"/>
          <w:sz w:val="28"/>
          <w:szCs w:val="28"/>
        </w:rPr>
        <w:t>(в случае сернокислых растворов) или 63.9 г/дм</w:t>
      </w:r>
      <w:r w:rsidRPr="008E0900">
        <w:rPr>
          <w:rFonts w:ascii="Times New Roman" w:hAnsi="Times New Roman"/>
          <w:sz w:val="28"/>
          <w:szCs w:val="28"/>
          <w:vertAlign w:val="superscript"/>
        </w:rPr>
        <w:t xml:space="preserve">3 </w:t>
      </w:r>
      <w:r w:rsidRPr="008E0900">
        <w:rPr>
          <w:rFonts w:ascii="Times New Roman" w:hAnsi="Times New Roman"/>
          <w:sz w:val="28"/>
          <w:szCs w:val="28"/>
        </w:rPr>
        <w:t>(при использовании азотнокислых растворов); средняя фаза - маточник экстракции, содержание урана 12.2 г/дм</w:t>
      </w:r>
      <w:r w:rsidRPr="008E0900">
        <w:rPr>
          <w:rFonts w:ascii="Times New Roman" w:hAnsi="Times New Roman"/>
          <w:sz w:val="28"/>
          <w:szCs w:val="28"/>
          <w:vertAlign w:val="superscript"/>
        </w:rPr>
        <w:t xml:space="preserve">3 </w:t>
      </w:r>
      <w:r w:rsidRPr="008E0900">
        <w:rPr>
          <w:rFonts w:ascii="Times New Roman" w:hAnsi="Times New Roman"/>
          <w:sz w:val="28"/>
          <w:szCs w:val="28"/>
        </w:rPr>
        <w:t>(в случае сернокислых растворов) или 11.9 г/дм</w:t>
      </w:r>
      <w:r w:rsidRPr="008E0900">
        <w:rPr>
          <w:rFonts w:ascii="Times New Roman" w:hAnsi="Times New Roman"/>
          <w:sz w:val="28"/>
          <w:szCs w:val="28"/>
          <w:vertAlign w:val="superscript"/>
        </w:rPr>
        <w:t xml:space="preserve">3 </w:t>
      </w:r>
      <w:r w:rsidRPr="008E0900">
        <w:rPr>
          <w:rFonts w:ascii="Times New Roman" w:hAnsi="Times New Roman"/>
          <w:sz w:val="28"/>
          <w:szCs w:val="28"/>
        </w:rPr>
        <w:t>(при использовании азотнокислых растворов);</w:t>
      </w:r>
      <w:proofErr w:type="gramEnd"/>
      <w:r w:rsidRPr="008E0900">
        <w:rPr>
          <w:rFonts w:ascii="Times New Roman" w:hAnsi="Times New Roman"/>
          <w:sz w:val="28"/>
          <w:szCs w:val="28"/>
        </w:rPr>
        <w:t xml:space="preserve"> верхняя фаза - дизельное топливо, содержание урана 0.0 г/дм</w:t>
      </w:r>
      <w:r w:rsidRPr="008E0900">
        <w:rPr>
          <w:rFonts w:ascii="Times New Roman" w:hAnsi="Times New Roman"/>
          <w:sz w:val="28"/>
          <w:szCs w:val="28"/>
          <w:vertAlign w:val="superscript"/>
        </w:rPr>
        <w:t>3</w:t>
      </w:r>
      <w:r w:rsidRPr="008E0900">
        <w:rPr>
          <w:rFonts w:ascii="Times New Roman" w:hAnsi="Times New Roman"/>
          <w:sz w:val="28"/>
          <w:szCs w:val="28"/>
        </w:rPr>
        <w:t xml:space="preserve"> (т.е</w:t>
      </w:r>
      <w:proofErr w:type="gramStart"/>
      <w:r w:rsidRPr="008E0900">
        <w:rPr>
          <w:rFonts w:ascii="Times New Roman" w:hAnsi="Times New Roman"/>
          <w:sz w:val="28"/>
          <w:szCs w:val="28"/>
        </w:rPr>
        <w:t>.д</w:t>
      </w:r>
      <w:proofErr w:type="gramEnd"/>
      <w:r w:rsidRPr="008E0900">
        <w:rPr>
          <w:rFonts w:ascii="Times New Roman" w:hAnsi="Times New Roman"/>
          <w:sz w:val="28"/>
          <w:szCs w:val="28"/>
        </w:rPr>
        <w:t>изельное топливо в процессе экстракции участия не принимало). Извлечение урана экстрагентом (</w:t>
      </w:r>
      <w:r w:rsidRPr="008E0900">
        <w:rPr>
          <w:rFonts w:ascii="Times New Roman" w:hAnsi="Times New Roman"/>
          <w:i/>
          <w:sz w:val="28"/>
          <w:szCs w:val="28"/>
          <w:lang w:val="en-US"/>
        </w:rPr>
        <w:t>I</w:t>
      </w:r>
      <w:r w:rsidRPr="008E0900">
        <w:rPr>
          <w:rFonts w:ascii="Times New Roman" w:hAnsi="Times New Roman"/>
          <w:sz w:val="28"/>
          <w:szCs w:val="28"/>
        </w:rPr>
        <w:t xml:space="preserve">) составило: 20.7% (из азотнокислого раствора) и 18.7% (из сернокислого раствора). </w:t>
      </w:r>
    </w:p>
    <w:p w:rsidR="00FA4C87" w:rsidRPr="00FA4C87" w:rsidRDefault="00FA4C87" w:rsidP="00FA4C87">
      <w:pPr>
        <w:spacing w:after="0" w:line="240" w:lineRule="auto"/>
        <w:ind w:left="0" w:firstLine="709"/>
        <w:jc w:val="both"/>
        <w:rPr>
          <w:rFonts w:ascii="Times New Roman" w:hAnsi="Times New Roman"/>
          <w:bCs/>
          <w:color w:val="000000"/>
          <w:sz w:val="28"/>
          <w:szCs w:val="28"/>
        </w:rPr>
      </w:pPr>
      <w:r w:rsidRPr="00FA4C87">
        <w:rPr>
          <w:rFonts w:ascii="Times New Roman" w:hAnsi="Times New Roman"/>
          <w:i/>
          <w:sz w:val="28"/>
          <w:szCs w:val="28"/>
        </w:rPr>
        <w:t>Экстракция урана из сернокислых урансодержащих растворов смесью экстрагентов - бис(2,2,2-трифторэтил)(2-цианоэтил</w:t>
      </w:r>
      <w:proofErr w:type="gramStart"/>
      <w:r w:rsidRPr="00FA4C87">
        <w:rPr>
          <w:rFonts w:ascii="Times New Roman" w:hAnsi="Times New Roman"/>
          <w:i/>
          <w:sz w:val="28"/>
          <w:szCs w:val="28"/>
        </w:rPr>
        <w:t>)ф</w:t>
      </w:r>
      <w:proofErr w:type="gramEnd"/>
      <w:r w:rsidRPr="00FA4C87">
        <w:rPr>
          <w:rFonts w:ascii="Times New Roman" w:hAnsi="Times New Roman"/>
          <w:i/>
          <w:sz w:val="28"/>
          <w:szCs w:val="28"/>
        </w:rPr>
        <w:t>осфатом (</w:t>
      </w:r>
      <w:r w:rsidRPr="00FA4C87">
        <w:rPr>
          <w:rFonts w:ascii="Times New Roman" w:hAnsi="Times New Roman"/>
          <w:i/>
          <w:sz w:val="28"/>
          <w:szCs w:val="28"/>
          <w:lang w:val="en-US"/>
        </w:rPr>
        <w:t>I</w:t>
      </w:r>
      <w:r w:rsidRPr="00FA4C87">
        <w:rPr>
          <w:rFonts w:ascii="Times New Roman" w:hAnsi="Times New Roman"/>
          <w:i/>
          <w:sz w:val="28"/>
          <w:szCs w:val="28"/>
        </w:rPr>
        <w:t>) и бис(2-этилгексил)фосфатом (</w:t>
      </w:r>
      <w:r w:rsidR="008813B4" w:rsidRPr="004F5E9C">
        <w:rPr>
          <w:rFonts w:ascii="Times New Roman" w:hAnsi="Times New Roman"/>
          <w:sz w:val="28"/>
          <w:szCs w:val="28"/>
          <w:lang w:val="kk-KZ"/>
        </w:rPr>
        <w:t>Экстрагент 57, марка А</w:t>
      </w:r>
      <w:r w:rsidRPr="00FA4C87">
        <w:rPr>
          <w:rFonts w:ascii="Times New Roman" w:hAnsi="Times New Roman"/>
          <w:i/>
          <w:sz w:val="28"/>
          <w:szCs w:val="28"/>
        </w:rPr>
        <w:t>).</w:t>
      </w:r>
      <w:r w:rsidRPr="00FA4C87">
        <w:rPr>
          <w:rFonts w:ascii="Times New Roman" w:hAnsi="Times New Roman"/>
          <w:b/>
          <w:bCs/>
          <w:color w:val="000000"/>
          <w:sz w:val="28"/>
          <w:szCs w:val="28"/>
        </w:rPr>
        <w:t xml:space="preserve"> </w:t>
      </w:r>
      <w:r w:rsidRPr="00FA4C87">
        <w:rPr>
          <w:rFonts w:ascii="Times New Roman" w:hAnsi="Times New Roman"/>
          <w:bCs/>
          <w:color w:val="000000"/>
          <w:sz w:val="28"/>
          <w:szCs w:val="28"/>
        </w:rPr>
        <w:t xml:space="preserve">В результате экстракции на конечном этапе </w:t>
      </w:r>
      <w:r w:rsidRPr="00FA4C87">
        <w:rPr>
          <w:rFonts w:ascii="Times New Roman" w:hAnsi="Times New Roman"/>
          <w:sz w:val="28"/>
          <w:szCs w:val="28"/>
        </w:rPr>
        <w:t>были получены три фазы со следующим содержанием урана в них:</w:t>
      </w:r>
      <w:r w:rsidRPr="00FA4C87">
        <w:rPr>
          <w:rFonts w:ascii="Times New Roman" w:hAnsi="Times New Roman"/>
          <w:bCs/>
          <w:color w:val="000000"/>
          <w:sz w:val="28"/>
          <w:szCs w:val="28"/>
        </w:rPr>
        <w:t xml:space="preserve"> </w:t>
      </w:r>
      <w:r w:rsidRPr="00FA4C87">
        <w:rPr>
          <w:rFonts w:ascii="Times New Roman" w:hAnsi="Times New Roman"/>
          <w:sz w:val="28"/>
          <w:szCs w:val="28"/>
        </w:rPr>
        <w:t>нижняя фаза - экстрагент (</w:t>
      </w:r>
      <w:r w:rsidRPr="00FA4C87">
        <w:rPr>
          <w:rFonts w:ascii="Times New Roman" w:hAnsi="Times New Roman"/>
          <w:i/>
          <w:sz w:val="28"/>
          <w:szCs w:val="28"/>
          <w:lang w:val="en-US"/>
        </w:rPr>
        <w:t>I</w:t>
      </w:r>
      <w:r w:rsidRPr="00FA4C87">
        <w:rPr>
          <w:rFonts w:ascii="Times New Roman" w:hAnsi="Times New Roman"/>
          <w:sz w:val="28"/>
          <w:szCs w:val="28"/>
        </w:rPr>
        <w:t>), содержание урана 1.7 г/дм</w:t>
      </w:r>
      <w:r w:rsidRPr="00FA4C87">
        <w:rPr>
          <w:rFonts w:ascii="Times New Roman" w:hAnsi="Times New Roman"/>
          <w:sz w:val="28"/>
          <w:szCs w:val="28"/>
          <w:vertAlign w:val="superscript"/>
        </w:rPr>
        <w:t>3</w:t>
      </w:r>
      <w:r w:rsidRPr="00FA4C87">
        <w:rPr>
          <w:rFonts w:ascii="Times New Roman" w:hAnsi="Times New Roman"/>
          <w:sz w:val="28"/>
          <w:szCs w:val="28"/>
        </w:rPr>
        <w:t>; средняя фаза - маточник экстракции, содержание урана 6.45 г/дм</w:t>
      </w:r>
      <w:r w:rsidRPr="00FA4C87">
        <w:rPr>
          <w:rFonts w:ascii="Times New Roman" w:hAnsi="Times New Roman"/>
          <w:sz w:val="28"/>
          <w:szCs w:val="28"/>
          <w:vertAlign w:val="superscript"/>
        </w:rPr>
        <w:t>3</w:t>
      </w:r>
      <w:r w:rsidRPr="00FA4C87">
        <w:rPr>
          <w:rFonts w:ascii="Times New Roman" w:hAnsi="Times New Roman"/>
          <w:sz w:val="28"/>
          <w:szCs w:val="28"/>
        </w:rPr>
        <w:t xml:space="preserve">; верхняя фаза </w:t>
      </w:r>
      <w:r w:rsidR="009F7616">
        <w:rPr>
          <w:rFonts w:ascii="Times New Roman" w:hAnsi="Times New Roman"/>
          <w:sz w:val="28"/>
          <w:szCs w:val="28"/>
        </w:rPr>
        <w:t>–</w:t>
      </w:r>
      <w:r w:rsidRPr="00FA4C87">
        <w:rPr>
          <w:rFonts w:ascii="Times New Roman" w:hAnsi="Times New Roman"/>
          <w:sz w:val="28"/>
          <w:szCs w:val="28"/>
        </w:rPr>
        <w:t xml:space="preserve"> </w:t>
      </w:r>
      <w:r w:rsidR="009F7616">
        <w:rPr>
          <w:rFonts w:ascii="Times New Roman" w:hAnsi="Times New Roman"/>
          <w:sz w:val="28"/>
          <w:szCs w:val="28"/>
        </w:rPr>
        <w:t xml:space="preserve">углеводородный разбавитель (УВР) </w:t>
      </w:r>
      <w:r w:rsidRPr="00FA4C87">
        <w:rPr>
          <w:rFonts w:ascii="Times New Roman" w:hAnsi="Times New Roman"/>
          <w:sz w:val="28"/>
          <w:szCs w:val="28"/>
        </w:rPr>
        <w:t xml:space="preserve"> и экстрагент </w:t>
      </w:r>
      <w:r w:rsidRPr="00FC676F">
        <w:rPr>
          <w:rFonts w:ascii="Times New Roman" w:hAnsi="Times New Roman"/>
          <w:sz w:val="28"/>
          <w:szCs w:val="28"/>
        </w:rPr>
        <w:t>(</w:t>
      </w:r>
      <w:r w:rsidR="00FC676F" w:rsidRPr="00FC676F">
        <w:rPr>
          <w:rFonts w:ascii="Times New Roman" w:hAnsi="Times New Roman"/>
          <w:sz w:val="28"/>
          <w:szCs w:val="28"/>
          <w:lang w:val="kk-KZ"/>
        </w:rPr>
        <w:t>Экстрагент 57, марка А</w:t>
      </w:r>
      <w:r w:rsidRPr="00FC676F">
        <w:rPr>
          <w:rFonts w:ascii="Times New Roman" w:hAnsi="Times New Roman"/>
          <w:sz w:val="28"/>
          <w:szCs w:val="28"/>
        </w:rPr>
        <w:t>),</w:t>
      </w:r>
      <w:r w:rsidRPr="00FA4C87">
        <w:rPr>
          <w:rFonts w:ascii="Times New Roman" w:hAnsi="Times New Roman"/>
          <w:sz w:val="28"/>
          <w:szCs w:val="28"/>
        </w:rPr>
        <w:t xml:space="preserve"> содержание урана 10.6 г/дм</w:t>
      </w:r>
      <w:r w:rsidRPr="00FA4C87">
        <w:rPr>
          <w:rFonts w:ascii="Times New Roman" w:hAnsi="Times New Roman"/>
          <w:sz w:val="28"/>
          <w:szCs w:val="28"/>
          <w:vertAlign w:val="superscript"/>
        </w:rPr>
        <w:t>3</w:t>
      </w:r>
      <w:r w:rsidRPr="00FA4C87">
        <w:rPr>
          <w:rFonts w:ascii="Times New Roman" w:hAnsi="Times New Roman"/>
          <w:sz w:val="28"/>
          <w:szCs w:val="28"/>
        </w:rPr>
        <w:t>. Извлечение урана смесью экстрагентов (</w:t>
      </w:r>
      <w:r w:rsidRPr="00FA4C87">
        <w:rPr>
          <w:rFonts w:ascii="Times New Roman" w:hAnsi="Times New Roman"/>
          <w:i/>
          <w:sz w:val="28"/>
          <w:szCs w:val="28"/>
          <w:lang w:val="en-US"/>
        </w:rPr>
        <w:t>I</w:t>
      </w:r>
      <w:r w:rsidRPr="00FA4C87">
        <w:rPr>
          <w:rFonts w:ascii="Times New Roman" w:hAnsi="Times New Roman"/>
          <w:sz w:val="28"/>
          <w:szCs w:val="28"/>
        </w:rPr>
        <w:t xml:space="preserve">) и </w:t>
      </w:r>
      <w:r w:rsidRPr="00FC676F">
        <w:rPr>
          <w:rFonts w:ascii="Times New Roman" w:hAnsi="Times New Roman"/>
          <w:sz w:val="28"/>
          <w:szCs w:val="28"/>
        </w:rPr>
        <w:t>(</w:t>
      </w:r>
      <w:r w:rsidR="00FC676F" w:rsidRPr="00FC676F">
        <w:rPr>
          <w:rFonts w:ascii="Times New Roman" w:hAnsi="Times New Roman"/>
          <w:sz w:val="28"/>
          <w:szCs w:val="28"/>
          <w:lang w:val="kk-KZ"/>
        </w:rPr>
        <w:t>Экстрагент 57, марка А</w:t>
      </w:r>
      <w:r w:rsidRPr="00FC676F">
        <w:rPr>
          <w:rFonts w:ascii="Times New Roman" w:hAnsi="Times New Roman"/>
          <w:sz w:val="28"/>
          <w:szCs w:val="28"/>
        </w:rPr>
        <w:t xml:space="preserve">) </w:t>
      </w:r>
      <w:r w:rsidRPr="00FA4C87">
        <w:rPr>
          <w:rFonts w:ascii="Times New Roman" w:hAnsi="Times New Roman"/>
          <w:sz w:val="28"/>
          <w:szCs w:val="28"/>
        </w:rPr>
        <w:t>составило 57%</w:t>
      </w:r>
      <w:r w:rsidR="00531814">
        <w:rPr>
          <w:rFonts w:ascii="Times New Roman" w:hAnsi="Times New Roman"/>
          <w:sz w:val="28"/>
          <w:szCs w:val="28"/>
        </w:rPr>
        <w:t xml:space="preserve"> (таблица 3)</w:t>
      </w:r>
      <w:r w:rsidRPr="00FA4C87">
        <w:rPr>
          <w:rFonts w:ascii="Times New Roman" w:hAnsi="Times New Roman"/>
          <w:sz w:val="28"/>
          <w:szCs w:val="28"/>
        </w:rPr>
        <w:t>.</w:t>
      </w:r>
    </w:p>
    <w:p w:rsidR="00FA4C87" w:rsidRDefault="00FA4C87" w:rsidP="00531814">
      <w:pPr>
        <w:spacing w:after="0" w:line="240" w:lineRule="auto"/>
        <w:ind w:left="0" w:firstLine="709"/>
        <w:jc w:val="both"/>
        <w:rPr>
          <w:rFonts w:ascii="Times New Roman" w:hAnsi="Times New Roman"/>
          <w:sz w:val="28"/>
          <w:szCs w:val="28"/>
        </w:rPr>
      </w:pPr>
      <w:r w:rsidRPr="00FA4C87">
        <w:rPr>
          <w:rFonts w:ascii="Times New Roman" w:hAnsi="Times New Roman"/>
          <w:i/>
          <w:sz w:val="28"/>
          <w:szCs w:val="28"/>
        </w:rPr>
        <w:lastRenderedPageBreak/>
        <w:t>Экстракция урана из сернокислых урансодержащих растворов бис(2-этилгексил</w:t>
      </w:r>
      <w:proofErr w:type="gramStart"/>
      <w:r w:rsidRPr="00FA4C87">
        <w:rPr>
          <w:rFonts w:ascii="Times New Roman" w:hAnsi="Times New Roman"/>
          <w:i/>
          <w:sz w:val="28"/>
          <w:szCs w:val="28"/>
        </w:rPr>
        <w:t>)</w:t>
      </w:r>
      <w:r w:rsidRPr="008813B4">
        <w:rPr>
          <w:rFonts w:ascii="Times New Roman" w:hAnsi="Times New Roman"/>
          <w:i/>
          <w:sz w:val="28"/>
          <w:szCs w:val="28"/>
        </w:rPr>
        <w:t>ф</w:t>
      </w:r>
      <w:proofErr w:type="gramEnd"/>
      <w:r w:rsidRPr="008813B4">
        <w:rPr>
          <w:rFonts w:ascii="Times New Roman" w:hAnsi="Times New Roman"/>
          <w:i/>
          <w:sz w:val="28"/>
          <w:szCs w:val="28"/>
        </w:rPr>
        <w:t>осфатом (</w:t>
      </w:r>
      <w:r w:rsidR="008813B4" w:rsidRPr="008813B4">
        <w:rPr>
          <w:rFonts w:ascii="Times New Roman" w:hAnsi="Times New Roman"/>
          <w:i/>
          <w:sz w:val="28"/>
          <w:szCs w:val="28"/>
          <w:lang w:val="kk-KZ"/>
        </w:rPr>
        <w:t>Экстрагент 57, марка А</w:t>
      </w:r>
      <w:r w:rsidRPr="008813B4">
        <w:rPr>
          <w:rFonts w:ascii="Times New Roman" w:hAnsi="Times New Roman"/>
          <w:i/>
          <w:sz w:val="28"/>
          <w:szCs w:val="28"/>
        </w:rPr>
        <w:t>).</w:t>
      </w:r>
      <w:r w:rsidRPr="00FA4C87">
        <w:rPr>
          <w:rFonts w:ascii="Times New Roman" w:hAnsi="Times New Roman"/>
          <w:b/>
          <w:sz w:val="28"/>
          <w:szCs w:val="28"/>
        </w:rPr>
        <w:t xml:space="preserve"> </w:t>
      </w:r>
      <w:r w:rsidRPr="00FA4C87">
        <w:rPr>
          <w:rFonts w:ascii="Times New Roman" w:hAnsi="Times New Roman"/>
          <w:bCs/>
          <w:color w:val="000000"/>
          <w:sz w:val="28"/>
          <w:szCs w:val="28"/>
        </w:rPr>
        <w:t xml:space="preserve">В результате экстракции на конечном этапе </w:t>
      </w:r>
      <w:r w:rsidRPr="00FA4C87">
        <w:rPr>
          <w:rFonts w:ascii="Times New Roman" w:hAnsi="Times New Roman"/>
          <w:sz w:val="28"/>
          <w:szCs w:val="28"/>
        </w:rPr>
        <w:t>были получены две фазы со следующим содержанием урана в них: нижняя фаза - маточник экстракции, содержание урана 7.8 г/дм</w:t>
      </w:r>
      <w:r w:rsidRPr="00FA4C87">
        <w:rPr>
          <w:rFonts w:ascii="Times New Roman" w:hAnsi="Times New Roman"/>
          <w:sz w:val="28"/>
          <w:szCs w:val="28"/>
          <w:vertAlign w:val="superscript"/>
        </w:rPr>
        <w:t>3</w:t>
      </w:r>
      <w:r w:rsidRPr="00FA4C87">
        <w:rPr>
          <w:rFonts w:ascii="Times New Roman" w:hAnsi="Times New Roman"/>
          <w:sz w:val="28"/>
          <w:szCs w:val="28"/>
        </w:rPr>
        <w:t xml:space="preserve">; верхняя фаза </w:t>
      </w:r>
      <w:r w:rsidR="009F7616">
        <w:rPr>
          <w:rFonts w:ascii="Times New Roman" w:hAnsi="Times New Roman"/>
          <w:sz w:val="28"/>
          <w:szCs w:val="28"/>
        </w:rPr>
        <w:t>–</w:t>
      </w:r>
      <w:r w:rsidRPr="00FA4C87">
        <w:rPr>
          <w:rFonts w:ascii="Times New Roman" w:hAnsi="Times New Roman"/>
          <w:sz w:val="28"/>
          <w:szCs w:val="28"/>
        </w:rPr>
        <w:t xml:space="preserve"> </w:t>
      </w:r>
      <w:r w:rsidR="009F7616">
        <w:rPr>
          <w:rFonts w:ascii="Times New Roman" w:hAnsi="Times New Roman"/>
          <w:sz w:val="28"/>
          <w:szCs w:val="28"/>
        </w:rPr>
        <w:t xml:space="preserve">углеводородный разбавитель </w:t>
      </w:r>
      <w:r w:rsidRPr="00FA4C87">
        <w:rPr>
          <w:rFonts w:ascii="Times New Roman" w:hAnsi="Times New Roman"/>
          <w:sz w:val="28"/>
          <w:szCs w:val="28"/>
        </w:rPr>
        <w:t>и экстрагент (</w:t>
      </w:r>
      <w:r w:rsidR="004A2BA2" w:rsidRPr="004F5E9C">
        <w:rPr>
          <w:rFonts w:ascii="Times New Roman" w:hAnsi="Times New Roman"/>
          <w:sz w:val="28"/>
          <w:szCs w:val="28"/>
          <w:lang w:val="kk-KZ"/>
        </w:rPr>
        <w:t>Экстрагент 57, марка А</w:t>
      </w:r>
      <w:r w:rsidRPr="00FA4C87">
        <w:rPr>
          <w:rFonts w:ascii="Times New Roman" w:hAnsi="Times New Roman"/>
          <w:sz w:val="28"/>
          <w:szCs w:val="28"/>
        </w:rPr>
        <w:t>), содержание урана 8.4 г/дм</w:t>
      </w:r>
      <w:r w:rsidRPr="00FA4C87">
        <w:rPr>
          <w:rFonts w:ascii="Times New Roman" w:hAnsi="Times New Roman"/>
          <w:sz w:val="28"/>
          <w:szCs w:val="28"/>
          <w:vertAlign w:val="superscript"/>
        </w:rPr>
        <w:t>3</w:t>
      </w:r>
      <w:r w:rsidRPr="00FA4C87">
        <w:rPr>
          <w:rFonts w:ascii="Times New Roman" w:hAnsi="Times New Roman"/>
          <w:sz w:val="28"/>
          <w:szCs w:val="28"/>
        </w:rPr>
        <w:t>. Образования третьей фазы в данном случае не происходило. Извлечение урана экстрагентом (</w:t>
      </w:r>
      <w:r w:rsidR="004A2BA2" w:rsidRPr="004F5E9C">
        <w:rPr>
          <w:rFonts w:ascii="Times New Roman" w:hAnsi="Times New Roman"/>
          <w:sz w:val="28"/>
          <w:szCs w:val="28"/>
          <w:lang w:val="kk-KZ"/>
        </w:rPr>
        <w:t>Экстрагент 57, марка А</w:t>
      </w:r>
      <w:r w:rsidR="00D33205">
        <w:rPr>
          <w:rFonts w:ascii="Times New Roman" w:hAnsi="Times New Roman"/>
          <w:sz w:val="28"/>
          <w:szCs w:val="28"/>
          <w:lang w:val="kk-KZ"/>
        </w:rPr>
        <w:t>)</w:t>
      </w:r>
      <w:r w:rsidR="004A2BA2" w:rsidRPr="00531814">
        <w:rPr>
          <w:rFonts w:ascii="Times New Roman" w:hAnsi="Times New Roman"/>
          <w:sz w:val="28"/>
          <w:szCs w:val="28"/>
        </w:rPr>
        <w:t xml:space="preserve"> </w:t>
      </w:r>
      <w:r w:rsidRPr="00531814">
        <w:rPr>
          <w:rFonts w:ascii="Times New Roman" w:hAnsi="Times New Roman"/>
          <w:sz w:val="28"/>
          <w:szCs w:val="28"/>
        </w:rPr>
        <w:t>составило 48%</w:t>
      </w:r>
      <w:r w:rsidR="00531814">
        <w:rPr>
          <w:rFonts w:ascii="Times New Roman" w:hAnsi="Times New Roman"/>
          <w:sz w:val="28"/>
          <w:szCs w:val="28"/>
        </w:rPr>
        <w:t xml:space="preserve"> (таблица </w:t>
      </w:r>
      <w:r w:rsidR="004D3943">
        <w:rPr>
          <w:rFonts w:ascii="Times New Roman" w:hAnsi="Times New Roman"/>
          <w:sz w:val="28"/>
          <w:szCs w:val="28"/>
        </w:rPr>
        <w:t>4</w:t>
      </w:r>
      <w:r w:rsidR="00531814">
        <w:rPr>
          <w:rFonts w:ascii="Times New Roman" w:hAnsi="Times New Roman"/>
          <w:sz w:val="28"/>
          <w:szCs w:val="28"/>
        </w:rPr>
        <w:t>)</w:t>
      </w:r>
      <w:r w:rsidRPr="00531814">
        <w:rPr>
          <w:rFonts w:ascii="Times New Roman" w:hAnsi="Times New Roman"/>
          <w:sz w:val="28"/>
          <w:szCs w:val="28"/>
        </w:rPr>
        <w:t>.</w:t>
      </w:r>
    </w:p>
    <w:p w:rsidR="00531814" w:rsidRDefault="00531814" w:rsidP="00531814">
      <w:pPr>
        <w:spacing w:after="0" w:line="240" w:lineRule="auto"/>
        <w:ind w:left="0" w:firstLine="709"/>
        <w:jc w:val="both"/>
        <w:rPr>
          <w:rFonts w:ascii="Times New Roman" w:hAnsi="Times New Roman"/>
          <w:sz w:val="28"/>
          <w:szCs w:val="28"/>
        </w:rPr>
      </w:pPr>
    </w:p>
    <w:p w:rsidR="00531814" w:rsidRPr="00FA4C87" w:rsidRDefault="00531814" w:rsidP="00D44D5B">
      <w:pPr>
        <w:spacing w:after="0" w:line="240" w:lineRule="auto"/>
        <w:ind w:left="0"/>
        <w:jc w:val="both"/>
        <w:rPr>
          <w:rFonts w:ascii="Times New Roman" w:hAnsi="Times New Roman"/>
          <w:sz w:val="28"/>
          <w:szCs w:val="28"/>
        </w:rPr>
      </w:pPr>
      <w:r w:rsidRPr="00FA4C87">
        <w:rPr>
          <w:rFonts w:ascii="Times New Roman" w:hAnsi="Times New Roman"/>
          <w:color w:val="000000"/>
          <w:sz w:val="28"/>
          <w:szCs w:val="28"/>
        </w:rPr>
        <w:t>Таблица</w:t>
      </w:r>
      <w:r>
        <w:rPr>
          <w:rFonts w:ascii="Times New Roman" w:hAnsi="Times New Roman"/>
          <w:color w:val="000000"/>
          <w:sz w:val="28"/>
          <w:szCs w:val="28"/>
        </w:rPr>
        <w:t xml:space="preserve"> </w:t>
      </w:r>
      <w:r w:rsidR="004D3943">
        <w:rPr>
          <w:rFonts w:ascii="Times New Roman" w:hAnsi="Times New Roman"/>
          <w:color w:val="000000"/>
          <w:sz w:val="28"/>
          <w:szCs w:val="28"/>
        </w:rPr>
        <w:t>4</w:t>
      </w:r>
      <w:r>
        <w:rPr>
          <w:rFonts w:ascii="Times New Roman" w:hAnsi="Times New Roman"/>
          <w:color w:val="000000"/>
          <w:sz w:val="28"/>
          <w:szCs w:val="28"/>
        </w:rPr>
        <w:t xml:space="preserve"> - </w:t>
      </w:r>
      <w:r w:rsidRPr="00FA4C87">
        <w:rPr>
          <w:rFonts w:ascii="Times New Roman" w:hAnsi="Times New Roman"/>
          <w:sz w:val="28"/>
          <w:szCs w:val="28"/>
        </w:rPr>
        <w:t>Результаты определения содержания урана в продуктах экстракции из кислотных растворов товарного десорбата</w:t>
      </w:r>
      <w:r w:rsidRPr="00FA4C87">
        <w:rPr>
          <w:rFonts w:ascii="Times New Roman" w:hAnsi="Times New Roman"/>
          <w:sz w:val="28"/>
          <w:szCs w:val="28"/>
          <w:vertAlign w:val="superscript"/>
        </w:rPr>
        <w:t>а</w:t>
      </w:r>
    </w:p>
    <w:p w:rsidR="00531814" w:rsidRPr="00FA4C87" w:rsidRDefault="00531814" w:rsidP="00531814">
      <w:pPr>
        <w:spacing w:after="0" w:line="240" w:lineRule="auto"/>
        <w:ind w:left="0" w:firstLine="709"/>
        <w:jc w:val="both"/>
        <w:rPr>
          <w:rFonts w:ascii="Times New Roman" w:hAnsi="Times New Roman"/>
          <w:sz w:val="28"/>
          <w:szCs w:val="28"/>
        </w:rPr>
      </w:pPr>
    </w:p>
    <w:tbl>
      <w:tblPr>
        <w:tblW w:w="9256" w:type="dxa"/>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9"/>
        <w:gridCol w:w="5386"/>
        <w:gridCol w:w="2501"/>
      </w:tblGrid>
      <w:tr w:rsidR="00531814" w:rsidRPr="00FA4C87" w:rsidTr="00D250B5">
        <w:trPr>
          <w:jc w:val="center"/>
        </w:trPr>
        <w:tc>
          <w:tcPr>
            <w:tcW w:w="1369"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 опыта</w:t>
            </w:r>
          </w:p>
        </w:tc>
        <w:tc>
          <w:tcPr>
            <w:tcW w:w="5386"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Экстрагенты (</w:t>
            </w:r>
            <w:r w:rsidRPr="00FA4C87">
              <w:rPr>
                <w:rFonts w:ascii="Times New Roman" w:hAnsi="Times New Roman"/>
                <w:sz w:val="28"/>
                <w:szCs w:val="28"/>
                <w:lang w:val="en-US"/>
              </w:rPr>
              <w:t>I</w:t>
            </w:r>
            <w:r w:rsidRPr="008813B4">
              <w:rPr>
                <w:rFonts w:ascii="Times New Roman" w:hAnsi="Times New Roman"/>
                <w:sz w:val="28"/>
                <w:szCs w:val="28"/>
              </w:rPr>
              <w:t xml:space="preserve">) </w:t>
            </w:r>
            <w:r w:rsidRPr="00FA4C87">
              <w:rPr>
                <w:rFonts w:ascii="Times New Roman" w:hAnsi="Times New Roman"/>
                <w:sz w:val="28"/>
                <w:szCs w:val="28"/>
              </w:rPr>
              <w:t xml:space="preserve">и </w:t>
            </w:r>
            <w:r w:rsidRPr="008813B4">
              <w:rPr>
                <w:rFonts w:ascii="Times New Roman" w:hAnsi="Times New Roman"/>
                <w:sz w:val="28"/>
                <w:szCs w:val="28"/>
              </w:rPr>
              <w:t>(</w:t>
            </w:r>
            <w:r w:rsidR="008813B4" w:rsidRPr="004F5E9C">
              <w:rPr>
                <w:rFonts w:ascii="Times New Roman" w:hAnsi="Times New Roman"/>
                <w:sz w:val="28"/>
                <w:szCs w:val="28"/>
                <w:lang w:val="kk-KZ"/>
              </w:rPr>
              <w:t>Экстрагент 57, марка А</w:t>
            </w:r>
            <w:r w:rsidRPr="008813B4">
              <w:rPr>
                <w:rFonts w:ascii="Times New Roman" w:hAnsi="Times New Roman"/>
                <w:sz w:val="28"/>
                <w:szCs w:val="28"/>
              </w:rPr>
              <w:t>)</w:t>
            </w:r>
          </w:p>
        </w:tc>
        <w:tc>
          <w:tcPr>
            <w:tcW w:w="2501" w:type="dxa"/>
            <w:shd w:val="clear" w:color="auto" w:fill="auto"/>
          </w:tcPr>
          <w:p w:rsidR="00531814" w:rsidRPr="00FA4C87" w:rsidRDefault="00531814" w:rsidP="00E4062F">
            <w:pPr>
              <w:spacing w:after="0" w:line="240" w:lineRule="auto"/>
              <w:ind w:left="0" w:firstLine="52"/>
              <w:jc w:val="center"/>
              <w:rPr>
                <w:rFonts w:ascii="Times New Roman" w:hAnsi="Times New Roman"/>
                <w:sz w:val="28"/>
                <w:szCs w:val="28"/>
              </w:rPr>
            </w:pPr>
            <w:r w:rsidRPr="00FA4C87">
              <w:rPr>
                <w:rFonts w:ascii="Times New Roman" w:hAnsi="Times New Roman"/>
                <w:sz w:val="28"/>
                <w:szCs w:val="28"/>
              </w:rPr>
              <w:t>Извлечение урана из раствора, %</w:t>
            </w:r>
          </w:p>
        </w:tc>
      </w:tr>
      <w:tr w:rsidR="00531814" w:rsidRPr="00FA4C87" w:rsidTr="00D250B5">
        <w:trPr>
          <w:jc w:val="center"/>
        </w:trPr>
        <w:tc>
          <w:tcPr>
            <w:tcW w:w="1369"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1</w:t>
            </w:r>
          </w:p>
        </w:tc>
        <w:tc>
          <w:tcPr>
            <w:tcW w:w="5386"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Экстрагент (</w:t>
            </w:r>
            <w:r w:rsidRPr="00FA4C87">
              <w:rPr>
                <w:rFonts w:ascii="Times New Roman" w:hAnsi="Times New Roman"/>
                <w:i/>
                <w:sz w:val="28"/>
                <w:szCs w:val="28"/>
                <w:lang w:val="en-US"/>
              </w:rPr>
              <w:t>I</w:t>
            </w:r>
            <w:r w:rsidRPr="00FA4C87">
              <w:rPr>
                <w:rFonts w:ascii="Times New Roman" w:hAnsi="Times New Roman"/>
                <w:sz w:val="28"/>
                <w:szCs w:val="28"/>
              </w:rPr>
              <w:t>)</w:t>
            </w:r>
          </w:p>
        </w:tc>
        <w:tc>
          <w:tcPr>
            <w:tcW w:w="2501" w:type="dxa"/>
            <w:shd w:val="clear" w:color="auto" w:fill="auto"/>
          </w:tcPr>
          <w:p w:rsidR="00531814" w:rsidRPr="00FA4C87" w:rsidRDefault="00531814" w:rsidP="00E4062F">
            <w:pPr>
              <w:spacing w:after="0" w:line="240" w:lineRule="auto"/>
              <w:ind w:left="0" w:firstLine="52"/>
              <w:jc w:val="center"/>
              <w:rPr>
                <w:rFonts w:ascii="Times New Roman" w:hAnsi="Times New Roman"/>
                <w:sz w:val="28"/>
                <w:szCs w:val="28"/>
                <w:vertAlign w:val="superscript"/>
              </w:rPr>
            </w:pPr>
            <w:r w:rsidRPr="00FA4C87">
              <w:rPr>
                <w:rFonts w:ascii="Times New Roman" w:hAnsi="Times New Roman"/>
                <w:sz w:val="28"/>
                <w:szCs w:val="28"/>
              </w:rPr>
              <w:t>20.7 (63.9)</w:t>
            </w:r>
            <w:r w:rsidRPr="00FA4C87">
              <w:rPr>
                <w:rFonts w:ascii="Times New Roman" w:hAnsi="Times New Roman"/>
                <w:sz w:val="28"/>
                <w:szCs w:val="28"/>
                <w:vertAlign w:val="superscript"/>
              </w:rPr>
              <w:t>б</w:t>
            </w:r>
          </w:p>
        </w:tc>
      </w:tr>
      <w:tr w:rsidR="00531814" w:rsidRPr="00FA4C87" w:rsidTr="00D250B5">
        <w:trPr>
          <w:jc w:val="center"/>
        </w:trPr>
        <w:tc>
          <w:tcPr>
            <w:tcW w:w="1369" w:type="dxa"/>
            <w:shd w:val="clear" w:color="auto" w:fill="auto"/>
          </w:tcPr>
          <w:p w:rsidR="00531814" w:rsidRPr="00FA4C87" w:rsidRDefault="00531814" w:rsidP="00E4062F">
            <w:pPr>
              <w:spacing w:after="0" w:line="240" w:lineRule="auto"/>
              <w:ind w:left="0"/>
              <w:jc w:val="center"/>
              <w:rPr>
                <w:rFonts w:ascii="Times New Roman" w:hAnsi="Times New Roman"/>
                <w:sz w:val="28"/>
                <w:szCs w:val="28"/>
                <w:lang w:val="en-US"/>
              </w:rPr>
            </w:pPr>
            <w:r w:rsidRPr="00FA4C87">
              <w:rPr>
                <w:rFonts w:ascii="Times New Roman" w:hAnsi="Times New Roman"/>
                <w:sz w:val="28"/>
                <w:szCs w:val="28"/>
                <w:lang w:val="en-US"/>
              </w:rPr>
              <w:t>2</w:t>
            </w:r>
          </w:p>
        </w:tc>
        <w:tc>
          <w:tcPr>
            <w:tcW w:w="5386"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Экстрагент (</w:t>
            </w:r>
            <w:r w:rsidRPr="00FA4C87">
              <w:rPr>
                <w:rFonts w:ascii="Times New Roman" w:hAnsi="Times New Roman"/>
                <w:i/>
                <w:sz w:val="28"/>
                <w:szCs w:val="28"/>
                <w:lang w:val="en-US"/>
              </w:rPr>
              <w:t>I</w:t>
            </w:r>
            <w:r w:rsidRPr="00FA4C87">
              <w:rPr>
                <w:rFonts w:ascii="Times New Roman" w:hAnsi="Times New Roman"/>
                <w:sz w:val="28"/>
                <w:szCs w:val="28"/>
              </w:rPr>
              <w:t>)</w:t>
            </w:r>
          </w:p>
        </w:tc>
        <w:tc>
          <w:tcPr>
            <w:tcW w:w="2501" w:type="dxa"/>
            <w:shd w:val="clear" w:color="auto" w:fill="auto"/>
          </w:tcPr>
          <w:p w:rsidR="00531814" w:rsidRPr="00FA4C87" w:rsidRDefault="00531814" w:rsidP="00E4062F">
            <w:pPr>
              <w:spacing w:after="0" w:line="240" w:lineRule="auto"/>
              <w:ind w:left="0" w:firstLine="52"/>
              <w:jc w:val="center"/>
              <w:rPr>
                <w:rFonts w:ascii="Times New Roman" w:hAnsi="Times New Roman"/>
                <w:sz w:val="28"/>
                <w:szCs w:val="28"/>
                <w:vertAlign w:val="superscript"/>
              </w:rPr>
            </w:pPr>
            <w:r w:rsidRPr="00FA4C87">
              <w:rPr>
                <w:rFonts w:ascii="Times New Roman" w:hAnsi="Times New Roman"/>
                <w:sz w:val="28"/>
                <w:szCs w:val="28"/>
              </w:rPr>
              <w:t>18.7 (49.7)</w:t>
            </w:r>
            <w:r w:rsidRPr="00FA4C87">
              <w:rPr>
                <w:rFonts w:ascii="Times New Roman" w:hAnsi="Times New Roman"/>
                <w:sz w:val="28"/>
                <w:szCs w:val="28"/>
                <w:vertAlign w:val="superscript"/>
              </w:rPr>
              <w:t>б</w:t>
            </w:r>
          </w:p>
        </w:tc>
      </w:tr>
      <w:tr w:rsidR="00531814" w:rsidRPr="00FA4C87" w:rsidTr="00D250B5">
        <w:trPr>
          <w:jc w:val="center"/>
        </w:trPr>
        <w:tc>
          <w:tcPr>
            <w:tcW w:w="1369" w:type="dxa"/>
            <w:shd w:val="clear" w:color="auto" w:fill="auto"/>
          </w:tcPr>
          <w:p w:rsidR="00531814" w:rsidRPr="00FA4C87" w:rsidRDefault="00531814" w:rsidP="00E4062F">
            <w:pPr>
              <w:spacing w:after="0" w:line="240" w:lineRule="auto"/>
              <w:ind w:left="0"/>
              <w:jc w:val="center"/>
              <w:rPr>
                <w:rFonts w:ascii="Times New Roman" w:hAnsi="Times New Roman"/>
                <w:sz w:val="28"/>
                <w:szCs w:val="28"/>
              </w:rPr>
            </w:pPr>
            <w:r w:rsidRPr="00FA4C87">
              <w:rPr>
                <w:rFonts w:ascii="Times New Roman" w:hAnsi="Times New Roman"/>
                <w:sz w:val="28"/>
                <w:szCs w:val="28"/>
              </w:rPr>
              <w:t>3</w:t>
            </w:r>
          </w:p>
        </w:tc>
        <w:tc>
          <w:tcPr>
            <w:tcW w:w="5386" w:type="dxa"/>
            <w:shd w:val="clear" w:color="auto" w:fill="auto"/>
          </w:tcPr>
          <w:p w:rsidR="00531814" w:rsidRPr="00FA4C87" w:rsidRDefault="00531814" w:rsidP="00E4062F">
            <w:pPr>
              <w:spacing w:after="0" w:line="240" w:lineRule="auto"/>
              <w:ind w:left="0"/>
              <w:jc w:val="center"/>
              <w:rPr>
                <w:rFonts w:ascii="Times New Roman" w:hAnsi="Times New Roman"/>
                <w:sz w:val="28"/>
                <w:szCs w:val="28"/>
                <w:vertAlign w:val="superscript"/>
              </w:rPr>
            </w:pPr>
            <w:r w:rsidRPr="00FA4C87">
              <w:rPr>
                <w:rFonts w:ascii="Times New Roman" w:hAnsi="Times New Roman"/>
                <w:sz w:val="28"/>
                <w:szCs w:val="28"/>
              </w:rPr>
              <w:t>Экстрагент (</w:t>
            </w:r>
            <w:r w:rsidRPr="00FA4C87">
              <w:rPr>
                <w:rFonts w:ascii="Times New Roman" w:hAnsi="Times New Roman"/>
                <w:i/>
                <w:sz w:val="28"/>
                <w:szCs w:val="28"/>
                <w:lang w:val="en-US"/>
              </w:rPr>
              <w:t>I</w:t>
            </w:r>
            <w:r w:rsidRPr="00FA4C87">
              <w:rPr>
                <w:rFonts w:ascii="Times New Roman" w:hAnsi="Times New Roman"/>
                <w:sz w:val="28"/>
                <w:szCs w:val="28"/>
              </w:rPr>
              <w:t>) + Экстрагент (</w:t>
            </w:r>
            <w:r w:rsidR="008813B4" w:rsidRPr="004F5E9C">
              <w:rPr>
                <w:rFonts w:ascii="Times New Roman" w:hAnsi="Times New Roman"/>
                <w:sz w:val="28"/>
                <w:szCs w:val="28"/>
                <w:lang w:val="kk-KZ"/>
              </w:rPr>
              <w:t>Экстрагент 57, марка А</w:t>
            </w:r>
            <w:proofErr w:type="gramStart"/>
            <w:r w:rsidRPr="00FA4C87">
              <w:rPr>
                <w:rFonts w:ascii="Times New Roman" w:hAnsi="Times New Roman"/>
                <w:sz w:val="28"/>
                <w:szCs w:val="28"/>
              </w:rPr>
              <w:t>)</w:t>
            </w:r>
            <w:r w:rsidRPr="00FA4C87">
              <w:rPr>
                <w:rFonts w:ascii="Times New Roman" w:hAnsi="Times New Roman"/>
                <w:sz w:val="28"/>
                <w:szCs w:val="28"/>
                <w:vertAlign w:val="superscript"/>
              </w:rPr>
              <w:t>в</w:t>
            </w:r>
            <w:proofErr w:type="gramEnd"/>
          </w:p>
        </w:tc>
        <w:tc>
          <w:tcPr>
            <w:tcW w:w="2501" w:type="dxa"/>
            <w:shd w:val="clear" w:color="auto" w:fill="auto"/>
          </w:tcPr>
          <w:p w:rsidR="00531814" w:rsidRPr="00FA4C87" w:rsidRDefault="00531814" w:rsidP="00E4062F">
            <w:pPr>
              <w:spacing w:after="0" w:line="240" w:lineRule="auto"/>
              <w:ind w:left="0"/>
              <w:jc w:val="center"/>
              <w:rPr>
                <w:rFonts w:ascii="Times New Roman" w:hAnsi="Times New Roman"/>
                <w:sz w:val="28"/>
                <w:szCs w:val="28"/>
                <w:lang w:val="en-US"/>
              </w:rPr>
            </w:pPr>
            <w:r w:rsidRPr="00FA4C87">
              <w:rPr>
                <w:rFonts w:ascii="Times New Roman" w:hAnsi="Times New Roman"/>
                <w:sz w:val="28"/>
                <w:szCs w:val="28"/>
              </w:rPr>
              <w:t>57</w:t>
            </w:r>
            <w:r w:rsidRPr="00FA4C87">
              <w:rPr>
                <w:rFonts w:ascii="Times New Roman" w:hAnsi="Times New Roman"/>
                <w:sz w:val="28"/>
                <w:szCs w:val="28"/>
                <w:lang w:val="en-US"/>
              </w:rPr>
              <w:t>.0</w:t>
            </w:r>
          </w:p>
        </w:tc>
      </w:tr>
    </w:tbl>
    <w:p w:rsidR="002F7CF7" w:rsidRPr="002F7CF7" w:rsidRDefault="002F7CF7" w:rsidP="002F7CF7">
      <w:pPr>
        <w:spacing w:after="0" w:line="240" w:lineRule="auto"/>
        <w:ind w:left="0" w:firstLine="709"/>
        <w:jc w:val="both"/>
        <w:rPr>
          <w:rFonts w:ascii="Times New Roman" w:hAnsi="Times New Roman"/>
          <w:sz w:val="24"/>
          <w:szCs w:val="24"/>
        </w:rPr>
      </w:pPr>
      <w:r w:rsidRPr="002F7CF7">
        <w:rPr>
          <w:rFonts w:ascii="Times New Roman" w:hAnsi="Times New Roman"/>
          <w:sz w:val="24"/>
          <w:szCs w:val="24"/>
          <w:vertAlign w:val="superscript"/>
        </w:rPr>
        <w:t>а</w:t>
      </w:r>
      <w:r w:rsidRPr="002F7CF7">
        <w:rPr>
          <w:rFonts w:ascii="Times New Roman" w:hAnsi="Times New Roman"/>
          <w:sz w:val="24"/>
          <w:szCs w:val="24"/>
        </w:rPr>
        <w:t xml:space="preserve">В опыте № 1 в качестве сырья использовали азотнокислый урансодержащий раствор; в опытах № 2-4 - сернокислые урансодержащие растворы. </w:t>
      </w:r>
      <w:r w:rsidRPr="002F7CF7">
        <w:rPr>
          <w:rFonts w:ascii="Times New Roman" w:hAnsi="Times New Roman"/>
          <w:sz w:val="24"/>
          <w:szCs w:val="24"/>
          <w:vertAlign w:val="superscript"/>
        </w:rPr>
        <w:t>б</w:t>
      </w:r>
      <w:proofErr w:type="gramStart"/>
      <w:r w:rsidRPr="002F7CF7">
        <w:rPr>
          <w:rFonts w:ascii="Times New Roman" w:hAnsi="Times New Roman"/>
          <w:sz w:val="24"/>
          <w:szCs w:val="24"/>
          <w:vertAlign w:val="superscript"/>
        </w:rPr>
        <w:t xml:space="preserve"> </w:t>
      </w:r>
      <w:r w:rsidRPr="002F7CF7">
        <w:rPr>
          <w:rFonts w:ascii="Times New Roman" w:hAnsi="Times New Roman"/>
          <w:sz w:val="24"/>
          <w:szCs w:val="24"/>
        </w:rPr>
        <w:t>В</w:t>
      </w:r>
      <w:proofErr w:type="gramEnd"/>
      <w:r w:rsidRPr="002F7CF7">
        <w:rPr>
          <w:rFonts w:ascii="Times New Roman" w:hAnsi="Times New Roman"/>
          <w:sz w:val="24"/>
          <w:szCs w:val="24"/>
        </w:rPr>
        <w:t xml:space="preserve"> скобках - содержание урана в экстрагенте (</w:t>
      </w:r>
      <w:r w:rsidRPr="002F7CF7">
        <w:rPr>
          <w:rFonts w:ascii="Times New Roman" w:hAnsi="Times New Roman"/>
          <w:sz w:val="24"/>
          <w:szCs w:val="24"/>
          <w:lang w:val="en-US"/>
        </w:rPr>
        <w:t>I</w:t>
      </w:r>
      <w:r w:rsidRPr="002F7CF7">
        <w:rPr>
          <w:rFonts w:ascii="Times New Roman" w:hAnsi="Times New Roman"/>
          <w:sz w:val="24"/>
          <w:szCs w:val="24"/>
        </w:rPr>
        <w:t>), г/дм</w:t>
      </w:r>
      <w:r w:rsidRPr="002F7CF7">
        <w:rPr>
          <w:rFonts w:ascii="Times New Roman" w:hAnsi="Times New Roman"/>
          <w:sz w:val="24"/>
          <w:szCs w:val="24"/>
          <w:vertAlign w:val="superscript"/>
        </w:rPr>
        <w:t>3</w:t>
      </w:r>
      <w:r w:rsidRPr="002F7CF7">
        <w:rPr>
          <w:rFonts w:ascii="Times New Roman" w:hAnsi="Times New Roman"/>
          <w:sz w:val="24"/>
          <w:szCs w:val="24"/>
        </w:rPr>
        <w:t xml:space="preserve">. </w:t>
      </w:r>
      <w:r w:rsidRPr="002F7CF7">
        <w:rPr>
          <w:rFonts w:ascii="Times New Roman" w:hAnsi="Times New Roman"/>
          <w:sz w:val="24"/>
          <w:szCs w:val="24"/>
          <w:vertAlign w:val="superscript"/>
        </w:rPr>
        <w:t xml:space="preserve">в </w:t>
      </w:r>
      <w:r w:rsidRPr="002F7CF7">
        <w:rPr>
          <w:rFonts w:ascii="Times New Roman" w:hAnsi="Times New Roman"/>
          <w:sz w:val="24"/>
          <w:szCs w:val="24"/>
        </w:rPr>
        <w:t>Весовое соотношение экстрагентов (</w:t>
      </w:r>
      <w:r w:rsidRPr="002F7CF7">
        <w:rPr>
          <w:rFonts w:ascii="Times New Roman" w:hAnsi="Times New Roman"/>
          <w:sz w:val="24"/>
          <w:szCs w:val="24"/>
          <w:lang w:val="en-US"/>
        </w:rPr>
        <w:t>I</w:t>
      </w:r>
      <w:r w:rsidRPr="002F7CF7">
        <w:rPr>
          <w:rFonts w:ascii="Times New Roman" w:hAnsi="Times New Roman"/>
          <w:sz w:val="24"/>
          <w:szCs w:val="24"/>
        </w:rPr>
        <w:t>) и (</w:t>
      </w:r>
      <w:r w:rsidRPr="002F7CF7">
        <w:rPr>
          <w:rFonts w:ascii="Times New Roman" w:hAnsi="Times New Roman"/>
          <w:sz w:val="24"/>
          <w:szCs w:val="24"/>
          <w:lang w:val="en-US"/>
        </w:rPr>
        <w:t>II</w:t>
      </w:r>
      <w:r w:rsidRPr="002F7CF7">
        <w:rPr>
          <w:rFonts w:ascii="Times New Roman" w:hAnsi="Times New Roman"/>
          <w:sz w:val="24"/>
          <w:szCs w:val="24"/>
        </w:rPr>
        <w:t xml:space="preserve">) = 1:1,2. </w:t>
      </w:r>
    </w:p>
    <w:p w:rsidR="00531814" w:rsidRPr="00531814" w:rsidRDefault="00531814" w:rsidP="00531814">
      <w:pPr>
        <w:spacing w:after="0" w:line="240" w:lineRule="auto"/>
        <w:ind w:left="0" w:firstLine="709"/>
        <w:jc w:val="both"/>
        <w:rPr>
          <w:rFonts w:ascii="Times New Roman" w:hAnsi="Times New Roman"/>
          <w:sz w:val="28"/>
          <w:szCs w:val="28"/>
        </w:rPr>
      </w:pPr>
    </w:p>
    <w:p w:rsidR="00531814" w:rsidRDefault="00531814" w:rsidP="001340D0">
      <w:pPr>
        <w:spacing w:after="0" w:line="240" w:lineRule="auto"/>
        <w:ind w:left="0" w:firstLine="709"/>
        <w:jc w:val="both"/>
        <w:rPr>
          <w:rFonts w:ascii="Times New Roman" w:hAnsi="Times New Roman"/>
          <w:sz w:val="28"/>
          <w:szCs w:val="28"/>
        </w:rPr>
      </w:pPr>
      <w:r w:rsidRPr="00531814">
        <w:rPr>
          <w:rFonts w:ascii="Times New Roman" w:hAnsi="Times New Roman"/>
          <w:bCs/>
          <w:color w:val="000000"/>
          <w:sz w:val="28"/>
          <w:szCs w:val="28"/>
        </w:rPr>
        <w:t xml:space="preserve">Б. </w:t>
      </w:r>
      <w:r w:rsidR="00FA4C87" w:rsidRPr="00531814">
        <w:rPr>
          <w:rFonts w:ascii="Times New Roman" w:hAnsi="Times New Roman"/>
          <w:bCs/>
          <w:color w:val="000000"/>
          <w:sz w:val="28"/>
          <w:szCs w:val="28"/>
        </w:rPr>
        <w:t xml:space="preserve">Испытание </w:t>
      </w:r>
      <w:r w:rsidR="00FA4C87" w:rsidRPr="00531814">
        <w:rPr>
          <w:rFonts w:ascii="Times New Roman" w:hAnsi="Times New Roman"/>
          <w:sz w:val="28"/>
          <w:szCs w:val="28"/>
        </w:rPr>
        <w:t xml:space="preserve">4-Метил-2-(2,2,2-трифторэтокси)-1,3,2-диоксафосфоринан-2-оксина. </w:t>
      </w:r>
    </w:p>
    <w:p w:rsidR="004D3943" w:rsidRDefault="004D3943" w:rsidP="001340D0">
      <w:pPr>
        <w:spacing w:after="0" w:line="240" w:lineRule="auto"/>
        <w:ind w:left="0" w:firstLine="709"/>
        <w:jc w:val="both"/>
        <w:rPr>
          <w:rFonts w:ascii="Times New Roman" w:hAnsi="Times New Roman"/>
          <w:i/>
          <w:sz w:val="28"/>
          <w:szCs w:val="28"/>
        </w:rPr>
      </w:pPr>
    </w:p>
    <w:p w:rsidR="004D3943" w:rsidRPr="00FC676F" w:rsidRDefault="00487BD3" w:rsidP="001340D0">
      <w:pPr>
        <w:spacing w:after="0" w:line="240" w:lineRule="auto"/>
        <w:ind w:left="0" w:firstLine="709"/>
        <w:jc w:val="both"/>
        <w:rPr>
          <w:rFonts w:ascii="Times New Roman" w:hAnsi="Times New Roman"/>
          <w:sz w:val="28"/>
          <w:szCs w:val="28"/>
        </w:rPr>
      </w:pPr>
      <w:r w:rsidRPr="00487BD3">
        <w:rPr>
          <w:rFonts w:ascii="Times New Roman" w:hAnsi="Times New Roman"/>
          <w:i/>
          <w:sz w:val="28"/>
          <w:szCs w:val="28"/>
        </w:rPr>
        <w:t>Экстракция урана 4-Метил-2-(2,2,2-трифторэтокси)</w:t>
      </w:r>
      <w:r w:rsidR="004D3943">
        <w:rPr>
          <w:rFonts w:ascii="Times New Roman" w:hAnsi="Times New Roman"/>
          <w:i/>
          <w:sz w:val="28"/>
          <w:szCs w:val="28"/>
        </w:rPr>
        <w:t>-1,3,2-диоксафосфоринан-2-оксином</w:t>
      </w:r>
      <w:r w:rsidR="008813B4">
        <w:rPr>
          <w:rFonts w:ascii="Times New Roman" w:hAnsi="Times New Roman"/>
          <w:i/>
          <w:sz w:val="28"/>
          <w:szCs w:val="28"/>
        </w:rPr>
        <w:t xml:space="preserve"> (экстрагент</w:t>
      </w:r>
      <w:r w:rsidR="00F81506" w:rsidRPr="00F81506">
        <w:rPr>
          <w:rFonts w:ascii="Times New Roman" w:hAnsi="Times New Roman"/>
          <w:i/>
          <w:sz w:val="28"/>
          <w:szCs w:val="28"/>
        </w:rPr>
        <w:t xml:space="preserve"> II)</w:t>
      </w:r>
      <w:r w:rsidR="00FC676F" w:rsidRPr="00FC676F">
        <w:rPr>
          <w:rFonts w:ascii="Times New Roman" w:hAnsi="Times New Roman"/>
          <w:i/>
          <w:sz w:val="28"/>
          <w:szCs w:val="28"/>
        </w:rPr>
        <w:t xml:space="preserve"> </w:t>
      </w:r>
      <w:r w:rsidR="00FC676F" w:rsidRPr="00487BD3">
        <w:rPr>
          <w:rFonts w:ascii="Times New Roman" w:hAnsi="Times New Roman"/>
          <w:i/>
          <w:sz w:val="28"/>
          <w:szCs w:val="28"/>
        </w:rPr>
        <w:t>из азотнокислых урансодержащих растворов</w:t>
      </w:r>
      <w:r w:rsidR="00F80906">
        <w:rPr>
          <w:rFonts w:ascii="Times New Roman" w:hAnsi="Times New Roman"/>
          <w:i/>
          <w:sz w:val="28"/>
          <w:szCs w:val="28"/>
        </w:rPr>
        <w:t xml:space="preserve">. </w:t>
      </w:r>
      <w:r w:rsidR="004D3943" w:rsidRPr="00FA4C87">
        <w:rPr>
          <w:rFonts w:ascii="Times New Roman" w:hAnsi="Times New Roman"/>
          <w:bCs/>
          <w:color w:val="000000"/>
          <w:sz w:val="28"/>
          <w:szCs w:val="28"/>
        </w:rPr>
        <w:t xml:space="preserve">В результате экстракции на конечном этапе </w:t>
      </w:r>
      <w:r w:rsidR="004D3943" w:rsidRPr="00FA4C87">
        <w:rPr>
          <w:rFonts w:ascii="Times New Roman" w:hAnsi="Times New Roman"/>
          <w:sz w:val="28"/>
          <w:szCs w:val="28"/>
        </w:rPr>
        <w:t xml:space="preserve">были получены </w:t>
      </w:r>
      <w:r w:rsidR="004D3943">
        <w:rPr>
          <w:rFonts w:ascii="Times New Roman" w:hAnsi="Times New Roman"/>
          <w:sz w:val="28"/>
          <w:szCs w:val="28"/>
        </w:rPr>
        <w:t>две</w:t>
      </w:r>
      <w:r w:rsidR="004D3943" w:rsidRPr="00FA4C87">
        <w:rPr>
          <w:rFonts w:ascii="Times New Roman" w:hAnsi="Times New Roman"/>
          <w:sz w:val="28"/>
          <w:szCs w:val="28"/>
        </w:rPr>
        <w:t xml:space="preserve"> фазы со следующим содержанием урана в них:</w:t>
      </w:r>
      <w:r w:rsidR="004D3943" w:rsidRPr="00FA4C87">
        <w:rPr>
          <w:rFonts w:ascii="Times New Roman" w:hAnsi="Times New Roman"/>
          <w:bCs/>
          <w:color w:val="000000"/>
          <w:sz w:val="28"/>
          <w:szCs w:val="28"/>
        </w:rPr>
        <w:t xml:space="preserve"> </w:t>
      </w:r>
      <w:r w:rsidR="004D3943" w:rsidRPr="00FA4C87">
        <w:rPr>
          <w:rFonts w:ascii="Times New Roman" w:hAnsi="Times New Roman"/>
          <w:sz w:val="28"/>
          <w:szCs w:val="28"/>
        </w:rPr>
        <w:t xml:space="preserve">маточник экстракции, содержание урана </w:t>
      </w:r>
      <w:r w:rsidR="004D3943">
        <w:rPr>
          <w:rFonts w:ascii="Times New Roman" w:hAnsi="Times New Roman"/>
          <w:bCs/>
          <w:color w:val="000000"/>
          <w:sz w:val="28"/>
          <w:szCs w:val="28"/>
        </w:rPr>
        <w:t>9</w:t>
      </w:r>
      <w:r w:rsidR="00ED6941">
        <w:rPr>
          <w:rFonts w:ascii="Times New Roman" w:hAnsi="Times New Roman"/>
          <w:bCs/>
          <w:color w:val="000000"/>
          <w:sz w:val="28"/>
          <w:szCs w:val="28"/>
        </w:rPr>
        <w:t>.</w:t>
      </w:r>
      <w:r w:rsidR="004D3943">
        <w:rPr>
          <w:rFonts w:ascii="Times New Roman" w:hAnsi="Times New Roman"/>
          <w:bCs/>
          <w:color w:val="000000"/>
          <w:sz w:val="28"/>
          <w:szCs w:val="28"/>
        </w:rPr>
        <w:t>70 г/м</w:t>
      </w:r>
      <w:r w:rsidR="004D3943">
        <w:rPr>
          <w:rFonts w:ascii="Times New Roman" w:hAnsi="Times New Roman"/>
          <w:bCs/>
          <w:color w:val="000000"/>
          <w:sz w:val="28"/>
          <w:szCs w:val="28"/>
          <w:vertAlign w:val="superscript"/>
        </w:rPr>
        <w:t>3</w:t>
      </w:r>
      <w:r w:rsidR="004D3943">
        <w:rPr>
          <w:rFonts w:ascii="Times New Roman" w:hAnsi="Times New Roman"/>
          <w:bCs/>
          <w:color w:val="000000"/>
          <w:sz w:val="28"/>
          <w:szCs w:val="28"/>
        </w:rPr>
        <w:t xml:space="preserve">,  </w:t>
      </w:r>
      <w:r w:rsidR="004D3943" w:rsidRPr="00FA4C87">
        <w:rPr>
          <w:rFonts w:ascii="Times New Roman" w:hAnsi="Times New Roman"/>
          <w:sz w:val="28"/>
          <w:szCs w:val="28"/>
        </w:rPr>
        <w:t xml:space="preserve">верхняя фаза </w:t>
      </w:r>
      <w:r w:rsidR="009F7616">
        <w:rPr>
          <w:rFonts w:ascii="Times New Roman" w:hAnsi="Times New Roman"/>
          <w:sz w:val="28"/>
          <w:szCs w:val="28"/>
        </w:rPr>
        <w:t>–</w:t>
      </w:r>
      <w:r w:rsidR="004D3943" w:rsidRPr="00FA4C87">
        <w:rPr>
          <w:rFonts w:ascii="Times New Roman" w:hAnsi="Times New Roman"/>
          <w:sz w:val="28"/>
          <w:szCs w:val="28"/>
        </w:rPr>
        <w:t xml:space="preserve"> </w:t>
      </w:r>
      <w:r w:rsidR="009F7616">
        <w:rPr>
          <w:rFonts w:ascii="Times New Roman" w:hAnsi="Times New Roman"/>
          <w:sz w:val="28"/>
          <w:szCs w:val="28"/>
        </w:rPr>
        <w:t>углеводородный разбавитель</w:t>
      </w:r>
      <w:r w:rsidR="004D3943" w:rsidRPr="00FA4C87">
        <w:rPr>
          <w:rFonts w:ascii="Times New Roman" w:hAnsi="Times New Roman"/>
          <w:sz w:val="28"/>
          <w:szCs w:val="28"/>
        </w:rPr>
        <w:t xml:space="preserve"> и </w:t>
      </w:r>
      <w:r w:rsidR="004D3943" w:rsidRPr="001340D0">
        <w:rPr>
          <w:rFonts w:ascii="Times New Roman" w:hAnsi="Times New Roman"/>
          <w:sz w:val="28"/>
          <w:szCs w:val="28"/>
        </w:rPr>
        <w:t>экстрагент (</w:t>
      </w:r>
      <w:r w:rsidR="004D3943" w:rsidRPr="001340D0">
        <w:rPr>
          <w:rFonts w:ascii="Times New Roman" w:hAnsi="Times New Roman"/>
          <w:i/>
          <w:sz w:val="28"/>
          <w:szCs w:val="28"/>
          <w:lang w:val="en-US"/>
        </w:rPr>
        <w:t>II</w:t>
      </w:r>
      <w:r w:rsidR="004D3943" w:rsidRPr="001340D0">
        <w:rPr>
          <w:rFonts w:ascii="Times New Roman" w:hAnsi="Times New Roman"/>
          <w:sz w:val="28"/>
          <w:szCs w:val="28"/>
        </w:rPr>
        <w:t>),</w:t>
      </w:r>
      <w:r w:rsidR="004D3943" w:rsidRPr="00FA4C87">
        <w:rPr>
          <w:rFonts w:ascii="Times New Roman" w:hAnsi="Times New Roman"/>
          <w:sz w:val="28"/>
          <w:szCs w:val="28"/>
        </w:rPr>
        <w:t xml:space="preserve"> содержание урана </w:t>
      </w:r>
      <w:r w:rsidR="004D3943" w:rsidRPr="004D3943">
        <w:rPr>
          <w:rFonts w:ascii="Times New Roman" w:hAnsi="Times New Roman"/>
          <w:sz w:val="28"/>
          <w:szCs w:val="28"/>
        </w:rPr>
        <w:t>30</w:t>
      </w:r>
      <w:r w:rsidR="00ED6941">
        <w:rPr>
          <w:rFonts w:ascii="Times New Roman" w:hAnsi="Times New Roman"/>
          <w:sz w:val="28"/>
          <w:szCs w:val="28"/>
        </w:rPr>
        <w:t>.</w:t>
      </w:r>
      <w:r w:rsidR="004D3943" w:rsidRPr="004D3943">
        <w:rPr>
          <w:rFonts w:ascii="Times New Roman" w:hAnsi="Times New Roman"/>
          <w:sz w:val="28"/>
          <w:szCs w:val="28"/>
        </w:rPr>
        <w:t>96</w:t>
      </w:r>
      <w:r w:rsidR="004D3943" w:rsidRPr="00FA4C87">
        <w:rPr>
          <w:rFonts w:ascii="Times New Roman" w:hAnsi="Times New Roman"/>
          <w:sz w:val="28"/>
          <w:szCs w:val="28"/>
        </w:rPr>
        <w:t xml:space="preserve"> г/дм</w:t>
      </w:r>
      <w:r w:rsidR="004D3943" w:rsidRPr="00FA4C87">
        <w:rPr>
          <w:rFonts w:ascii="Times New Roman" w:hAnsi="Times New Roman"/>
          <w:sz w:val="28"/>
          <w:szCs w:val="28"/>
          <w:vertAlign w:val="superscript"/>
        </w:rPr>
        <w:t>3</w:t>
      </w:r>
      <w:r w:rsidR="004D3943">
        <w:rPr>
          <w:rFonts w:ascii="Times New Roman" w:hAnsi="Times New Roman"/>
          <w:sz w:val="28"/>
          <w:szCs w:val="28"/>
        </w:rPr>
        <w:t xml:space="preserve">. </w:t>
      </w:r>
      <w:r w:rsidR="004D3943" w:rsidRPr="00FA4C87">
        <w:rPr>
          <w:rFonts w:ascii="Times New Roman" w:hAnsi="Times New Roman"/>
          <w:sz w:val="28"/>
          <w:szCs w:val="28"/>
        </w:rPr>
        <w:t>Извлечение урана экстрагентом (</w:t>
      </w:r>
      <w:r w:rsidR="004D3943" w:rsidRPr="00FA4C87">
        <w:rPr>
          <w:rFonts w:ascii="Times New Roman" w:hAnsi="Times New Roman"/>
          <w:i/>
          <w:sz w:val="28"/>
          <w:szCs w:val="28"/>
          <w:lang w:val="en-US"/>
        </w:rPr>
        <w:t>II</w:t>
      </w:r>
      <w:r w:rsidR="004D3943" w:rsidRPr="00FA4C87">
        <w:rPr>
          <w:rFonts w:ascii="Times New Roman" w:hAnsi="Times New Roman"/>
          <w:sz w:val="28"/>
          <w:szCs w:val="28"/>
        </w:rPr>
        <w:t xml:space="preserve">) </w:t>
      </w:r>
      <w:r w:rsidR="004D3943" w:rsidRPr="00531814">
        <w:rPr>
          <w:rFonts w:ascii="Times New Roman" w:hAnsi="Times New Roman"/>
          <w:sz w:val="28"/>
          <w:szCs w:val="28"/>
        </w:rPr>
        <w:t>составило 48%</w:t>
      </w:r>
      <w:r w:rsidR="004D3943">
        <w:rPr>
          <w:rFonts w:ascii="Times New Roman" w:hAnsi="Times New Roman"/>
          <w:sz w:val="28"/>
          <w:szCs w:val="28"/>
        </w:rPr>
        <w:t xml:space="preserve"> (таблица 5)</w:t>
      </w:r>
      <w:r w:rsidR="004D3943" w:rsidRPr="00531814">
        <w:rPr>
          <w:rFonts w:ascii="Times New Roman" w:hAnsi="Times New Roman"/>
          <w:sz w:val="28"/>
          <w:szCs w:val="28"/>
        </w:rPr>
        <w:t>.</w:t>
      </w:r>
      <w:r w:rsidR="004D3943">
        <w:rPr>
          <w:rFonts w:ascii="Times New Roman" w:hAnsi="Times New Roman"/>
          <w:sz w:val="28"/>
          <w:szCs w:val="28"/>
        </w:rPr>
        <w:t xml:space="preserve"> При этом наблюдались уменьшение </w:t>
      </w:r>
      <w:r w:rsidR="004D3943">
        <w:rPr>
          <w:rFonts w:ascii="Times New Roman" w:hAnsi="Times New Roman"/>
          <w:bCs/>
          <w:color w:val="000000"/>
          <w:sz w:val="28"/>
          <w:szCs w:val="28"/>
        </w:rPr>
        <w:t>о</w:t>
      </w:r>
      <w:r w:rsidR="007B6BFD" w:rsidRPr="004D3943">
        <w:rPr>
          <w:rFonts w:ascii="Times New Roman" w:hAnsi="Times New Roman"/>
          <w:bCs/>
          <w:color w:val="000000"/>
          <w:sz w:val="28"/>
          <w:szCs w:val="28"/>
        </w:rPr>
        <w:t>бъем</w:t>
      </w:r>
      <w:r w:rsidR="004D3943">
        <w:rPr>
          <w:rFonts w:ascii="Times New Roman" w:hAnsi="Times New Roman"/>
          <w:bCs/>
          <w:color w:val="000000"/>
          <w:sz w:val="28"/>
          <w:szCs w:val="28"/>
        </w:rPr>
        <w:t>а</w:t>
      </w:r>
      <w:r w:rsidR="007B6BFD" w:rsidRPr="004D3943">
        <w:rPr>
          <w:rFonts w:ascii="Times New Roman" w:hAnsi="Times New Roman"/>
          <w:bCs/>
          <w:color w:val="000000"/>
          <w:sz w:val="28"/>
          <w:szCs w:val="28"/>
        </w:rPr>
        <w:t xml:space="preserve"> </w:t>
      </w:r>
      <w:r w:rsidR="00270A7C">
        <w:rPr>
          <w:rFonts w:ascii="Times New Roman" w:hAnsi="Times New Roman"/>
          <w:bCs/>
          <w:color w:val="000000"/>
          <w:sz w:val="28"/>
          <w:szCs w:val="28"/>
        </w:rPr>
        <w:t>органической фазы</w:t>
      </w:r>
      <w:r w:rsidR="007B6BFD" w:rsidRPr="004D3943">
        <w:rPr>
          <w:rFonts w:ascii="Times New Roman" w:hAnsi="Times New Roman"/>
          <w:bCs/>
          <w:color w:val="000000"/>
          <w:sz w:val="28"/>
          <w:szCs w:val="28"/>
        </w:rPr>
        <w:t xml:space="preserve"> до 0,4 см</w:t>
      </w:r>
      <w:r w:rsidR="007B6BFD" w:rsidRPr="00FC676F">
        <w:rPr>
          <w:rFonts w:ascii="Times New Roman" w:hAnsi="Times New Roman"/>
          <w:bCs/>
          <w:color w:val="000000"/>
          <w:sz w:val="28"/>
          <w:szCs w:val="28"/>
          <w:vertAlign w:val="superscript"/>
        </w:rPr>
        <w:t>3</w:t>
      </w:r>
      <w:r w:rsidR="004D3943">
        <w:rPr>
          <w:rFonts w:ascii="Times New Roman" w:hAnsi="Times New Roman"/>
          <w:bCs/>
          <w:color w:val="000000"/>
          <w:sz w:val="28"/>
          <w:szCs w:val="28"/>
        </w:rPr>
        <w:t xml:space="preserve"> и увеличение</w:t>
      </w:r>
      <w:r w:rsidR="007B6BFD" w:rsidRPr="004D3943">
        <w:rPr>
          <w:rFonts w:ascii="Times New Roman" w:hAnsi="Times New Roman"/>
          <w:bCs/>
          <w:color w:val="000000"/>
          <w:sz w:val="28"/>
          <w:szCs w:val="28"/>
        </w:rPr>
        <w:t xml:space="preserve"> объем</w:t>
      </w:r>
      <w:r w:rsidR="004D3943">
        <w:rPr>
          <w:rFonts w:ascii="Times New Roman" w:hAnsi="Times New Roman"/>
          <w:bCs/>
          <w:color w:val="000000"/>
          <w:sz w:val="28"/>
          <w:szCs w:val="28"/>
        </w:rPr>
        <w:t>а</w:t>
      </w:r>
      <w:r w:rsidR="007B6BFD" w:rsidRPr="004D3943">
        <w:rPr>
          <w:rFonts w:ascii="Times New Roman" w:hAnsi="Times New Roman"/>
          <w:bCs/>
          <w:color w:val="000000"/>
          <w:sz w:val="28"/>
          <w:szCs w:val="28"/>
        </w:rPr>
        <w:t xml:space="preserve"> маточника до 96</w:t>
      </w:r>
      <w:r w:rsidR="00ED6941">
        <w:rPr>
          <w:rFonts w:ascii="Times New Roman" w:hAnsi="Times New Roman"/>
          <w:bCs/>
          <w:color w:val="000000"/>
          <w:sz w:val="28"/>
          <w:szCs w:val="28"/>
        </w:rPr>
        <w:t>.</w:t>
      </w:r>
      <w:r w:rsidR="007B6BFD" w:rsidRPr="004D3943">
        <w:rPr>
          <w:rFonts w:ascii="Times New Roman" w:hAnsi="Times New Roman"/>
          <w:bCs/>
          <w:color w:val="000000"/>
          <w:sz w:val="28"/>
          <w:szCs w:val="28"/>
        </w:rPr>
        <w:t>0 см</w:t>
      </w:r>
      <w:r w:rsidR="007B6BFD" w:rsidRPr="00FC676F">
        <w:rPr>
          <w:rFonts w:ascii="Times New Roman" w:hAnsi="Times New Roman"/>
          <w:bCs/>
          <w:color w:val="000000"/>
          <w:sz w:val="28"/>
          <w:szCs w:val="28"/>
          <w:vertAlign w:val="superscript"/>
        </w:rPr>
        <w:t>3</w:t>
      </w:r>
      <w:r w:rsidR="007B6BFD" w:rsidRPr="004D3943">
        <w:rPr>
          <w:rFonts w:ascii="Times New Roman" w:hAnsi="Times New Roman"/>
          <w:bCs/>
          <w:color w:val="000000"/>
          <w:sz w:val="28"/>
          <w:szCs w:val="28"/>
        </w:rPr>
        <w:t xml:space="preserve">. </w:t>
      </w:r>
      <w:r w:rsidR="007B6BFD" w:rsidRPr="004D3943">
        <w:rPr>
          <w:rFonts w:ascii="Times New Roman" w:hAnsi="Times New Roman"/>
          <w:sz w:val="28"/>
          <w:szCs w:val="28"/>
        </w:rPr>
        <w:t xml:space="preserve">В процессе </w:t>
      </w:r>
      <w:r w:rsidR="007B6BFD" w:rsidRPr="00FA1F2B">
        <w:rPr>
          <w:rFonts w:ascii="Times New Roman" w:hAnsi="Times New Roman"/>
          <w:sz w:val="28"/>
          <w:szCs w:val="28"/>
        </w:rPr>
        <w:t xml:space="preserve">экстракции произошло растворение </w:t>
      </w:r>
      <w:r w:rsidR="009F7616">
        <w:rPr>
          <w:rFonts w:ascii="Times New Roman" w:hAnsi="Times New Roman"/>
          <w:sz w:val="28"/>
          <w:szCs w:val="28"/>
        </w:rPr>
        <w:t xml:space="preserve">УВР </w:t>
      </w:r>
      <w:r w:rsidR="007B6BFD" w:rsidRPr="00FA1F2B">
        <w:rPr>
          <w:rFonts w:ascii="Times New Roman" w:hAnsi="Times New Roman"/>
          <w:sz w:val="28"/>
          <w:szCs w:val="28"/>
        </w:rPr>
        <w:t>на 89</w:t>
      </w:r>
      <w:r w:rsidR="00ED6941">
        <w:rPr>
          <w:rFonts w:ascii="Times New Roman" w:hAnsi="Times New Roman"/>
          <w:sz w:val="28"/>
          <w:szCs w:val="28"/>
        </w:rPr>
        <w:t>.</w:t>
      </w:r>
      <w:r w:rsidR="007B6BFD" w:rsidRPr="00FA1F2B">
        <w:rPr>
          <w:rFonts w:ascii="Times New Roman" w:hAnsi="Times New Roman"/>
          <w:sz w:val="28"/>
          <w:szCs w:val="28"/>
        </w:rPr>
        <w:t>13 %</w:t>
      </w:r>
      <w:r w:rsidR="00B304A2" w:rsidRPr="00FA1F2B">
        <w:rPr>
          <w:rFonts w:ascii="Times New Roman" w:hAnsi="Times New Roman"/>
          <w:sz w:val="28"/>
          <w:szCs w:val="28"/>
        </w:rPr>
        <w:t xml:space="preserve"> (рисунок </w:t>
      </w:r>
      <w:r w:rsidR="004061D7" w:rsidRPr="00FA1F2B">
        <w:rPr>
          <w:rFonts w:ascii="Times New Roman" w:hAnsi="Times New Roman"/>
          <w:sz w:val="28"/>
          <w:szCs w:val="28"/>
        </w:rPr>
        <w:t>2</w:t>
      </w:r>
      <w:r w:rsidR="004C2000">
        <w:rPr>
          <w:rFonts w:ascii="Times New Roman" w:hAnsi="Times New Roman"/>
          <w:sz w:val="28"/>
          <w:szCs w:val="28"/>
        </w:rPr>
        <w:t>2</w:t>
      </w:r>
      <w:r w:rsidR="00B0522D" w:rsidRPr="00FA1F2B">
        <w:rPr>
          <w:rFonts w:ascii="Times New Roman" w:hAnsi="Times New Roman"/>
          <w:sz w:val="28"/>
          <w:szCs w:val="28"/>
        </w:rPr>
        <w:t>а</w:t>
      </w:r>
      <w:r w:rsidR="00897D10" w:rsidRPr="00FA1F2B">
        <w:rPr>
          <w:rFonts w:ascii="Times New Roman" w:hAnsi="Times New Roman"/>
          <w:sz w:val="28"/>
          <w:szCs w:val="28"/>
        </w:rPr>
        <w:t>)</w:t>
      </w:r>
      <w:r w:rsidR="007B6BFD" w:rsidRPr="00FA1F2B">
        <w:rPr>
          <w:rFonts w:ascii="Times New Roman" w:hAnsi="Times New Roman"/>
          <w:sz w:val="28"/>
          <w:szCs w:val="28"/>
        </w:rPr>
        <w:t>.</w:t>
      </w:r>
      <w:r w:rsidR="007B6BFD" w:rsidRPr="004D3943">
        <w:rPr>
          <w:rFonts w:ascii="Times New Roman" w:hAnsi="Times New Roman"/>
          <w:sz w:val="28"/>
          <w:szCs w:val="28"/>
        </w:rPr>
        <w:t xml:space="preserve"> </w:t>
      </w:r>
      <w:r w:rsidR="00FC676F" w:rsidRPr="00FC676F">
        <w:rPr>
          <w:rFonts w:ascii="Times New Roman" w:hAnsi="Times New Roman"/>
          <w:sz w:val="28"/>
          <w:szCs w:val="28"/>
        </w:rPr>
        <w:t>Извлечение урана составило – 1</w:t>
      </w:r>
      <w:r w:rsidR="00ED6941">
        <w:rPr>
          <w:rFonts w:ascii="Times New Roman" w:hAnsi="Times New Roman"/>
          <w:sz w:val="28"/>
          <w:szCs w:val="28"/>
        </w:rPr>
        <w:t>.</w:t>
      </w:r>
      <w:r w:rsidR="00FC676F" w:rsidRPr="00FC676F">
        <w:rPr>
          <w:rFonts w:ascii="Times New Roman" w:hAnsi="Times New Roman"/>
          <w:sz w:val="28"/>
          <w:szCs w:val="28"/>
        </w:rPr>
        <w:t>73 %.</w:t>
      </w:r>
    </w:p>
    <w:p w:rsidR="001340D0" w:rsidRPr="001340D0" w:rsidRDefault="00F81506" w:rsidP="001340D0">
      <w:pPr>
        <w:spacing w:after="0" w:line="240" w:lineRule="auto"/>
        <w:ind w:left="0" w:firstLine="709"/>
        <w:jc w:val="both"/>
        <w:rPr>
          <w:rFonts w:ascii="Times New Roman" w:hAnsi="Times New Roman"/>
          <w:sz w:val="28"/>
          <w:szCs w:val="28"/>
        </w:rPr>
      </w:pPr>
      <w:r w:rsidRPr="00F81506">
        <w:rPr>
          <w:rFonts w:ascii="Times New Roman" w:hAnsi="Times New Roman"/>
          <w:i/>
          <w:sz w:val="28"/>
          <w:szCs w:val="28"/>
        </w:rPr>
        <w:t>Экстракция урана 4-Метил-2-(2,2,2-трифторэтокси)-1,3,2-диоксафосфоринан-2-оксином (экстрагент II)</w:t>
      </w:r>
      <w:r w:rsidR="007B6BFD" w:rsidRPr="00F81506">
        <w:rPr>
          <w:rFonts w:ascii="Times New Roman" w:hAnsi="Times New Roman"/>
          <w:i/>
          <w:sz w:val="28"/>
          <w:szCs w:val="28"/>
        </w:rPr>
        <w:t xml:space="preserve"> на сернокислом урансодержащем растворе.</w:t>
      </w:r>
      <w:r w:rsidR="004061D7">
        <w:rPr>
          <w:rFonts w:ascii="Times New Roman" w:hAnsi="Times New Roman"/>
          <w:i/>
          <w:sz w:val="28"/>
          <w:szCs w:val="28"/>
        </w:rPr>
        <w:t xml:space="preserve"> </w:t>
      </w:r>
      <w:r w:rsidR="00FA1F2B">
        <w:rPr>
          <w:rFonts w:ascii="Times New Roman" w:hAnsi="Times New Roman"/>
          <w:sz w:val="28"/>
          <w:szCs w:val="28"/>
        </w:rPr>
        <w:t>Н</w:t>
      </w:r>
      <w:r w:rsidR="00251BAB" w:rsidRPr="00FA4C87">
        <w:rPr>
          <w:rFonts w:ascii="Times New Roman" w:hAnsi="Times New Roman"/>
          <w:bCs/>
          <w:color w:val="000000"/>
          <w:sz w:val="28"/>
          <w:szCs w:val="28"/>
        </w:rPr>
        <w:t xml:space="preserve">а конечном этапе </w:t>
      </w:r>
      <w:r w:rsidR="00FA1F2B">
        <w:rPr>
          <w:rFonts w:ascii="Times New Roman" w:hAnsi="Times New Roman"/>
          <w:bCs/>
          <w:color w:val="000000"/>
          <w:sz w:val="28"/>
          <w:szCs w:val="28"/>
        </w:rPr>
        <w:t xml:space="preserve">экстракции </w:t>
      </w:r>
      <w:r w:rsidR="00251BAB" w:rsidRPr="00FA4C87">
        <w:rPr>
          <w:rFonts w:ascii="Times New Roman" w:hAnsi="Times New Roman"/>
          <w:sz w:val="28"/>
          <w:szCs w:val="28"/>
        </w:rPr>
        <w:t xml:space="preserve">были получены </w:t>
      </w:r>
      <w:r w:rsidR="00251BAB">
        <w:rPr>
          <w:rFonts w:ascii="Times New Roman" w:hAnsi="Times New Roman"/>
          <w:sz w:val="28"/>
          <w:szCs w:val="28"/>
        </w:rPr>
        <w:t>две</w:t>
      </w:r>
      <w:r w:rsidR="00251BAB" w:rsidRPr="00FA4C87">
        <w:rPr>
          <w:rFonts w:ascii="Times New Roman" w:hAnsi="Times New Roman"/>
          <w:sz w:val="28"/>
          <w:szCs w:val="28"/>
        </w:rPr>
        <w:t xml:space="preserve"> фазы со следующим содержанием урана в них:</w:t>
      </w:r>
      <w:r w:rsidR="00251BAB" w:rsidRPr="00FA4C87">
        <w:rPr>
          <w:rFonts w:ascii="Times New Roman" w:hAnsi="Times New Roman"/>
          <w:bCs/>
          <w:color w:val="000000"/>
          <w:sz w:val="28"/>
          <w:szCs w:val="28"/>
        </w:rPr>
        <w:t xml:space="preserve"> </w:t>
      </w:r>
      <w:r w:rsidR="007B6BFD" w:rsidRPr="004D3943">
        <w:rPr>
          <w:rFonts w:ascii="Times New Roman" w:hAnsi="Times New Roman"/>
          <w:sz w:val="28"/>
          <w:szCs w:val="28"/>
        </w:rPr>
        <w:t xml:space="preserve"> </w:t>
      </w:r>
      <w:r w:rsidR="00251BAB" w:rsidRPr="00FA4C87">
        <w:rPr>
          <w:rFonts w:ascii="Times New Roman" w:hAnsi="Times New Roman"/>
          <w:sz w:val="28"/>
          <w:szCs w:val="28"/>
        </w:rPr>
        <w:t xml:space="preserve">маточник экстракции, содержание урана </w:t>
      </w:r>
      <w:r w:rsidR="00251BAB" w:rsidRPr="004D3943">
        <w:rPr>
          <w:rFonts w:ascii="Times New Roman" w:hAnsi="Times New Roman"/>
          <w:sz w:val="28"/>
          <w:szCs w:val="28"/>
        </w:rPr>
        <w:t>10</w:t>
      </w:r>
      <w:r w:rsidR="00ED6941">
        <w:rPr>
          <w:rFonts w:ascii="Times New Roman" w:hAnsi="Times New Roman"/>
          <w:sz w:val="28"/>
          <w:szCs w:val="28"/>
        </w:rPr>
        <w:t>.</w:t>
      </w:r>
      <w:r w:rsidR="00251BAB" w:rsidRPr="004D3943">
        <w:rPr>
          <w:rFonts w:ascii="Times New Roman" w:hAnsi="Times New Roman"/>
          <w:sz w:val="28"/>
          <w:szCs w:val="28"/>
        </w:rPr>
        <w:t>55</w:t>
      </w:r>
      <w:r w:rsidR="00251BAB" w:rsidRPr="00251BAB">
        <w:rPr>
          <w:rFonts w:ascii="Times New Roman" w:hAnsi="Times New Roman"/>
          <w:sz w:val="28"/>
          <w:szCs w:val="28"/>
        </w:rPr>
        <w:t xml:space="preserve"> </w:t>
      </w:r>
      <w:r w:rsidR="00251BAB">
        <w:rPr>
          <w:rFonts w:ascii="Times New Roman" w:hAnsi="Times New Roman"/>
          <w:bCs/>
          <w:color w:val="000000"/>
          <w:sz w:val="28"/>
          <w:szCs w:val="28"/>
        </w:rPr>
        <w:t>г/м</w:t>
      </w:r>
      <w:r w:rsidR="00251BAB">
        <w:rPr>
          <w:rFonts w:ascii="Times New Roman" w:hAnsi="Times New Roman"/>
          <w:bCs/>
          <w:color w:val="000000"/>
          <w:sz w:val="28"/>
          <w:szCs w:val="28"/>
          <w:vertAlign w:val="superscript"/>
        </w:rPr>
        <w:t>3</w:t>
      </w:r>
      <w:r w:rsidR="00251BAB">
        <w:rPr>
          <w:rFonts w:ascii="Times New Roman" w:hAnsi="Times New Roman"/>
          <w:bCs/>
          <w:color w:val="000000"/>
          <w:sz w:val="28"/>
          <w:szCs w:val="28"/>
        </w:rPr>
        <w:t xml:space="preserve">,  </w:t>
      </w:r>
      <w:r w:rsidR="00251BAB" w:rsidRPr="00FA4C87">
        <w:rPr>
          <w:rFonts w:ascii="Times New Roman" w:hAnsi="Times New Roman"/>
          <w:sz w:val="28"/>
          <w:szCs w:val="28"/>
        </w:rPr>
        <w:t xml:space="preserve">верхняя фаза - </w:t>
      </w:r>
      <w:r w:rsidR="009F7616">
        <w:rPr>
          <w:rFonts w:ascii="Times New Roman" w:hAnsi="Times New Roman"/>
          <w:sz w:val="28"/>
          <w:szCs w:val="28"/>
        </w:rPr>
        <w:t>углеводородный разбавитель</w:t>
      </w:r>
      <w:r w:rsidR="009F7616" w:rsidRPr="00FA4C87">
        <w:rPr>
          <w:rFonts w:ascii="Times New Roman" w:hAnsi="Times New Roman"/>
          <w:sz w:val="28"/>
          <w:szCs w:val="28"/>
        </w:rPr>
        <w:t xml:space="preserve"> </w:t>
      </w:r>
      <w:r w:rsidR="00251BAB" w:rsidRPr="00FA4C87">
        <w:rPr>
          <w:rFonts w:ascii="Times New Roman" w:hAnsi="Times New Roman"/>
          <w:sz w:val="28"/>
          <w:szCs w:val="28"/>
        </w:rPr>
        <w:t xml:space="preserve"> и экстрагент </w:t>
      </w:r>
      <w:r w:rsidR="00251BAB" w:rsidRPr="001340D0">
        <w:rPr>
          <w:rFonts w:ascii="Times New Roman" w:hAnsi="Times New Roman"/>
          <w:sz w:val="28"/>
          <w:szCs w:val="28"/>
        </w:rPr>
        <w:t>(</w:t>
      </w:r>
      <w:r w:rsidR="00251BAB" w:rsidRPr="001340D0">
        <w:rPr>
          <w:rFonts w:ascii="Times New Roman" w:hAnsi="Times New Roman"/>
          <w:i/>
          <w:sz w:val="28"/>
          <w:szCs w:val="28"/>
          <w:lang w:val="en-US"/>
        </w:rPr>
        <w:t>II</w:t>
      </w:r>
      <w:r w:rsidR="00251BAB" w:rsidRPr="001340D0">
        <w:rPr>
          <w:rFonts w:ascii="Times New Roman" w:hAnsi="Times New Roman"/>
          <w:sz w:val="28"/>
          <w:szCs w:val="28"/>
        </w:rPr>
        <w:t>),</w:t>
      </w:r>
      <w:r w:rsidR="00251BAB" w:rsidRPr="00FA4C87">
        <w:rPr>
          <w:rFonts w:ascii="Times New Roman" w:hAnsi="Times New Roman"/>
          <w:sz w:val="28"/>
          <w:szCs w:val="28"/>
        </w:rPr>
        <w:t xml:space="preserve"> содержание урана </w:t>
      </w:r>
      <w:r w:rsidR="00251BAB" w:rsidRPr="004D3943">
        <w:rPr>
          <w:rFonts w:ascii="Times New Roman" w:hAnsi="Times New Roman"/>
          <w:sz w:val="28"/>
          <w:szCs w:val="28"/>
        </w:rPr>
        <w:t>0</w:t>
      </w:r>
      <w:r w:rsidR="00ED6941">
        <w:rPr>
          <w:rFonts w:ascii="Times New Roman" w:hAnsi="Times New Roman"/>
          <w:sz w:val="28"/>
          <w:szCs w:val="28"/>
        </w:rPr>
        <w:t>.</w:t>
      </w:r>
      <w:r w:rsidR="00251BAB" w:rsidRPr="004D3943">
        <w:rPr>
          <w:rFonts w:ascii="Times New Roman" w:hAnsi="Times New Roman"/>
          <w:sz w:val="28"/>
          <w:szCs w:val="28"/>
        </w:rPr>
        <w:t>09</w:t>
      </w:r>
      <w:r w:rsidR="00251BAB" w:rsidRPr="00251BAB">
        <w:rPr>
          <w:rFonts w:ascii="Times New Roman" w:hAnsi="Times New Roman"/>
          <w:sz w:val="28"/>
          <w:szCs w:val="28"/>
        </w:rPr>
        <w:t xml:space="preserve"> </w:t>
      </w:r>
      <w:r w:rsidR="00251BAB" w:rsidRPr="00FA4C87">
        <w:rPr>
          <w:rFonts w:ascii="Times New Roman" w:hAnsi="Times New Roman"/>
          <w:sz w:val="28"/>
          <w:szCs w:val="28"/>
        </w:rPr>
        <w:t>г/дм</w:t>
      </w:r>
      <w:r w:rsidR="00251BAB" w:rsidRPr="00FA4C87">
        <w:rPr>
          <w:rFonts w:ascii="Times New Roman" w:hAnsi="Times New Roman"/>
          <w:sz w:val="28"/>
          <w:szCs w:val="28"/>
          <w:vertAlign w:val="superscript"/>
        </w:rPr>
        <w:t>3</w:t>
      </w:r>
      <w:r w:rsidR="00251BAB" w:rsidRPr="00251BAB">
        <w:rPr>
          <w:rFonts w:ascii="Times New Roman" w:hAnsi="Times New Roman"/>
          <w:sz w:val="28"/>
          <w:szCs w:val="28"/>
        </w:rPr>
        <w:t xml:space="preserve"> (</w:t>
      </w:r>
      <w:r w:rsidR="00251BAB">
        <w:rPr>
          <w:rFonts w:ascii="Times New Roman" w:hAnsi="Times New Roman"/>
          <w:sz w:val="28"/>
          <w:szCs w:val="28"/>
        </w:rPr>
        <w:t xml:space="preserve">таблица </w:t>
      </w:r>
      <w:r w:rsidR="004061D7">
        <w:rPr>
          <w:rFonts w:ascii="Times New Roman" w:hAnsi="Times New Roman"/>
          <w:sz w:val="28"/>
          <w:szCs w:val="28"/>
        </w:rPr>
        <w:t>5</w:t>
      </w:r>
      <w:r w:rsidR="00251BAB">
        <w:rPr>
          <w:rFonts w:ascii="Times New Roman" w:hAnsi="Times New Roman"/>
          <w:sz w:val="28"/>
          <w:szCs w:val="28"/>
        </w:rPr>
        <w:t xml:space="preserve">). </w:t>
      </w:r>
      <w:r w:rsidR="007B6BFD" w:rsidRPr="004D3943">
        <w:rPr>
          <w:rFonts w:ascii="Times New Roman" w:hAnsi="Times New Roman"/>
          <w:sz w:val="28"/>
          <w:szCs w:val="28"/>
        </w:rPr>
        <w:t xml:space="preserve">Объем </w:t>
      </w:r>
      <w:r w:rsidR="00270A7C">
        <w:rPr>
          <w:rFonts w:ascii="Times New Roman" w:hAnsi="Times New Roman"/>
          <w:sz w:val="28"/>
          <w:szCs w:val="28"/>
        </w:rPr>
        <w:t>органической фазы</w:t>
      </w:r>
      <w:r w:rsidR="007B6BFD" w:rsidRPr="004D3943">
        <w:rPr>
          <w:rFonts w:ascii="Times New Roman" w:hAnsi="Times New Roman"/>
          <w:sz w:val="28"/>
          <w:szCs w:val="28"/>
        </w:rPr>
        <w:t xml:space="preserve"> не изменился, цвет остался прежним, бесцветным</w:t>
      </w:r>
      <w:r w:rsidR="004061D7">
        <w:rPr>
          <w:rFonts w:ascii="Times New Roman" w:hAnsi="Times New Roman"/>
          <w:sz w:val="28"/>
          <w:szCs w:val="28"/>
        </w:rPr>
        <w:t xml:space="preserve"> (рисунок 2</w:t>
      </w:r>
      <w:r w:rsidR="004C2000">
        <w:rPr>
          <w:rFonts w:ascii="Times New Roman" w:hAnsi="Times New Roman"/>
          <w:sz w:val="28"/>
          <w:szCs w:val="28"/>
        </w:rPr>
        <w:t>2</w:t>
      </w:r>
      <w:r w:rsidR="00B0522D">
        <w:rPr>
          <w:rFonts w:ascii="Times New Roman" w:hAnsi="Times New Roman"/>
          <w:sz w:val="28"/>
          <w:szCs w:val="28"/>
        </w:rPr>
        <w:t>б)</w:t>
      </w:r>
      <w:r w:rsidR="007B6BFD" w:rsidRPr="004D3943">
        <w:rPr>
          <w:rFonts w:ascii="Times New Roman" w:hAnsi="Times New Roman"/>
          <w:sz w:val="28"/>
          <w:szCs w:val="28"/>
        </w:rPr>
        <w:t xml:space="preserve">.  </w:t>
      </w:r>
      <w:r w:rsidR="001340D0" w:rsidRPr="001340D0">
        <w:rPr>
          <w:rFonts w:ascii="Times New Roman" w:hAnsi="Times New Roman"/>
          <w:sz w:val="28"/>
          <w:szCs w:val="28"/>
        </w:rPr>
        <w:t>Извлечение урана составило –  0</w:t>
      </w:r>
      <w:r w:rsidR="00ED6941">
        <w:rPr>
          <w:rFonts w:ascii="Times New Roman" w:hAnsi="Times New Roman"/>
          <w:sz w:val="28"/>
          <w:szCs w:val="28"/>
        </w:rPr>
        <w:t>.</w:t>
      </w:r>
      <w:r w:rsidR="001340D0" w:rsidRPr="001340D0">
        <w:rPr>
          <w:rFonts w:ascii="Times New Roman" w:hAnsi="Times New Roman"/>
          <w:sz w:val="28"/>
          <w:szCs w:val="28"/>
        </w:rPr>
        <w:t>47 %.</w:t>
      </w:r>
    </w:p>
    <w:p w:rsidR="001340D0" w:rsidRDefault="001340D0" w:rsidP="001340D0">
      <w:pPr>
        <w:spacing w:after="0" w:line="240" w:lineRule="auto"/>
        <w:ind w:left="0" w:firstLine="709"/>
        <w:jc w:val="both"/>
        <w:rPr>
          <w:rFonts w:ascii="Times New Roman" w:hAnsi="Times New Roman"/>
          <w:sz w:val="28"/>
          <w:szCs w:val="28"/>
        </w:rPr>
      </w:pPr>
    </w:p>
    <w:p w:rsidR="001340D0" w:rsidRPr="001340D0" w:rsidRDefault="00DC3976" w:rsidP="00F83448">
      <w:pPr>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Таблица </w:t>
      </w:r>
      <w:r w:rsidR="004061D7">
        <w:rPr>
          <w:rFonts w:ascii="Times New Roman" w:hAnsi="Times New Roman"/>
          <w:sz w:val="28"/>
          <w:szCs w:val="28"/>
        </w:rPr>
        <w:t>5</w:t>
      </w:r>
      <w:r w:rsidR="001340D0">
        <w:rPr>
          <w:rFonts w:ascii="Times New Roman" w:hAnsi="Times New Roman"/>
          <w:sz w:val="28"/>
          <w:szCs w:val="28"/>
        </w:rPr>
        <w:t xml:space="preserve"> -</w:t>
      </w:r>
      <w:r w:rsidR="007B6BFD" w:rsidRPr="001340D0">
        <w:rPr>
          <w:rFonts w:ascii="Times New Roman" w:hAnsi="Times New Roman"/>
          <w:sz w:val="28"/>
          <w:szCs w:val="28"/>
        </w:rPr>
        <w:t xml:space="preserve"> Результаты экстракции</w:t>
      </w:r>
      <w:r w:rsidR="001340D0">
        <w:rPr>
          <w:rFonts w:ascii="Times New Roman" w:hAnsi="Times New Roman"/>
          <w:sz w:val="28"/>
          <w:szCs w:val="28"/>
        </w:rPr>
        <w:t xml:space="preserve"> </w:t>
      </w:r>
      <w:r w:rsidR="001340D0" w:rsidRPr="004D3943">
        <w:rPr>
          <w:rFonts w:ascii="Times New Roman" w:hAnsi="Times New Roman"/>
          <w:sz w:val="28"/>
          <w:szCs w:val="28"/>
        </w:rPr>
        <w:t xml:space="preserve">урана из урансодержащих растворов </w:t>
      </w:r>
      <w:r w:rsidR="001340D0">
        <w:rPr>
          <w:rFonts w:ascii="Times New Roman" w:hAnsi="Times New Roman"/>
          <w:sz w:val="28"/>
          <w:szCs w:val="28"/>
        </w:rPr>
        <w:t>экстрагентом (</w:t>
      </w:r>
      <w:r w:rsidR="001340D0">
        <w:rPr>
          <w:rFonts w:ascii="Times New Roman" w:hAnsi="Times New Roman"/>
          <w:sz w:val="28"/>
          <w:szCs w:val="28"/>
          <w:lang w:val="en-US"/>
        </w:rPr>
        <w:t>II</w:t>
      </w:r>
      <w:r w:rsidR="001340D0">
        <w:rPr>
          <w:rFonts w:ascii="Times New Roman" w:hAnsi="Times New Roman"/>
          <w:sz w:val="28"/>
          <w:szCs w:val="28"/>
        </w:rPr>
        <w:t>)</w:t>
      </w:r>
    </w:p>
    <w:p w:rsidR="001340D0" w:rsidRPr="001340D0" w:rsidRDefault="001340D0" w:rsidP="001340D0">
      <w:pPr>
        <w:spacing w:after="0" w:line="240" w:lineRule="auto"/>
        <w:ind w:left="0" w:firstLine="709"/>
        <w:jc w:val="center"/>
        <w:rPr>
          <w:rFonts w:ascii="Times New Roman" w:hAnsi="Times New Roman"/>
          <w:sz w:val="28"/>
          <w:szCs w:val="28"/>
        </w:rPr>
      </w:pPr>
    </w:p>
    <w:tbl>
      <w:tblPr>
        <w:tblStyle w:val="a7"/>
        <w:tblW w:w="0" w:type="auto"/>
        <w:tblInd w:w="170" w:type="dxa"/>
        <w:tblLayout w:type="fixed"/>
        <w:tblLook w:val="04A0"/>
      </w:tblPr>
      <w:tblGrid>
        <w:gridCol w:w="2490"/>
        <w:gridCol w:w="1417"/>
        <w:gridCol w:w="1701"/>
        <w:gridCol w:w="1276"/>
        <w:gridCol w:w="1418"/>
        <w:gridCol w:w="1098"/>
      </w:tblGrid>
      <w:tr w:rsidR="00AA7F01" w:rsidTr="00103541">
        <w:tc>
          <w:tcPr>
            <w:tcW w:w="2490" w:type="dxa"/>
            <w:vMerge w:val="restart"/>
            <w:vAlign w:val="center"/>
          </w:tcPr>
          <w:p w:rsidR="00AA7F01" w:rsidRDefault="00AA7F01" w:rsidP="00AA7F01">
            <w:pPr>
              <w:ind w:left="0"/>
              <w:rPr>
                <w:rFonts w:ascii="Times New Roman" w:hAnsi="Times New Roman"/>
                <w:sz w:val="28"/>
                <w:szCs w:val="28"/>
              </w:rPr>
            </w:pPr>
            <w:r>
              <w:rPr>
                <w:rFonts w:ascii="Times New Roman" w:hAnsi="Times New Roman"/>
                <w:sz w:val="28"/>
                <w:szCs w:val="28"/>
              </w:rPr>
              <w:t>Урансодержащий раствор</w:t>
            </w:r>
          </w:p>
        </w:tc>
        <w:tc>
          <w:tcPr>
            <w:tcW w:w="4394" w:type="dxa"/>
            <w:gridSpan w:val="3"/>
            <w:vAlign w:val="center"/>
          </w:tcPr>
          <w:p w:rsidR="00AA7F01" w:rsidRPr="004D3943" w:rsidRDefault="00AA7F01" w:rsidP="00103541">
            <w:pPr>
              <w:ind w:left="0" w:firstLine="107"/>
              <w:jc w:val="center"/>
              <w:rPr>
                <w:rFonts w:ascii="Times New Roman" w:hAnsi="Times New Roman"/>
                <w:sz w:val="28"/>
                <w:szCs w:val="28"/>
              </w:rPr>
            </w:pPr>
            <w:r w:rsidRPr="004D3943">
              <w:rPr>
                <w:rFonts w:ascii="Times New Roman" w:hAnsi="Times New Roman"/>
                <w:sz w:val="28"/>
                <w:szCs w:val="28"/>
              </w:rPr>
              <w:t>Содержание в маточнике</w:t>
            </w:r>
          </w:p>
        </w:tc>
        <w:tc>
          <w:tcPr>
            <w:tcW w:w="2516" w:type="dxa"/>
            <w:gridSpan w:val="2"/>
          </w:tcPr>
          <w:p w:rsidR="00AA7F01" w:rsidRPr="004D3943" w:rsidRDefault="00AA7F01" w:rsidP="00270A7C">
            <w:pPr>
              <w:ind w:left="0" w:firstLine="85"/>
              <w:jc w:val="center"/>
              <w:rPr>
                <w:rFonts w:ascii="Times New Roman" w:hAnsi="Times New Roman"/>
                <w:sz w:val="28"/>
                <w:szCs w:val="28"/>
              </w:rPr>
            </w:pPr>
            <w:r w:rsidRPr="009F7616">
              <w:rPr>
                <w:rFonts w:ascii="Times New Roman" w:hAnsi="Times New Roman"/>
                <w:sz w:val="28"/>
                <w:szCs w:val="28"/>
              </w:rPr>
              <w:t xml:space="preserve">Содержание в </w:t>
            </w:r>
            <w:r w:rsidR="00270A7C">
              <w:rPr>
                <w:rFonts w:ascii="Times New Roman" w:hAnsi="Times New Roman"/>
                <w:sz w:val="28"/>
                <w:szCs w:val="28"/>
              </w:rPr>
              <w:t>органической фазе</w:t>
            </w:r>
          </w:p>
        </w:tc>
      </w:tr>
      <w:tr w:rsidR="00AA7F01" w:rsidTr="00393828">
        <w:tc>
          <w:tcPr>
            <w:tcW w:w="2490" w:type="dxa"/>
            <w:vMerge/>
          </w:tcPr>
          <w:p w:rsidR="00AA7F01" w:rsidRDefault="00AA7F01" w:rsidP="004C2896">
            <w:pPr>
              <w:ind w:left="0"/>
              <w:jc w:val="both"/>
              <w:rPr>
                <w:rFonts w:ascii="Times New Roman" w:hAnsi="Times New Roman"/>
                <w:sz w:val="28"/>
                <w:szCs w:val="28"/>
              </w:rPr>
            </w:pPr>
          </w:p>
        </w:tc>
        <w:tc>
          <w:tcPr>
            <w:tcW w:w="1417"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701"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HNO</w:t>
            </w:r>
            <w:r w:rsidRPr="004D3943">
              <w:rPr>
                <w:rFonts w:ascii="Times New Roman" w:hAnsi="Times New Roman"/>
                <w:sz w:val="28"/>
                <w:szCs w:val="28"/>
                <w:vertAlign w:val="subscript"/>
              </w:rPr>
              <w:t>3</w:t>
            </w:r>
            <w:r w:rsidRPr="004D3943">
              <w:rPr>
                <w:rFonts w:ascii="Times New Roman" w:hAnsi="Times New Roman"/>
                <w:sz w:val="28"/>
                <w:szCs w:val="28"/>
              </w:rPr>
              <w:t>, г/дм</w:t>
            </w:r>
            <w:r w:rsidRPr="004D3943">
              <w:rPr>
                <w:rFonts w:ascii="Times New Roman" w:hAnsi="Times New Roman"/>
                <w:sz w:val="28"/>
                <w:szCs w:val="28"/>
                <w:vertAlign w:val="superscript"/>
              </w:rPr>
              <w:t>3</w:t>
            </w:r>
          </w:p>
        </w:tc>
        <w:tc>
          <w:tcPr>
            <w:tcW w:w="1276"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c>
          <w:tcPr>
            <w:tcW w:w="1418"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098"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r>
      <w:tr w:rsidR="00AA7F01" w:rsidTr="00393828">
        <w:tc>
          <w:tcPr>
            <w:tcW w:w="2490"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А</w:t>
            </w:r>
            <w:r w:rsidR="00AA7F01">
              <w:rPr>
                <w:rFonts w:ascii="Times New Roman" w:hAnsi="Times New Roman"/>
                <w:sz w:val="28"/>
                <w:szCs w:val="28"/>
              </w:rPr>
              <w:t>зотнокислый</w:t>
            </w:r>
          </w:p>
        </w:tc>
        <w:tc>
          <w:tcPr>
            <w:tcW w:w="1417" w:type="dxa"/>
          </w:tcPr>
          <w:p w:rsidR="00AA7F01" w:rsidRPr="004D3943" w:rsidRDefault="00AA7F01" w:rsidP="00ED6941">
            <w:pPr>
              <w:ind w:left="0" w:firstLine="34"/>
              <w:jc w:val="center"/>
              <w:rPr>
                <w:rFonts w:ascii="Times New Roman" w:hAnsi="Times New Roman"/>
                <w:sz w:val="28"/>
                <w:szCs w:val="28"/>
              </w:rPr>
            </w:pPr>
            <w:r w:rsidRPr="004D3943">
              <w:rPr>
                <w:rFonts w:ascii="Times New Roman" w:hAnsi="Times New Roman"/>
                <w:sz w:val="28"/>
                <w:szCs w:val="28"/>
              </w:rPr>
              <w:t>9</w:t>
            </w:r>
            <w:r w:rsidR="00ED6941">
              <w:rPr>
                <w:rFonts w:ascii="Times New Roman" w:hAnsi="Times New Roman"/>
                <w:sz w:val="28"/>
                <w:szCs w:val="28"/>
              </w:rPr>
              <w:t>.</w:t>
            </w:r>
            <w:r w:rsidRPr="004D3943">
              <w:rPr>
                <w:rFonts w:ascii="Times New Roman" w:hAnsi="Times New Roman"/>
                <w:sz w:val="28"/>
                <w:szCs w:val="28"/>
              </w:rPr>
              <w:t>70</w:t>
            </w:r>
          </w:p>
        </w:tc>
        <w:tc>
          <w:tcPr>
            <w:tcW w:w="1701" w:type="dxa"/>
          </w:tcPr>
          <w:p w:rsidR="00AA7F01" w:rsidRPr="004D3943" w:rsidRDefault="00AA7F01" w:rsidP="00ED6941">
            <w:pPr>
              <w:ind w:left="0" w:firstLine="34"/>
              <w:jc w:val="center"/>
              <w:rPr>
                <w:rFonts w:ascii="Times New Roman" w:hAnsi="Times New Roman"/>
                <w:sz w:val="28"/>
                <w:szCs w:val="28"/>
              </w:rPr>
            </w:pPr>
            <w:r w:rsidRPr="004D3943">
              <w:rPr>
                <w:rFonts w:ascii="Times New Roman" w:hAnsi="Times New Roman"/>
                <w:sz w:val="28"/>
                <w:szCs w:val="28"/>
              </w:rPr>
              <w:t>56</w:t>
            </w:r>
            <w:r w:rsidR="00ED6941">
              <w:rPr>
                <w:rFonts w:ascii="Times New Roman" w:hAnsi="Times New Roman"/>
                <w:sz w:val="28"/>
                <w:szCs w:val="28"/>
              </w:rPr>
              <w:t>.</w:t>
            </w:r>
            <w:r w:rsidRPr="004D3943">
              <w:rPr>
                <w:rFonts w:ascii="Times New Roman" w:hAnsi="Times New Roman"/>
                <w:sz w:val="28"/>
                <w:szCs w:val="28"/>
              </w:rPr>
              <w:t>4</w:t>
            </w:r>
          </w:p>
        </w:tc>
        <w:tc>
          <w:tcPr>
            <w:tcW w:w="1276" w:type="dxa"/>
          </w:tcPr>
          <w:p w:rsidR="00AA7F01" w:rsidRPr="004D3943" w:rsidRDefault="00AA7F01" w:rsidP="00ED6941">
            <w:pPr>
              <w:ind w:left="0" w:firstLine="34"/>
              <w:jc w:val="center"/>
              <w:rPr>
                <w:rFonts w:ascii="Times New Roman" w:hAnsi="Times New Roman"/>
                <w:sz w:val="28"/>
                <w:szCs w:val="28"/>
              </w:rPr>
            </w:pPr>
            <w:r w:rsidRPr="004D3943">
              <w:rPr>
                <w:rFonts w:ascii="Times New Roman" w:hAnsi="Times New Roman"/>
                <w:sz w:val="28"/>
                <w:szCs w:val="28"/>
              </w:rPr>
              <w:t>96</w:t>
            </w:r>
            <w:r w:rsidR="00ED6941">
              <w:rPr>
                <w:rFonts w:ascii="Times New Roman" w:hAnsi="Times New Roman"/>
                <w:sz w:val="28"/>
                <w:szCs w:val="28"/>
              </w:rPr>
              <w:t>.</w:t>
            </w:r>
            <w:r w:rsidRPr="004D3943">
              <w:rPr>
                <w:rFonts w:ascii="Times New Roman" w:hAnsi="Times New Roman"/>
                <w:sz w:val="28"/>
                <w:szCs w:val="28"/>
              </w:rPr>
              <w:t>0</w:t>
            </w:r>
          </w:p>
        </w:tc>
        <w:tc>
          <w:tcPr>
            <w:tcW w:w="1418" w:type="dxa"/>
          </w:tcPr>
          <w:p w:rsidR="00AA7F01" w:rsidRPr="004D3943" w:rsidRDefault="00AA7F01" w:rsidP="00ED6941">
            <w:pPr>
              <w:ind w:left="0" w:firstLine="34"/>
              <w:jc w:val="center"/>
              <w:rPr>
                <w:rFonts w:ascii="Times New Roman" w:hAnsi="Times New Roman"/>
                <w:sz w:val="28"/>
                <w:szCs w:val="28"/>
              </w:rPr>
            </w:pPr>
            <w:r w:rsidRPr="004D3943">
              <w:rPr>
                <w:rFonts w:ascii="Times New Roman" w:hAnsi="Times New Roman"/>
                <w:sz w:val="28"/>
                <w:szCs w:val="28"/>
              </w:rPr>
              <w:t>30</w:t>
            </w:r>
            <w:r w:rsidR="00ED6941">
              <w:rPr>
                <w:rFonts w:ascii="Times New Roman" w:hAnsi="Times New Roman"/>
                <w:sz w:val="28"/>
                <w:szCs w:val="28"/>
              </w:rPr>
              <w:t>.</w:t>
            </w:r>
            <w:r w:rsidRPr="004D3943">
              <w:rPr>
                <w:rFonts w:ascii="Times New Roman" w:hAnsi="Times New Roman"/>
                <w:sz w:val="28"/>
                <w:szCs w:val="28"/>
              </w:rPr>
              <w:t>96</w:t>
            </w:r>
          </w:p>
        </w:tc>
        <w:tc>
          <w:tcPr>
            <w:tcW w:w="1098" w:type="dxa"/>
          </w:tcPr>
          <w:p w:rsidR="00AA7F01" w:rsidRPr="004D3943" w:rsidRDefault="00AA7F01" w:rsidP="00ED6941">
            <w:pPr>
              <w:ind w:left="0" w:firstLine="34"/>
              <w:jc w:val="center"/>
              <w:rPr>
                <w:rFonts w:ascii="Times New Roman" w:hAnsi="Times New Roman"/>
                <w:sz w:val="28"/>
                <w:szCs w:val="28"/>
              </w:rPr>
            </w:pPr>
            <w:r w:rsidRPr="004D3943">
              <w:rPr>
                <w:rFonts w:ascii="Times New Roman" w:hAnsi="Times New Roman"/>
                <w:sz w:val="28"/>
                <w:szCs w:val="28"/>
              </w:rPr>
              <w:t>≈ 0</w:t>
            </w:r>
            <w:r w:rsidR="00ED6941">
              <w:rPr>
                <w:rFonts w:ascii="Times New Roman" w:hAnsi="Times New Roman"/>
                <w:sz w:val="28"/>
                <w:szCs w:val="28"/>
              </w:rPr>
              <w:t>.</w:t>
            </w:r>
            <w:r w:rsidRPr="004D3943">
              <w:rPr>
                <w:rFonts w:ascii="Times New Roman" w:hAnsi="Times New Roman"/>
                <w:sz w:val="28"/>
                <w:szCs w:val="28"/>
              </w:rPr>
              <w:t>4</w:t>
            </w:r>
          </w:p>
        </w:tc>
      </w:tr>
      <w:tr w:rsidR="00AA7F01" w:rsidTr="00393828">
        <w:tc>
          <w:tcPr>
            <w:tcW w:w="2490"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С</w:t>
            </w:r>
            <w:r w:rsidR="00AA7F01">
              <w:rPr>
                <w:rFonts w:ascii="Times New Roman" w:hAnsi="Times New Roman"/>
                <w:sz w:val="28"/>
                <w:szCs w:val="28"/>
              </w:rPr>
              <w:t>ернокислый</w:t>
            </w:r>
          </w:p>
        </w:tc>
        <w:tc>
          <w:tcPr>
            <w:tcW w:w="1417" w:type="dxa"/>
            <w:vAlign w:val="center"/>
          </w:tcPr>
          <w:p w:rsidR="00AA7F01" w:rsidRPr="001340D0" w:rsidRDefault="00AA7F01" w:rsidP="00ED6941">
            <w:pPr>
              <w:ind w:left="0"/>
              <w:jc w:val="center"/>
              <w:rPr>
                <w:rFonts w:ascii="Times New Roman" w:hAnsi="Times New Roman"/>
                <w:sz w:val="28"/>
                <w:szCs w:val="28"/>
              </w:rPr>
            </w:pPr>
            <w:r w:rsidRPr="001340D0">
              <w:rPr>
                <w:rFonts w:ascii="Times New Roman" w:hAnsi="Times New Roman"/>
                <w:sz w:val="28"/>
                <w:szCs w:val="28"/>
              </w:rPr>
              <w:t>10</w:t>
            </w:r>
            <w:r w:rsidR="00ED6941">
              <w:rPr>
                <w:rFonts w:ascii="Times New Roman" w:hAnsi="Times New Roman"/>
                <w:sz w:val="28"/>
                <w:szCs w:val="28"/>
              </w:rPr>
              <w:t>.</w:t>
            </w:r>
            <w:r w:rsidRPr="001340D0">
              <w:rPr>
                <w:rFonts w:ascii="Times New Roman" w:hAnsi="Times New Roman"/>
                <w:sz w:val="28"/>
                <w:szCs w:val="28"/>
              </w:rPr>
              <w:t>55</w:t>
            </w:r>
          </w:p>
        </w:tc>
        <w:tc>
          <w:tcPr>
            <w:tcW w:w="1701" w:type="dxa"/>
            <w:vAlign w:val="center"/>
          </w:tcPr>
          <w:p w:rsidR="00AA7F01" w:rsidRPr="001340D0" w:rsidRDefault="00AA7F01" w:rsidP="00ED6941">
            <w:pPr>
              <w:ind w:left="0" w:firstLine="34"/>
              <w:jc w:val="center"/>
              <w:rPr>
                <w:rFonts w:ascii="Times New Roman" w:hAnsi="Times New Roman"/>
                <w:sz w:val="28"/>
                <w:szCs w:val="28"/>
              </w:rPr>
            </w:pPr>
            <w:r w:rsidRPr="001340D0">
              <w:rPr>
                <w:rFonts w:ascii="Times New Roman" w:hAnsi="Times New Roman"/>
                <w:sz w:val="28"/>
                <w:szCs w:val="28"/>
              </w:rPr>
              <w:t>25</w:t>
            </w:r>
            <w:r w:rsidR="00ED6941">
              <w:rPr>
                <w:rFonts w:ascii="Times New Roman" w:hAnsi="Times New Roman"/>
                <w:sz w:val="28"/>
                <w:szCs w:val="28"/>
              </w:rPr>
              <w:t>.</w:t>
            </w:r>
            <w:r w:rsidRPr="001340D0">
              <w:rPr>
                <w:rFonts w:ascii="Times New Roman" w:hAnsi="Times New Roman"/>
                <w:sz w:val="28"/>
                <w:szCs w:val="28"/>
              </w:rPr>
              <w:t>3</w:t>
            </w:r>
          </w:p>
        </w:tc>
        <w:tc>
          <w:tcPr>
            <w:tcW w:w="1276" w:type="dxa"/>
            <w:vAlign w:val="center"/>
          </w:tcPr>
          <w:p w:rsidR="00AA7F01" w:rsidRPr="001340D0" w:rsidRDefault="00AA7F01" w:rsidP="00ED6941">
            <w:pPr>
              <w:ind w:left="0" w:firstLine="34"/>
              <w:jc w:val="center"/>
              <w:rPr>
                <w:rFonts w:ascii="Times New Roman" w:hAnsi="Times New Roman"/>
                <w:sz w:val="28"/>
                <w:szCs w:val="28"/>
              </w:rPr>
            </w:pPr>
            <w:r w:rsidRPr="001340D0">
              <w:rPr>
                <w:rFonts w:ascii="Times New Roman" w:hAnsi="Times New Roman"/>
                <w:sz w:val="28"/>
                <w:szCs w:val="28"/>
              </w:rPr>
              <w:t>21</w:t>
            </w:r>
            <w:r w:rsidR="00ED6941">
              <w:rPr>
                <w:rFonts w:ascii="Times New Roman" w:hAnsi="Times New Roman"/>
                <w:sz w:val="28"/>
                <w:szCs w:val="28"/>
              </w:rPr>
              <w:t>.</w:t>
            </w:r>
            <w:r w:rsidRPr="001340D0">
              <w:rPr>
                <w:rFonts w:ascii="Times New Roman" w:hAnsi="Times New Roman"/>
                <w:sz w:val="28"/>
                <w:szCs w:val="28"/>
              </w:rPr>
              <w:t>0</w:t>
            </w:r>
          </w:p>
        </w:tc>
        <w:tc>
          <w:tcPr>
            <w:tcW w:w="1418" w:type="dxa"/>
            <w:vAlign w:val="center"/>
          </w:tcPr>
          <w:p w:rsidR="00AA7F01" w:rsidRPr="001340D0" w:rsidRDefault="00AA7F01" w:rsidP="00ED6941">
            <w:pPr>
              <w:ind w:left="0" w:firstLine="34"/>
              <w:jc w:val="center"/>
              <w:rPr>
                <w:rFonts w:ascii="Times New Roman" w:hAnsi="Times New Roman"/>
                <w:sz w:val="28"/>
                <w:szCs w:val="28"/>
              </w:rPr>
            </w:pPr>
            <w:r w:rsidRPr="001340D0">
              <w:rPr>
                <w:rFonts w:ascii="Times New Roman" w:hAnsi="Times New Roman"/>
                <w:sz w:val="28"/>
                <w:szCs w:val="28"/>
              </w:rPr>
              <w:t>0</w:t>
            </w:r>
            <w:r w:rsidR="00ED6941">
              <w:rPr>
                <w:rFonts w:ascii="Times New Roman" w:hAnsi="Times New Roman"/>
                <w:sz w:val="28"/>
                <w:szCs w:val="28"/>
              </w:rPr>
              <w:t>.</w:t>
            </w:r>
            <w:r w:rsidRPr="001340D0">
              <w:rPr>
                <w:rFonts w:ascii="Times New Roman" w:hAnsi="Times New Roman"/>
                <w:sz w:val="28"/>
                <w:szCs w:val="28"/>
              </w:rPr>
              <w:t>09</w:t>
            </w:r>
          </w:p>
        </w:tc>
        <w:tc>
          <w:tcPr>
            <w:tcW w:w="1098" w:type="dxa"/>
            <w:vAlign w:val="center"/>
          </w:tcPr>
          <w:p w:rsidR="00AA7F01" w:rsidRPr="001340D0" w:rsidRDefault="00AA7F01" w:rsidP="00ED6941">
            <w:pPr>
              <w:ind w:left="0" w:firstLine="34"/>
              <w:jc w:val="center"/>
              <w:rPr>
                <w:rFonts w:ascii="Times New Roman" w:hAnsi="Times New Roman"/>
                <w:sz w:val="28"/>
                <w:szCs w:val="28"/>
              </w:rPr>
            </w:pPr>
            <w:r w:rsidRPr="001340D0">
              <w:rPr>
                <w:rFonts w:ascii="Times New Roman" w:hAnsi="Times New Roman"/>
                <w:sz w:val="28"/>
                <w:szCs w:val="28"/>
              </w:rPr>
              <w:t>2</w:t>
            </w:r>
            <w:r w:rsidR="00ED6941">
              <w:rPr>
                <w:rFonts w:ascii="Times New Roman" w:hAnsi="Times New Roman"/>
                <w:sz w:val="28"/>
                <w:szCs w:val="28"/>
              </w:rPr>
              <w:t>.</w:t>
            </w:r>
            <w:r w:rsidRPr="001340D0">
              <w:rPr>
                <w:rFonts w:ascii="Times New Roman" w:hAnsi="Times New Roman"/>
                <w:sz w:val="28"/>
                <w:szCs w:val="28"/>
              </w:rPr>
              <w:t>1</w:t>
            </w:r>
          </w:p>
        </w:tc>
      </w:tr>
    </w:tbl>
    <w:p w:rsidR="00AA7F01" w:rsidRDefault="00AA7F01" w:rsidP="001340D0">
      <w:pPr>
        <w:spacing w:line="240" w:lineRule="auto"/>
        <w:ind w:left="0" w:firstLine="709"/>
        <w:rPr>
          <w:rFonts w:ascii="Times New Roman" w:hAnsi="Times New Roman"/>
          <w:sz w:val="28"/>
          <w:szCs w:val="28"/>
        </w:rPr>
      </w:pPr>
    </w:p>
    <w:p w:rsidR="00897D10" w:rsidRDefault="00897D10" w:rsidP="00271544">
      <w:pPr>
        <w:spacing w:after="0" w:line="240" w:lineRule="auto"/>
        <w:ind w:left="0" w:firstLine="709"/>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1277211" cy="1422696"/>
            <wp:effectExtent l="19050" t="19050" r="18189" b="25104"/>
            <wp:docPr id="1" name="Рисунок 1" descr="C:\Users\Bazhenova\Desktop\органика 1\орган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henova\Desktop\органика 1\органика 1.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894" cy="1421229"/>
                    </a:xfrm>
                    <a:prstGeom prst="rect">
                      <a:avLst/>
                    </a:prstGeom>
                    <a:noFill/>
                    <a:ln>
                      <a:solidFill>
                        <a:srgbClr val="FFFF00"/>
                      </a:solidFill>
                    </a:ln>
                  </pic:spPr>
                </pic:pic>
              </a:graphicData>
            </a:graphic>
          </wp:inline>
        </w:drawing>
      </w:r>
      <w:r>
        <w:rPr>
          <w:rFonts w:ascii="Times New Roman" w:hAnsi="Times New Roman"/>
          <w:noProof/>
          <w:sz w:val="24"/>
          <w:szCs w:val="24"/>
          <w:lang w:eastAsia="ru-RU"/>
        </w:rPr>
        <w:t xml:space="preserve">    </w:t>
      </w:r>
      <w:r>
        <w:rPr>
          <w:rFonts w:ascii="Times New Roman" w:hAnsi="Times New Roman"/>
          <w:noProof/>
          <w:sz w:val="24"/>
          <w:szCs w:val="24"/>
          <w:lang w:eastAsia="ru-RU"/>
        </w:rPr>
        <w:drawing>
          <wp:inline distT="0" distB="0" distL="0" distR="0">
            <wp:extent cx="1237925" cy="1429395"/>
            <wp:effectExtent l="38100" t="19050" r="19375" b="18405"/>
            <wp:docPr id="7" name="Рисунок 7" descr="C:\Users\Bazhenova\Desktop\органика 1 серная к-та\IMG_20180709_1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henova\Desktop\органика 1 серная к-та\IMG_20180709_151610.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955" cy="1434049"/>
                    </a:xfrm>
                    <a:prstGeom prst="rect">
                      <a:avLst/>
                    </a:prstGeom>
                    <a:noFill/>
                    <a:ln>
                      <a:solidFill>
                        <a:srgbClr val="FFFF00"/>
                      </a:solidFill>
                    </a:ln>
                  </pic:spPr>
                </pic:pic>
              </a:graphicData>
            </a:graphic>
          </wp:inline>
        </w:drawing>
      </w:r>
    </w:p>
    <w:p w:rsidR="00897D10" w:rsidRDefault="00897D10" w:rsidP="00271544">
      <w:pPr>
        <w:spacing w:after="0" w:line="240" w:lineRule="auto"/>
        <w:ind w:left="0" w:firstLine="709"/>
        <w:jc w:val="center"/>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897D10" w:rsidRDefault="00950CCE" w:rsidP="00897D10">
      <w:pPr>
        <w:spacing w:line="240" w:lineRule="auto"/>
        <w:ind w:left="0" w:firstLine="709"/>
        <w:jc w:val="center"/>
        <w:rPr>
          <w:rFonts w:ascii="Times New Roman" w:hAnsi="Times New Roman"/>
          <w:sz w:val="28"/>
          <w:szCs w:val="28"/>
        </w:rPr>
      </w:pPr>
      <w:r>
        <w:rPr>
          <w:rFonts w:ascii="Times New Roman" w:hAnsi="Times New Roman"/>
          <w:sz w:val="28"/>
          <w:szCs w:val="28"/>
        </w:rPr>
        <w:t>а) экстракция в азотнокислом урансодержащем растворе, б) экстракция в сернокислом урансодержащем растворе</w:t>
      </w:r>
    </w:p>
    <w:p w:rsidR="00950CCE" w:rsidRDefault="004061D7" w:rsidP="00950CCE">
      <w:pPr>
        <w:spacing w:after="0" w:line="240" w:lineRule="auto"/>
        <w:ind w:left="0" w:firstLine="709"/>
        <w:jc w:val="center"/>
        <w:rPr>
          <w:rFonts w:ascii="Times New Roman" w:hAnsi="Times New Roman"/>
          <w:sz w:val="28"/>
          <w:szCs w:val="28"/>
        </w:rPr>
      </w:pPr>
      <w:r>
        <w:rPr>
          <w:rFonts w:ascii="Times New Roman" w:hAnsi="Times New Roman"/>
          <w:sz w:val="28"/>
          <w:szCs w:val="28"/>
        </w:rPr>
        <w:t>Рисунок 2</w:t>
      </w:r>
      <w:r w:rsidR="004C2000">
        <w:rPr>
          <w:rFonts w:ascii="Times New Roman" w:hAnsi="Times New Roman"/>
          <w:sz w:val="28"/>
          <w:szCs w:val="28"/>
        </w:rPr>
        <w:t>2</w:t>
      </w:r>
      <w:r w:rsidR="00897D10">
        <w:rPr>
          <w:rFonts w:ascii="Times New Roman" w:hAnsi="Times New Roman"/>
          <w:sz w:val="28"/>
          <w:szCs w:val="28"/>
        </w:rPr>
        <w:t xml:space="preserve"> – </w:t>
      </w:r>
      <w:r w:rsidR="00897D10" w:rsidRPr="00897D10">
        <w:rPr>
          <w:rFonts w:ascii="Times New Roman" w:hAnsi="Times New Roman"/>
          <w:sz w:val="28"/>
          <w:szCs w:val="28"/>
        </w:rPr>
        <w:t>Экстрагент II</w:t>
      </w:r>
      <w:r w:rsidR="00897D10">
        <w:rPr>
          <w:rFonts w:ascii="Times New Roman" w:hAnsi="Times New Roman"/>
          <w:sz w:val="28"/>
          <w:szCs w:val="28"/>
        </w:rPr>
        <w:t xml:space="preserve"> после экстракции</w:t>
      </w:r>
    </w:p>
    <w:p w:rsidR="00897D10" w:rsidRPr="00897D10" w:rsidRDefault="00897D10" w:rsidP="00950CCE">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 </w:t>
      </w:r>
    </w:p>
    <w:p w:rsidR="00575DD7" w:rsidRPr="00450AB8" w:rsidRDefault="007B6BFD" w:rsidP="005A30DD">
      <w:pPr>
        <w:spacing w:line="240" w:lineRule="auto"/>
        <w:ind w:left="0" w:firstLine="709"/>
        <w:jc w:val="both"/>
        <w:rPr>
          <w:rFonts w:ascii="Times New Roman" w:hAnsi="Times New Roman"/>
          <w:sz w:val="28"/>
          <w:szCs w:val="28"/>
        </w:rPr>
      </w:pPr>
      <w:r w:rsidRPr="004D3943">
        <w:rPr>
          <w:rFonts w:ascii="Times New Roman" w:hAnsi="Times New Roman"/>
          <w:sz w:val="28"/>
          <w:szCs w:val="28"/>
        </w:rPr>
        <w:t xml:space="preserve">В.  Испытание </w:t>
      </w:r>
      <w:r w:rsidR="00575DD7" w:rsidRPr="00450AB8">
        <w:rPr>
          <w:rFonts w:ascii="Times New Roman" w:hAnsi="Times New Roman"/>
          <w:sz w:val="28"/>
          <w:szCs w:val="28"/>
        </w:rPr>
        <w:t xml:space="preserve">4,5-Диметил-2-(2,2,2-трифторэтокси)-1,3,2-диоксафосфолана (экстрагент </w:t>
      </w:r>
      <w:r w:rsidR="00575DD7" w:rsidRPr="00450AB8">
        <w:rPr>
          <w:rFonts w:ascii="Times New Roman" w:hAnsi="Times New Roman"/>
          <w:sz w:val="28"/>
          <w:szCs w:val="28"/>
          <w:lang w:val="en-US"/>
        </w:rPr>
        <w:t>III</w:t>
      </w:r>
      <w:r w:rsidR="00575DD7" w:rsidRPr="00450AB8">
        <w:rPr>
          <w:rFonts w:ascii="Times New Roman" w:hAnsi="Times New Roman"/>
          <w:sz w:val="28"/>
          <w:szCs w:val="28"/>
        </w:rPr>
        <w:t>)</w:t>
      </w:r>
    </w:p>
    <w:p w:rsidR="00E12045" w:rsidRDefault="005A30DD" w:rsidP="00B304A2">
      <w:pPr>
        <w:spacing w:after="0" w:line="240" w:lineRule="auto"/>
        <w:ind w:left="0" w:firstLine="709"/>
        <w:jc w:val="both"/>
        <w:rPr>
          <w:rFonts w:ascii="Times New Roman" w:hAnsi="Times New Roman"/>
          <w:sz w:val="28"/>
          <w:szCs w:val="28"/>
        </w:rPr>
      </w:pPr>
      <w:r w:rsidRPr="00C04E73">
        <w:rPr>
          <w:rFonts w:ascii="Times New Roman" w:hAnsi="Times New Roman"/>
          <w:i/>
          <w:sz w:val="28"/>
          <w:szCs w:val="28"/>
        </w:rPr>
        <w:t xml:space="preserve">Экстракция урана </w:t>
      </w:r>
      <w:r w:rsidR="00575DD7" w:rsidRPr="00C04E73">
        <w:rPr>
          <w:rFonts w:ascii="Times New Roman" w:hAnsi="Times New Roman"/>
          <w:i/>
          <w:sz w:val="28"/>
          <w:szCs w:val="28"/>
        </w:rPr>
        <w:t xml:space="preserve">4,5-Диметил-2-(2,2,2-трифторэтокси)-1,3,2-диоксафосфоланом (экстрагент </w:t>
      </w:r>
      <w:r w:rsidR="00575DD7" w:rsidRPr="00C04E73">
        <w:rPr>
          <w:rFonts w:ascii="Times New Roman" w:hAnsi="Times New Roman"/>
          <w:i/>
          <w:sz w:val="28"/>
          <w:szCs w:val="28"/>
          <w:lang w:val="en-US"/>
        </w:rPr>
        <w:t>III</w:t>
      </w:r>
      <w:r w:rsidR="00575DD7" w:rsidRPr="00C04E73">
        <w:rPr>
          <w:rFonts w:ascii="Times New Roman" w:hAnsi="Times New Roman"/>
          <w:i/>
          <w:sz w:val="28"/>
          <w:szCs w:val="28"/>
        </w:rPr>
        <w:t>)</w:t>
      </w:r>
      <w:r w:rsidR="00C04E73" w:rsidRPr="00C04E73">
        <w:rPr>
          <w:rFonts w:ascii="Times New Roman" w:hAnsi="Times New Roman"/>
          <w:i/>
          <w:sz w:val="28"/>
          <w:szCs w:val="28"/>
        </w:rPr>
        <w:t xml:space="preserve"> </w:t>
      </w:r>
      <w:r w:rsidRPr="00C04E73">
        <w:rPr>
          <w:rFonts w:ascii="Times New Roman" w:hAnsi="Times New Roman"/>
          <w:i/>
          <w:sz w:val="28"/>
          <w:szCs w:val="28"/>
        </w:rPr>
        <w:t>из азотнокислых урансодержащих растворов</w:t>
      </w:r>
      <w:r w:rsidR="00F80906">
        <w:rPr>
          <w:rFonts w:ascii="Times New Roman" w:hAnsi="Times New Roman"/>
          <w:i/>
          <w:sz w:val="28"/>
          <w:szCs w:val="28"/>
        </w:rPr>
        <w:t xml:space="preserve">. </w:t>
      </w:r>
      <w:r w:rsidR="00DC3976" w:rsidRPr="00450AB8">
        <w:rPr>
          <w:rFonts w:ascii="Times New Roman" w:hAnsi="Times New Roman"/>
          <w:bCs/>
          <w:color w:val="000000"/>
          <w:sz w:val="28"/>
          <w:szCs w:val="28"/>
        </w:rPr>
        <w:t xml:space="preserve">В результате экстракции на конечном этапе </w:t>
      </w:r>
      <w:r w:rsidR="00DC3976" w:rsidRPr="00450AB8">
        <w:rPr>
          <w:rFonts w:ascii="Times New Roman" w:hAnsi="Times New Roman"/>
          <w:sz w:val="28"/>
          <w:szCs w:val="28"/>
        </w:rPr>
        <w:t>были получены две фазы со следующим содержанием урана в них:</w:t>
      </w:r>
      <w:r w:rsidR="00DC3976" w:rsidRPr="00450AB8">
        <w:rPr>
          <w:rFonts w:ascii="Times New Roman" w:hAnsi="Times New Roman"/>
          <w:bCs/>
          <w:color w:val="000000"/>
          <w:sz w:val="28"/>
          <w:szCs w:val="28"/>
        </w:rPr>
        <w:t xml:space="preserve"> </w:t>
      </w:r>
      <w:r w:rsidR="00DC3976" w:rsidRPr="00450AB8">
        <w:rPr>
          <w:rFonts w:ascii="Times New Roman" w:hAnsi="Times New Roman"/>
          <w:sz w:val="28"/>
          <w:szCs w:val="28"/>
        </w:rPr>
        <w:t>маточник экстракции, содержание урана 9</w:t>
      </w:r>
      <w:r w:rsidR="00ED6941">
        <w:rPr>
          <w:rFonts w:ascii="Times New Roman" w:hAnsi="Times New Roman"/>
          <w:sz w:val="28"/>
          <w:szCs w:val="28"/>
        </w:rPr>
        <w:t>.</w:t>
      </w:r>
      <w:r w:rsidR="00DC3976" w:rsidRPr="00450AB8">
        <w:rPr>
          <w:rFonts w:ascii="Times New Roman" w:hAnsi="Times New Roman"/>
          <w:sz w:val="28"/>
          <w:szCs w:val="28"/>
        </w:rPr>
        <w:t xml:space="preserve">32 </w:t>
      </w:r>
      <w:r w:rsidR="00DC3976" w:rsidRPr="00450AB8">
        <w:rPr>
          <w:rFonts w:ascii="Times New Roman" w:hAnsi="Times New Roman"/>
          <w:bCs/>
          <w:color w:val="000000"/>
          <w:sz w:val="28"/>
          <w:szCs w:val="28"/>
        </w:rPr>
        <w:t>г/м</w:t>
      </w:r>
      <w:r w:rsidR="00DC3976" w:rsidRPr="00450AB8">
        <w:rPr>
          <w:rFonts w:ascii="Times New Roman" w:hAnsi="Times New Roman"/>
          <w:bCs/>
          <w:color w:val="000000"/>
          <w:sz w:val="28"/>
          <w:szCs w:val="28"/>
          <w:vertAlign w:val="superscript"/>
        </w:rPr>
        <w:t>3</w:t>
      </w:r>
      <w:r w:rsidR="00DC3976" w:rsidRPr="00450AB8">
        <w:rPr>
          <w:rFonts w:ascii="Times New Roman" w:hAnsi="Times New Roman"/>
          <w:bCs/>
          <w:color w:val="000000"/>
          <w:sz w:val="28"/>
          <w:szCs w:val="28"/>
        </w:rPr>
        <w:t xml:space="preserve">,  </w:t>
      </w:r>
      <w:r w:rsidR="00DC3976" w:rsidRPr="00450AB8">
        <w:rPr>
          <w:rFonts w:ascii="Times New Roman" w:hAnsi="Times New Roman"/>
          <w:sz w:val="28"/>
          <w:szCs w:val="28"/>
        </w:rPr>
        <w:t xml:space="preserve">верхняя фаза - </w:t>
      </w:r>
      <w:r w:rsidR="009F7616">
        <w:rPr>
          <w:rFonts w:ascii="Times New Roman" w:hAnsi="Times New Roman"/>
          <w:sz w:val="28"/>
          <w:szCs w:val="28"/>
        </w:rPr>
        <w:t>углеводородный разбавитель</w:t>
      </w:r>
      <w:r w:rsidR="009F7616" w:rsidRPr="00FA4C87">
        <w:rPr>
          <w:rFonts w:ascii="Times New Roman" w:hAnsi="Times New Roman"/>
          <w:sz w:val="28"/>
          <w:szCs w:val="28"/>
        </w:rPr>
        <w:t xml:space="preserve">  </w:t>
      </w:r>
      <w:r w:rsidR="00DC3976" w:rsidRPr="00450AB8">
        <w:rPr>
          <w:rFonts w:ascii="Times New Roman" w:hAnsi="Times New Roman"/>
          <w:sz w:val="28"/>
          <w:szCs w:val="28"/>
        </w:rPr>
        <w:t>и экстрагент (</w:t>
      </w:r>
      <w:r w:rsidR="00DC3976" w:rsidRPr="00450AB8">
        <w:rPr>
          <w:rFonts w:ascii="Times New Roman" w:hAnsi="Times New Roman"/>
          <w:i/>
          <w:sz w:val="28"/>
          <w:szCs w:val="28"/>
          <w:lang w:val="en-US"/>
        </w:rPr>
        <w:t>III</w:t>
      </w:r>
      <w:r w:rsidR="00DC3976" w:rsidRPr="00450AB8">
        <w:rPr>
          <w:rFonts w:ascii="Times New Roman" w:hAnsi="Times New Roman"/>
          <w:sz w:val="28"/>
          <w:szCs w:val="28"/>
        </w:rPr>
        <w:t>), содержание урана 25</w:t>
      </w:r>
      <w:r w:rsidR="00ED6941">
        <w:rPr>
          <w:rFonts w:ascii="Times New Roman" w:hAnsi="Times New Roman"/>
          <w:sz w:val="28"/>
          <w:szCs w:val="28"/>
        </w:rPr>
        <w:t>.</w:t>
      </w:r>
      <w:r w:rsidR="00DC3976" w:rsidRPr="00450AB8">
        <w:rPr>
          <w:rFonts w:ascii="Times New Roman" w:hAnsi="Times New Roman"/>
          <w:sz w:val="28"/>
          <w:szCs w:val="28"/>
        </w:rPr>
        <w:t>8 г/дм</w:t>
      </w:r>
      <w:r w:rsidR="00DC3976" w:rsidRPr="00450AB8">
        <w:rPr>
          <w:rFonts w:ascii="Times New Roman" w:hAnsi="Times New Roman"/>
          <w:sz w:val="28"/>
          <w:szCs w:val="28"/>
          <w:vertAlign w:val="superscript"/>
        </w:rPr>
        <w:t>3</w:t>
      </w:r>
      <w:r w:rsidR="00E12045" w:rsidRPr="00450AB8">
        <w:rPr>
          <w:rFonts w:ascii="Times New Roman" w:hAnsi="Times New Roman"/>
          <w:sz w:val="28"/>
          <w:szCs w:val="28"/>
          <w:vertAlign w:val="superscript"/>
        </w:rPr>
        <w:t xml:space="preserve"> </w:t>
      </w:r>
      <w:r w:rsidR="004061D7">
        <w:rPr>
          <w:rFonts w:ascii="Times New Roman" w:hAnsi="Times New Roman"/>
          <w:sz w:val="28"/>
          <w:szCs w:val="28"/>
        </w:rPr>
        <w:t>(таблица 6</w:t>
      </w:r>
      <w:r w:rsidR="00E12045" w:rsidRPr="00450AB8">
        <w:rPr>
          <w:rFonts w:ascii="Times New Roman" w:hAnsi="Times New Roman"/>
          <w:sz w:val="28"/>
          <w:szCs w:val="28"/>
        </w:rPr>
        <w:t>)</w:t>
      </w:r>
      <w:r w:rsidR="00DC3976" w:rsidRPr="00450AB8">
        <w:rPr>
          <w:rFonts w:ascii="Times New Roman" w:hAnsi="Times New Roman"/>
          <w:sz w:val="28"/>
          <w:szCs w:val="28"/>
        </w:rPr>
        <w:t>.</w:t>
      </w:r>
      <w:r w:rsidR="007B6BFD" w:rsidRPr="00450AB8">
        <w:rPr>
          <w:rFonts w:ascii="Times New Roman" w:hAnsi="Times New Roman"/>
          <w:sz w:val="28"/>
          <w:szCs w:val="28"/>
        </w:rPr>
        <w:t xml:space="preserve"> </w:t>
      </w:r>
      <w:r w:rsidR="00575DD7" w:rsidRPr="00450AB8">
        <w:rPr>
          <w:rFonts w:ascii="Times New Roman" w:hAnsi="Times New Roman"/>
          <w:sz w:val="28"/>
          <w:szCs w:val="28"/>
        </w:rPr>
        <w:t xml:space="preserve"> </w:t>
      </w:r>
      <w:r w:rsidR="007B6BFD" w:rsidRPr="00450AB8">
        <w:rPr>
          <w:rFonts w:ascii="Times New Roman" w:hAnsi="Times New Roman"/>
          <w:sz w:val="28"/>
          <w:szCs w:val="28"/>
        </w:rPr>
        <w:t xml:space="preserve">Объем </w:t>
      </w:r>
      <w:r w:rsidR="00103541">
        <w:rPr>
          <w:rFonts w:ascii="Times New Roman" w:hAnsi="Times New Roman"/>
          <w:sz w:val="28"/>
          <w:szCs w:val="28"/>
        </w:rPr>
        <w:t>органической фазы</w:t>
      </w:r>
      <w:r w:rsidR="007B6BFD" w:rsidRPr="00450AB8">
        <w:rPr>
          <w:rFonts w:ascii="Times New Roman" w:hAnsi="Times New Roman"/>
          <w:sz w:val="28"/>
          <w:szCs w:val="28"/>
        </w:rPr>
        <w:t xml:space="preserve"> уменьшился до 0</w:t>
      </w:r>
      <w:r w:rsidR="00ED6941">
        <w:rPr>
          <w:rFonts w:ascii="Times New Roman" w:hAnsi="Times New Roman"/>
          <w:sz w:val="28"/>
          <w:szCs w:val="28"/>
        </w:rPr>
        <w:t>.</w:t>
      </w:r>
      <w:r w:rsidR="007B6BFD" w:rsidRPr="00450AB8">
        <w:rPr>
          <w:rFonts w:ascii="Times New Roman" w:hAnsi="Times New Roman"/>
          <w:sz w:val="28"/>
          <w:szCs w:val="28"/>
        </w:rPr>
        <w:t>2 см</w:t>
      </w:r>
      <w:r w:rsidR="007B6BFD" w:rsidRPr="00450AB8">
        <w:rPr>
          <w:rFonts w:ascii="Times New Roman" w:hAnsi="Times New Roman"/>
          <w:sz w:val="28"/>
          <w:szCs w:val="28"/>
          <w:vertAlign w:val="superscript"/>
        </w:rPr>
        <w:t>3</w:t>
      </w:r>
      <w:r w:rsidR="00ED6941">
        <w:rPr>
          <w:rFonts w:ascii="Times New Roman" w:hAnsi="Times New Roman"/>
          <w:sz w:val="28"/>
          <w:szCs w:val="28"/>
        </w:rPr>
        <w:t>;</w:t>
      </w:r>
      <w:r w:rsidR="007B6BFD" w:rsidRPr="00450AB8">
        <w:rPr>
          <w:rFonts w:ascii="Times New Roman" w:hAnsi="Times New Roman"/>
          <w:sz w:val="28"/>
          <w:szCs w:val="28"/>
        </w:rPr>
        <w:t xml:space="preserve"> объем маточника увеличился до 41</w:t>
      </w:r>
      <w:r w:rsidR="00ED6941">
        <w:rPr>
          <w:rFonts w:ascii="Times New Roman" w:hAnsi="Times New Roman"/>
          <w:sz w:val="28"/>
          <w:szCs w:val="28"/>
        </w:rPr>
        <w:t>.</w:t>
      </w:r>
      <w:r w:rsidR="007B6BFD" w:rsidRPr="00450AB8">
        <w:rPr>
          <w:rFonts w:ascii="Times New Roman" w:hAnsi="Times New Roman"/>
          <w:sz w:val="28"/>
          <w:szCs w:val="28"/>
        </w:rPr>
        <w:t>4 см</w:t>
      </w:r>
      <w:r w:rsidR="007B6BFD" w:rsidRPr="00450AB8">
        <w:rPr>
          <w:rFonts w:ascii="Times New Roman" w:hAnsi="Times New Roman"/>
          <w:sz w:val="28"/>
          <w:szCs w:val="28"/>
          <w:vertAlign w:val="superscript"/>
        </w:rPr>
        <w:t>3</w:t>
      </w:r>
      <w:r w:rsidR="007B6BFD" w:rsidRPr="00450AB8">
        <w:rPr>
          <w:rFonts w:ascii="Times New Roman" w:hAnsi="Times New Roman"/>
          <w:sz w:val="28"/>
          <w:szCs w:val="28"/>
        </w:rPr>
        <w:t xml:space="preserve">. </w:t>
      </w:r>
      <w:r w:rsidR="009F7616">
        <w:rPr>
          <w:rFonts w:ascii="Times New Roman" w:hAnsi="Times New Roman"/>
          <w:sz w:val="28"/>
          <w:szCs w:val="28"/>
        </w:rPr>
        <w:t>Органическая фаза</w:t>
      </w:r>
      <w:r w:rsidR="007B6BFD" w:rsidRPr="00450AB8">
        <w:rPr>
          <w:rFonts w:ascii="Times New Roman" w:hAnsi="Times New Roman"/>
          <w:sz w:val="28"/>
          <w:szCs w:val="28"/>
        </w:rPr>
        <w:t xml:space="preserve"> изменил</w:t>
      </w:r>
      <w:r w:rsidR="009F7616">
        <w:rPr>
          <w:rFonts w:ascii="Times New Roman" w:hAnsi="Times New Roman"/>
          <w:sz w:val="28"/>
          <w:szCs w:val="28"/>
        </w:rPr>
        <w:t>а</w:t>
      </w:r>
      <w:r w:rsidR="007B6BFD" w:rsidRPr="00450AB8">
        <w:rPr>
          <w:rFonts w:ascii="Times New Roman" w:hAnsi="Times New Roman"/>
          <w:sz w:val="28"/>
          <w:szCs w:val="28"/>
        </w:rPr>
        <w:t xml:space="preserve"> свою окраску с </w:t>
      </w:r>
      <w:proofErr w:type="gramStart"/>
      <w:r w:rsidR="007B6BFD" w:rsidRPr="00450AB8">
        <w:rPr>
          <w:rFonts w:ascii="Times New Roman" w:hAnsi="Times New Roman"/>
          <w:sz w:val="28"/>
          <w:szCs w:val="28"/>
        </w:rPr>
        <w:t>бесцветной</w:t>
      </w:r>
      <w:proofErr w:type="gramEnd"/>
      <w:r w:rsidR="007B6BFD" w:rsidRPr="00450AB8">
        <w:rPr>
          <w:rFonts w:ascii="Times New Roman" w:hAnsi="Times New Roman"/>
          <w:sz w:val="28"/>
          <w:szCs w:val="28"/>
        </w:rPr>
        <w:t xml:space="preserve"> на желтую</w:t>
      </w:r>
      <w:r w:rsidR="006C0E3A">
        <w:rPr>
          <w:rFonts w:ascii="Times New Roman" w:hAnsi="Times New Roman"/>
          <w:sz w:val="28"/>
          <w:szCs w:val="28"/>
        </w:rPr>
        <w:t xml:space="preserve"> </w:t>
      </w:r>
      <w:r w:rsidR="004061D7">
        <w:rPr>
          <w:rFonts w:ascii="Times New Roman" w:hAnsi="Times New Roman"/>
          <w:sz w:val="28"/>
          <w:szCs w:val="28"/>
        </w:rPr>
        <w:t>(рисунок 2</w:t>
      </w:r>
      <w:r w:rsidR="004C2000">
        <w:rPr>
          <w:rFonts w:ascii="Times New Roman" w:hAnsi="Times New Roman"/>
          <w:sz w:val="28"/>
          <w:szCs w:val="28"/>
        </w:rPr>
        <w:t>3</w:t>
      </w:r>
      <w:r w:rsidR="006438DC">
        <w:rPr>
          <w:rFonts w:ascii="Times New Roman" w:hAnsi="Times New Roman"/>
          <w:sz w:val="28"/>
          <w:szCs w:val="28"/>
        </w:rPr>
        <w:t>а)</w:t>
      </w:r>
      <w:r w:rsidR="007B6BFD" w:rsidRPr="00450AB8">
        <w:rPr>
          <w:rFonts w:ascii="Times New Roman" w:hAnsi="Times New Roman"/>
          <w:sz w:val="28"/>
          <w:szCs w:val="28"/>
        </w:rPr>
        <w:t>. В процессе экстракции произошло растворение органики на 94</w:t>
      </w:r>
      <w:r w:rsidR="00ED6941">
        <w:rPr>
          <w:rFonts w:ascii="Times New Roman" w:hAnsi="Times New Roman"/>
          <w:sz w:val="28"/>
          <w:szCs w:val="28"/>
        </w:rPr>
        <w:t>.</w:t>
      </w:r>
      <w:r w:rsidR="007B6BFD" w:rsidRPr="00450AB8">
        <w:rPr>
          <w:rFonts w:ascii="Times New Roman" w:hAnsi="Times New Roman"/>
          <w:sz w:val="28"/>
          <w:szCs w:val="28"/>
        </w:rPr>
        <w:t xml:space="preserve">74 %. </w:t>
      </w:r>
      <w:r w:rsidR="00E12045" w:rsidRPr="00450AB8">
        <w:rPr>
          <w:rFonts w:ascii="Times New Roman" w:hAnsi="Times New Roman"/>
          <w:sz w:val="28"/>
          <w:szCs w:val="28"/>
        </w:rPr>
        <w:t>Извлечение урана составило – 1</w:t>
      </w:r>
      <w:r w:rsidR="00ED6941">
        <w:rPr>
          <w:rFonts w:ascii="Times New Roman" w:hAnsi="Times New Roman"/>
          <w:sz w:val="28"/>
          <w:szCs w:val="28"/>
        </w:rPr>
        <w:t>.</w:t>
      </w:r>
      <w:r w:rsidR="00E12045" w:rsidRPr="00450AB8">
        <w:rPr>
          <w:rFonts w:ascii="Times New Roman" w:hAnsi="Times New Roman"/>
          <w:sz w:val="28"/>
          <w:szCs w:val="28"/>
        </w:rPr>
        <w:t>42 %.</w:t>
      </w:r>
    </w:p>
    <w:p w:rsidR="00575DD7" w:rsidRPr="00450AB8" w:rsidRDefault="00575DD7" w:rsidP="00F80906">
      <w:pPr>
        <w:spacing w:after="0" w:line="240" w:lineRule="auto"/>
        <w:ind w:left="0" w:firstLine="709"/>
        <w:jc w:val="both"/>
        <w:rPr>
          <w:rFonts w:ascii="Times New Roman" w:hAnsi="Times New Roman"/>
          <w:sz w:val="28"/>
          <w:szCs w:val="28"/>
        </w:rPr>
      </w:pPr>
      <w:r w:rsidRPr="00450AB8">
        <w:rPr>
          <w:rFonts w:ascii="Times New Roman" w:hAnsi="Times New Roman"/>
          <w:i/>
          <w:sz w:val="28"/>
          <w:szCs w:val="28"/>
        </w:rPr>
        <w:t xml:space="preserve">Экстракция урана </w:t>
      </w:r>
      <w:r w:rsidRPr="00450AB8">
        <w:rPr>
          <w:rFonts w:ascii="Times New Roman" w:hAnsi="Times New Roman"/>
          <w:sz w:val="28"/>
          <w:szCs w:val="28"/>
        </w:rPr>
        <w:t xml:space="preserve">4,5-Диметил-2-(2,2,2-трифторэтокси)-1,3,2-диоксафосфоланом (экстрагент </w:t>
      </w:r>
      <w:r w:rsidRPr="00450AB8">
        <w:rPr>
          <w:rFonts w:ascii="Times New Roman" w:hAnsi="Times New Roman"/>
          <w:sz w:val="28"/>
          <w:szCs w:val="28"/>
          <w:lang w:val="en-US"/>
        </w:rPr>
        <w:t>III</w:t>
      </w:r>
      <w:r w:rsidRPr="00450AB8">
        <w:rPr>
          <w:rFonts w:ascii="Times New Roman" w:hAnsi="Times New Roman"/>
          <w:sz w:val="28"/>
          <w:szCs w:val="28"/>
        </w:rPr>
        <w:t xml:space="preserve">) </w:t>
      </w:r>
      <w:r w:rsidR="005F5670" w:rsidRPr="00450AB8">
        <w:rPr>
          <w:rFonts w:ascii="Times New Roman" w:hAnsi="Times New Roman"/>
          <w:i/>
          <w:sz w:val="28"/>
          <w:szCs w:val="28"/>
        </w:rPr>
        <w:t>на сернокислом урансодержащем</w:t>
      </w:r>
      <w:r w:rsidRPr="00450AB8">
        <w:rPr>
          <w:rFonts w:ascii="Times New Roman" w:hAnsi="Times New Roman"/>
          <w:i/>
          <w:sz w:val="28"/>
          <w:szCs w:val="28"/>
        </w:rPr>
        <w:t xml:space="preserve"> растворе</w:t>
      </w:r>
      <w:r w:rsidR="00F80906">
        <w:rPr>
          <w:rFonts w:ascii="Times New Roman" w:hAnsi="Times New Roman"/>
          <w:i/>
          <w:sz w:val="28"/>
          <w:szCs w:val="28"/>
        </w:rPr>
        <w:t xml:space="preserve">. </w:t>
      </w:r>
      <w:r w:rsidR="00FA1F2B">
        <w:rPr>
          <w:rFonts w:ascii="Times New Roman" w:hAnsi="Times New Roman"/>
          <w:i/>
          <w:sz w:val="28"/>
          <w:szCs w:val="28"/>
        </w:rPr>
        <w:t>Н</w:t>
      </w:r>
      <w:r w:rsidRPr="00450AB8">
        <w:rPr>
          <w:rFonts w:ascii="Times New Roman" w:hAnsi="Times New Roman"/>
          <w:bCs/>
          <w:color w:val="000000"/>
          <w:sz w:val="28"/>
          <w:szCs w:val="28"/>
        </w:rPr>
        <w:t xml:space="preserve">а конечном этапе </w:t>
      </w:r>
      <w:r w:rsidR="00FA1F2B">
        <w:rPr>
          <w:rFonts w:ascii="Times New Roman" w:hAnsi="Times New Roman"/>
          <w:bCs/>
          <w:color w:val="000000"/>
          <w:sz w:val="28"/>
          <w:szCs w:val="28"/>
        </w:rPr>
        <w:t>в</w:t>
      </w:r>
      <w:r w:rsidR="00FA1F2B" w:rsidRPr="00450AB8">
        <w:rPr>
          <w:rFonts w:ascii="Times New Roman" w:hAnsi="Times New Roman"/>
          <w:bCs/>
          <w:color w:val="000000"/>
          <w:sz w:val="28"/>
          <w:szCs w:val="28"/>
        </w:rPr>
        <w:t xml:space="preserve"> результате  экстракции </w:t>
      </w:r>
      <w:r w:rsidRPr="00450AB8">
        <w:rPr>
          <w:rFonts w:ascii="Times New Roman" w:hAnsi="Times New Roman"/>
          <w:sz w:val="28"/>
          <w:szCs w:val="28"/>
        </w:rPr>
        <w:t>были получены две фазы со следующим содержанием урана в них:</w:t>
      </w:r>
      <w:r w:rsidRPr="00450AB8">
        <w:rPr>
          <w:rFonts w:ascii="Times New Roman" w:hAnsi="Times New Roman"/>
          <w:bCs/>
          <w:color w:val="000000"/>
          <w:sz w:val="28"/>
          <w:szCs w:val="28"/>
        </w:rPr>
        <w:t xml:space="preserve"> </w:t>
      </w:r>
      <w:r w:rsidRPr="00450AB8">
        <w:rPr>
          <w:rFonts w:ascii="Times New Roman" w:hAnsi="Times New Roman"/>
          <w:sz w:val="28"/>
          <w:szCs w:val="28"/>
        </w:rPr>
        <w:t>маточник экстракции, содержание урана 8</w:t>
      </w:r>
      <w:r w:rsidR="00ED6941">
        <w:rPr>
          <w:rFonts w:ascii="Times New Roman" w:hAnsi="Times New Roman"/>
          <w:sz w:val="28"/>
          <w:szCs w:val="28"/>
        </w:rPr>
        <w:t>.</w:t>
      </w:r>
      <w:r w:rsidRPr="00450AB8">
        <w:rPr>
          <w:rFonts w:ascii="Times New Roman" w:hAnsi="Times New Roman"/>
          <w:sz w:val="28"/>
          <w:szCs w:val="28"/>
        </w:rPr>
        <w:t xml:space="preserve">8 </w:t>
      </w:r>
      <w:r w:rsidRPr="00450AB8">
        <w:rPr>
          <w:rFonts w:ascii="Times New Roman" w:hAnsi="Times New Roman"/>
          <w:bCs/>
          <w:color w:val="000000"/>
          <w:sz w:val="28"/>
          <w:szCs w:val="28"/>
        </w:rPr>
        <w:t>г/м</w:t>
      </w:r>
      <w:r w:rsidRPr="00450AB8">
        <w:rPr>
          <w:rFonts w:ascii="Times New Roman" w:hAnsi="Times New Roman"/>
          <w:bCs/>
          <w:color w:val="000000"/>
          <w:sz w:val="28"/>
          <w:szCs w:val="28"/>
          <w:vertAlign w:val="superscript"/>
        </w:rPr>
        <w:t>3</w:t>
      </w:r>
      <w:r w:rsidRPr="00450AB8">
        <w:rPr>
          <w:rFonts w:ascii="Times New Roman" w:hAnsi="Times New Roman"/>
          <w:bCs/>
          <w:color w:val="000000"/>
          <w:sz w:val="28"/>
          <w:szCs w:val="28"/>
        </w:rPr>
        <w:t xml:space="preserve">,  </w:t>
      </w:r>
      <w:r w:rsidRPr="00450AB8">
        <w:rPr>
          <w:rFonts w:ascii="Times New Roman" w:hAnsi="Times New Roman"/>
          <w:sz w:val="28"/>
          <w:szCs w:val="28"/>
        </w:rPr>
        <w:t xml:space="preserve">верхняя фаза - </w:t>
      </w:r>
      <w:r w:rsidR="009F7616">
        <w:rPr>
          <w:rFonts w:ascii="Times New Roman" w:hAnsi="Times New Roman"/>
          <w:sz w:val="28"/>
          <w:szCs w:val="28"/>
        </w:rPr>
        <w:t>углеводородный разбавитель</w:t>
      </w:r>
      <w:r w:rsidR="009F7616" w:rsidRPr="00FA4C87">
        <w:rPr>
          <w:rFonts w:ascii="Times New Roman" w:hAnsi="Times New Roman"/>
          <w:sz w:val="28"/>
          <w:szCs w:val="28"/>
        </w:rPr>
        <w:t xml:space="preserve">  </w:t>
      </w:r>
      <w:r w:rsidRPr="00450AB8">
        <w:rPr>
          <w:rFonts w:ascii="Times New Roman" w:hAnsi="Times New Roman"/>
          <w:sz w:val="28"/>
          <w:szCs w:val="28"/>
        </w:rPr>
        <w:t>и экстрагент (</w:t>
      </w:r>
      <w:r w:rsidRPr="00450AB8">
        <w:rPr>
          <w:rFonts w:ascii="Times New Roman" w:hAnsi="Times New Roman"/>
          <w:i/>
          <w:sz w:val="28"/>
          <w:szCs w:val="28"/>
          <w:lang w:val="en-US"/>
        </w:rPr>
        <w:t>III</w:t>
      </w:r>
      <w:r w:rsidRPr="00450AB8">
        <w:rPr>
          <w:rFonts w:ascii="Times New Roman" w:hAnsi="Times New Roman"/>
          <w:sz w:val="28"/>
          <w:szCs w:val="28"/>
        </w:rPr>
        <w:t>), содержание урана 29</w:t>
      </w:r>
      <w:r w:rsidR="00ED6941">
        <w:rPr>
          <w:rFonts w:ascii="Times New Roman" w:hAnsi="Times New Roman"/>
          <w:sz w:val="28"/>
          <w:szCs w:val="28"/>
        </w:rPr>
        <w:t>.</w:t>
      </w:r>
      <w:r w:rsidRPr="00450AB8">
        <w:rPr>
          <w:rFonts w:ascii="Times New Roman" w:hAnsi="Times New Roman"/>
          <w:sz w:val="28"/>
          <w:szCs w:val="28"/>
        </w:rPr>
        <w:t>5 г/дм</w:t>
      </w:r>
      <w:r w:rsidRPr="00450AB8">
        <w:rPr>
          <w:rFonts w:ascii="Times New Roman" w:hAnsi="Times New Roman"/>
          <w:sz w:val="28"/>
          <w:szCs w:val="28"/>
          <w:vertAlign w:val="superscript"/>
        </w:rPr>
        <w:t xml:space="preserve">3 </w:t>
      </w:r>
      <w:r w:rsidR="004061D7">
        <w:rPr>
          <w:rFonts w:ascii="Times New Roman" w:hAnsi="Times New Roman"/>
          <w:sz w:val="28"/>
          <w:szCs w:val="28"/>
        </w:rPr>
        <w:t>(таблица 6</w:t>
      </w:r>
      <w:r w:rsidRPr="00450AB8">
        <w:rPr>
          <w:rFonts w:ascii="Times New Roman" w:hAnsi="Times New Roman"/>
          <w:sz w:val="28"/>
          <w:szCs w:val="28"/>
        </w:rPr>
        <w:t xml:space="preserve">).  </w:t>
      </w:r>
      <w:r w:rsidR="005F5670" w:rsidRPr="00450AB8">
        <w:rPr>
          <w:rFonts w:ascii="Times New Roman" w:hAnsi="Times New Roman"/>
          <w:sz w:val="28"/>
          <w:szCs w:val="28"/>
        </w:rPr>
        <w:t xml:space="preserve">Объем </w:t>
      </w:r>
      <w:r w:rsidR="00103541">
        <w:rPr>
          <w:rFonts w:ascii="Times New Roman" w:hAnsi="Times New Roman"/>
          <w:sz w:val="28"/>
          <w:szCs w:val="28"/>
        </w:rPr>
        <w:t>органической фазы</w:t>
      </w:r>
      <w:r w:rsidR="009F7616">
        <w:rPr>
          <w:rFonts w:ascii="Times New Roman" w:hAnsi="Times New Roman"/>
          <w:sz w:val="28"/>
          <w:szCs w:val="28"/>
        </w:rPr>
        <w:t xml:space="preserve"> </w:t>
      </w:r>
      <w:r w:rsidR="005F5670" w:rsidRPr="00450AB8">
        <w:rPr>
          <w:rFonts w:ascii="Times New Roman" w:hAnsi="Times New Roman"/>
          <w:sz w:val="28"/>
          <w:szCs w:val="28"/>
        </w:rPr>
        <w:t>уменьшился до 1</w:t>
      </w:r>
      <w:r w:rsidR="00ED6941">
        <w:rPr>
          <w:rFonts w:ascii="Times New Roman" w:hAnsi="Times New Roman"/>
          <w:sz w:val="28"/>
          <w:szCs w:val="28"/>
        </w:rPr>
        <w:t>.</w:t>
      </w:r>
      <w:r w:rsidR="005F5670" w:rsidRPr="00450AB8">
        <w:rPr>
          <w:rFonts w:ascii="Times New Roman" w:hAnsi="Times New Roman"/>
          <w:sz w:val="28"/>
          <w:szCs w:val="28"/>
        </w:rPr>
        <w:t>3 см</w:t>
      </w:r>
      <w:r w:rsidR="005F5670" w:rsidRPr="00450AB8">
        <w:rPr>
          <w:rFonts w:ascii="Times New Roman" w:hAnsi="Times New Roman"/>
          <w:sz w:val="28"/>
          <w:szCs w:val="28"/>
          <w:vertAlign w:val="superscript"/>
        </w:rPr>
        <w:t>3</w:t>
      </w:r>
      <w:r w:rsidR="005F5670" w:rsidRPr="00450AB8">
        <w:rPr>
          <w:rFonts w:ascii="Times New Roman" w:hAnsi="Times New Roman"/>
          <w:sz w:val="28"/>
          <w:szCs w:val="28"/>
        </w:rPr>
        <w:t>; объем маточника увеличился до 24</w:t>
      </w:r>
      <w:r w:rsidR="00ED6941">
        <w:rPr>
          <w:rFonts w:ascii="Times New Roman" w:hAnsi="Times New Roman"/>
          <w:sz w:val="28"/>
          <w:szCs w:val="28"/>
        </w:rPr>
        <w:t>.</w:t>
      </w:r>
      <w:r w:rsidR="005F5670" w:rsidRPr="00450AB8">
        <w:rPr>
          <w:rFonts w:ascii="Times New Roman" w:hAnsi="Times New Roman"/>
          <w:sz w:val="28"/>
          <w:szCs w:val="28"/>
        </w:rPr>
        <w:t>0 см</w:t>
      </w:r>
      <w:r w:rsidR="005F5670" w:rsidRPr="00450AB8">
        <w:rPr>
          <w:rFonts w:ascii="Times New Roman" w:hAnsi="Times New Roman"/>
          <w:sz w:val="28"/>
          <w:szCs w:val="28"/>
          <w:vertAlign w:val="superscript"/>
        </w:rPr>
        <w:t>3</w:t>
      </w:r>
      <w:r w:rsidR="004061D7">
        <w:rPr>
          <w:rFonts w:ascii="Times New Roman" w:hAnsi="Times New Roman"/>
          <w:sz w:val="28"/>
          <w:szCs w:val="28"/>
        </w:rPr>
        <w:t xml:space="preserve"> (рисунок 2</w:t>
      </w:r>
      <w:r w:rsidR="004C2000">
        <w:rPr>
          <w:rFonts w:ascii="Times New Roman" w:hAnsi="Times New Roman"/>
          <w:sz w:val="28"/>
          <w:szCs w:val="28"/>
        </w:rPr>
        <w:t>3</w:t>
      </w:r>
      <w:r w:rsidR="006438DC">
        <w:rPr>
          <w:rFonts w:ascii="Times New Roman" w:hAnsi="Times New Roman"/>
          <w:sz w:val="28"/>
          <w:szCs w:val="28"/>
        </w:rPr>
        <w:t>б)</w:t>
      </w:r>
      <w:r w:rsidR="005F5670" w:rsidRPr="00450AB8">
        <w:rPr>
          <w:rFonts w:ascii="Times New Roman" w:hAnsi="Times New Roman"/>
          <w:sz w:val="28"/>
          <w:szCs w:val="28"/>
        </w:rPr>
        <w:t xml:space="preserve">. В процессе экстракции произошло растворение </w:t>
      </w:r>
      <w:r w:rsidR="009F7616">
        <w:rPr>
          <w:rFonts w:ascii="Times New Roman" w:hAnsi="Times New Roman"/>
          <w:sz w:val="28"/>
          <w:szCs w:val="28"/>
        </w:rPr>
        <w:t>УВР</w:t>
      </w:r>
      <w:r w:rsidR="005F5670" w:rsidRPr="00450AB8">
        <w:rPr>
          <w:rFonts w:ascii="Times New Roman" w:hAnsi="Times New Roman"/>
          <w:sz w:val="28"/>
          <w:szCs w:val="28"/>
        </w:rPr>
        <w:t xml:space="preserve"> на 55</w:t>
      </w:r>
      <w:r w:rsidR="00ED6941">
        <w:rPr>
          <w:rFonts w:ascii="Times New Roman" w:hAnsi="Times New Roman"/>
          <w:sz w:val="28"/>
          <w:szCs w:val="28"/>
        </w:rPr>
        <w:t>.</w:t>
      </w:r>
      <w:r w:rsidR="005F5670" w:rsidRPr="00450AB8">
        <w:rPr>
          <w:rFonts w:ascii="Times New Roman" w:hAnsi="Times New Roman"/>
          <w:sz w:val="28"/>
          <w:szCs w:val="28"/>
        </w:rPr>
        <w:t xml:space="preserve">55 %. </w:t>
      </w:r>
      <w:r w:rsidRPr="00450AB8">
        <w:rPr>
          <w:rFonts w:ascii="Times New Roman" w:hAnsi="Times New Roman"/>
          <w:sz w:val="28"/>
          <w:szCs w:val="28"/>
        </w:rPr>
        <w:t>Извлечение урана составило – 12</w:t>
      </w:r>
      <w:r w:rsidR="00ED6941">
        <w:rPr>
          <w:rFonts w:ascii="Times New Roman" w:hAnsi="Times New Roman"/>
          <w:sz w:val="28"/>
          <w:szCs w:val="28"/>
        </w:rPr>
        <w:t>.</w:t>
      </w:r>
      <w:r w:rsidRPr="00450AB8">
        <w:rPr>
          <w:rFonts w:ascii="Times New Roman" w:hAnsi="Times New Roman"/>
          <w:sz w:val="28"/>
          <w:szCs w:val="28"/>
        </w:rPr>
        <w:t>36 %.</w:t>
      </w:r>
    </w:p>
    <w:p w:rsidR="00575DD7" w:rsidRPr="00450AB8" w:rsidRDefault="00575DD7" w:rsidP="00A642C6">
      <w:pPr>
        <w:spacing w:after="0" w:line="240" w:lineRule="auto"/>
        <w:ind w:left="0"/>
        <w:jc w:val="both"/>
        <w:rPr>
          <w:rFonts w:ascii="Times New Roman" w:hAnsi="Times New Roman"/>
          <w:sz w:val="28"/>
          <w:szCs w:val="28"/>
        </w:rPr>
      </w:pPr>
      <w:r w:rsidRPr="00450AB8">
        <w:rPr>
          <w:rFonts w:ascii="Times New Roman" w:hAnsi="Times New Roman"/>
          <w:sz w:val="28"/>
          <w:szCs w:val="28"/>
        </w:rPr>
        <w:lastRenderedPageBreak/>
        <w:t xml:space="preserve">Таблица </w:t>
      </w:r>
      <w:r w:rsidR="004061D7">
        <w:rPr>
          <w:rFonts w:ascii="Times New Roman" w:hAnsi="Times New Roman"/>
          <w:sz w:val="28"/>
          <w:szCs w:val="28"/>
        </w:rPr>
        <w:t>6</w:t>
      </w:r>
      <w:r w:rsidRPr="00450AB8">
        <w:rPr>
          <w:rFonts w:ascii="Times New Roman" w:hAnsi="Times New Roman"/>
          <w:sz w:val="28"/>
          <w:szCs w:val="28"/>
        </w:rPr>
        <w:t xml:space="preserve"> -</w:t>
      </w:r>
      <w:r w:rsidR="005F5670" w:rsidRPr="00450AB8">
        <w:rPr>
          <w:rFonts w:ascii="Times New Roman" w:hAnsi="Times New Roman"/>
          <w:sz w:val="28"/>
          <w:szCs w:val="28"/>
        </w:rPr>
        <w:t xml:space="preserve"> Результаты экстракции</w:t>
      </w:r>
      <w:r w:rsidRPr="00450AB8">
        <w:rPr>
          <w:rFonts w:ascii="Times New Roman" w:hAnsi="Times New Roman"/>
          <w:sz w:val="28"/>
          <w:szCs w:val="28"/>
        </w:rPr>
        <w:t xml:space="preserve"> урана из урансодержащих растворов экстрагентом (</w:t>
      </w:r>
      <w:r w:rsidRPr="00450AB8">
        <w:rPr>
          <w:rFonts w:ascii="Times New Roman" w:hAnsi="Times New Roman"/>
          <w:sz w:val="28"/>
          <w:szCs w:val="28"/>
          <w:lang w:val="en-US"/>
        </w:rPr>
        <w:t>III</w:t>
      </w:r>
      <w:r w:rsidRPr="00450AB8">
        <w:rPr>
          <w:rFonts w:ascii="Times New Roman" w:hAnsi="Times New Roman"/>
          <w:sz w:val="28"/>
          <w:szCs w:val="28"/>
        </w:rPr>
        <w:t>)</w:t>
      </w:r>
    </w:p>
    <w:p w:rsidR="00AA7F01" w:rsidRDefault="005F5670" w:rsidP="004D3943">
      <w:pPr>
        <w:spacing w:after="0" w:line="240" w:lineRule="auto"/>
        <w:jc w:val="both"/>
        <w:rPr>
          <w:rFonts w:ascii="Times New Roman" w:hAnsi="Times New Roman"/>
          <w:b/>
          <w:sz w:val="28"/>
          <w:szCs w:val="28"/>
        </w:rPr>
      </w:pPr>
      <w:r w:rsidRPr="00450AB8">
        <w:rPr>
          <w:rFonts w:ascii="Times New Roman" w:hAnsi="Times New Roman"/>
          <w:b/>
          <w:sz w:val="28"/>
          <w:szCs w:val="28"/>
        </w:rPr>
        <w:t xml:space="preserve"> </w:t>
      </w:r>
    </w:p>
    <w:tbl>
      <w:tblPr>
        <w:tblStyle w:val="a7"/>
        <w:tblW w:w="0" w:type="auto"/>
        <w:tblInd w:w="170" w:type="dxa"/>
        <w:tblLayout w:type="fixed"/>
        <w:tblLook w:val="04A0"/>
      </w:tblPr>
      <w:tblGrid>
        <w:gridCol w:w="2490"/>
        <w:gridCol w:w="1417"/>
        <w:gridCol w:w="1701"/>
        <w:gridCol w:w="1276"/>
        <w:gridCol w:w="1418"/>
        <w:gridCol w:w="1098"/>
      </w:tblGrid>
      <w:tr w:rsidR="00AA7F01" w:rsidTr="00103541">
        <w:tc>
          <w:tcPr>
            <w:tcW w:w="2490" w:type="dxa"/>
            <w:vMerge w:val="restart"/>
            <w:vAlign w:val="center"/>
          </w:tcPr>
          <w:p w:rsidR="00AA7F01" w:rsidRDefault="00AA7F01" w:rsidP="004C2896">
            <w:pPr>
              <w:ind w:left="0"/>
              <w:rPr>
                <w:rFonts w:ascii="Times New Roman" w:hAnsi="Times New Roman"/>
                <w:sz w:val="28"/>
                <w:szCs w:val="28"/>
              </w:rPr>
            </w:pPr>
            <w:r>
              <w:rPr>
                <w:rFonts w:ascii="Times New Roman" w:hAnsi="Times New Roman"/>
                <w:sz w:val="28"/>
                <w:szCs w:val="28"/>
              </w:rPr>
              <w:t>Урансодержащий раствор</w:t>
            </w:r>
          </w:p>
        </w:tc>
        <w:tc>
          <w:tcPr>
            <w:tcW w:w="4394" w:type="dxa"/>
            <w:gridSpan w:val="3"/>
            <w:vAlign w:val="center"/>
          </w:tcPr>
          <w:p w:rsidR="00AA7F01" w:rsidRPr="004D3943" w:rsidRDefault="00AA7F01" w:rsidP="00103541">
            <w:pPr>
              <w:ind w:left="0" w:firstLine="107"/>
              <w:jc w:val="center"/>
              <w:rPr>
                <w:rFonts w:ascii="Times New Roman" w:hAnsi="Times New Roman"/>
                <w:sz w:val="28"/>
                <w:szCs w:val="28"/>
              </w:rPr>
            </w:pPr>
            <w:r w:rsidRPr="004D3943">
              <w:rPr>
                <w:rFonts w:ascii="Times New Roman" w:hAnsi="Times New Roman"/>
                <w:sz w:val="28"/>
                <w:szCs w:val="28"/>
              </w:rPr>
              <w:t>Содержание в маточнике</w:t>
            </w:r>
          </w:p>
        </w:tc>
        <w:tc>
          <w:tcPr>
            <w:tcW w:w="2516" w:type="dxa"/>
            <w:gridSpan w:val="2"/>
          </w:tcPr>
          <w:p w:rsidR="00AA7F01" w:rsidRPr="004D3943" w:rsidRDefault="00AA7F01" w:rsidP="00103541">
            <w:pPr>
              <w:ind w:left="0" w:firstLine="85"/>
              <w:jc w:val="center"/>
              <w:rPr>
                <w:rFonts w:ascii="Times New Roman" w:hAnsi="Times New Roman"/>
                <w:sz w:val="28"/>
                <w:szCs w:val="28"/>
              </w:rPr>
            </w:pPr>
            <w:r w:rsidRPr="009F7616">
              <w:rPr>
                <w:rFonts w:ascii="Times New Roman" w:hAnsi="Times New Roman"/>
                <w:sz w:val="28"/>
                <w:szCs w:val="28"/>
              </w:rPr>
              <w:t xml:space="preserve">Содержание в </w:t>
            </w:r>
            <w:r w:rsidR="00103541">
              <w:rPr>
                <w:rFonts w:ascii="Times New Roman" w:hAnsi="Times New Roman"/>
                <w:sz w:val="28"/>
                <w:szCs w:val="28"/>
              </w:rPr>
              <w:t>органической фазе</w:t>
            </w:r>
          </w:p>
        </w:tc>
      </w:tr>
      <w:tr w:rsidR="00AA7F01" w:rsidTr="004F3676">
        <w:tc>
          <w:tcPr>
            <w:tcW w:w="2490" w:type="dxa"/>
            <w:vMerge/>
          </w:tcPr>
          <w:p w:rsidR="00AA7F01" w:rsidRDefault="00AA7F01" w:rsidP="004C2896">
            <w:pPr>
              <w:ind w:left="0"/>
              <w:jc w:val="both"/>
              <w:rPr>
                <w:rFonts w:ascii="Times New Roman" w:hAnsi="Times New Roman"/>
                <w:sz w:val="28"/>
                <w:szCs w:val="28"/>
              </w:rPr>
            </w:pPr>
          </w:p>
        </w:tc>
        <w:tc>
          <w:tcPr>
            <w:tcW w:w="1417"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701"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HNO</w:t>
            </w:r>
            <w:r w:rsidRPr="004D3943">
              <w:rPr>
                <w:rFonts w:ascii="Times New Roman" w:hAnsi="Times New Roman"/>
                <w:sz w:val="28"/>
                <w:szCs w:val="28"/>
                <w:vertAlign w:val="subscript"/>
              </w:rPr>
              <w:t>3</w:t>
            </w:r>
            <w:r w:rsidRPr="004D3943">
              <w:rPr>
                <w:rFonts w:ascii="Times New Roman" w:hAnsi="Times New Roman"/>
                <w:sz w:val="28"/>
                <w:szCs w:val="28"/>
              </w:rPr>
              <w:t>, г/дм</w:t>
            </w:r>
            <w:r w:rsidRPr="004D3943">
              <w:rPr>
                <w:rFonts w:ascii="Times New Roman" w:hAnsi="Times New Roman"/>
                <w:sz w:val="28"/>
                <w:szCs w:val="28"/>
                <w:vertAlign w:val="superscript"/>
              </w:rPr>
              <w:t>3</w:t>
            </w:r>
          </w:p>
        </w:tc>
        <w:tc>
          <w:tcPr>
            <w:tcW w:w="1276"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c>
          <w:tcPr>
            <w:tcW w:w="1418"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098"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r>
      <w:tr w:rsidR="00AA7F01" w:rsidTr="004F3676">
        <w:tc>
          <w:tcPr>
            <w:tcW w:w="2490"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А</w:t>
            </w:r>
            <w:r w:rsidR="00AA7F01">
              <w:rPr>
                <w:rFonts w:ascii="Times New Roman" w:hAnsi="Times New Roman"/>
                <w:sz w:val="28"/>
                <w:szCs w:val="28"/>
              </w:rPr>
              <w:t>зотнокислый</w:t>
            </w:r>
          </w:p>
        </w:tc>
        <w:tc>
          <w:tcPr>
            <w:tcW w:w="1417"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9</w:t>
            </w:r>
            <w:r w:rsidR="00ED6941">
              <w:rPr>
                <w:rFonts w:ascii="Times New Roman" w:hAnsi="Times New Roman"/>
                <w:sz w:val="28"/>
                <w:szCs w:val="28"/>
              </w:rPr>
              <w:t>.</w:t>
            </w:r>
            <w:r w:rsidRPr="00450AB8">
              <w:rPr>
                <w:rFonts w:ascii="Times New Roman" w:hAnsi="Times New Roman"/>
                <w:sz w:val="28"/>
                <w:szCs w:val="28"/>
              </w:rPr>
              <w:t>32</w:t>
            </w:r>
          </w:p>
        </w:tc>
        <w:tc>
          <w:tcPr>
            <w:tcW w:w="1701"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56</w:t>
            </w:r>
            <w:r w:rsidR="00ED6941">
              <w:rPr>
                <w:rFonts w:ascii="Times New Roman" w:hAnsi="Times New Roman"/>
                <w:sz w:val="28"/>
                <w:szCs w:val="28"/>
              </w:rPr>
              <w:t>.</w:t>
            </w:r>
            <w:r w:rsidRPr="00450AB8">
              <w:rPr>
                <w:rFonts w:ascii="Times New Roman" w:hAnsi="Times New Roman"/>
                <w:sz w:val="28"/>
                <w:szCs w:val="28"/>
              </w:rPr>
              <w:t>3</w:t>
            </w:r>
          </w:p>
        </w:tc>
        <w:tc>
          <w:tcPr>
            <w:tcW w:w="1276"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41</w:t>
            </w:r>
            <w:r w:rsidR="00ED6941">
              <w:rPr>
                <w:rFonts w:ascii="Times New Roman" w:hAnsi="Times New Roman"/>
                <w:sz w:val="28"/>
                <w:szCs w:val="28"/>
              </w:rPr>
              <w:t>.</w:t>
            </w:r>
            <w:r w:rsidRPr="00450AB8">
              <w:rPr>
                <w:rFonts w:ascii="Times New Roman" w:hAnsi="Times New Roman"/>
                <w:sz w:val="28"/>
                <w:szCs w:val="28"/>
              </w:rPr>
              <w:t>4</w:t>
            </w:r>
          </w:p>
        </w:tc>
        <w:tc>
          <w:tcPr>
            <w:tcW w:w="1418"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25</w:t>
            </w:r>
            <w:r w:rsidR="00ED6941">
              <w:rPr>
                <w:rFonts w:ascii="Times New Roman" w:hAnsi="Times New Roman"/>
                <w:sz w:val="28"/>
                <w:szCs w:val="28"/>
              </w:rPr>
              <w:t>.</w:t>
            </w:r>
            <w:r w:rsidRPr="00450AB8">
              <w:rPr>
                <w:rFonts w:ascii="Times New Roman" w:hAnsi="Times New Roman"/>
                <w:sz w:val="28"/>
                <w:szCs w:val="28"/>
              </w:rPr>
              <w:t>8</w:t>
            </w:r>
          </w:p>
        </w:tc>
        <w:tc>
          <w:tcPr>
            <w:tcW w:w="1098"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 0</w:t>
            </w:r>
            <w:r w:rsidR="00ED6941">
              <w:rPr>
                <w:rFonts w:ascii="Times New Roman" w:hAnsi="Times New Roman"/>
                <w:sz w:val="28"/>
                <w:szCs w:val="28"/>
              </w:rPr>
              <w:t>.</w:t>
            </w:r>
            <w:r w:rsidRPr="00450AB8">
              <w:rPr>
                <w:rFonts w:ascii="Times New Roman" w:hAnsi="Times New Roman"/>
                <w:sz w:val="28"/>
                <w:szCs w:val="28"/>
              </w:rPr>
              <w:t>2</w:t>
            </w:r>
          </w:p>
        </w:tc>
      </w:tr>
      <w:tr w:rsidR="00AA7F01" w:rsidTr="004F3676">
        <w:tc>
          <w:tcPr>
            <w:tcW w:w="2490"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С</w:t>
            </w:r>
            <w:r w:rsidR="00AA7F01">
              <w:rPr>
                <w:rFonts w:ascii="Times New Roman" w:hAnsi="Times New Roman"/>
                <w:sz w:val="28"/>
                <w:szCs w:val="28"/>
              </w:rPr>
              <w:t>ернокислый</w:t>
            </w:r>
          </w:p>
        </w:tc>
        <w:tc>
          <w:tcPr>
            <w:tcW w:w="1417"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8</w:t>
            </w:r>
            <w:r w:rsidR="00ED6941">
              <w:rPr>
                <w:rFonts w:ascii="Times New Roman" w:hAnsi="Times New Roman"/>
                <w:sz w:val="28"/>
                <w:szCs w:val="28"/>
              </w:rPr>
              <w:t>.</w:t>
            </w:r>
            <w:r w:rsidRPr="00450AB8">
              <w:rPr>
                <w:rFonts w:ascii="Times New Roman" w:hAnsi="Times New Roman"/>
                <w:sz w:val="28"/>
                <w:szCs w:val="28"/>
              </w:rPr>
              <w:t>8</w:t>
            </w:r>
          </w:p>
        </w:tc>
        <w:tc>
          <w:tcPr>
            <w:tcW w:w="1701"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25</w:t>
            </w:r>
            <w:r w:rsidR="00ED6941">
              <w:rPr>
                <w:rFonts w:ascii="Times New Roman" w:hAnsi="Times New Roman"/>
                <w:sz w:val="28"/>
                <w:szCs w:val="28"/>
              </w:rPr>
              <w:t>.</w:t>
            </w:r>
            <w:r w:rsidRPr="00450AB8">
              <w:rPr>
                <w:rFonts w:ascii="Times New Roman" w:hAnsi="Times New Roman"/>
                <w:sz w:val="28"/>
                <w:szCs w:val="28"/>
              </w:rPr>
              <w:t>9</w:t>
            </w:r>
          </w:p>
        </w:tc>
        <w:tc>
          <w:tcPr>
            <w:tcW w:w="1276"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38</w:t>
            </w:r>
            <w:r w:rsidR="00ED6941">
              <w:rPr>
                <w:rFonts w:ascii="Times New Roman" w:hAnsi="Times New Roman"/>
                <w:sz w:val="28"/>
                <w:szCs w:val="28"/>
              </w:rPr>
              <w:t>.</w:t>
            </w:r>
            <w:r w:rsidRPr="00450AB8">
              <w:rPr>
                <w:rFonts w:ascii="Times New Roman" w:hAnsi="Times New Roman"/>
                <w:sz w:val="28"/>
                <w:szCs w:val="28"/>
              </w:rPr>
              <w:t>0</w:t>
            </w:r>
          </w:p>
        </w:tc>
        <w:tc>
          <w:tcPr>
            <w:tcW w:w="1418"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29</w:t>
            </w:r>
            <w:r w:rsidR="00ED6941">
              <w:rPr>
                <w:rFonts w:ascii="Times New Roman" w:hAnsi="Times New Roman"/>
                <w:sz w:val="28"/>
                <w:szCs w:val="28"/>
              </w:rPr>
              <w:t>.</w:t>
            </w:r>
            <w:r w:rsidRPr="00450AB8">
              <w:rPr>
                <w:rFonts w:ascii="Times New Roman" w:hAnsi="Times New Roman"/>
                <w:sz w:val="28"/>
                <w:szCs w:val="28"/>
              </w:rPr>
              <w:t>5</w:t>
            </w:r>
          </w:p>
        </w:tc>
        <w:tc>
          <w:tcPr>
            <w:tcW w:w="1098" w:type="dxa"/>
          </w:tcPr>
          <w:p w:rsidR="00AA7F01" w:rsidRPr="00450AB8" w:rsidRDefault="00AA7F01" w:rsidP="00ED6941">
            <w:pPr>
              <w:jc w:val="center"/>
              <w:rPr>
                <w:rFonts w:ascii="Times New Roman" w:hAnsi="Times New Roman"/>
                <w:sz w:val="28"/>
                <w:szCs w:val="28"/>
              </w:rPr>
            </w:pPr>
            <w:r w:rsidRPr="00450AB8">
              <w:rPr>
                <w:rFonts w:ascii="Times New Roman" w:hAnsi="Times New Roman"/>
                <w:sz w:val="28"/>
                <w:szCs w:val="28"/>
              </w:rPr>
              <w:t>1</w:t>
            </w:r>
            <w:r w:rsidR="00ED6941">
              <w:rPr>
                <w:rFonts w:ascii="Times New Roman" w:hAnsi="Times New Roman"/>
                <w:sz w:val="28"/>
                <w:szCs w:val="28"/>
              </w:rPr>
              <w:t>.</w:t>
            </w:r>
            <w:r w:rsidRPr="00450AB8">
              <w:rPr>
                <w:rFonts w:ascii="Times New Roman" w:hAnsi="Times New Roman"/>
                <w:sz w:val="28"/>
                <w:szCs w:val="28"/>
              </w:rPr>
              <w:t>6</w:t>
            </w:r>
          </w:p>
        </w:tc>
      </w:tr>
    </w:tbl>
    <w:p w:rsidR="005F5670" w:rsidRDefault="005F5670" w:rsidP="004D3943">
      <w:pPr>
        <w:spacing w:after="0" w:line="240" w:lineRule="auto"/>
        <w:jc w:val="both"/>
        <w:rPr>
          <w:rFonts w:ascii="Times New Roman" w:hAnsi="Times New Roman"/>
          <w:b/>
          <w:sz w:val="28"/>
          <w:szCs w:val="28"/>
        </w:rPr>
      </w:pPr>
    </w:p>
    <w:p w:rsidR="006438DC" w:rsidRDefault="006438DC" w:rsidP="006438DC">
      <w:pPr>
        <w:spacing w:after="0" w:line="240" w:lineRule="auto"/>
        <w:jc w:val="center"/>
        <w:rPr>
          <w:rFonts w:ascii="Times New Roman" w:hAnsi="Times New Roman"/>
          <w:b/>
          <w:sz w:val="28"/>
          <w:szCs w:val="28"/>
        </w:rPr>
      </w:pPr>
      <w:r>
        <w:rPr>
          <w:rFonts w:ascii="Times New Roman" w:hAnsi="Times New Roman"/>
          <w:noProof/>
          <w:sz w:val="24"/>
          <w:szCs w:val="24"/>
          <w:lang w:eastAsia="ru-RU"/>
        </w:rPr>
        <w:drawing>
          <wp:inline distT="0" distB="0" distL="0" distR="0">
            <wp:extent cx="1295214" cy="1466496"/>
            <wp:effectExtent l="19050" t="19050" r="19236" b="19404"/>
            <wp:docPr id="2" name="Рисунок 2" descr="C:\Users\Bazhenova\Desktop\органика 2\IMG_20180628_14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henova\Desktop\органика 2\IMG_20180628_142404.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078" cy="1481061"/>
                    </a:xfrm>
                    <a:prstGeom prst="rect">
                      <a:avLst/>
                    </a:prstGeom>
                    <a:noFill/>
                    <a:ln>
                      <a:solidFill>
                        <a:srgbClr val="FFFF00"/>
                      </a:solidFill>
                    </a:ln>
                  </pic:spPr>
                </pic:pic>
              </a:graphicData>
            </a:graphic>
          </wp:inline>
        </w:drawing>
      </w:r>
      <w:r>
        <w:rPr>
          <w:rFonts w:ascii="Times New Roman" w:hAnsi="Times New Roman"/>
          <w:b/>
          <w:sz w:val="28"/>
          <w:szCs w:val="28"/>
        </w:rPr>
        <w:t xml:space="preserve">   </w:t>
      </w:r>
      <w:r>
        <w:rPr>
          <w:rFonts w:ascii="Times New Roman" w:hAnsi="Times New Roman"/>
          <w:noProof/>
          <w:sz w:val="24"/>
          <w:szCs w:val="24"/>
          <w:lang w:eastAsia="ru-RU"/>
        </w:rPr>
        <w:drawing>
          <wp:inline distT="0" distB="0" distL="0" distR="0">
            <wp:extent cx="1352550" cy="1458510"/>
            <wp:effectExtent l="19050" t="19050" r="19050" b="27390"/>
            <wp:docPr id="10" name="Рисунок 10" descr="C:\Users\Bazhenova\Desktop\органика 2 серн к-та\IMG_20180709_1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henova\Desktop\органика 2 серн к-та\IMG_20180709_155054.jpg"/>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65"/>
                    <a:stretch/>
                  </pic:blipFill>
                  <pic:spPr bwMode="auto">
                    <a:xfrm>
                      <a:off x="0" y="0"/>
                      <a:ext cx="1357251" cy="1463579"/>
                    </a:xfrm>
                    <a:prstGeom prst="rect">
                      <a:avLst/>
                    </a:prstGeom>
                    <a:noFill/>
                    <a:ln>
                      <a:solidFill>
                        <a:srgbClr val="FFFF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13B8E">
        <w:rPr>
          <w:rFonts w:ascii="Times New Roman" w:hAnsi="Times New Roman"/>
          <w:b/>
          <w:sz w:val="28"/>
          <w:szCs w:val="28"/>
        </w:rPr>
        <w:t xml:space="preserve"> </w:t>
      </w:r>
    </w:p>
    <w:p w:rsidR="006438DC" w:rsidRDefault="0068454E" w:rsidP="006438DC">
      <w:pPr>
        <w:spacing w:line="240" w:lineRule="auto"/>
        <w:ind w:left="0" w:firstLine="709"/>
        <w:jc w:val="center"/>
        <w:rPr>
          <w:rFonts w:ascii="Times New Roman" w:hAnsi="Times New Roman"/>
          <w:sz w:val="28"/>
          <w:szCs w:val="28"/>
        </w:rPr>
      </w:pPr>
      <w:r>
        <w:rPr>
          <w:rFonts w:ascii="Times New Roman" w:hAnsi="Times New Roman"/>
          <w:sz w:val="28"/>
          <w:szCs w:val="28"/>
        </w:rPr>
        <w:t xml:space="preserve">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438DC">
        <w:rPr>
          <w:rFonts w:ascii="Times New Roman" w:hAnsi="Times New Roman"/>
          <w:sz w:val="28"/>
          <w:szCs w:val="28"/>
        </w:rPr>
        <w:t>б</w:t>
      </w:r>
    </w:p>
    <w:p w:rsidR="006438DC" w:rsidRDefault="006438DC" w:rsidP="0068454E">
      <w:pPr>
        <w:spacing w:after="0" w:line="240" w:lineRule="auto"/>
        <w:ind w:left="0" w:firstLine="709"/>
        <w:jc w:val="center"/>
        <w:rPr>
          <w:rFonts w:ascii="Times New Roman" w:hAnsi="Times New Roman"/>
          <w:sz w:val="28"/>
          <w:szCs w:val="28"/>
        </w:rPr>
      </w:pPr>
      <w:r>
        <w:rPr>
          <w:rFonts w:ascii="Times New Roman" w:hAnsi="Times New Roman"/>
          <w:sz w:val="28"/>
          <w:szCs w:val="28"/>
        </w:rPr>
        <w:t>а) экстракция в азотнокислом урансодержащем растворе, б) экстракция в сернокислом урансодержащем растворе</w:t>
      </w:r>
    </w:p>
    <w:p w:rsidR="0068454E" w:rsidRDefault="0068454E" w:rsidP="0068454E">
      <w:pPr>
        <w:spacing w:after="0" w:line="240" w:lineRule="auto"/>
        <w:ind w:left="0" w:firstLine="709"/>
        <w:jc w:val="center"/>
        <w:rPr>
          <w:rFonts w:ascii="Times New Roman" w:hAnsi="Times New Roman"/>
          <w:sz w:val="28"/>
          <w:szCs w:val="28"/>
        </w:rPr>
      </w:pPr>
    </w:p>
    <w:p w:rsidR="006438DC" w:rsidRDefault="006438DC" w:rsidP="006438DC">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AF7C9B">
        <w:rPr>
          <w:rFonts w:ascii="Times New Roman" w:hAnsi="Times New Roman"/>
          <w:sz w:val="28"/>
          <w:szCs w:val="28"/>
        </w:rPr>
        <w:t>2</w:t>
      </w:r>
      <w:r w:rsidR="004C2000">
        <w:rPr>
          <w:rFonts w:ascii="Times New Roman" w:hAnsi="Times New Roman"/>
          <w:sz w:val="28"/>
          <w:szCs w:val="28"/>
        </w:rPr>
        <w:t>3</w:t>
      </w:r>
      <w:r>
        <w:rPr>
          <w:rFonts w:ascii="Times New Roman" w:hAnsi="Times New Roman"/>
          <w:sz w:val="28"/>
          <w:szCs w:val="28"/>
        </w:rPr>
        <w:t xml:space="preserve"> – </w:t>
      </w:r>
      <w:r w:rsidRPr="00897D10">
        <w:rPr>
          <w:rFonts w:ascii="Times New Roman" w:hAnsi="Times New Roman"/>
          <w:sz w:val="28"/>
          <w:szCs w:val="28"/>
        </w:rPr>
        <w:t>Экстрагент III</w:t>
      </w:r>
      <w:r>
        <w:rPr>
          <w:rFonts w:ascii="Times New Roman" w:hAnsi="Times New Roman"/>
          <w:sz w:val="28"/>
          <w:szCs w:val="28"/>
        </w:rPr>
        <w:t xml:space="preserve"> после экстракции</w:t>
      </w:r>
    </w:p>
    <w:p w:rsidR="006438DC" w:rsidRDefault="006438DC" w:rsidP="006438DC">
      <w:pPr>
        <w:spacing w:after="0" w:line="240" w:lineRule="auto"/>
        <w:jc w:val="center"/>
        <w:rPr>
          <w:rFonts w:ascii="Times New Roman" w:hAnsi="Times New Roman"/>
          <w:b/>
          <w:sz w:val="28"/>
          <w:szCs w:val="28"/>
        </w:rPr>
      </w:pPr>
    </w:p>
    <w:p w:rsidR="005F5670" w:rsidRPr="00450AB8" w:rsidRDefault="005F5670" w:rsidP="001F28D6">
      <w:pPr>
        <w:spacing w:after="0" w:line="240" w:lineRule="auto"/>
        <w:ind w:left="0" w:firstLine="709"/>
        <w:jc w:val="both"/>
        <w:rPr>
          <w:rFonts w:ascii="Times New Roman" w:hAnsi="Times New Roman"/>
          <w:sz w:val="28"/>
          <w:szCs w:val="28"/>
        </w:rPr>
      </w:pPr>
      <w:r w:rsidRPr="00450AB8">
        <w:rPr>
          <w:rFonts w:ascii="Times New Roman" w:hAnsi="Times New Roman"/>
          <w:sz w:val="28"/>
          <w:szCs w:val="28"/>
        </w:rPr>
        <w:t>Г. Испытания 5,5-Диметил-2-(2,2,3,3,4,4,5,5-октафторпентокси)-1,3,2-диоксафос-форинана</w:t>
      </w:r>
      <w:r w:rsidR="00450AB8" w:rsidRPr="00450AB8">
        <w:rPr>
          <w:rFonts w:ascii="Times New Roman" w:hAnsi="Times New Roman"/>
          <w:sz w:val="28"/>
          <w:szCs w:val="28"/>
        </w:rPr>
        <w:t xml:space="preserve"> (экстрагент </w:t>
      </w:r>
      <w:r w:rsidR="00450AB8" w:rsidRPr="00450AB8">
        <w:rPr>
          <w:rFonts w:ascii="Times New Roman" w:hAnsi="Times New Roman"/>
          <w:sz w:val="28"/>
          <w:szCs w:val="28"/>
          <w:lang w:val="en-US"/>
        </w:rPr>
        <w:t>IV</w:t>
      </w:r>
      <w:r w:rsidR="00450AB8" w:rsidRPr="00450AB8">
        <w:rPr>
          <w:rFonts w:ascii="Times New Roman" w:hAnsi="Times New Roman"/>
          <w:sz w:val="28"/>
          <w:szCs w:val="28"/>
        </w:rPr>
        <w:t>)</w:t>
      </w:r>
    </w:p>
    <w:p w:rsidR="00450AB8" w:rsidRPr="00450AB8" w:rsidRDefault="00450AB8" w:rsidP="001F28D6">
      <w:pPr>
        <w:spacing w:after="0" w:line="240" w:lineRule="auto"/>
        <w:ind w:left="0" w:firstLine="709"/>
        <w:jc w:val="both"/>
        <w:rPr>
          <w:rFonts w:ascii="Times New Roman" w:hAnsi="Times New Roman"/>
          <w:sz w:val="28"/>
          <w:szCs w:val="28"/>
        </w:rPr>
      </w:pPr>
    </w:p>
    <w:p w:rsidR="005F5670" w:rsidRDefault="001F28D6" w:rsidP="00062413">
      <w:pPr>
        <w:spacing w:after="0" w:line="240" w:lineRule="auto"/>
        <w:ind w:left="0" w:firstLine="709"/>
        <w:jc w:val="both"/>
        <w:rPr>
          <w:rFonts w:ascii="Times New Roman" w:hAnsi="Times New Roman"/>
          <w:sz w:val="28"/>
          <w:szCs w:val="28"/>
        </w:rPr>
      </w:pPr>
      <w:r w:rsidRPr="001F28D6">
        <w:rPr>
          <w:rFonts w:ascii="Times New Roman" w:hAnsi="Times New Roman"/>
          <w:i/>
          <w:sz w:val="28"/>
          <w:szCs w:val="28"/>
        </w:rPr>
        <w:t xml:space="preserve">Экстракция урана 5,5-Диметил-2-(2,2,3,3,4,4,5,5-октафторпентокси)-1,3,2-диоксафос-форинана (экстрагент </w:t>
      </w:r>
      <w:r w:rsidRPr="001F28D6">
        <w:rPr>
          <w:rFonts w:ascii="Times New Roman" w:hAnsi="Times New Roman"/>
          <w:i/>
          <w:sz w:val="28"/>
          <w:szCs w:val="28"/>
          <w:lang w:val="en-US"/>
        </w:rPr>
        <w:t>IV</w:t>
      </w:r>
      <w:r w:rsidRPr="001F28D6">
        <w:rPr>
          <w:rFonts w:ascii="Times New Roman" w:hAnsi="Times New Roman"/>
          <w:i/>
          <w:sz w:val="28"/>
          <w:szCs w:val="28"/>
        </w:rPr>
        <w:t xml:space="preserve">) </w:t>
      </w:r>
      <w:r w:rsidR="005F5670" w:rsidRPr="001F28D6">
        <w:rPr>
          <w:rFonts w:ascii="Times New Roman" w:hAnsi="Times New Roman"/>
          <w:i/>
          <w:sz w:val="28"/>
          <w:szCs w:val="28"/>
        </w:rPr>
        <w:t>на азотнокислом растворе</w:t>
      </w:r>
      <w:r w:rsidR="00F80906">
        <w:rPr>
          <w:rFonts w:ascii="Times New Roman" w:hAnsi="Times New Roman"/>
          <w:i/>
          <w:sz w:val="28"/>
          <w:szCs w:val="28"/>
        </w:rPr>
        <w:t xml:space="preserve">. </w:t>
      </w:r>
      <w:r w:rsidRPr="009357EE">
        <w:rPr>
          <w:rFonts w:ascii="Times New Roman" w:hAnsi="Times New Roman"/>
          <w:sz w:val="28"/>
          <w:szCs w:val="28"/>
        </w:rPr>
        <w:t xml:space="preserve">В результате  экстракции на конечном этапе </w:t>
      </w:r>
      <w:r w:rsidRPr="00450AB8">
        <w:rPr>
          <w:rFonts w:ascii="Times New Roman" w:hAnsi="Times New Roman"/>
          <w:sz w:val="28"/>
          <w:szCs w:val="28"/>
        </w:rPr>
        <w:t>были получены две фазы со следующим содержанием урана в них:</w:t>
      </w:r>
      <w:r w:rsidRPr="009357EE">
        <w:rPr>
          <w:rFonts w:ascii="Times New Roman" w:hAnsi="Times New Roman"/>
          <w:sz w:val="28"/>
          <w:szCs w:val="28"/>
        </w:rPr>
        <w:t xml:space="preserve"> </w:t>
      </w:r>
      <w:r w:rsidRPr="00450AB8">
        <w:rPr>
          <w:rFonts w:ascii="Times New Roman" w:hAnsi="Times New Roman"/>
          <w:sz w:val="28"/>
          <w:szCs w:val="28"/>
        </w:rPr>
        <w:t xml:space="preserve">маточник экстракции, содержание урана </w:t>
      </w:r>
      <w:r w:rsidRPr="004D3943">
        <w:rPr>
          <w:rFonts w:ascii="Times New Roman" w:hAnsi="Times New Roman"/>
          <w:sz w:val="28"/>
          <w:szCs w:val="28"/>
        </w:rPr>
        <w:t>8</w:t>
      </w:r>
      <w:r w:rsidR="00ED6941">
        <w:rPr>
          <w:rFonts w:ascii="Times New Roman" w:hAnsi="Times New Roman"/>
          <w:sz w:val="28"/>
          <w:szCs w:val="28"/>
        </w:rPr>
        <w:t>.</w:t>
      </w:r>
      <w:r w:rsidRPr="004D3943">
        <w:rPr>
          <w:rFonts w:ascii="Times New Roman" w:hAnsi="Times New Roman"/>
          <w:sz w:val="28"/>
          <w:szCs w:val="28"/>
        </w:rPr>
        <w:t>91</w:t>
      </w:r>
      <w:r>
        <w:rPr>
          <w:rFonts w:ascii="Times New Roman" w:hAnsi="Times New Roman"/>
          <w:sz w:val="28"/>
          <w:szCs w:val="28"/>
        </w:rPr>
        <w:t xml:space="preserve"> </w:t>
      </w:r>
      <w:r w:rsidRPr="009357EE">
        <w:rPr>
          <w:rFonts w:ascii="Times New Roman" w:hAnsi="Times New Roman"/>
          <w:sz w:val="28"/>
          <w:szCs w:val="28"/>
        </w:rPr>
        <w:t>г/м</w:t>
      </w:r>
      <w:r w:rsidRPr="009357EE">
        <w:rPr>
          <w:rFonts w:ascii="Times New Roman" w:hAnsi="Times New Roman"/>
          <w:sz w:val="28"/>
          <w:szCs w:val="28"/>
          <w:vertAlign w:val="superscript"/>
        </w:rPr>
        <w:t>3</w:t>
      </w:r>
      <w:r w:rsidRPr="009357EE">
        <w:rPr>
          <w:rFonts w:ascii="Times New Roman" w:hAnsi="Times New Roman"/>
          <w:sz w:val="28"/>
          <w:szCs w:val="28"/>
        </w:rPr>
        <w:t xml:space="preserve">,  </w:t>
      </w:r>
      <w:r w:rsidRPr="00450AB8">
        <w:rPr>
          <w:rFonts w:ascii="Times New Roman" w:hAnsi="Times New Roman"/>
          <w:sz w:val="28"/>
          <w:szCs w:val="28"/>
        </w:rPr>
        <w:t xml:space="preserve">верхняя фаза - </w:t>
      </w:r>
      <w:r w:rsidR="009F7616">
        <w:rPr>
          <w:rFonts w:ascii="Times New Roman" w:hAnsi="Times New Roman"/>
          <w:sz w:val="28"/>
          <w:szCs w:val="28"/>
        </w:rPr>
        <w:t>углеводородный разбавитель</w:t>
      </w:r>
      <w:r w:rsidR="009F7616" w:rsidRPr="00FA4C87">
        <w:rPr>
          <w:rFonts w:ascii="Times New Roman" w:hAnsi="Times New Roman"/>
          <w:sz w:val="28"/>
          <w:szCs w:val="28"/>
        </w:rPr>
        <w:t xml:space="preserve">  </w:t>
      </w:r>
      <w:r w:rsidRPr="00450AB8">
        <w:rPr>
          <w:rFonts w:ascii="Times New Roman" w:hAnsi="Times New Roman"/>
          <w:sz w:val="28"/>
          <w:szCs w:val="28"/>
        </w:rPr>
        <w:t>и экстрагент (</w:t>
      </w:r>
      <w:r w:rsidRPr="009357EE">
        <w:rPr>
          <w:rFonts w:ascii="Times New Roman" w:hAnsi="Times New Roman"/>
          <w:sz w:val="28"/>
          <w:szCs w:val="28"/>
        </w:rPr>
        <w:t>III</w:t>
      </w:r>
      <w:r w:rsidRPr="00450AB8">
        <w:rPr>
          <w:rFonts w:ascii="Times New Roman" w:hAnsi="Times New Roman"/>
          <w:sz w:val="28"/>
          <w:szCs w:val="28"/>
        </w:rPr>
        <w:t xml:space="preserve">), содержание урана </w:t>
      </w:r>
      <w:r w:rsidRPr="004D3943">
        <w:rPr>
          <w:rFonts w:ascii="Times New Roman" w:hAnsi="Times New Roman"/>
          <w:sz w:val="28"/>
          <w:szCs w:val="28"/>
        </w:rPr>
        <w:t>21</w:t>
      </w:r>
      <w:r w:rsidR="00ED6941">
        <w:rPr>
          <w:rFonts w:ascii="Times New Roman" w:hAnsi="Times New Roman"/>
          <w:sz w:val="28"/>
          <w:szCs w:val="28"/>
        </w:rPr>
        <w:t>.</w:t>
      </w:r>
      <w:r w:rsidRPr="004D3943">
        <w:rPr>
          <w:rFonts w:ascii="Times New Roman" w:hAnsi="Times New Roman"/>
          <w:sz w:val="28"/>
          <w:szCs w:val="28"/>
        </w:rPr>
        <w:t>1</w:t>
      </w:r>
      <w:r>
        <w:rPr>
          <w:rFonts w:ascii="Times New Roman" w:hAnsi="Times New Roman"/>
          <w:sz w:val="28"/>
          <w:szCs w:val="28"/>
        </w:rPr>
        <w:t xml:space="preserve"> </w:t>
      </w:r>
      <w:r w:rsidRPr="00450AB8">
        <w:rPr>
          <w:rFonts w:ascii="Times New Roman" w:hAnsi="Times New Roman"/>
          <w:sz w:val="28"/>
          <w:szCs w:val="28"/>
        </w:rPr>
        <w:t>г/дм</w:t>
      </w:r>
      <w:r w:rsidRPr="009357EE">
        <w:rPr>
          <w:rFonts w:ascii="Times New Roman" w:hAnsi="Times New Roman"/>
          <w:sz w:val="28"/>
          <w:szCs w:val="28"/>
          <w:vertAlign w:val="superscript"/>
        </w:rPr>
        <w:t>3</w:t>
      </w:r>
      <w:r w:rsidRPr="009357EE">
        <w:rPr>
          <w:rFonts w:ascii="Times New Roman" w:hAnsi="Times New Roman"/>
          <w:sz w:val="28"/>
          <w:szCs w:val="28"/>
        </w:rPr>
        <w:t xml:space="preserve"> </w:t>
      </w:r>
      <w:r w:rsidRPr="00450AB8">
        <w:rPr>
          <w:rFonts w:ascii="Times New Roman" w:hAnsi="Times New Roman"/>
          <w:sz w:val="28"/>
          <w:szCs w:val="28"/>
        </w:rPr>
        <w:t xml:space="preserve">(таблица </w:t>
      </w:r>
      <w:r w:rsidR="00AF7C9B">
        <w:rPr>
          <w:rFonts w:ascii="Times New Roman" w:hAnsi="Times New Roman"/>
          <w:sz w:val="28"/>
          <w:szCs w:val="28"/>
        </w:rPr>
        <w:t>7</w:t>
      </w:r>
      <w:r w:rsidRPr="00450AB8">
        <w:rPr>
          <w:rFonts w:ascii="Times New Roman" w:hAnsi="Times New Roman"/>
          <w:sz w:val="28"/>
          <w:szCs w:val="28"/>
        </w:rPr>
        <w:t xml:space="preserve">).  </w:t>
      </w:r>
      <w:proofErr w:type="gramStart"/>
      <w:r w:rsidRPr="001F28D6">
        <w:rPr>
          <w:rFonts w:ascii="Times New Roman" w:hAnsi="Times New Roman"/>
          <w:sz w:val="28"/>
          <w:szCs w:val="28"/>
        </w:rPr>
        <w:t>Извлечение урана составило – 15</w:t>
      </w:r>
      <w:r w:rsidR="00ED6941">
        <w:rPr>
          <w:rFonts w:ascii="Times New Roman" w:hAnsi="Times New Roman"/>
          <w:sz w:val="28"/>
          <w:szCs w:val="28"/>
        </w:rPr>
        <w:t>.</w:t>
      </w:r>
      <w:r w:rsidRPr="001F28D6">
        <w:rPr>
          <w:rFonts w:ascii="Times New Roman" w:hAnsi="Times New Roman"/>
          <w:sz w:val="28"/>
          <w:szCs w:val="28"/>
        </w:rPr>
        <w:t>22 %.</w:t>
      </w:r>
      <w:r w:rsidR="00062413">
        <w:rPr>
          <w:rFonts w:ascii="Times New Roman" w:hAnsi="Times New Roman"/>
          <w:sz w:val="28"/>
          <w:szCs w:val="28"/>
        </w:rPr>
        <w:t xml:space="preserve"> </w:t>
      </w:r>
      <w:r w:rsidR="009F7616">
        <w:rPr>
          <w:rFonts w:ascii="Times New Roman" w:hAnsi="Times New Roman"/>
          <w:sz w:val="28"/>
          <w:szCs w:val="28"/>
        </w:rPr>
        <w:t>Органическая фаза</w:t>
      </w:r>
      <w:r w:rsidR="005F5670" w:rsidRPr="00450AB8">
        <w:rPr>
          <w:rFonts w:ascii="Times New Roman" w:hAnsi="Times New Roman"/>
          <w:sz w:val="28"/>
          <w:szCs w:val="28"/>
        </w:rPr>
        <w:t xml:space="preserve"> изменила свою окраску с бесцветной на желтую,</w:t>
      </w:r>
      <w:r w:rsidR="00103541">
        <w:rPr>
          <w:rFonts w:ascii="Times New Roman" w:hAnsi="Times New Roman"/>
          <w:sz w:val="28"/>
          <w:szCs w:val="28"/>
        </w:rPr>
        <w:t xml:space="preserve"> объем не изменился,</w:t>
      </w:r>
      <w:r w:rsidR="005F5670" w:rsidRPr="00450AB8">
        <w:rPr>
          <w:rFonts w:ascii="Times New Roman" w:hAnsi="Times New Roman"/>
          <w:sz w:val="28"/>
          <w:szCs w:val="28"/>
        </w:rPr>
        <w:t xml:space="preserve"> граница фаз четкая, ярко выражена, эмульсии образования третьей фазы</w:t>
      </w:r>
      <w:r w:rsidR="005F5670" w:rsidRPr="004D3943">
        <w:rPr>
          <w:rFonts w:ascii="Times New Roman" w:hAnsi="Times New Roman"/>
          <w:sz w:val="28"/>
          <w:szCs w:val="28"/>
        </w:rPr>
        <w:t xml:space="preserve"> «бороды» не наблюдается</w:t>
      </w:r>
      <w:r w:rsidR="00E13B8E">
        <w:rPr>
          <w:rFonts w:ascii="Times New Roman" w:hAnsi="Times New Roman"/>
          <w:sz w:val="28"/>
          <w:szCs w:val="28"/>
        </w:rPr>
        <w:t xml:space="preserve"> (рисунок </w:t>
      </w:r>
      <w:r w:rsidR="00AF7C9B">
        <w:rPr>
          <w:rFonts w:ascii="Times New Roman" w:hAnsi="Times New Roman"/>
          <w:sz w:val="28"/>
          <w:szCs w:val="28"/>
        </w:rPr>
        <w:t>2</w:t>
      </w:r>
      <w:r w:rsidR="004C2000">
        <w:rPr>
          <w:rFonts w:ascii="Times New Roman" w:hAnsi="Times New Roman"/>
          <w:sz w:val="28"/>
          <w:szCs w:val="28"/>
        </w:rPr>
        <w:t>4</w:t>
      </w:r>
      <w:r w:rsidR="00E13B8E">
        <w:rPr>
          <w:rFonts w:ascii="Times New Roman" w:hAnsi="Times New Roman"/>
          <w:sz w:val="28"/>
          <w:szCs w:val="28"/>
        </w:rPr>
        <w:t>а)</w:t>
      </w:r>
      <w:r w:rsidR="005F5670" w:rsidRPr="004D3943">
        <w:rPr>
          <w:rFonts w:ascii="Times New Roman" w:hAnsi="Times New Roman"/>
          <w:sz w:val="28"/>
          <w:szCs w:val="28"/>
        </w:rPr>
        <w:t xml:space="preserve">. </w:t>
      </w:r>
      <w:proofErr w:type="gramEnd"/>
    </w:p>
    <w:p w:rsidR="001A20E8" w:rsidRPr="001A20E8" w:rsidRDefault="001F28D6" w:rsidP="001A20E8">
      <w:pPr>
        <w:spacing w:after="0" w:line="240" w:lineRule="auto"/>
        <w:ind w:left="0" w:firstLine="709"/>
        <w:jc w:val="both"/>
        <w:rPr>
          <w:rFonts w:ascii="Times New Roman" w:hAnsi="Times New Roman"/>
          <w:sz w:val="28"/>
          <w:szCs w:val="28"/>
        </w:rPr>
      </w:pPr>
      <w:r w:rsidRPr="001F28D6">
        <w:rPr>
          <w:rFonts w:ascii="Times New Roman" w:hAnsi="Times New Roman"/>
          <w:i/>
          <w:sz w:val="28"/>
          <w:szCs w:val="28"/>
        </w:rPr>
        <w:t xml:space="preserve">Экстракция урана 5,5-Диметил-2-(2,2,3,3,4,4,5,5-октафторпентокси)-1,3,2-диоксафос-форинана (экстрагент </w:t>
      </w:r>
      <w:r w:rsidRPr="001F28D6">
        <w:rPr>
          <w:rFonts w:ascii="Times New Roman" w:hAnsi="Times New Roman"/>
          <w:i/>
          <w:sz w:val="28"/>
          <w:szCs w:val="28"/>
          <w:lang w:val="en-US"/>
        </w:rPr>
        <w:t>IV</w:t>
      </w:r>
      <w:r w:rsidRPr="001F28D6">
        <w:rPr>
          <w:rFonts w:ascii="Times New Roman" w:hAnsi="Times New Roman"/>
          <w:i/>
          <w:sz w:val="28"/>
          <w:szCs w:val="28"/>
        </w:rPr>
        <w:t xml:space="preserve">) </w:t>
      </w:r>
      <w:r>
        <w:rPr>
          <w:rFonts w:ascii="Times New Roman" w:hAnsi="Times New Roman"/>
          <w:i/>
          <w:sz w:val="28"/>
          <w:szCs w:val="28"/>
        </w:rPr>
        <w:t>на серно</w:t>
      </w:r>
      <w:r w:rsidRPr="001F28D6">
        <w:rPr>
          <w:rFonts w:ascii="Times New Roman" w:hAnsi="Times New Roman"/>
          <w:i/>
          <w:sz w:val="28"/>
          <w:szCs w:val="28"/>
        </w:rPr>
        <w:t>кислом растворе</w:t>
      </w:r>
      <w:r w:rsidR="00F80906">
        <w:rPr>
          <w:rFonts w:ascii="Times New Roman" w:hAnsi="Times New Roman"/>
          <w:i/>
          <w:sz w:val="28"/>
          <w:szCs w:val="28"/>
        </w:rPr>
        <w:t xml:space="preserve">. </w:t>
      </w:r>
      <w:r w:rsidR="00FA1F2B">
        <w:rPr>
          <w:rFonts w:ascii="Times New Roman" w:hAnsi="Times New Roman"/>
          <w:sz w:val="28"/>
          <w:szCs w:val="28"/>
        </w:rPr>
        <w:t>Н</w:t>
      </w:r>
      <w:r w:rsidR="00FA1F2B" w:rsidRPr="009357EE">
        <w:rPr>
          <w:rFonts w:ascii="Times New Roman" w:hAnsi="Times New Roman"/>
          <w:sz w:val="28"/>
          <w:szCs w:val="28"/>
        </w:rPr>
        <w:t xml:space="preserve">а конечном этапе </w:t>
      </w:r>
      <w:r w:rsidR="00FA1F2B">
        <w:rPr>
          <w:rFonts w:ascii="Times New Roman" w:hAnsi="Times New Roman"/>
          <w:sz w:val="28"/>
          <w:szCs w:val="28"/>
        </w:rPr>
        <w:t>в</w:t>
      </w:r>
      <w:r w:rsidR="009357EE" w:rsidRPr="009357EE">
        <w:rPr>
          <w:rFonts w:ascii="Times New Roman" w:hAnsi="Times New Roman"/>
          <w:sz w:val="28"/>
          <w:szCs w:val="28"/>
        </w:rPr>
        <w:t xml:space="preserve"> результате  экстракции </w:t>
      </w:r>
      <w:r w:rsidR="009357EE" w:rsidRPr="00450AB8">
        <w:rPr>
          <w:rFonts w:ascii="Times New Roman" w:hAnsi="Times New Roman"/>
          <w:sz w:val="28"/>
          <w:szCs w:val="28"/>
        </w:rPr>
        <w:t>были получены две фазы со следующим содержанием урана в них:</w:t>
      </w:r>
      <w:r w:rsidR="009357EE" w:rsidRPr="009357EE">
        <w:rPr>
          <w:rFonts w:ascii="Times New Roman" w:hAnsi="Times New Roman"/>
          <w:sz w:val="28"/>
          <w:szCs w:val="28"/>
        </w:rPr>
        <w:t xml:space="preserve"> </w:t>
      </w:r>
      <w:r w:rsidR="009357EE" w:rsidRPr="00450AB8">
        <w:rPr>
          <w:rFonts w:ascii="Times New Roman" w:hAnsi="Times New Roman"/>
          <w:sz w:val="28"/>
          <w:szCs w:val="28"/>
        </w:rPr>
        <w:t xml:space="preserve">маточник экстракции, содержание урана </w:t>
      </w:r>
      <w:r w:rsidR="009357EE" w:rsidRPr="004D3943">
        <w:rPr>
          <w:rFonts w:ascii="Times New Roman" w:hAnsi="Times New Roman"/>
          <w:sz w:val="28"/>
          <w:szCs w:val="28"/>
        </w:rPr>
        <w:t>9</w:t>
      </w:r>
      <w:r w:rsidR="00ED6941">
        <w:rPr>
          <w:rFonts w:ascii="Times New Roman" w:hAnsi="Times New Roman"/>
          <w:sz w:val="28"/>
          <w:szCs w:val="28"/>
        </w:rPr>
        <w:t>.</w:t>
      </w:r>
      <w:r w:rsidR="009357EE" w:rsidRPr="004D3943">
        <w:rPr>
          <w:rFonts w:ascii="Times New Roman" w:hAnsi="Times New Roman"/>
          <w:sz w:val="28"/>
          <w:szCs w:val="28"/>
        </w:rPr>
        <w:t>2</w:t>
      </w:r>
      <w:r w:rsidR="009357EE">
        <w:rPr>
          <w:rFonts w:ascii="Times New Roman" w:hAnsi="Times New Roman"/>
          <w:sz w:val="28"/>
          <w:szCs w:val="28"/>
        </w:rPr>
        <w:t xml:space="preserve"> </w:t>
      </w:r>
      <w:r w:rsidR="009357EE" w:rsidRPr="009357EE">
        <w:rPr>
          <w:rFonts w:ascii="Times New Roman" w:hAnsi="Times New Roman"/>
          <w:sz w:val="28"/>
          <w:szCs w:val="28"/>
        </w:rPr>
        <w:t>г/м</w:t>
      </w:r>
      <w:r w:rsidR="009357EE" w:rsidRPr="009357EE">
        <w:rPr>
          <w:rFonts w:ascii="Times New Roman" w:hAnsi="Times New Roman"/>
          <w:sz w:val="28"/>
          <w:szCs w:val="28"/>
          <w:vertAlign w:val="superscript"/>
        </w:rPr>
        <w:t>3</w:t>
      </w:r>
      <w:r w:rsidR="009357EE" w:rsidRPr="009357EE">
        <w:rPr>
          <w:rFonts w:ascii="Times New Roman" w:hAnsi="Times New Roman"/>
          <w:sz w:val="28"/>
          <w:szCs w:val="28"/>
        </w:rPr>
        <w:t xml:space="preserve">,  </w:t>
      </w:r>
      <w:r w:rsidR="009357EE" w:rsidRPr="00450AB8">
        <w:rPr>
          <w:rFonts w:ascii="Times New Roman" w:hAnsi="Times New Roman"/>
          <w:sz w:val="28"/>
          <w:szCs w:val="28"/>
        </w:rPr>
        <w:t xml:space="preserve">верхняя фаза - </w:t>
      </w:r>
      <w:r w:rsidR="009F7616">
        <w:rPr>
          <w:rFonts w:ascii="Times New Roman" w:hAnsi="Times New Roman"/>
          <w:sz w:val="28"/>
          <w:szCs w:val="28"/>
        </w:rPr>
        <w:t>углеводородный разбавитель</w:t>
      </w:r>
      <w:r w:rsidR="009F7616" w:rsidRPr="00FA4C87">
        <w:rPr>
          <w:rFonts w:ascii="Times New Roman" w:hAnsi="Times New Roman"/>
          <w:sz w:val="28"/>
          <w:szCs w:val="28"/>
        </w:rPr>
        <w:t xml:space="preserve">  </w:t>
      </w:r>
      <w:r w:rsidR="009357EE" w:rsidRPr="00450AB8">
        <w:rPr>
          <w:rFonts w:ascii="Times New Roman" w:hAnsi="Times New Roman"/>
          <w:sz w:val="28"/>
          <w:szCs w:val="28"/>
        </w:rPr>
        <w:t>и экстрагент (</w:t>
      </w:r>
      <w:r w:rsidR="009357EE" w:rsidRPr="009357EE">
        <w:rPr>
          <w:rFonts w:ascii="Times New Roman" w:hAnsi="Times New Roman"/>
          <w:sz w:val="28"/>
          <w:szCs w:val="28"/>
        </w:rPr>
        <w:t>III</w:t>
      </w:r>
      <w:r w:rsidR="009357EE" w:rsidRPr="00450AB8">
        <w:rPr>
          <w:rFonts w:ascii="Times New Roman" w:hAnsi="Times New Roman"/>
          <w:sz w:val="28"/>
          <w:szCs w:val="28"/>
        </w:rPr>
        <w:t xml:space="preserve">), содержание урана </w:t>
      </w:r>
      <w:r w:rsidR="009357EE" w:rsidRPr="004D3943">
        <w:rPr>
          <w:rFonts w:ascii="Times New Roman" w:hAnsi="Times New Roman"/>
          <w:sz w:val="28"/>
          <w:szCs w:val="28"/>
        </w:rPr>
        <w:t>17</w:t>
      </w:r>
      <w:r w:rsidR="00ED6941">
        <w:rPr>
          <w:rFonts w:ascii="Times New Roman" w:hAnsi="Times New Roman"/>
          <w:sz w:val="28"/>
          <w:szCs w:val="28"/>
        </w:rPr>
        <w:t>.</w:t>
      </w:r>
      <w:r w:rsidR="009357EE" w:rsidRPr="004D3943">
        <w:rPr>
          <w:rFonts w:ascii="Times New Roman" w:hAnsi="Times New Roman"/>
          <w:sz w:val="28"/>
          <w:szCs w:val="28"/>
        </w:rPr>
        <w:t>31</w:t>
      </w:r>
      <w:r w:rsidR="009357EE">
        <w:rPr>
          <w:rFonts w:ascii="Times New Roman" w:hAnsi="Times New Roman"/>
          <w:sz w:val="28"/>
          <w:szCs w:val="28"/>
        </w:rPr>
        <w:t xml:space="preserve"> </w:t>
      </w:r>
      <w:r w:rsidR="009357EE" w:rsidRPr="00450AB8">
        <w:rPr>
          <w:rFonts w:ascii="Times New Roman" w:hAnsi="Times New Roman"/>
          <w:sz w:val="28"/>
          <w:szCs w:val="28"/>
        </w:rPr>
        <w:t>г/дм</w:t>
      </w:r>
      <w:r w:rsidR="009357EE" w:rsidRPr="009357EE">
        <w:rPr>
          <w:rFonts w:ascii="Times New Roman" w:hAnsi="Times New Roman"/>
          <w:sz w:val="28"/>
          <w:szCs w:val="28"/>
          <w:vertAlign w:val="superscript"/>
        </w:rPr>
        <w:t>3</w:t>
      </w:r>
      <w:r w:rsidR="009357EE" w:rsidRPr="009357EE">
        <w:rPr>
          <w:rFonts w:ascii="Times New Roman" w:hAnsi="Times New Roman"/>
          <w:sz w:val="28"/>
          <w:szCs w:val="28"/>
        </w:rPr>
        <w:t xml:space="preserve"> </w:t>
      </w:r>
      <w:r w:rsidR="00AF7C9B">
        <w:rPr>
          <w:rFonts w:ascii="Times New Roman" w:hAnsi="Times New Roman"/>
          <w:sz w:val="28"/>
          <w:szCs w:val="28"/>
        </w:rPr>
        <w:t>(таблица 7</w:t>
      </w:r>
      <w:r w:rsidR="009357EE" w:rsidRPr="00450AB8">
        <w:rPr>
          <w:rFonts w:ascii="Times New Roman" w:hAnsi="Times New Roman"/>
          <w:sz w:val="28"/>
          <w:szCs w:val="28"/>
        </w:rPr>
        <w:t>).</w:t>
      </w:r>
      <w:r w:rsidR="009357EE">
        <w:rPr>
          <w:rFonts w:ascii="Times New Roman" w:hAnsi="Times New Roman"/>
          <w:sz w:val="28"/>
          <w:szCs w:val="28"/>
        </w:rPr>
        <w:t xml:space="preserve"> В</w:t>
      </w:r>
      <w:r w:rsidR="005F5670" w:rsidRPr="004D3943">
        <w:rPr>
          <w:rFonts w:ascii="Times New Roman" w:hAnsi="Times New Roman"/>
          <w:sz w:val="28"/>
          <w:szCs w:val="28"/>
        </w:rPr>
        <w:t xml:space="preserve"> процессе экстракции </w:t>
      </w:r>
      <w:r w:rsidR="009F7616">
        <w:rPr>
          <w:rFonts w:ascii="Times New Roman" w:hAnsi="Times New Roman"/>
          <w:sz w:val="28"/>
          <w:szCs w:val="28"/>
        </w:rPr>
        <w:t>произошло растворение УВР</w:t>
      </w:r>
      <w:r w:rsidR="009357EE" w:rsidRPr="004D3943">
        <w:rPr>
          <w:rFonts w:ascii="Times New Roman" w:hAnsi="Times New Roman"/>
          <w:sz w:val="28"/>
          <w:szCs w:val="28"/>
        </w:rPr>
        <w:t xml:space="preserve"> </w:t>
      </w:r>
      <w:r w:rsidR="009F7616">
        <w:rPr>
          <w:rFonts w:ascii="Times New Roman" w:hAnsi="Times New Roman"/>
          <w:sz w:val="28"/>
          <w:szCs w:val="28"/>
        </w:rPr>
        <w:t xml:space="preserve">и умение объема </w:t>
      </w:r>
      <w:r w:rsidR="00103541">
        <w:rPr>
          <w:rFonts w:ascii="Times New Roman" w:hAnsi="Times New Roman"/>
          <w:sz w:val="28"/>
          <w:szCs w:val="28"/>
        </w:rPr>
        <w:t xml:space="preserve">органической фазы </w:t>
      </w:r>
      <w:r w:rsidR="005F5670" w:rsidRPr="004D3943">
        <w:rPr>
          <w:rFonts w:ascii="Times New Roman" w:hAnsi="Times New Roman"/>
          <w:sz w:val="28"/>
          <w:szCs w:val="28"/>
        </w:rPr>
        <w:t>до 1</w:t>
      </w:r>
      <w:r w:rsidR="00ED6941">
        <w:rPr>
          <w:rFonts w:ascii="Times New Roman" w:hAnsi="Times New Roman"/>
          <w:sz w:val="28"/>
          <w:szCs w:val="28"/>
        </w:rPr>
        <w:t>.</w:t>
      </w:r>
      <w:r w:rsidR="005F5670" w:rsidRPr="004D3943">
        <w:rPr>
          <w:rFonts w:ascii="Times New Roman" w:hAnsi="Times New Roman"/>
          <w:sz w:val="28"/>
          <w:szCs w:val="28"/>
        </w:rPr>
        <w:t>3 см</w:t>
      </w:r>
      <w:r w:rsidR="005F5670" w:rsidRPr="009357EE">
        <w:rPr>
          <w:rFonts w:ascii="Times New Roman" w:hAnsi="Times New Roman"/>
          <w:sz w:val="28"/>
          <w:szCs w:val="28"/>
          <w:vertAlign w:val="superscript"/>
        </w:rPr>
        <w:t>3</w:t>
      </w:r>
      <w:r w:rsidR="009357EE">
        <w:rPr>
          <w:rFonts w:ascii="Times New Roman" w:hAnsi="Times New Roman"/>
          <w:sz w:val="28"/>
          <w:szCs w:val="28"/>
        </w:rPr>
        <w:t xml:space="preserve">, </w:t>
      </w:r>
      <w:r w:rsidR="005F5670" w:rsidRPr="004D3943">
        <w:rPr>
          <w:rFonts w:ascii="Times New Roman" w:hAnsi="Times New Roman"/>
          <w:sz w:val="28"/>
          <w:szCs w:val="28"/>
        </w:rPr>
        <w:t>граница фаз четкая, ярко выражена, эмульсии образования третьей фазы «бороды» не наблюдается</w:t>
      </w:r>
      <w:r w:rsidR="00E13B8E">
        <w:rPr>
          <w:rFonts w:ascii="Times New Roman" w:hAnsi="Times New Roman"/>
          <w:sz w:val="28"/>
          <w:szCs w:val="28"/>
        </w:rPr>
        <w:t xml:space="preserve"> (рисунок </w:t>
      </w:r>
      <w:r w:rsidR="00AF7C9B">
        <w:rPr>
          <w:rFonts w:ascii="Times New Roman" w:hAnsi="Times New Roman"/>
          <w:sz w:val="28"/>
          <w:szCs w:val="28"/>
        </w:rPr>
        <w:t>2</w:t>
      </w:r>
      <w:r w:rsidR="004C2000">
        <w:rPr>
          <w:rFonts w:ascii="Times New Roman" w:hAnsi="Times New Roman"/>
          <w:sz w:val="28"/>
          <w:szCs w:val="28"/>
        </w:rPr>
        <w:t>4</w:t>
      </w:r>
      <w:r w:rsidR="00E13B8E">
        <w:rPr>
          <w:rFonts w:ascii="Times New Roman" w:hAnsi="Times New Roman"/>
          <w:sz w:val="28"/>
          <w:szCs w:val="28"/>
        </w:rPr>
        <w:t>б)</w:t>
      </w:r>
      <w:r w:rsidR="005F5670" w:rsidRPr="004D3943">
        <w:rPr>
          <w:rFonts w:ascii="Times New Roman" w:hAnsi="Times New Roman"/>
          <w:sz w:val="28"/>
          <w:szCs w:val="28"/>
        </w:rPr>
        <w:t xml:space="preserve">. В процессе экстракции </w:t>
      </w:r>
      <w:r w:rsidR="009F7616">
        <w:rPr>
          <w:rFonts w:ascii="Times New Roman" w:hAnsi="Times New Roman"/>
          <w:sz w:val="28"/>
          <w:szCs w:val="28"/>
        </w:rPr>
        <w:t xml:space="preserve">объем </w:t>
      </w:r>
      <w:r w:rsidR="003370E9">
        <w:rPr>
          <w:rFonts w:ascii="Times New Roman" w:hAnsi="Times New Roman"/>
          <w:sz w:val="28"/>
          <w:szCs w:val="28"/>
        </w:rPr>
        <w:lastRenderedPageBreak/>
        <w:t>органической фазы</w:t>
      </w:r>
      <w:r w:rsidR="009357EE">
        <w:rPr>
          <w:rFonts w:ascii="Times New Roman" w:hAnsi="Times New Roman"/>
          <w:sz w:val="28"/>
          <w:szCs w:val="28"/>
        </w:rPr>
        <w:t xml:space="preserve"> </w:t>
      </w:r>
      <w:r w:rsidR="005F5670" w:rsidRPr="004D3943">
        <w:rPr>
          <w:rFonts w:ascii="Times New Roman" w:hAnsi="Times New Roman"/>
          <w:sz w:val="28"/>
          <w:szCs w:val="28"/>
        </w:rPr>
        <w:t>уменьшил</w:t>
      </w:r>
      <w:r w:rsidR="009357EE">
        <w:rPr>
          <w:rFonts w:ascii="Times New Roman" w:hAnsi="Times New Roman"/>
          <w:sz w:val="28"/>
          <w:szCs w:val="28"/>
        </w:rPr>
        <w:t>ся</w:t>
      </w:r>
      <w:r w:rsidR="0074136A">
        <w:rPr>
          <w:rFonts w:ascii="Times New Roman" w:hAnsi="Times New Roman"/>
          <w:sz w:val="28"/>
          <w:szCs w:val="28"/>
        </w:rPr>
        <w:t xml:space="preserve"> на 43,48%. </w:t>
      </w:r>
      <w:r w:rsidR="001A20E8" w:rsidRPr="001A20E8">
        <w:rPr>
          <w:rFonts w:ascii="Times New Roman" w:hAnsi="Times New Roman"/>
          <w:sz w:val="28"/>
          <w:szCs w:val="28"/>
        </w:rPr>
        <w:t>Извлечение урана составило – 9</w:t>
      </w:r>
      <w:r w:rsidR="00ED6941">
        <w:rPr>
          <w:rFonts w:ascii="Times New Roman" w:hAnsi="Times New Roman"/>
          <w:sz w:val="28"/>
          <w:szCs w:val="28"/>
        </w:rPr>
        <w:t>.</w:t>
      </w:r>
      <w:r w:rsidR="001A20E8" w:rsidRPr="001A20E8">
        <w:rPr>
          <w:rFonts w:ascii="Times New Roman" w:hAnsi="Times New Roman"/>
          <w:sz w:val="28"/>
          <w:szCs w:val="28"/>
        </w:rPr>
        <w:t>43 %.</w:t>
      </w:r>
    </w:p>
    <w:p w:rsidR="009357EE" w:rsidRDefault="009357EE" w:rsidP="009357EE">
      <w:pPr>
        <w:spacing w:after="0" w:line="240" w:lineRule="auto"/>
        <w:ind w:left="0" w:firstLine="709"/>
        <w:jc w:val="both"/>
        <w:rPr>
          <w:rFonts w:ascii="Times New Roman" w:hAnsi="Times New Roman"/>
          <w:sz w:val="28"/>
          <w:szCs w:val="28"/>
        </w:rPr>
      </w:pPr>
    </w:p>
    <w:p w:rsidR="005F5670" w:rsidRPr="009357EE" w:rsidRDefault="005F5670" w:rsidP="00804E78">
      <w:pPr>
        <w:spacing w:after="0" w:line="240" w:lineRule="auto"/>
        <w:ind w:left="0"/>
        <w:jc w:val="both"/>
        <w:rPr>
          <w:rFonts w:ascii="Times New Roman" w:hAnsi="Times New Roman"/>
          <w:sz w:val="28"/>
          <w:szCs w:val="28"/>
        </w:rPr>
      </w:pPr>
      <w:r w:rsidRPr="009357EE">
        <w:rPr>
          <w:rFonts w:ascii="Times New Roman" w:hAnsi="Times New Roman"/>
          <w:sz w:val="28"/>
          <w:szCs w:val="28"/>
        </w:rPr>
        <w:t xml:space="preserve">Таблица </w:t>
      </w:r>
      <w:r w:rsidR="00AF7C9B">
        <w:rPr>
          <w:rFonts w:ascii="Times New Roman" w:hAnsi="Times New Roman"/>
          <w:sz w:val="28"/>
          <w:szCs w:val="28"/>
        </w:rPr>
        <w:t>7</w:t>
      </w:r>
      <w:r w:rsidR="009357EE">
        <w:rPr>
          <w:rFonts w:ascii="Times New Roman" w:hAnsi="Times New Roman"/>
          <w:sz w:val="28"/>
          <w:szCs w:val="28"/>
        </w:rPr>
        <w:t xml:space="preserve"> -</w:t>
      </w:r>
      <w:r w:rsidRPr="009357EE">
        <w:rPr>
          <w:rFonts w:ascii="Times New Roman" w:hAnsi="Times New Roman"/>
          <w:sz w:val="28"/>
          <w:szCs w:val="28"/>
        </w:rPr>
        <w:t xml:space="preserve"> </w:t>
      </w:r>
      <w:r w:rsidR="009357EE" w:rsidRPr="001F28D6">
        <w:rPr>
          <w:rFonts w:ascii="Times New Roman" w:hAnsi="Times New Roman"/>
          <w:sz w:val="28"/>
          <w:szCs w:val="28"/>
        </w:rPr>
        <w:t>Результаты экстракции</w:t>
      </w:r>
      <w:r w:rsidR="009357EE">
        <w:rPr>
          <w:rFonts w:ascii="Times New Roman" w:hAnsi="Times New Roman"/>
          <w:sz w:val="28"/>
          <w:szCs w:val="28"/>
        </w:rPr>
        <w:t xml:space="preserve"> </w:t>
      </w:r>
      <w:r w:rsidR="009357EE" w:rsidRPr="00450AB8">
        <w:rPr>
          <w:rFonts w:ascii="Times New Roman" w:hAnsi="Times New Roman"/>
          <w:sz w:val="28"/>
          <w:szCs w:val="28"/>
        </w:rPr>
        <w:t>урана из урансодержащих растворов экстрагентом</w:t>
      </w:r>
      <w:r w:rsidR="009357EE">
        <w:rPr>
          <w:rFonts w:ascii="Times New Roman" w:hAnsi="Times New Roman"/>
          <w:sz w:val="28"/>
          <w:szCs w:val="28"/>
        </w:rPr>
        <w:t xml:space="preserve"> </w:t>
      </w:r>
      <w:r w:rsidR="009357EE" w:rsidRPr="00450AB8">
        <w:rPr>
          <w:rFonts w:ascii="Times New Roman" w:hAnsi="Times New Roman"/>
          <w:sz w:val="28"/>
          <w:szCs w:val="28"/>
          <w:lang w:val="en-US"/>
        </w:rPr>
        <w:t>IV</w:t>
      </w:r>
    </w:p>
    <w:p w:rsidR="009357EE" w:rsidRPr="004D3943" w:rsidRDefault="009357EE" w:rsidP="004D3943">
      <w:pPr>
        <w:spacing w:after="0" w:line="240" w:lineRule="auto"/>
        <w:jc w:val="both"/>
        <w:rPr>
          <w:rFonts w:ascii="Times New Roman" w:hAnsi="Times New Roman"/>
          <w:b/>
          <w:sz w:val="28"/>
          <w:szCs w:val="28"/>
        </w:rPr>
      </w:pPr>
    </w:p>
    <w:tbl>
      <w:tblPr>
        <w:tblStyle w:val="a7"/>
        <w:tblW w:w="0" w:type="auto"/>
        <w:tblInd w:w="170" w:type="dxa"/>
        <w:tblLayout w:type="fixed"/>
        <w:tblLook w:val="04A0"/>
      </w:tblPr>
      <w:tblGrid>
        <w:gridCol w:w="2773"/>
        <w:gridCol w:w="1276"/>
        <w:gridCol w:w="1701"/>
        <w:gridCol w:w="992"/>
        <w:gridCol w:w="1560"/>
        <w:gridCol w:w="1098"/>
      </w:tblGrid>
      <w:tr w:rsidR="00AA7F01" w:rsidTr="00103541">
        <w:tc>
          <w:tcPr>
            <w:tcW w:w="2773" w:type="dxa"/>
            <w:vMerge w:val="restart"/>
            <w:vAlign w:val="center"/>
          </w:tcPr>
          <w:p w:rsidR="00AA7F01" w:rsidRDefault="00AA7F01" w:rsidP="004C2896">
            <w:pPr>
              <w:ind w:left="0"/>
              <w:rPr>
                <w:rFonts w:ascii="Times New Roman" w:hAnsi="Times New Roman"/>
                <w:sz w:val="28"/>
                <w:szCs w:val="28"/>
              </w:rPr>
            </w:pPr>
            <w:r>
              <w:rPr>
                <w:rFonts w:ascii="Times New Roman" w:hAnsi="Times New Roman"/>
                <w:sz w:val="28"/>
                <w:szCs w:val="28"/>
              </w:rPr>
              <w:t>Урансодержащий раствор</w:t>
            </w:r>
          </w:p>
        </w:tc>
        <w:tc>
          <w:tcPr>
            <w:tcW w:w="3969" w:type="dxa"/>
            <w:gridSpan w:val="3"/>
            <w:vAlign w:val="center"/>
          </w:tcPr>
          <w:p w:rsidR="00AA7F01" w:rsidRPr="004D3943" w:rsidRDefault="00AA7F01" w:rsidP="00103541">
            <w:pPr>
              <w:ind w:left="0" w:firstLine="107"/>
              <w:jc w:val="center"/>
              <w:rPr>
                <w:rFonts w:ascii="Times New Roman" w:hAnsi="Times New Roman"/>
                <w:sz w:val="28"/>
                <w:szCs w:val="28"/>
              </w:rPr>
            </w:pPr>
            <w:r w:rsidRPr="004D3943">
              <w:rPr>
                <w:rFonts w:ascii="Times New Roman" w:hAnsi="Times New Roman"/>
                <w:sz w:val="28"/>
                <w:szCs w:val="28"/>
              </w:rPr>
              <w:t>Содержание в маточнике</w:t>
            </w:r>
          </w:p>
        </w:tc>
        <w:tc>
          <w:tcPr>
            <w:tcW w:w="2658" w:type="dxa"/>
            <w:gridSpan w:val="2"/>
          </w:tcPr>
          <w:p w:rsidR="00AA7F01" w:rsidRPr="004D3943" w:rsidRDefault="00AA7F01" w:rsidP="00103541">
            <w:pPr>
              <w:ind w:left="0" w:firstLine="85"/>
              <w:jc w:val="center"/>
              <w:rPr>
                <w:rFonts w:ascii="Times New Roman" w:hAnsi="Times New Roman"/>
                <w:sz w:val="28"/>
                <w:szCs w:val="28"/>
              </w:rPr>
            </w:pPr>
            <w:r w:rsidRPr="004D3943">
              <w:rPr>
                <w:rFonts w:ascii="Times New Roman" w:hAnsi="Times New Roman"/>
                <w:sz w:val="28"/>
                <w:szCs w:val="28"/>
              </w:rPr>
              <w:t xml:space="preserve">Содержание в </w:t>
            </w:r>
            <w:r w:rsidR="00103541">
              <w:rPr>
                <w:rFonts w:ascii="Times New Roman" w:hAnsi="Times New Roman"/>
                <w:sz w:val="28"/>
                <w:szCs w:val="28"/>
              </w:rPr>
              <w:t>органической фазе</w:t>
            </w:r>
          </w:p>
        </w:tc>
      </w:tr>
      <w:tr w:rsidR="00AA7F01" w:rsidTr="00103541">
        <w:tc>
          <w:tcPr>
            <w:tcW w:w="2773" w:type="dxa"/>
            <w:vMerge/>
          </w:tcPr>
          <w:p w:rsidR="00AA7F01" w:rsidRDefault="00AA7F01" w:rsidP="004C2896">
            <w:pPr>
              <w:ind w:left="0"/>
              <w:jc w:val="both"/>
              <w:rPr>
                <w:rFonts w:ascii="Times New Roman" w:hAnsi="Times New Roman"/>
                <w:sz w:val="28"/>
                <w:szCs w:val="28"/>
              </w:rPr>
            </w:pPr>
          </w:p>
        </w:tc>
        <w:tc>
          <w:tcPr>
            <w:tcW w:w="1276"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701"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HNO</w:t>
            </w:r>
            <w:r w:rsidRPr="004D3943">
              <w:rPr>
                <w:rFonts w:ascii="Times New Roman" w:hAnsi="Times New Roman"/>
                <w:sz w:val="28"/>
                <w:szCs w:val="28"/>
                <w:vertAlign w:val="subscript"/>
              </w:rPr>
              <w:t>3</w:t>
            </w:r>
            <w:r w:rsidRPr="004D3943">
              <w:rPr>
                <w:rFonts w:ascii="Times New Roman" w:hAnsi="Times New Roman"/>
                <w:sz w:val="28"/>
                <w:szCs w:val="28"/>
              </w:rPr>
              <w:t>, г/дм</w:t>
            </w:r>
            <w:r w:rsidRPr="004D3943">
              <w:rPr>
                <w:rFonts w:ascii="Times New Roman" w:hAnsi="Times New Roman"/>
                <w:sz w:val="28"/>
                <w:szCs w:val="28"/>
                <w:vertAlign w:val="superscript"/>
              </w:rPr>
              <w:t>3</w:t>
            </w:r>
          </w:p>
        </w:tc>
        <w:tc>
          <w:tcPr>
            <w:tcW w:w="992"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c>
          <w:tcPr>
            <w:tcW w:w="1560" w:type="dxa"/>
          </w:tcPr>
          <w:p w:rsidR="00AA7F01" w:rsidRPr="004D3943" w:rsidRDefault="00AA7F01" w:rsidP="004C2896">
            <w:pPr>
              <w:ind w:left="0" w:firstLine="34"/>
              <w:jc w:val="center"/>
              <w:rPr>
                <w:rFonts w:ascii="Times New Roman" w:hAnsi="Times New Roman"/>
                <w:sz w:val="28"/>
                <w:szCs w:val="28"/>
                <w:vertAlign w:val="superscript"/>
              </w:rPr>
            </w:pPr>
            <w:r w:rsidRPr="004D3943">
              <w:rPr>
                <w:rFonts w:ascii="Times New Roman" w:hAnsi="Times New Roman"/>
                <w:sz w:val="28"/>
                <w:szCs w:val="28"/>
              </w:rPr>
              <w:t>U, г/дм</w:t>
            </w:r>
            <w:r w:rsidRPr="004D3943">
              <w:rPr>
                <w:rFonts w:ascii="Times New Roman" w:hAnsi="Times New Roman"/>
                <w:sz w:val="28"/>
                <w:szCs w:val="28"/>
                <w:vertAlign w:val="superscript"/>
              </w:rPr>
              <w:t>3</w:t>
            </w:r>
          </w:p>
        </w:tc>
        <w:tc>
          <w:tcPr>
            <w:tcW w:w="1098" w:type="dxa"/>
          </w:tcPr>
          <w:p w:rsidR="00AA7F01" w:rsidRPr="004D3943" w:rsidRDefault="00AA7F01" w:rsidP="004C2896">
            <w:pPr>
              <w:ind w:left="0" w:firstLine="34"/>
              <w:jc w:val="center"/>
              <w:rPr>
                <w:rFonts w:ascii="Times New Roman" w:hAnsi="Times New Roman"/>
                <w:sz w:val="28"/>
                <w:szCs w:val="28"/>
              </w:rPr>
            </w:pPr>
            <w:r w:rsidRPr="004D3943">
              <w:rPr>
                <w:rFonts w:ascii="Times New Roman" w:hAnsi="Times New Roman"/>
                <w:sz w:val="28"/>
                <w:szCs w:val="28"/>
              </w:rPr>
              <w:t>V, см</w:t>
            </w:r>
            <w:r w:rsidRPr="004D3943">
              <w:rPr>
                <w:rFonts w:ascii="Times New Roman" w:hAnsi="Times New Roman"/>
                <w:sz w:val="28"/>
                <w:szCs w:val="28"/>
                <w:vertAlign w:val="superscript"/>
              </w:rPr>
              <w:t>3</w:t>
            </w:r>
          </w:p>
        </w:tc>
      </w:tr>
      <w:tr w:rsidR="00AA7F01" w:rsidTr="00103541">
        <w:tc>
          <w:tcPr>
            <w:tcW w:w="2773"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А</w:t>
            </w:r>
            <w:r w:rsidR="00AA7F01">
              <w:rPr>
                <w:rFonts w:ascii="Times New Roman" w:hAnsi="Times New Roman"/>
                <w:sz w:val="28"/>
                <w:szCs w:val="28"/>
              </w:rPr>
              <w:t>зотнокислый</w:t>
            </w:r>
          </w:p>
        </w:tc>
        <w:tc>
          <w:tcPr>
            <w:tcW w:w="1276" w:type="dxa"/>
          </w:tcPr>
          <w:p w:rsidR="00AA7F01" w:rsidRPr="001F28D6" w:rsidRDefault="00AA7F01" w:rsidP="00ED6941">
            <w:pPr>
              <w:jc w:val="center"/>
              <w:rPr>
                <w:rFonts w:ascii="Times New Roman" w:hAnsi="Times New Roman"/>
                <w:sz w:val="28"/>
                <w:szCs w:val="28"/>
              </w:rPr>
            </w:pPr>
            <w:r w:rsidRPr="001F28D6">
              <w:rPr>
                <w:rFonts w:ascii="Times New Roman" w:hAnsi="Times New Roman"/>
                <w:sz w:val="28"/>
                <w:szCs w:val="28"/>
              </w:rPr>
              <w:t>8</w:t>
            </w:r>
            <w:r w:rsidR="00ED6941">
              <w:rPr>
                <w:rFonts w:ascii="Times New Roman" w:hAnsi="Times New Roman"/>
                <w:sz w:val="28"/>
                <w:szCs w:val="28"/>
              </w:rPr>
              <w:t>.</w:t>
            </w:r>
            <w:r w:rsidRPr="001F28D6">
              <w:rPr>
                <w:rFonts w:ascii="Times New Roman" w:hAnsi="Times New Roman"/>
                <w:sz w:val="28"/>
                <w:szCs w:val="28"/>
              </w:rPr>
              <w:t>91</w:t>
            </w:r>
          </w:p>
        </w:tc>
        <w:tc>
          <w:tcPr>
            <w:tcW w:w="1701" w:type="dxa"/>
          </w:tcPr>
          <w:p w:rsidR="00AA7F01" w:rsidRPr="001F28D6" w:rsidRDefault="00AA7F01" w:rsidP="00ED6941">
            <w:pPr>
              <w:jc w:val="center"/>
              <w:rPr>
                <w:rFonts w:ascii="Times New Roman" w:hAnsi="Times New Roman"/>
                <w:sz w:val="28"/>
                <w:szCs w:val="28"/>
              </w:rPr>
            </w:pPr>
            <w:r w:rsidRPr="001F28D6">
              <w:rPr>
                <w:rFonts w:ascii="Times New Roman" w:hAnsi="Times New Roman"/>
                <w:sz w:val="28"/>
                <w:szCs w:val="28"/>
              </w:rPr>
              <w:t>55</w:t>
            </w:r>
            <w:r w:rsidR="00ED6941">
              <w:rPr>
                <w:rFonts w:ascii="Times New Roman" w:hAnsi="Times New Roman"/>
                <w:sz w:val="28"/>
                <w:szCs w:val="28"/>
              </w:rPr>
              <w:t>.</w:t>
            </w:r>
            <w:r w:rsidRPr="001F28D6">
              <w:rPr>
                <w:rFonts w:ascii="Times New Roman" w:hAnsi="Times New Roman"/>
                <w:sz w:val="28"/>
                <w:szCs w:val="28"/>
              </w:rPr>
              <w:t>8</w:t>
            </w:r>
          </w:p>
        </w:tc>
        <w:tc>
          <w:tcPr>
            <w:tcW w:w="992" w:type="dxa"/>
          </w:tcPr>
          <w:p w:rsidR="00AA7F01" w:rsidRPr="001F28D6" w:rsidRDefault="00AA7F01" w:rsidP="00ED6941">
            <w:pPr>
              <w:jc w:val="center"/>
              <w:rPr>
                <w:rFonts w:ascii="Times New Roman" w:hAnsi="Times New Roman"/>
                <w:sz w:val="28"/>
                <w:szCs w:val="28"/>
              </w:rPr>
            </w:pPr>
            <w:r w:rsidRPr="001F28D6">
              <w:rPr>
                <w:rFonts w:ascii="Times New Roman" w:hAnsi="Times New Roman"/>
                <w:sz w:val="28"/>
                <w:szCs w:val="28"/>
              </w:rPr>
              <w:t>24</w:t>
            </w:r>
            <w:r w:rsidR="00ED6941">
              <w:rPr>
                <w:rFonts w:ascii="Times New Roman" w:hAnsi="Times New Roman"/>
                <w:sz w:val="28"/>
                <w:szCs w:val="28"/>
              </w:rPr>
              <w:t>.</w:t>
            </w:r>
            <w:r w:rsidRPr="001F28D6">
              <w:rPr>
                <w:rFonts w:ascii="Times New Roman" w:hAnsi="Times New Roman"/>
                <w:sz w:val="28"/>
                <w:szCs w:val="28"/>
              </w:rPr>
              <w:t>5</w:t>
            </w:r>
          </w:p>
        </w:tc>
        <w:tc>
          <w:tcPr>
            <w:tcW w:w="1560" w:type="dxa"/>
          </w:tcPr>
          <w:p w:rsidR="00AA7F01" w:rsidRPr="001F28D6" w:rsidRDefault="00AA7F01" w:rsidP="00ED6941">
            <w:pPr>
              <w:jc w:val="center"/>
              <w:rPr>
                <w:rFonts w:ascii="Times New Roman" w:hAnsi="Times New Roman"/>
                <w:sz w:val="28"/>
                <w:szCs w:val="28"/>
              </w:rPr>
            </w:pPr>
            <w:r w:rsidRPr="001F28D6">
              <w:rPr>
                <w:rFonts w:ascii="Times New Roman" w:hAnsi="Times New Roman"/>
                <w:sz w:val="28"/>
                <w:szCs w:val="28"/>
              </w:rPr>
              <w:t>21</w:t>
            </w:r>
            <w:r w:rsidR="00ED6941">
              <w:rPr>
                <w:rFonts w:ascii="Times New Roman" w:hAnsi="Times New Roman"/>
                <w:sz w:val="28"/>
                <w:szCs w:val="28"/>
              </w:rPr>
              <w:t>.</w:t>
            </w:r>
            <w:r w:rsidRPr="001F28D6">
              <w:rPr>
                <w:rFonts w:ascii="Times New Roman" w:hAnsi="Times New Roman"/>
                <w:sz w:val="28"/>
                <w:szCs w:val="28"/>
              </w:rPr>
              <w:t>1</w:t>
            </w:r>
          </w:p>
        </w:tc>
        <w:tc>
          <w:tcPr>
            <w:tcW w:w="1098" w:type="dxa"/>
          </w:tcPr>
          <w:p w:rsidR="00AA7F01" w:rsidRPr="001F28D6" w:rsidRDefault="00AA7F01" w:rsidP="00ED6941">
            <w:pPr>
              <w:jc w:val="center"/>
              <w:rPr>
                <w:rFonts w:ascii="Times New Roman" w:hAnsi="Times New Roman"/>
                <w:sz w:val="28"/>
                <w:szCs w:val="28"/>
              </w:rPr>
            </w:pPr>
            <w:r w:rsidRPr="001F28D6">
              <w:rPr>
                <w:rFonts w:ascii="Times New Roman" w:hAnsi="Times New Roman"/>
                <w:sz w:val="28"/>
                <w:szCs w:val="28"/>
              </w:rPr>
              <w:t>≈ 2</w:t>
            </w:r>
            <w:r w:rsidR="00ED6941">
              <w:rPr>
                <w:rFonts w:ascii="Times New Roman" w:hAnsi="Times New Roman"/>
                <w:sz w:val="28"/>
                <w:szCs w:val="28"/>
              </w:rPr>
              <w:t>.</w:t>
            </w:r>
            <w:r w:rsidRPr="001F28D6">
              <w:rPr>
                <w:rFonts w:ascii="Times New Roman" w:hAnsi="Times New Roman"/>
                <w:sz w:val="28"/>
                <w:szCs w:val="28"/>
              </w:rPr>
              <w:t>3</w:t>
            </w:r>
          </w:p>
        </w:tc>
      </w:tr>
      <w:tr w:rsidR="00AA7F01" w:rsidTr="00103541">
        <w:tc>
          <w:tcPr>
            <w:tcW w:w="2773" w:type="dxa"/>
          </w:tcPr>
          <w:p w:rsidR="00AA7F01" w:rsidRDefault="00813FDB" w:rsidP="004C2896">
            <w:pPr>
              <w:ind w:left="0"/>
              <w:jc w:val="both"/>
              <w:rPr>
                <w:rFonts w:ascii="Times New Roman" w:hAnsi="Times New Roman"/>
                <w:sz w:val="28"/>
                <w:szCs w:val="28"/>
              </w:rPr>
            </w:pPr>
            <w:r>
              <w:rPr>
                <w:rFonts w:ascii="Times New Roman" w:hAnsi="Times New Roman"/>
                <w:sz w:val="28"/>
                <w:szCs w:val="28"/>
              </w:rPr>
              <w:t>С</w:t>
            </w:r>
            <w:r w:rsidR="00AA7F01">
              <w:rPr>
                <w:rFonts w:ascii="Times New Roman" w:hAnsi="Times New Roman"/>
                <w:sz w:val="28"/>
                <w:szCs w:val="28"/>
              </w:rPr>
              <w:t>ернокислый</w:t>
            </w:r>
          </w:p>
        </w:tc>
        <w:tc>
          <w:tcPr>
            <w:tcW w:w="1276" w:type="dxa"/>
          </w:tcPr>
          <w:p w:rsidR="00AA7F01" w:rsidRPr="001A20E8" w:rsidRDefault="00AA7F01" w:rsidP="00ED6941">
            <w:pPr>
              <w:ind w:left="0"/>
              <w:jc w:val="center"/>
              <w:rPr>
                <w:rFonts w:ascii="Times New Roman" w:hAnsi="Times New Roman"/>
                <w:sz w:val="28"/>
                <w:szCs w:val="28"/>
              </w:rPr>
            </w:pPr>
            <w:r w:rsidRPr="001A20E8">
              <w:rPr>
                <w:rFonts w:ascii="Times New Roman" w:hAnsi="Times New Roman"/>
                <w:sz w:val="28"/>
                <w:szCs w:val="28"/>
              </w:rPr>
              <w:t>9</w:t>
            </w:r>
            <w:r w:rsidR="00ED6941">
              <w:rPr>
                <w:rFonts w:ascii="Times New Roman" w:hAnsi="Times New Roman"/>
                <w:sz w:val="28"/>
                <w:szCs w:val="28"/>
              </w:rPr>
              <w:t>.</w:t>
            </w:r>
            <w:r w:rsidRPr="001A20E8">
              <w:rPr>
                <w:rFonts w:ascii="Times New Roman" w:hAnsi="Times New Roman"/>
                <w:sz w:val="28"/>
                <w:szCs w:val="28"/>
              </w:rPr>
              <w:t>2</w:t>
            </w:r>
          </w:p>
        </w:tc>
        <w:tc>
          <w:tcPr>
            <w:tcW w:w="1701" w:type="dxa"/>
          </w:tcPr>
          <w:p w:rsidR="00AA7F01" w:rsidRPr="001A20E8" w:rsidRDefault="00AA7F01" w:rsidP="00ED6941">
            <w:pPr>
              <w:ind w:left="0"/>
              <w:jc w:val="center"/>
              <w:rPr>
                <w:rFonts w:ascii="Times New Roman" w:hAnsi="Times New Roman"/>
                <w:sz w:val="28"/>
                <w:szCs w:val="28"/>
              </w:rPr>
            </w:pPr>
            <w:r w:rsidRPr="001A20E8">
              <w:rPr>
                <w:rFonts w:ascii="Times New Roman" w:hAnsi="Times New Roman"/>
                <w:sz w:val="28"/>
                <w:szCs w:val="28"/>
              </w:rPr>
              <w:t>25</w:t>
            </w:r>
            <w:r w:rsidR="00ED6941">
              <w:rPr>
                <w:rFonts w:ascii="Times New Roman" w:hAnsi="Times New Roman"/>
                <w:sz w:val="28"/>
                <w:szCs w:val="28"/>
              </w:rPr>
              <w:t>.</w:t>
            </w:r>
            <w:r w:rsidRPr="001A20E8">
              <w:rPr>
                <w:rFonts w:ascii="Times New Roman" w:hAnsi="Times New Roman"/>
                <w:sz w:val="28"/>
                <w:szCs w:val="28"/>
              </w:rPr>
              <w:t>4</w:t>
            </w:r>
          </w:p>
        </w:tc>
        <w:tc>
          <w:tcPr>
            <w:tcW w:w="992" w:type="dxa"/>
          </w:tcPr>
          <w:p w:rsidR="00AA7F01" w:rsidRPr="001A20E8" w:rsidRDefault="00AA7F01" w:rsidP="00ED6941">
            <w:pPr>
              <w:ind w:left="0"/>
              <w:jc w:val="center"/>
              <w:rPr>
                <w:rFonts w:ascii="Times New Roman" w:hAnsi="Times New Roman"/>
                <w:sz w:val="28"/>
                <w:szCs w:val="28"/>
              </w:rPr>
            </w:pPr>
            <w:r w:rsidRPr="001A20E8">
              <w:rPr>
                <w:rFonts w:ascii="Times New Roman" w:hAnsi="Times New Roman"/>
                <w:sz w:val="28"/>
                <w:szCs w:val="28"/>
              </w:rPr>
              <w:t>24</w:t>
            </w:r>
            <w:r w:rsidR="00ED6941">
              <w:rPr>
                <w:rFonts w:ascii="Times New Roman" w:hAnsi="Times New Roman"/>
                <w:sz w:val="28"/>
                <w:szCs w:val="28"/>
              </w:rPr>
              <w:t>.</w:t>
            </w:r>
            <w:r w:rsidRPr="001A20E8">
              <w:rPr>
                <w:rFonts w:ascii="Times New Roman" w:hAnsi="Times New Roman"/>
                <w:sz w:val="28"/>
                <w:szCs w:val="28"/>
              </w:rPr>
              <w:t>0</w:t>
            </w:r>
          </w:p>
        </w:tc>
        <w:tc>
          <w:tcPr>
            <w:tcW w:w="1560" w:type="dxa"/>
          </w:tcPr>
          <w:p w:rsidR="00AA7F01" w:rsidRPr="001A20E8" w:rsidRDefault="00AA7F01" w:rsidP="00ED6941">
            <w:pPr>
              <w:ind w:left="0"/>
              <w:jc w:val="center"/>
              <w:rPr>
                <w:rFonts w:ascii="Times New Roman" w:hAnsi="Times New Roman"/>
                <w:sz w:val="28"/>
                <w:szCs w:val="28"/>
              </w:rPr>
            </w:pPr>
            <w:r w:rsidRPr="001A20E8">
              <w:rPr>
                <w:rFonts w:ascii="Times New Roman" w:hAnsi="Times New Roman"/>
                <w:sz w:val="28"/>
                <w:szCs w:val="28"/>
              </w:rPr>
              <w:t>17</w:t>
            </w:r>
            <w:r w:rsidR="00ED6941">
              <w:rPr>
                <w:rFonts w:ascii="Times New Roman" w:hAnsi="Times New Roman"/>
                <w:sz w:val="28"/>
                <w:szCs w:val="28"/>
              </w:rPr>
              <w:t>.</w:t>
            </w:r>
            <w:r w:rsidRPr="001A20E8">
              <w:rPr>
                <w:rFonts w:ascii="Times New Roman" w:hAnsi="Times New Roman"/>
                <w:sz w:val="28"/>
                <w:szCs w:val="28"/>
              </w:rPr>
              <w:t>31</w:t>
            </w:r>
          </w:p>
        </w:tc>
        <w:tc>
          <w:tcPr>
            <w:tcW w:w="1098" w:type="dxa"/>
          </w:tcPr>
          <w:p w:rsidR="00AA7F01" w:rsidRPr="001A20E8" w:rsidRDefault="00AA7F01" w:rsidP="00ED6941">
            <w:pPr>
              <w:ind w:left="0"/>
              <w:jc w:val="center"/>
              <w:rPr>
                <w:rFonts w:ascii="Times New Roman" w:hAnsi="Times New Roman"/>
                <w:sz w:val="28"/>
                <w:szCs w:val="28"/>
              </w:rPr>
            </w:pPr>
            <w:r w:rsidRPr="001A20E8">
              <w:rPr>
                <w:rFonts w:ascii="Times New Roman" w:hAnsi="Times New Roman"/>
                <w:sz w:val="28"/>
                <w:szCs w:val="28"/>
              </w:rPr>
              <w:t>1</w:t>
            </w:r>
            <w:r w:rsidR="00ED6941">
              <w:rPr>
                <w:rFonts w:ascii="Times New Roman" w:hAnsi="Times New Roman"/>
                <w:sz w:val="28"/>
                <w:szCs w:val="28"/>
              </w:rPr>
              <w:t>.</w:t>
            </w:r>
            <w:r w:rsidRPr="001A20E8">
              <w:rPr>
                <w:rFonts w:ascii="Times New Roman" w:hAnsi="Times New Roman"/>
                <w:sz w:val="28"/>
                <w:szCs w:val="28"/>
              </w:rPr>
              <w:t>3</w:t>
            </w:r>
          </w:p>
        </w:tc>
      </w:tr>
    </w:tbl>
    <w:p w:rsidR="00E13B8E" w:rsidRDefault="00E13B8E" w:rsidP="00FA4C87">
      <w:pPr>
        <w:spacing w:after="0" w:line="240" w:lineRule="auto"/>
        <w:ind w:left="0" w:firstLine="709"/>
        <w:jc w:val="both"/>
        <w:rPr>
          <w:rFonts w:ascii="Times New Roman" w:hAnsi="Times New Roman"/>
          <w:color w:val="000000"/>
          <w:sz w:val="28"/>
          <w:szCs w:val="28"/>
        </w:rPr>
      </w:pPr>
    </w:p>
    <w:p w:rsidR="00E13B8E" w:rsidRDefault="00E13B8E" w:rsidP="00E13B8E">
      <w:pPr>
        <w:spacing w:after="0" w:line="240" w:lineRule="auto"/>
        <w:ind w:left="0" w:firstLine="709"/>
        <w:jc w:val="center"/>
        <w:rPr>
          <w:rFonts w:ascii="Times New Roman" w:hAnsi="Times New Roman"/>
          <w:color w:val="000000"/>
          <w:sz w:val="28"/>
          <w:szCs w:val="28"/>
        </w:rPr>
      </w:pPr>
      <w:r>
        <w:rPr>
          <w:rFonts w:ascii="Times New Roman" w:hAnsi="Times New Roman"/>
          <w:noProof/>
          <w:sz w:val="24"/>
          <w:szCs w:val="24"/>
          <w:lang w:eastAsia="ru-RU"/>
        </w:rPr>
        <w:drawing>
          <wp:inline distT="0" distB="0" distL="0" distR="0">
            <wp:extent cx="1218539" cy="1395839"/>
            <wp:effectExtent l="19050" t="19050" r="19711" b="13861"/>
            <wp:docPr id="3" name="Рисунок 3" descr="C:\Users\Bazhenova\Desktop\органика 3\IMG_20180702_10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henova\Desktop\органика 3\IMG_20180702_10460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539" cy="1395839"/>
                    </a:xfrm>
                    <a:prstGeom prst="rect">
                      <a:avLst/>
                    </a:prstGeom>
                    <a:noFill/>
                    <a:ln>
                      <a:solidFill>
                        <a:srgbClr val="FFFF00"/>
                      </a:solidFill>
                    </a:ln>
                  </pic:spPr>
                </pic:pic>
              </a:graphicData>
            </a:graphic>
          </wp:inline>
        </w:drawing>
      </w:r>
      <w:r>
        <w:rPr>
          <w:rFonts w:ascii="Times New Roman" w:hAnsi="Times New Roman"/>
          <w:color w:val="000000"/>
          <w:sz w:val="28"/>
          <w:szCs w:val="28"/>
        </w:rPr>
        <w:t xml:space="preserve">   </w:t>
      </w:r>
      <w:r>
        <w:rPr>
          <w:rFonts w:ascii="Times New Roman" w:hAnsi="Times New Roman"/>
          <w:noProof/>
          <w:sz w:val="24"/>
          <w:szCs w:val="24"/>
          <w:lang w:eastAsia="ru-RU"/>
        </w:rPr>
        <w:drawing>
          <wp:inline distT="0" distB="0" distL="0" distR="0">
            <wp:extent cx="1248440" cy="1399127"/>
            <wp:effectExtent l="38100" t="19050" r="27910" b="10573"/>
            <wp:docPr id="11" name="Рисунок 11" descr="C:\Users\Bazhenova\Desktop\органика 3 серн к-та\IMG_20180709_16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zhenova\Desktop\органика 3 серн к-та\IMG_20180709_160541.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884" cy="1404107"/>
                    </a:xfrm>
                    <a:prstGeom prst="rect">
                      <a:avLst/>
                    </a:prstGeom>
                    <a:noFill/>
                    <a:ln>
                      <a:solidFill>
                        <a:srgbClr val="FFFF00"/>
                      </a:solidFill>
                    </a:ln>
                  </pic:spPr>
                </pic:pic>
              </a:graphicData>
            </a:graphic>
          </wp:inline>
        </w:drawing>
      </w:r>
    </w:p>
    <w:p w:rsidR="00E13B8E" w:rsidRDefault="00E13B8E" w:rsidP="003261E8">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E13B8E" w:rsidRDefault="00E13B8E" w:rsidP="00E13B8E">
      <w:pPr>
        <w:spacing w:line="240" w:lineRule="auto"/>
        <w:ind w:left="0" w:firstLine="709"/>
        <w:jc w:val="center"/>
        <w:rPr>
          <w:rFonts w:ascii="Times New Roman" w:hAnsi="Times New Roman"/>
          <w:sz w:val="28"/>
          <w:szCs w:val="28"/>
        </w:rPr>
      </w:pPr>
      <w:r>
        <w:rPr>
          <w:rFonts w:ascii="Times New Roman" w:hAnsi="Times New Roman"/>
          <w:sz w:val="28"/>
          <w:szCs w:val="28"/>
        </w:rPr>
        <w:t>а) экстракция в азотнокислом урансодержащем растворе, б) экстракция в сернокислом урансодержащем растворе</w:t>
      </w:r>
    </w:p>
    <w:p w:rsidR="00E13B8E" w:rsidRDefault="00E13B8E" w:rsidP="00E13B8E">
      <w:pPr>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AF7C9B">
        <w:rPr>
          <w:rFonts w:ascii="Times New Roman" w:hAnsi="Times New Roman"/>
          <w:sz w:val="28"/>
          <w:szCs w:val="28"/>
        </w:rPr>
        <w:t>2</w:t>
      </w:r>
      <w:r w:rsidR="004C2000">
        <w:rPr>
          <w:rFonts w:ascii="Times New Roman" w:hAnsi="Times New Roman"/>
          <w:sz w:val="28"/>
          <w:szCs w:val="28"/>
        </w:rPr>
        <w:t>4</w:t>
      </w:r>
      <w:r>
        <w:rPr>
          <w:rFonts w:ascii="Times New Roman" w:hAnsi="Times New Roman"/>
          <w:sz w:val="28"/>
          <w:szCs w:val="28"/>
        </w:rPr>
        <w:t xml:space="preserve"> – </w:t>
      </w:r>
      <w:r w:rsidRPr="00897D10">
        <w:rPr>
          <w:rFonts w:ascii="Times New Roman" w:hAnsi="Times New Roman"/>
          <w:sz w:val="28"/>
          <w:szCs w:val="28"/>
        </w:rPr>
        <w:t xml:space="preserve">Экстрагент </w:t>
      </w:r>
      <w:r w:rsidRPr="00450AB8">
        <w:rPr>
          <w:rFonts w:ascii="Times New Roman" w:hAnsi="Times New Roman"/>
          <w:sz w:val="28"/>
          <w:szCs w:val="28"/>
          <w:lang w:val="en-US"/>
        </w:rPr>
        <w:t>IV</w:t>
      </w:r>
      <w:r>
        <w:rPr>
          <w:rFonts w:ascii="Times New Roman" w:hAnsi="Times New Roman"/>
          <w:sz w:val="28"/>
          <w:szCs w:val="28"/>
        </w:rPr>
        <w:t xml:space="preserve"> после экстракции</w:t>
      </w:r>
    </w:p>
    <w:p w:rsidR="009F7616" w:rsidRDefault="009F7616" w:rsidP="00E13B8E">
      <w:pPr>
        <w:spacing w:after="0" w:line="240" w:lineRule="auto"/>
        <w:ind w:left="0" w:firstLine="709"/>
        <w:jc w:val="center"/>
        <w:rPr>
          <w:rFonts w:ascii="Times New Roman" w:hAnsi="Times New Roman"/>
          <w:sz w:val="28"/>
          <w:szCs w:val="28"/>
        </w:rPr>
      </w:pPr>
    </w:p>
    <w:p w:rsidR="00534DC7" w:rsidRPr="00943FA3" w:rsidRDefault="00A638B7" w:rsidP="00943FA3">
      <w:pPr>
        <w:spacing w:after="0" w:line="240" w:lineRule="auto"/>
        <w:ind w:left="0" w:firstLine="709"/>
        <w:jc w:val="both"/>
        <w:rPr>
          <w:rFonts w:ascii="Times New Roman" w:hAnsi="Times New Roman"/>
          <w:color w:val="000000"/>
          <w:sz w:val="28"/>
          <w:szCs w:val="28"/>
        </w:rPr>
      </w:pPr>
      <w:r w:rsidRPr="00716BC1">
        <w:rPr>
          <w:rFonts w:ascii="Times New Roman" w:hAnsi="Times New Roman"/>
          <w:color w:val="000000"/>
          <w:sz w:val="28"/>
          <w:szCs w:val="28"/>
        </w:rPr>
        <w:t>3.</w:t>
      </w:r>
      <w:r w:rsidR="001F6068">
        <w:rPr>
          <w:rFonts w:ascii="Times New Roman" w:hAnsi="Times New Roman"/>
          <w:color w:val="000000"/>
          <w:sz w:val="28"/>
          <w:szCs w:val="28"/>
        </w:rPr>
        <w:t>2</w:t>
      </w:r>
      <w:r w:rsidR="00943FA3" w:rsidRPr="00716BC1">
        <w:rPr>
          <w:rFonts w:ascii="Times New Roman" w:hAnsi="Times New Roman"/>
          <w:color w:val="000000"/>
          <w:sz w:val="28"/>
          <w:szCs w:val="28"/>
        </w:rPr>
        <w:t>.4.</w:t>
      </w:r>
      <w:r w:rsidR="00943FA3" w:rsidRPr="00943FA3">
        <w:rPr>
          <w:rFonts w:ascii="Times New Roman" w:hAnsi="Times New Roman"/>
          <w:color w:val="000000"/>
          <w:sz w:val="28"/>
          <w:szCs w:val="28"/>
        </w:rPr>
        <w:t xml:space="preserve"> </w:t>
      </w:r>
      <w:r w:rsidR="00716BC1" w:rsidRPr="00A61146">
        <w:rPr>
          <w:rFonts w:ascii="Times New Roman" w:hAnsi="Times New Roman"/>
          <w:sz w:val="28"/>
          <w:szCs w:val="28"/>
        </w:rPr>
        <w:t>Обобщение и оценка результатов исследований</w:t>
      </w:r>
    </w:p>
    <w:p w:rsidR="00872070" w:rsidRDefault="00872070" w:rsidP="00FA4C87">
      <w:pPr>
        <w:spacing w:after="0" w:line="240" w:lineRule="auto"/>
        <w:ind w:left="0" w:firstLine="709"/>
        <w:jc w:val="both"/>
        <w:rPr>
          <w:rFonts w:ascii="Times New Roman" w:hAnsi="Times New Roman"/>
          <w:color w:val="000000"/>
          <w:sz w:val="28"/>
          <w:szCs w:val="28"/>
        </w:rPr>
      </w:pPr>
    </w:p>
    <w:p w:rsidR="00FA4C87" w:rsidRPr="00FA4C87" w:rsidRDefault="00FA4C87" w:rsidP="00FA4C87">
      <w:pPr>
        <w:spacing w:after="0" w:line="240" w:lineRule="auto"/>
        <w:ind w:left="0" w:firstLine="709"/>
        <w:jc w:val="both"/>
        <w:rPr>
          <w:rFonts w:ascii="Times New Roman" w:hAnsi="Times New Roman"/>
          <w:sz w:val="28"/>
          <w:szCs w:val="28"/>
        </w:rPr>
      </w:pPr>
      <w:r w:rsidRPr="00FA4C87">
        <w:rPr>
          <w:rFonts w:ascii="Times New Roman" w:hAnsi="Times New Roman"/>
          <w:color w:val="000000"/>
          <w:sz w:val="28"/>
          <w:szCs w:val="28"/>
        </w:rPr>
        <w:t>Результаты  исследования показали, что бис(2,2,2-трифторэтил)(2-цианоэтил</w:t>
      </w:r>
      <w:proofErr w:type="gramStart"/>
      <w:r w:rsidRPr="00FA4C87">
        <w:rPr>
          <w:rFonts w:ascii="Times New Roman" w:hAnsi="Times New Roman"/>
          <w:color w:val="000000"/>
          <w:sz w:val="28"/>
          <w:szCs w:val="28"/>
        </w:rPr>
        <w:t>)ф</w:t>
      </w:r>
      <w:proofErr w:type="gramEnd"/>
      <w:r w:rsidRPr="00FA4C87">
        <w:rPr>
          <w:rFonts w:ascii="Times New Roman" w:hAnsi="Times New Roman"/>
          <w:color w:val="000000"/>
          <w:sz w:val="28"/>
          <w:szCs w:val="28"/>
        </w:rPr>
        <w:t>осфат (</w:t>
      </w:r>
      <w:r w:rsidRPr="00FA4C87">
        <w:rPr>
          <w:rFonts w:ascii="Times New Roman" w:hAnsi="Times New Roman"/>
          <w:color w:val="000000"/>
          <w:sz w:val="28"/>
          <w:szCs w:val="28"/>
          <w:lang w:val="en-US"/>
        </w:rPr>
        <w:t>I</w:t>
      </w:r>
      <w:r w:rsidRPr="00FA4C87">
        <w:rPr>
          <w:rFonts w:ascii="Times New Roman" w:hAnsi="Times New Roman"/>
          <w:color w:val="000000"/>
          <w:sz w:val="28"/>
          <w:szCs w:val="28"/>
        </w:rPr>
        <w:t xml:space="preserve">), легко получаемый </w:t>
      </w:r>
      <w:r w:rsidRPr="00FA4C87">
        <w:rPr>
          <w:rFonts w:ascii="Times New Roman" w:hAnsi="Times New Roman"/>
          <w:sz w:val="28"/>
          <w:szCs w:val="28"/>
        </w:rPr>
        <w:t>из доступных бис(</w:t>
      </w:r>
      <w:r w:rsidRPr="00FA4C87">
        <w:rPr>
          <w:rFonts w:ascii="Times New Roman" w:hAnsi="Times New Roman"/>
          <w:color w:val="000000"/>
          <w:sz w:val="28"/>
          <w:szCs w:val="28"/>
        </w:rPr>
        <w:t>2,2,2-трифторэтил</w:t>
      </w:r>
      <w:r w:rsidRPr="00FA4C87">
        <w:rPr>
          <w:rFonts w:ascii="Times New Roman" w:hAnsi="Times New Roman"/>
          <w:sz w:val="28"/>
          <w:szCs w:val="28"/>
        </w:rPr>
        <w:t>)хлорфосфата и 3-гидроксипропанонитрила в системе пиридин/диэтиловый эфир, проявляет выраженные экстракционные свойства по отношению к урану. Так, использование этого экстрагента в производственном процессе экстракции урана из урансодержащих азотнокислых или сернокислых растворов составило 20.7% и 18.7%; при этом содержание урана в экстрагенте (</w:t>
      </w:r>
      <w:r w:rsidRPr="00FA4C87">
        <w:rPr>
          <w:rFonts w:ascii="Times New Roman" w:hAnsi="Times New Roman"/>
          <w:sz w:val="28"/>
          <w:szCs w:val="28"/>
          <w:lang w:val="en-US"/>
        </w:rPr>
        <w:t>I</w:t>
      </w:r>
      <w:r w:rsidRPr="00FA4C87">
        <w:rPr>
          <w:rFonts w:ascii="Times New Roman" w:hAnsi="Times New Roman"/>
          <w:sz w:val="28"/>
          <w:szCs w:val="28"/>
        </w:rPr>
        <w:t>) было 63.9 г/дм</w:t>
      </w:r>
      <w:r w:rsidRPr="00FA4C87">
        <w:rPr>
          <w:rFonts w:ascii="Times New Roman" w:hAnsi="Times New Roman"/>
          <w:sz w:val="28"/>
          <w:szCs w:val="28"/>
          <w:vertAlign w:val="superscript"/>
        </w:rPr>
        <w:t>3</w:t>
      </w:r>
      <w:r w:rsidRPr="00FA4C87">
        <w:rPr>
          <w:rFonts w:ascii="Times New Roman" w:hAnsi="Times New Roman"/>
          <w:sz w:val="28"/>
          <w:szCs w:val="28"/>
        </w:rPr>
        <w:t xml:space="preserve"> и 49. 7 г/дм</w:t>
      </w:r>
      <w:r w:rsidRPr="00FA4C87">
        <w:rPr>
          <w:rFonts w:ascii="Times New Roman" w:hAnsi="Times New Roman"/>
          <w:sz w:val="28"/>
          <w:szCs w:val="28"/>
          <w:vertAlign w:val="superscript"/>
        </w:rPr>
        <w:t>3</w:t>
      </w:r>
      <w:r w:rsidRPr="00FA4C87">
        <w:rPr>
          <w:rFonts w:ascii="Times New Roman" w:hAnsi="Times New Roman"/>
          <w:sz w:val="28"/>
          <w:szCs w:val="28"/>
        </w:rPr>
        <w:t>, соответственно (таблица</w:t>
      </w:r>
      <w:r w:rsidR="002F7CF7">
        <w:rPr>
          <w:rFonts w:ascii="Times New Roman" w:hAnsi="Times New Roman"/>
          <w:sz w:val="28"/>
          <w:szCs w:val="28"/>
        </w:rPr>
        <w:t xml:space="preserve"> 4</w:t>
      </w:r>
      <w:r w:rsidRPr="00FA4C87">
        <w:rPr>
          <w:rFonts w:ascii="Times New Roman" w:hAnsi="Times New Roman"/>
          <w:sz w:val="28"/>
          <w:szCs w:val="28"/>
        </w:rPr>
        <w:t>, опыты 1 и 2).</w:t>
      </w:r>
    </w:p>
    <w:p w:rsidR="00BF17C8" w:rsidRPr="00BF17C8" w:rsidRDefault="00FA4C87" w:rsidP="00BF17C8">
      <w:pPr>
        <w:spacing w:after="0" w:line="240" w:lineRule="auto"/>
        <w:ind w:left="0" w:firstLine="709"/>
        <w:jc w:val="both"/>
        <w:rPr>
          <w:rFonts w:ascii="Times New Roman" w:hAnsi="Times New Roman"/>
          <w:sz w:val="28"/>
          <w:szCs w:val="28"/>
        </w:rPr>
      </w:pPr>
      <w:r w:rsidRPr="00FA4C87">
        <w:rPr>
          <w:rFonts w:ascii="Times New Roman" w:hAnsi="Times New Roman"/>
          <w:sz w:val="28"/>
          <w:szCs w:val="28"/>
        </w:rPr>
        <w:t>Положительные результаты были получены также при изучении синергетических свойств нового экстрагента (</w:t>
      </w:r>
      <w:r w:rsidRPr="00FA4C87">
        <w:rPr>
          <w:rFonts w:ascii="Times New Roman" w:hAnsi="Times New Roman"/>
          <w:i/>
          <w:sz w:val="28"/>
          <w:szCs w:val="28"/>
          <w:lang w:val="en-US"/>
        </w:rPr>
        <w:t>I</w:t>
      </w:r>
      <w:r w:rsidRPr="00FA4C87">
        <w:rPr>
          <w:rFonts w:ascii="Times New Roman" w:hAnsi="Times New Roman"/>
          <w:sz w:val="28"/>
          <w:szCs w:val="28"/>
        </w:rPr>
        <w:t>) и традиционного [7] - бис(2-этилгексил</w:t>
      </w:r>
      <w:proofErr w:type="gramStart"/>
      <w:r w:rsidRPr="00FA4C87">
        <w:rPr>
          <w:rFonts w:ascii="Times New Roman" w:hAnsi="Times New Roman"/>
          <w:sz w:val="28"/>
          <w:szCs w:val="28"/>
        </w:rPr>
        <w:t>)ф</w:t>
      </w:r>
      <w:proofErr w:type="gramEnd"/>
      <w:r w:rsidRPr="00FA4C87">
        <w:rPr>
          <w:rFonts w:ascii="Times New Roman" w:hAnsi="Times New Roman"/>
          <w:sz w:val="28"/>
          <w:szCs w:val="28"/>
        </w:rPr>
        <w:t>осфата (</w:t>
      </w:r>
      <w:r w:rsidR="002F7CF7" w:rsidRPr="004F5E9C">
        <w:rPr>
          <w:rFonts w:ascii="Times New Roman" w:hAnsi="Times New Roman"/>
          <w:sz w:val="28"/>
          <w:szCs w:val="28"/>
          <w:lang w:val="kk-KZ"/>
        </w:rPr>
        <w:t>Экстрагент 57, марка А</w:t>
      </w:r>
      <w:r w:rsidRPr="00FA4C87">
        <w:rPr>
          <w:rFonts w:ascii="Times New Roman" w:hAnsi="Times New Roman"/>
          <w:sz w:val="28"/>
          <w:szCs w:val="28"/>
        </w:rPr>
        <w:t xml:space="preserve">). Использование смеси этих экстрагентов (их весовое соотношение составляло 1:1,2) позволяет извлекать 57% урана из сернокислого урансодержащего раствора. Это на 9% больше, </w:t>
      </w:r>
      <w:r w:rsidRPr="00BF17C8">
        <w:rPr>
          <w:rFonts w:ascii="Times New Roman" w:hAnsi="Times New Roman"/>
          <w:sz w:val="28"/>
          <w:szCs w:val="28"/>
        </w:rPr>
        <w:t>чем в аналогичном процессе с применением в качестве экстрагента только бис(2-этилгексил</w:t>
      </w:r>
      <w:proofErr w:type="gramStart"/>
      <w:r w:rsidRPr="00BF17C8">
        <w:rPr>
          <w:rFonts w:ascii="Times New Roman" w:hAnsi="Times New Roman"/>
          <w:sz w:val="28"/>
          <w:szCs w:val="28"/>
        </w:rPr>
        <w:t>)ф</w:t>
      </w:r>
      <w:proofErr w:type="gramEnd"/>
      <w:r w:rsidRPr="00BF17C8">
        <w:rPr>
          <w:rFonts w:ascii="Times New Roman" w:hAnsi="Times New Roman"/>
          <w:sz w:val="28"/>
          <w:szCs w:val="28"/>
        </w:rPr>
        <w:t>осфата (</w:t>
      </w:r>
      <w:r w:rsidR="002F7CF7" w:rsidRPr="00BF17C8">
        <w:rPr>
          <w:rFonts w:ascii="Times New Roman" w:hAnsi="Times New Roman"/>
          <w:sz w:val="28"/>
          <w:szCs w:val="28"/>
          <w:lang w:val="kk-KZ"/>
        </w:rPr>
        <w:t>Экстрагент 57, марка А</w:t>
      </w:r>
      <w:r w:rsidRPr="00BF17C8">
        <w:rPr>
          <w:rFonts w:ascii="Times New Roman" w:hAnsi="Times New Roman"/>
          <w:sz w:val="28"/>
          <w:szCs w:val="28"/>
        </w:rPr>
        <w:t>) (таблица</w:t>
      </w:r>
      <w:r w:rsidR="002F7CF7" w:rsidRPr="00BF17C8">
        <w:rPr>
          <w:rFonts w:ascii="Times New Roman" w:hAnsi="Times New Roman"/>
          <w:sz w:val="28"/>
          <w:szCs w:val="28"/>
        </w:rPr>
        <w:t xml:space="preserve"> 4</w:t>
      </w:r>
      <w:r w:rsidR="00BF17C8" w:rsidRPr="00BF17C8">
        <w:rPr>
          <w:rFonts w:ascii="Times New Roman" w:hAnsi="Times New Roman"/>
          <w:sz w:val="28"/>
          <w:szCs w:val="28"/>
        </w:rPr>
        <w:t>, ср. опыты 3 и 4).</w:t>
      </w:r>
    </w:p>
    <w:p w:rsidR="0007574E" w:rsidRDefault="00BF17C8" w:rsidP="00BF17C8">
      <w:pPr>
        <w:spacing w:after="0" w:line="240" w:lineRule="auto"/>
        <w:ind w:left="0" w:firstLine="709"/>
        <w:jc w:val="both"/>
        <w:rPr>
          <w:rFonts w:ascii="Times New Roman" w:hAnsi="Times New Roman"/>
          <w:sz w:val="28"/>
          <w:szCs w:val="28"/>
        </w:rPr>
      </w:pPr>
      <w:r w:rsidRPr="00BF17C8">
        <w:rPr>
          <w:rFonts w:ascii="Times New Roman" w:hAnsi="Times New Roman"/>
          <w:sz w:val="28"/>
          <w:szCs w:val="28"/>
        </w:rPr>
        <w:lastRenderedPageBreak/>
        <w:t xml:space="preserve">Из трех цикличных экстрагентов </w:t>
      </w:r>
      <w:r>
        <w:rPr>
          <w:rFonts w:ascii="Times New Roman" w:hAnsi="Times New Roman"/>
          <w:sz w:val="28"/>
          <w:szCs w:val="28"/>
        </w:rPr>
        <w:t xml:space="preserve">наиболее положительные результаты  показал </w:t>
      </w:r>
      <w:r w:rsidRPr="00BF17C8">
        <w:rPr>
          <w:rFonts w:ascii="Times New Roman" w:hAnsi="Times New Roman"/>
          <w:sz w:val="28"/>
          <w:szCs w:val="28"/>
        </w:rPr>
        <w:t>5,5-Диметил-2-(2,2,3,3,4,4,5,5-октафторпентокси)-1,3,2-диоксафос-форинан (экстрагент</w:t>
      </w:r>
      <w:r w:rsidR="0007574E" w:rsidRPr="0007574E">
        <w:rPr>
          <w:rFonts w:ascii="Times New Roman" w:hAnsi="Times New Roman"/>
          <w:sz w:val="28"/>
          <w:szCs w:val="28"/>
        </w:rPr>
        <w:t xml:space="preserve"> </w:t>
      </w:r>
      <w:r w:rsidRPr="00BF17C8">
        <w:rPr>
          <w:rFonts w:ascii="Times New Roman" w:hAnsi="Times New Roman"/>
          <w:sz w:val="28"/>
          <w:szCs w:val="28"/>
        </w:rPr>
        <w:t xml:space="preserve"> </w:t>
      </w:r>
      <w:r w:rsidRPr="00BF17C8">
        <w:rPr>
          <w:rFonts w:ascii="Times New Roman" w:hAnsi="Times New Roman"/>
          <w:sz w:val="28"/>
          <w:szCs w:val="28"/>
          <w:lang w:val="en-US"/>
        </w:rPr>
        <w:t>IV</w:t>
      </w:r>
      <w:r w:rsidRPr="00BF17C8">
        <w:rPr>
          <w:rFonts w:ascii="Times New Roman" w:hAnsi="Times New Roman"/>
          <w:sz w:val="28"/>
          <w:szCs w:val="28"/>
        </w:rPr>
        <w:t xml:space="preserve">). Данный экстрагент не растворяется в азотнокислых растворах, способен экстрагировать уран из урансодержащих растворов как азотнокислых, так и сернокислых. С учетом растворенного в сернокислом урансодержащем растворе </w:t>
      </w:r>
      <w:r w:rsidR="0007574E" w:rsidRPr="00BF17C8">
        <w:rPr>
          <w:rFonts w:ascii="Times New Roman" w:hAnsi="Times New Roman"/>
          <w:sz w:val="28"/>
          <w:szCs w:val="28"/>
        </w:rPr>
        <w:t>экстрагент</w:t>
      </w:r>
      <w:r w:rsidR="0007574E" w:rsidRPr="0007574E">
        <w:rPr>
          <w:rFonts w:ascii="Times New Roman" w:hAnsi="Times New Roman"/>
          <w:sz w:val="28"/>
          <w:szCs w:val="28"/>
        </w:rPr>
        <w:t xml:space="preserve"> </w:t>
      </w:r>
      <w:r w:rsidR="0007574E" w:rsidRPr="00BF17C8">
        <w:rPr>
          <w:rFonts w:ascii="Times New Roman" w:hAnsi="Times New Roman"/>
          <w:sz w:val="28"/>
          <w:szCs w:val="28"/>
        </w:rPr>
        <w:t xml:space="preserve"> </w:t>
      </w:r>
      <w:r w:rsidR="0007574E" w:rsidRPr="00BF17C8">
        <w:rPr>
          <w:rFonts w:ascii="Times New Roman" w:hAnsi="Times New Roman"/>
          <w:sz w:val="28"/>
          <w:szCs w:val="28"/>
          <w:lang w:val="en-US"/>
        </w:rPr>
        <w:t>IV</w:t>
      </w:r>
      <w:r w:rsidRPr="00BF17C8">
        <w:rPr>
          <w:rFonts w:ascii="Times New Roman" w:hAnsi="Times New Roman"/>
          <w:sz w:val="28"/>
          <w:szCs w:val="28"/>
        </w:rPr>
        <w:t>, насыщение по урану после сернокислой экстракции составит – 9,78 г/дм</w:t>
      </w:r>
      <w:r w:rsidRPr="00BF17C8">
        <w:rPr>
          <w:rFonts w:ascii="Times New Roman" w:hAnsi="Times New Roman"/>
          <w:sz w:val="28"/>
          <w:szCs w:val="28"/>
          <w:vertAlign w:val="superscript"/>
        </w:rPr>
        <w:t>3</w:t>
      </w:r>
      <w:r w:rsidRPr="00BF17C8">
        <w:rPr>
          <w:rFonts w:ascii="Times New Roman" w:hAnsi="Times New Roman"/>
          <w:sz w:val="28"/>
          <w:szCs w:val="28"/>
        </w:rPr>
        <w:t>.</w:t>
      </w:r>
      <w:r w:rsidR="0007574E">
        <w:rPr>
          <w:rFonts w:ascii="Times New Roman" w:hAnsi="Times New Roman"/>
          <w:sz w:val="28"/>
          <w:szCs w:val="28"/>
        </w:rPr>
        <w:t xml:space="preserve"> </w:t>
      </w:r>
    </w:p>
    <w:p w:rsidR="00BF17C8" w:rsidRDefault="0007574E" w:rsidP="00BF17C8">
      <w:pPr>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Перспективным в качестве нового эктрагента урана представляется </w:t>
      </w:r>
      <w:r w:rsidRPr="0007574E">
        <w:rPr>
          <w:rFonts w:ascii="Times New Roman" w:hAnsi="Times New Roman"/>
          <w:sz w:val="28"/>
          <w:szCs w:val="28"/>
        </w:rPr>
        <w:t xml:space="preserve">4,5-Диметил-2-(2,2,2-трифторэтокси)-1,3,2-диоксафосфолан (экстрагент </w:t>
      </w:r>
      <w:r w:rsidRPr="0007574E">
        <w:rPr>
          <w:rFonts w:ascii="Times New Roman" w:hAnsi="Times New Roman"/>
          <w:sz w:val="28"/>
          <w:szCs w:val="28"/>
          <w:lang w:val="en-US"/>
        </w:rPr>
        <w:t>III</w:t>
      </w:r>
      <w:r w:rsidRPr="0007574E">
        <w:rPr>
          <w:rFonts w:ascii="Times New Roman" w:hAnsi="Times New Roman"/>
          <w:sz w:val="28"/>
          <w:szCs w:val="28"/>
        </w:rPr>
        <w:t>)</w:t>
      </w:r>
      <w:r>
        <w:rPr>
          <w:rFonts w:ascii="Times New Roman" w:hAnsi="Times New Roman"/>
          <w:sz w:val="28"/>
          <w:szCs w:val="28"/>
        </w:rPr>
        <w:t xml:space="preserve">.  </w:t>
      </w:r>
      <w:r w:rsidRPr="0007574E">
        <w:rPr>
          <w:rFonts w:ascii="Times New Roman" w:hAnsi="Times New Roman"/>
          <w:sz w:val="28"/>
          <w:szCs w:val="28"/>
        </w:rPr>
        <w:t xml:space="preserve"> </w:t>
      </w:r>
      <w:r>
        <w:rPr>
          <w:rFonts w:ascii="Times New Roman" w:hAnsi="Times New Roman"/>
          <w:sz w:val="28"/>
          <w:szCs w:val="28"/>
        </w:rPr>
        <w:t xml:space="preserve">В ходе исследований </w:t>
      </w:r>
      <w:r w:rsidRPr="0007574E">
        <w:rPr>
          <w:rFonts w:ascii="Times New Roman" w:hAnsi="Times New Roman"/>
          <w:sz w:val="28"/>
          <w:szCs w:val="28"/>
        </w:rPr>
        <w:t xml:space="preserve">экстрагент </w:t>
      </w:r>
      <w:r w:rsidRPr="0007574E">
        <w:rPr>
          <w:rFonts w:ascii="Times New Roman" w:hAnsi="Times New Roman"/>
          <w:sz w:val="28"/>
          <w:szCs w:val="28"/>
          <w:lang w:val="en-US"/>
        </w:rPr>
        <w:t>III</w:t>
      </w:r>
      <w:r>
        <w:rPr>
          <w:rFonts w:ascii="Times New Roman" w:hAnsi="Times New Roman"/>
          <w:sz w:val="28"/>
          <w:szCs w:val="28"/>
        </w:rPr>
        <w:t xml:space="preserve"> проявил </w:t>
      </w:r>
      <w:r w:rsidRPr="0007574E">
        <w:rPr>
          <w:rFonts w:ascii="Times New Roman" w:hAnsi="Times New Roman"/>
          <w:sz w:val="28"/>
          <w:szCs w:val="28"/>
        </w:rPr>
        <w:t>выраженные экстракционны</w:t>
      </w:r>
      <w:r>
        <w:rPr>
          <w:rFonts w:ascii="Times New Roman" w:hAnsi="Times New Roman"/>
          <w:sz w:val="28"/>
          <w:szCs w:val="28"/>
        </w:rPr>
        <w:t xml:space="preserve">е свойства по отношению к урану, </w:t>
      </w:r>
      <w:r w:rsidR="00BF17C8" w:rsidRPr="00BF17C8">
        <w:rPr>
          <w:rFonts w:ascii="Times New Roman" w:hAnsi="Times New Roman"/>
          <w:sz w:val="28"/>
          <w:szCs w:val="28"/>
        </w:rPr>
        <w:t>как из азотнокислых, так и из сернокислых</w:t>
      </w:r>
      <w:r w:rsidRPr="0007574E">
        <w:rPr>
          <w:rFonts w:ascii="Times New Roman" w:hAnsi="Times New Roman"/>
          <w:sz w:val="28"/>
          <w:szCs w:val="28"/>
        </w:rPr>
        <w:t xml:space="preserve"> </w:t>
      </w:r>
      <w:r>
        <w:rPr>
          <w:rFonts w:ascii="Times New Roman" w:hAnsi="Times New Roman"/>
          <w:sz w:val="28"/>
          <w:szCs w:val="28"/>
        </w:rPr>
        <w:t xml:space="preserve">урансодержащих </w:t>
      </w:r>
      <w:r w:rsidRPr="00BF17C8">
        <w:rPr>
          <w:rFonts w:ascii="Times New Roman" w:hAnsi="Times New Roman"/>
          <w:sz w:val="28"/>
          <w:szCs w:val="28"/>
        </w:rPr>
        <w:t>растворов</w:t>
      </w:r>
      <w:r>
        <w:rPr>
          <w:rFonts w:ascii="Times New Roman" w:hAnsi="Times New Roman"/>
          <w:sz w:val="28"/>
          <w:szCs w:val="28"/>
        </w:rPr>
        <w:t>.</w:t>
      </w:r>
      <w:r w:rsidRPr="0007574E">
        <w:rPr>
          <w:rFonts w:ascii="Times New Roman" w:hAnsi="Times New Roman"/>
          <w:sz w:val="28"/>
          <w:szCs w:val="28"/>
        </w:rPr>
        <w:t xml:space="preserve"> </w:t>
      </w:r>
    </w:p>
    <w:p w:rsidR="00401D93" w:rsidRPr="00B55C90" w:rsidRDefault="00FA4C87" w:rsidP="006B5920">
      <w:pPr>
        <w:spacing w:after="0" w:line="240" w:lineRule="auto"/>
        <w:ind w:left="0" w:firstLine="709"/>
        <w:jc w:val="both"/>
        <w:rPr>
          <w:rFonts w:ascii="Times New Roman" w:hAnsi="Times New Roman"/>
          <w:sz w:val="28"/>
          <w:szCs w:val="28"/>
        </w:rPr>
      </w:pPr>
      <w:r w:rsidRPr="00B55C90">
        <w:rPr>
          <w:rFonts w:ascii="Times New Roman" w:hAnsi="Times New Roman"/>
          <w:sz w:val="28"/>
          <w:szCs w:val="28"/>
          <w:lang w:val="kk-KZ"/>
        </w:rPr>
        <w:t>Таким образом, отработаны условия укрупненного синтеза бис(2,2,2-трифторэтил)(2-цианоэтил)фосфата (</w:t>
      </w:r>
      <w:r w:rsidR="00401D93" w:rsidRPr="00B55C90">
        <w:rPr>
          <w:rFonts w:ascii="Times New Roman" w:hAnsi="Times New Roman"/>
          <w:sz w:val="28"/>
          <w:szCs w:val="28"/>
          <w:lang w:val="kk-KZ"/>
        </w:rPr>
        <w:t xml:space="preserve">эктрагент </w:t>
      </w:r>
      <w:r w:rsidRPr="00B55C90">
        <w:rPr>
          <w:rFonts w:ascii="Times New Roman" w:hAnsi="Times New Roman"/>
          <w:sz w:val="28"/>
          <w:szCs w:val="28"/>
          <w:lang w:val="kk-KZ"/>
        </w:rPr>
        <w:t>I)</w:t>
      </w:r>
      <w:r w:rsidR="00401D93" w:rsidRPr="00B55C90">
        <w:rPr>
          <w:rFonts w:ascii="Times New Roman" w:hAnsi="Times New Roman"/>
          <w:sz w:val="28"/>
          <w:szCs w:val="28"/>
          <w:lang w:val="kk-KZ"/>
        </w:rPr>
        <w:t xml:space="preserve">, </w:t>
      </w:r>
      <w:r w:rsidR="00401D93" w:rsidRPr="00B55C90">
        <w:rPr>
          <w:rFonts w:ascii="Times New Roman" w:hAnsi="Times New Roman"/>
          <w:color w:val="000000"/>
          <w:sz w:val="28"/>
          <w:szCs w:val="28"/>
          <w:lang w:val="kk-KZ"/>
        </w:rPr>
        <w:t xml:space="preserve">4-Метил-2-(2,2,2-трифторэтокси)-1,3,2-диоксафосфоринан-2-оксина </w:t>
      </w:r>
      <w:r w:rsidR="00401D93" w:rsidRPr="00B55C90">
        <w:rPr>
          <w:rFonts w:ascii="Times New Roman" w:hAnsi="Times New Roman"/>
          <w:sz w:val="28"/>
          <w:szCs w:val="28"/>
          <w:lang w:val="kk-KZ"/>
        </w:rPr>
        <w:t xml:space="preserve">(эктрагент II), </w:t>
      </w:r>
      <w:r w:rsidR="00401D93" w:rsidRPr="00B55C90">
        <w:rPr>
          <w:rFonts w:ascii="Times New Roman" w:hAnsi="Times New Roman"/>
          <w:color w:val="000000"/>
          <w:sz w:val="28"/>
          <w:szCs w:val="28"/>
          <w:lang w:val="kk-KZ"/>
        </w:rPr>
        <w:t xml:space="preserve">4,5-Диметил-2-(2,2,2-трифторэтокси)-1,3,2-диоксафосфола </w:t>
      </w:r>
      <w:r w:rsidR="00401D93" w:rsidRPr="00B55C90">
        <w:rPr>
          <w:rFonts w:ascii="Times New Roman" w:hAnsi="Times New Roman"/>
          <w:sz w:val="28"/>
          <w:szCs w:val="28"/>
          <w:lang w:val="kk-KZ"/>
        </w:rPr>
        <w:t>(эктрагент I</w:t>
      </w:r>
      <w:r w:rsidR="00A43E01" w:rsidRPr="00B55C90">
        <w:rPr>
          <w:rFonts w:ascii="Times New Roman" w:hAnsi="Times New Roman"/>
          <w:sz w:val="28"/>
          <w:szCs w:val="28"/>
          <w:lang w:val="kk-KZ"/>
        </w:rPr>
        <w:t>II</w:t>
      </w:r>
      <w:r w:rsidR="00401D93" w:rsidRPr="00B55C90">
        <w:rPr>
          <w:rFonts w:ascii="Times New Roman" w:hAnsi="Times New Roman"/>
          <w:sz w:val="28"/>
          <w:szCs w:val="28"/>
          <w:lang w:val="kk-KZ"/>
        </w:rPr>
        <w:t>),</w:t>
      </w:r>
      <w:r w:rsidR="00401D93" w:rsidRPr="00B55C90">
        <w:rPr>
          <w:rFonts w:ascii="Times New Roman" w:hAnsi="Times New Roman"/>
          <w:color w:val="000000"/>
          <w:sz w:val="28"/>
          <w:szCs w:val="28"/>
          <w:lang w:val="kk-KZ"/>
        </w:rPr>
        <w:t xml:space="preserve"> 5,5-Диметил-2-(2,2,3,3,4,4,5,5-октафторпентокси)-1,3,2-диоксафосфорина</w:t>
      </w:r>
      <w:r w:rsidR="00A43E01" w:rsidRPr="00B55C90">
        <w:rPr>
          <w:rFonts w:ascii="Times New Roman" w:hAnsi="Times New Roman"/>
          <w:color w:val="000000"/>
          <w:sz w:val="28"/>
          <w:szCs w:val="28"/>
          <w:lang w:val="kk-KZ"/>
        </w:rPr>
        <w:t xml:space="preserve"> </w:t>
      </w:r>
      <w:r w:rsidR="00A43E01" w:rsidRPr="00B55C90">
        <w:rPr>
          <w:rFonts w:ascii="Times New Roman" w:hAnsi="Times New Roman"/>
          <w:sz w:val="28"/>
          <w:szCs w:val="28"/>
          <w:lang w:val="kk-KZ"/>
        </w:rPr>
        <w:t>(эктрагент IV)</w:t>
      </w:r>
      <w:r w:rsidR="00401D93" w:rsidRPr="00B55C90">
        <w:rPr>
          <w:rFonts w:ascii="Times New Roman" w:hAnsi="Times New Roman"/>
          <w:color w:val="000000"/>
          <w:sz w:val="28"/>
          <w:szCs w:val="28"/>
          <w:lang w:val="kk-KZ"/>
        </w:rPr>
        <w:t>.</w:t>
      </w:r>
      <w:r w:rsidRPr="00B55C90">
        <w:rPr>
          <w:rFonts w:ascii="Times New Roman" w:hAnsi="Times New Roman"/>
          <w:sz w:val="28"/>
          <w:szCs w:val="28"/>
          <w:lang w:val="kk-KZ"/>
        </w:rPr>
        <w:t xml:space="preserve"> </w:t>
      </w:r>
      <w:r w:rsidR="00B55C90">
        <w:rPr>
          <w:rFonts w:ascii="Times New Roman" w:hAnsi="Times New Roman"/>
          <w:sz w:val="28"/>
          <w:szCs w:val="28"/>
          <w:lang w:val="kk-KZ"/>
        </w:rPr>
        <w:t>Проведены испытания</w:t>
      </w:r>
      <w:r w:rsidR="00B55C90" w:rsidRPr="007D56D2">
        <w:rPr>
          <w:rFonts w:ascii="Times New Roman" w:hAnsi="Times New Roman"/>
          <w:bCs/>
          <w:color w:val="000000"/>
          <w:sz w:val="28"/>
          <w:szCs w:val="28"/>
        </w:rPr>
        <w:t xml:space="preserve"> </w:t>
      </w:r>
      <w:r w:rsidR="00B55C90" w:rsidRPr="007D56D2">
        <w:rPr>
          <w:rFonts w:ascii="Times New Roman" w:hAnsi="Times New Roman"/>
          <w:sz w:val="28"/>
          <w:szCs w:val="28"/>
        </w:rPr>
        <w:t>экстрагент</w:t>
      </w:r>
      <w:r w:rsidR="00B55C90">
        <w:rPr>
          <w:rFonts w:ascii="Times New Roman" w:hAnsi="Times New Roman"/>
          <w:sz w:val="28"/>
          <w:szCs w:val="28"/>
          <w:lang w:val="kk-KZ"/>
        </w:rPr>
        <w:t>ов</w:t>
      </w:r>
      <w:r w:rsidR="00B55C90" w:rsidRPr="007D56D2">
        <w:rPr>
          <w:rFonts w:ascii="Times New Roman" w:hAnsi="Times New Roman"/>
          <w:sz w:val="28"/>
          <w:szCs w:val="28"/>
        </w:rPr>
        <w:t xml:space="preserve"> </w:t>
      </w:r>
      <w:r w:rsidR="00B55C90" w:rsidRPr="007D56D2">
        <w:rPr>
          <w:rFonts w:ascii="Times New Roman" w:hAnsi="Times New Roman"/>
          <w:sz w:val="28"/>
          <w:szCs w:val="28"/>
          <w:lang w:val="en-US"/>
        </w:rPr>
        <w:t>I</w:t>
      </w:r>
      <w:r w:rsidR="00B55C90" w:rsidRPr="007D56D2">
        <w:rPr>
          <w:rFonts w:ascii="Times New Roman" w:hAnsi="Times New Roman"/>
          <w:sz w:val="28"/>
          <w:szCs w:val="28"/>
        </w:rPr>
        <w:t xml:space="preserve">, </w:t>
      </w:r>
      <w:r w:rsidR="00B55C90" w:rsidRPr="007D56D2">
        <w:rPr>
          <w:rFonts w:ascii="Times New Roman" w:hAnsi="Times New Roman"/>
          <w:sz w:val="28"/>
          <w:szCs w:val="28"/>
          <w:lang w:val="en-US"/>
        </w:rPr>
        <w:t>II</w:t>
      </w:r>
      <w:r w:rsidR="00B55C90" w:rsidRPr="007D56D2">
        <w:rPr>
          <w:rFonts w:ascii="Times New Roman" w:hAnsi="Times New Roman"/>
          <w:sz w:val="28"/>
          <w:szCs w:val="28"/>
        </w:rPr>
        <w:t xml:space="preserve">, </w:t>
      </w:r>
      <w:r w:rsidR="00B55C90" w:rsidRPr="007D56D2">
        <w:rPr>
          <w:rFonts w:ascii="Times New Roman" w:hAnsi="Times New Roman"/>
          <w:sz w:val="28"/>
          <w:szCs w:val="28"/>
          <w:lang w:val="en-US"/>
        </w:rPr>
        <w:t>III</w:t>
      </w:r>
      <w:r w:rsidR="00B55C90" w:rsidRPr="007D56D2">
        <w:rPr>
          <w:rFonts w:ascii="Times New Roman" w:hAnsi="Times New Roman"/>
          <w:sz w:val="28"/>
          <w:szCs w:val="28"/>
        </w:rPr>
        <w:t xml:space="preserve">, </w:t>
      </w:r>
      <w:r w:rsidR="00B55C90" w:rsidRPr="00C07136">
        <w:rPr>
          <w:rFonts w:ascii="Times New Roman" w:hAnsi="Times New Roman"/>
          <w:sz w:val="28"/>
          <w:szCs w:val="28"/>
          <w:lang w:val="en-US"/>
        </w:rPr>
        <w:t>IV</w:t>
      </w:r>
      <w:r w:rsidR="00B55C90" w:rsidRPr="00C07136">
        <w:rPr>
          <w:rFonts w:ascii="Times New Roman" w:hAnsi="Times New Roman"/>
          <w:sz w:val="28"/>
          <w:szCs w:val="28"/>
        </w:rPr>
        <w:t xml:space="preserve">  </w:t>
      </w:r>
      <w:r w:rsidR="00B55C90" w:rsidRPr="00C07136">
        <w:rPr>
          <w:rFonts w:ascii="Times New Roman" w:hAnsi="Times New Roman"/>
          <w:color w:val="000000"/>
          <w:sz w:val="28"/>
          <w:szCs w:val="28"/>
        </w:rPr>
        <w:t>на экстракционные свойства по отношению к</w:t>
      </w:r>
      <w:r w:rsidR="00B55C90" w:rsidRPr="00C07136">
        <w:rPr>
          <w:rFonts w:ascii="Times New Roman" w:hAnsi="Times New Roman"/>
          <w:color w:val="000000"/>
          <w:sz w:val="28"/>
          <w:szCs w:val="28"/>
          <w:lang w:val="kk-KZ"/>
        </w:rPr>
        <w:t xml:space="preserve"> урану в </w:t>
      </w:r>
      <w:r w:rsidR="00B55C90" w:rsidRPr="00C07136">
        <w:rPr>
          <w:rFonts w:ascii="Times New Roman" w:hAnsi="Times New Roman"/>
          <w:sz w:val="28"/>
          <w:szCs w:val="28"/>
        </w:rPr>
        <w:t>азотнокислых и сернокислых</w:t>
      </w:r>
      <w:r w:rsidR="00B55C90" w:rsidRPr="007D56D2">
        <w:rPr>
          <w:rFonts w:ascii="Times New Roman" w:hAnsi="Times New Roman"/>
          <w:sz w:val="28"/>
          <w:szCs w:val="28"/>
        </w:rPr>
        <w:t xml:space="preserve"> урансодержащих раствор</w:t>
      </w:r>
      <w:r w:rsidR="00B55C90">
        <w:rPr>
          <w:rFonts w:ascii="Times New Roman" w:hAnsi="Times New Roman"/>
          <w:sz w:val="28"/>
          <w:szCs w:val="28"/>
          <w:lang w:val="kk-KZ"/>
        </w:rPr>
        <w:t>ах</w:t>
      </w:r>
      <w:r w:rsidR="00B55C90" w:rsidRPr="007D56D2">
        <w:rPr>
          <w:rFonts w:ascii="Times New Roman" w:hAnsi="Times New Roman"/>
          <w:sz w:val="28"/>
          <w:szCs w:val="28"/>
        </w:rPr>
        <w:t xml:space="preserve"> в условиях заводской лаборатории</w:t>
      </w:r>
      <w:r w:rsidR="00B55C90">
        <w:rPr>
          <w:rFonts w:ascii="Times New Roman" w:hAnsi="Times New Roman"/>
          <w:sz w:val="28"/>
          <w:szCs w:val="28"/>
        </w:rPr>
        <w:t xml:space="preserve">. </w:t>
      </w:r>
    </w:p>
    <w:p w:rsidR="00401D93" w:rsidRPr="00B55C90" w:rsidRDefault="00401D93" w:rsidP="006B5920">
      <w:pPr>
        <w:spacing w:after="0" w:line="240" w:lineRule="auto"/>
        <w:ind w:left="0" w:firstLine="709"/>
        <w:jc w:val="both"/>
        <w:rPr>
          <w:rFonts w:ascii="Times New Roman" w:hAnsi="Times New Roman"/>
          <w:sz w:val="28"/>
          <w:szCs w:val="28"/>
          <w:lang w:val="kk-KZ"/>
        </w:rPr>
      </w:pPr>
    </w:p>
    <w:p w:rsidR="00DD5029" w:rsidRDefault="00DD5029"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DD5029" w:rsidRDefault="00DD5029"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DD5029" w:rsidRDefault="00DD5029"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DD5029" w:rsidRDefault="00DD5029"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DD5029" w:rsidRDefault="00DD5029"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973D37" w:rsidRDefault="00973D37"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4C2000" w:rsidRDefault="004C2000"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4C2000" w:rsidRDefault="004C2000"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294A61" w:rsidRDefault="00294A61"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366AF2" w:rsidRDefault="00366AF2" w:rsidP="00366AF2">
      <w:pPr>
        <w:widowControl w:val="0"/>
        <w:shd w:val="clear" w:color="auto" w:fill="FFFFFF"/>
        <w:spacing w:after="0" w:line="240" w:lineRule="auto"/>
        <w:ind w:left="0" w:firstLine="709"/>
        <w:contextualSpacing/>
        <w:jc w:val="center"/>
        <w:rPr>
          <w:rFonts w:ascii="Times New Roman" w:hAnsi="Times New Roman"/>
          <w:sz w:val="28"/>
          <w:szCs w:val="28"/>
        </w:rPr>
      </w:pPr>
      <w:r w:rsidRPr="00D45DDA">
        <w:rPr>
          <w:rFonts w:ascii="Times New Roman" w:hAnsi="Times New Roman"/>
          <w:sz w:val="28"/>
          <w:szCs w:val="28"/>
        </w:rPr>
        <w:lastRenderedPageBreak/>
        <w:t>ЗАКЛЮЧЕНИЕ</w:t>
      </w:r>
    </w:p>
    <w:p w:rsidR="00A60FC3" w:rsidRDefault="00A60FC3" w:rsidP="00366AF2">
      <w:pPr>
        <w:widowControl w:val="0"/>
        <w:shd w:val="clear" w:color="auto" w:fill="FFFFFF"/>
        <w:spacing w:after="0" w:line="240" w:lineRule="auto"/>
        <w:ind w:left="0" w:firstLine="709"/>
        <w:contextualSpacing/>
        <w:jc w:val="center"/>
        <w:rPr>
          <w:rFonts w:ascii="Times New Roman" w:hAnsi="Times New Roman"/>
          <w:sz w:val="28"/>
          <w:szCs w:val="28"/>
        </w:rPr>
      </w:pPr>
    </w:p>
    <w:p w:rsidR="0041200A" w:rsidRDefault="00D32BCC" w:rsidP="00505C8E">
      <w:pPr>
        <w:spacing w:after="0" w:line="240" w:lineRule="auto"/>
        <w:ind w:left="0" w:firstLine="709"/>
        <w:jc w:val="both"/>
        <w:rPr>
          <w:rFonts w:ascii="Times New Roman" w:eastAsia="MS Mincho" w:hAnsi="Times New Roman"/>
          <w:iCs/>
          <w:sz w:val="28"/>
          <w:szCs w:val="28"/>
          <w:lang w:val="kk-KZ"/>
        </w:rPr>
      </w:pPr>
      <w:r>
        <w:rPr>
          <w:rFonts w:ascii="Times New Roman" w:eastAsia="MS Mincho" w:hAnsi="Times New Roman"/>
          <w:iCs/>
          <w:sz w:val="28"/>
          <w:szCs w:val="28"/>
          <w:lang w:val="kk-KZ"/>
        </w:rPr>
        <w:t xml:space="preserve">Из всех известных соединений пригодных для использования в качестве экстрагентов металлов наибольшее применение получили </w:t>
      </w:r>
      <w:r w:rsidR="005350F8">
        <w:rPr>
          <w:rFonts w:ascii="Times New Roman" w:eastAsia="MS Mincho" w:hAnsi="Times New Roman"/>
          <w:iCs/>
          <w:sz w:val="28"/>
          <w:szCs w:val="28"/>
          <w:lang w:val="kk-KZ"/>
        </w:rPr>
        <w:t xml:space="preserve">фосфорорганические соединения, </w:t>
      </w:r>
      <w:r w:rsidR="00DE1FAD">
        <w:rPr>
          <w:rFonts w:ascii="Times New Roman" w:eastAsia="MS Mincho" w:hAnsi="Times New Roman"/>
          <w:iCs/>
          <w:sz w:val="28"/>
          <w:szCs w:val="28"/>
          <w:lang w:val="kk-KZ"/>
        </w:rPr>
        <w:t xml:space="preserve">что объясняется их высокой экстрагирующей </w:t>
      </w:r>
      <w:r w:rsidR="00C94A59">
        <w:rPr>
          <w:rFonts w:ascii="Times New Roman" w:eastAsia="MS Mincho" w:hAnsi="Times New Roman"/>
          <w:iCs/>
          <w:sz w:val="28"/>
          <w:szCs w:val="28"/>
          <w:lang w:val="kk-KZ"/>
        </w:rPr>
        <w:t xml:space="preserve">способностью. </w:t>
      </w:r>
      <w:r w:rsidR="0099558F" w:rsidRPr="00EF47FB">
        <w:rPr>
          <w:rFonts w:ascii="Times New Roman" w:eastAsia="Times New Roman" w:hAnsi="Times New Roman"/>
          <w:color w:val="000000"/>
          <w:spacing w:val="2"/>
          <w:sz w:val="28"/>
          <w:szCs w:val="28"/>
          <w:lang w:eastAsia="ar-SA"/>
        </w:rPr>
        <w:t>Среди этих соединений органические фосфиты и фосфаты занимают особое место, так как они позволяют проводить экстракционные процессы с хорошей избирательностью и эффективностью.</w:t>
      </w:r>
      <w:r w:rsidR="0099558F">
        <w:rPr>
          <w:rFonts w:ascii="Times New Roman" w:eastAsia="Times New Roman" w:hAnsi="Times New Roman"/>
          <w:color w:val="000000"/>
          <w:spacing w:val="2"/>
          <w:sz w:val="28"/>
          <w:szCs w:val="28"/>
          <w:lang w:eastAsia="ar-SA"/>
        </w:rPr>
        <w:t xml:space="preserve"> </w:t>
      </w:r>
      <w:r w:rsidR="005C0E7C">
        <w:rPr>
          <w:rFonts w:ascii="Times New Roman" w:eastAsia="MS Mincho" w:hAnsi="Times New Roman"/>
          <w:iCs/>
          <w:sz w:val="28"/>
          <w:szCs w:val="28"/>
          <w:lang w:val="kk-KZ"/>
        </w:rPr>
        <w:t xml:space="preserve">Применение селективных фосфорорганических эктрагентов в гидрометаллургии </w:t>
      </w:r>
      <w:r w:rsidR="00A60FC3">
        <w:rPr>
          <w:rFonts w:ascii="Times New Roman" w:eastAsia="MS Mincho" w:hAnsi="Times New Roman"/>
          <w:iCs/>
          <w:sz w:val="28"/>
          <w:szCs w:val="28"/>
          <w:lang w:val="kk-KZ"/>
        </w:rPr>
        <w:t xml:space="preserve">позволит разрешить </w:t>
      </w:r>
      <w:r w:rsidR="002100A5">
        <w:rPr>
          <w:rFonts w:ascii="Times New Roman" w:eastAsia="MS Mincho" w:hAnsi="Times New Roman"/>
          <w:iCs/>
          <w:sz w:val="28"/>
          <w:szCs w:val="28"/>
          <w:lang w:val="kk-KZ"/>
        </w:rPr>
        <w:t xml:space="preserve">проблем </w:t>
      </w:r>
      <w:r w:rsidR="00A60FC3">
        <w:rPr>
          <w:rFonts w:ascii="Times New Roman" w:eastAsia="MS Mincho" w:hAnsi="Times New Roman"/>
          <w:iCs/>
          <w:sz w:val="28"/>
          <w:szCs w:val="28"/>
          <w:lang w:val="kk-KZ"/>
        </w:rPr>
        <w:t>экономически рентабельной добычи трансурановых, редких и редкоземельных элементов из бедных полиметаллических руд и отходов других производств.</w:t>
      </w:r>
      <w:r w:rsidR="0099558F">
        <w:rPr>
          <w:rFonts w:ascii="Times New Roman" w:eastAsia="MS Mincho" w:hAnsi="Times New Roman"/>
          <w:iCs/>
          <w:sz w:val="28"/>
          <w:szCs w:val="28"/>
          <w:lang w:val="kk-KZ"/>
        </w:rPr>
        <w:t xml:space="preserve"> </w:t>
      </w:r>
    </w:p>
    <w:p w:rsidR="0099558F" w:rsidRPr="002633B1" w:rsidRDefault="0099558F" w:rsidP="00505C8E">
      <w:pPr>
        <w:spacing w:after="0" w:line="240" w:lineRule="auto"/>
        <w:ind w:left="0" w:firstLine="709"/>
        <w:jc w:val="both"/>
        <w:rPr>
          <w:rFonts w:ascii="Times New Roman" w:eastAsia="MS Mincho" w:hAnsi="Times New Roman"/>
          <w:iCs/>
          <w:sz w:val="28"/>
          <w:szCs w:val="28"/>
          <w:lang w:val="kk-KZ"/>
        </w:rPr>
      </w:pPr>
      <w:r>
        <w:rPr>
          <w:rFonts w:ascii="Times New Roman" w:eastAsia="MS Mincho" w:hAnsi="Times New Roman"/>
          <w:iCs/>
          <w:sz w:val="28"/>
          <w:szCs w:val="28"/>
          <w:lang w:val="kk-KZ"/>
        </w:rPr>
        <w:t>В этой связи возникает необходимость в новых более совершенных по техническим характеристикам фосфорорганических экстрагентов тяжелых металлов (урана и сопуствующих металлов)</w:t>
      </w:r>
      <w:r w:rsidR="00B27D2D">
        <w:rPr>
          <w:rFonts w:ascii="Times New Roman" w:eastAsia="MS Mincho" w:hAnsi="Times New Roman"/>
          <w:iCs/>
          <w:sz w:val="28"/>
          <w:szCs w:val="28"/>
          <w:lang w:val="kk-KZ"/>
        </w:rPr>
        <w:t>.</w:t>
      </w:r>
      <w:r>
        <w:rPr>
          <w:rFonts w:ascii="Times New Roman" w:eastAsia="MS Mincho" w:hAnsi="Times New Roman"/>
          <w:iCs/>
          <w:sz w:val="28"/>
          <w:szCs w:val="28"/>
          <w:lang w:val="kk-KZ"/>
        </w:rPr>
        <w:t xml:space="preserve"> Разработка технологических методов синтеза новых функциональных </w:t>
      </w:r>
      <w:r w:rsidR="00B27D2D" w:rsidRPr="00505C8E">
        <w:rPr>
          <w:rFonts w:ascii="Times New Roman" w:hAnsi="Times New Roman"/>
          <w:sz w:val="28"/>
          <w:szCs w:val="28"/>
        </w:rPr>
        <w:t>ациклических и циклических фосфитов и фосфатов</w:t>
      </w:r>
      <w:r w:rsidR="00B27D2D">
        <w:rPr>
          <w:rFonts w:ascii="Times New Roman" w:hAnsi="Times New Roman"/>
          <w:sz w:val="28"/>
          <w:szCs w:val="28"/>
        </w:rPr>
        <w:t>, изучени</w:t>
      </w:r>
      <w:r w:rsidR="00B966DE">
        <w:rPr>
          <w:rFonts w:ascii="Times New Roman" w:hAnsi="Times New Roman"/>
          <w:sz w:val="28"/>
          <w:szCs w:val="28"/>
        </w:rPr>
        <w:t>е</w:t>
      </w:r>
      <w:r w:rsidR="00B27D2D">
        <w:rPr>
          <w:rFonts w:ascii="Times New Roman" w:hAnsi="Times New Roman"/>
          <w:sz w:val="28"/>
          <w:szCs w:val="28"/>
        </w:rPr>
        <w:t xml:space="preserve"> экстракционных свойств целевых соединений по отношению к урану и другим тяжелым металлам, позволит создать на их основе </w:t>
      </w:r>
      <w:r w:rsidR="002633B1" w:rsidRPr="002633B1">
        <w:rPr>
          <w:rFonts w:ascii="Times New Roman" w:hAnsi="Times New Roman"/>
          <w:color w:val="000000"/>
          <w:spacing w:val="2"/>
          <w:sz w:val="28"/>
          <w:szCs w:val="28"/>
        </w:rPr>
        <w:t>высокоэффективны</w:t>
      </w:r>
      <w:r w:rsidR="002633B1">
        <w:rPr>
          <w:rFonts w:ascii="Times New Roman" w:hAnsi="Times New Roman"/>
          <w:color w:val="000000"/>
          <w:spacing w:val="2"/>
          <w:sz w:val="28"/>
          <w:szCs w:val="28"/>
        </w:rPr>
        <w:t>е</w:t>
      </w:r>
      <w:r w:rsidR="002633B1" w:rsidRPr="002633B1">
        <w:rPr>
          <w:rFonts w:ascii="Times New Roman" w:hAnsi="Times New Roman"/>
          <w:color w:val="000000"/>
          <w:spacing w:val="2"/>
          <w:sz w:val="28"/>
          <w:szCs w:val="28"/>
        </w:rPr>
        <w:t>, импортзамещающи</w:t>
      </w:r>
      <w:r w:rsidR="002633B1">
        <w:rPr>
          <w:rFonts w:ascii="Times New Roman" w:hAnsi="Times New Roman"/>
          <w:color w:val="000000"/>
          <w:spacing w:val="2"/>
          <w:sz w:val="28"/>
          <w:szCs w:val="28"/>
        </w:rPr>
        <w:t>е</w:t>
      </w:r>
      <w:r w:rsidR="002633B1" w:rsidRPr="002633B1">
        <w:rPr>
          <w:rFonts w:ascii="Times New Roman" w:hAnsi="Times New Roman"/>
          <w:color w:val="000000"/>
          <w:spacing w:val="2"/>
          <w:sz w:val="28"/>
          <w:szCs w:val="28"/>
        </w:rPr>
        <w:t xml:space="preserve"> продукт</w:t>
      </w:r>
      <w:r w:rsidR="009F2F81">
        <w:rPr>
          <w:rFonts w:ascii="Times New Roman" w:hAnsi="Times New Roman"/>
          <w:color w:val="000000"/>
          <w:spacing w:val="2"/>
          <w:sz w:val="28"/>
          <w:szCs w:val="28"/>
        </w:rPr>
        <w:t>ы</w:t>
      </w:r>
      <w:r w:rsidR="002633B1" w:rsidRPr="002633B1">
        <w:rPr>
          <w:rFonts w:ascii="Times New Roman" w:hAnsi="Times New Roman"/>
          <w:color w:val="000000"/>
          <w:spacing w:val="2"/>
          <w:sz w:val="28"/>
          <w:szCs w:val="28"/>
        </w:rPr>
        <w:t xml:space="preserve"> для гидрометаллургии</w:t>
      </w:r>
      <w:r w:rsidR="002633B1">
        <w:rPr>
          <w:rFonts w:ascii="Times New Roman" w:hAnsi="Times New Roman"/>
          <w:color w:val="000000"/>
          <w:spacing w:val="2"/>
          <w:sz w:val="28"/>
          <w:szCs w:val="28"/>
        </w:rPr>
        <w:t>.</w:t>
      </w:r>
    </w:p>
    <w:p w:rsidR="00436B4E" w:rsidRPr="00505C8E" w:rsidRDefault="002633B1" w:rsidP="00505C8E">
      <w:pPr>
        <w:spacing w:after="0" w:line="240" w:lineRule="auto"/>
        <w:ind w:left="0" w:firstLine="709"/>
        <w:jc w:val="both"/>
        <w:rPr>
          <w:rFonts w:ascii="Times New Roman" w:hAnsi="Times New Roman"/>
          <w:b/>
          <w:sz w:val="28"/>
          <w:szCs w:val="28"/>
        </w:rPr>
      </w:pPr>
      <w:r w:rsidRPr="002633B1">
        <w:rPr>
          <w:rFonts w:ascii="Times New Roman" w:eastAsia="MS Mincho" w:hAnsi="Times New Roman"/>
          <w:iCs/>
          <w:sz w:val="28"/>
          <w:szCs w:val="28"/>
        </w:rPr>
        <w:t>Целью данного исследования является р</w:t>
      </w:r>
      <w:r w:rsidR="00436B4E" w:rsidRPr="002633B1">
        <w:rPr>
          <w:rFonts w:ascii="Times New Roman" w:hAnsi="Times New Roman"/>
          <w:sz w:val="28"/>
          <w:szCs w:val="28"/>
        </w:rPr>
        <w:t>азработка удобных</w:t>
      </w:r>
      <w:r w:rsidR="00436B4E" w:rsidRPr="00505C8E">
        <w:rPr>
          <w:rFonts w:ascii="Times New Roman" w:hAnsi="Times New Roman"/>
          <w:sz w:val="28"/>
          <w:szCs w:val="28"/>
        </w:rPr>
        <w:t xml:space="preserve"> технологичных методов направленного синтеза новых функциональных ациклических и циклических фосфитов и фосфатов – перспективных экстрагентов тяжелых металлов, в первую очередь, - урана и сопутствующих металлов.</w:t>
      </w:r>
    </w:p>
    <w:p w:rsidR="00D30BDB" w:rsidRPr="00505C8E" w:rsidRDefault="00505C8E" w:rsidP="00505C8E">
      <w:pPr>
        <w:widowControl w:val="0"/>
        <w:shd w:val="clear" w:color="auto" w:fill="FFFFFF"/>
        <w:spacing w:after="0" w:line="240" w:lineRule="auto"/>
        <w:ind w:left="0" w:firstLine="709"/>
        <w:contextualSpacing/>
        <w:jc w:val="both"/>
        <w:rPr>
          <w:rFonts w:ascii="Times New Roman" w:hAnsi="Times New Roman"/>
          <w:sz w:val="28"/>
          <w:szCs w:val="28"/>
        </w:rPr>
      </w:pPr>
      <w:r w:rsidRPr="00505C8E">
        <w:rPr>
          <w:rFonts w:ascii="Times New Roman" w:hAnsi="Times New Roman"/>
          <w:color w:val="000000"/>
          <w:sz w:val="28"/>
          <w:szCs w:val="28"/>
        </w:rPr>
        <w:t xml:space="preserve">На первом  этапе исследований выполнены все поставленные  задачи  по </w:t>
      </w:r>
      <w:r w:rsidRPr="00505C8E">
        <w:rPr>
          <w:rFonts w:ascii="Times New Roman" w:hAnsi="Times New Roman"/>
          <w:sz w:val="28"/>
          <w:szCs w:val="28"/>
        </w:rPr>
        <w:t>разработ</w:t>
      </w:r>
      <w:r>
        <w:rPr>
          <w:rFonts w:ascii="Times New Roman" w:hAnsi="Times New Roman"/>
          <w:sz w:val="28"/>
          <w:szCs w:val="28"/>
        </w:rPr>
        <w:t>ке</w:t>
      </w:r>
      <w:r w:rsidRPr="00505C8E">
        <w:rPr>
          <w:rFonts w:ascii="Times New Roman" w:hAnsi="Times New Roman"/>
          <w:sz w:val="28"/>
          <w:szCs w:val="28"/>
        </w:rPr>
        <w:t xml:space="preserve"> метод</w:t>
      </w:r>
      <w:r>
        <w:rPr>
          <w:rFonts w:ascii="Times New Roman" w:hAnsi="Times New Roman"/>
          <w:sz w:val="28"/>
          <w:szCs w:val="28"/>
        </w:rPr>
        <w:t>ов</w:t>
      </w:r>
      <w:r w:rsidRPr="00505C8E">
        <w:rPr>
          <w:rFonts w:ascii="Times New Roman" w:hAnsi="Times New Roman"/>
          <w:sz w:val="28"/>
          <w:szCs w:val="28"/>
        </w:rPr>
        <w:t xml:space="preserve"> синтеза функциональных несимметричных фосфатов и фосфитов с фторалкильными и цианоэтильными группами</w:t>
      </w:r>
      <w:r>
        <w:rPr>
          <w:rFonts w:ascii="Times New Roman" w:hAnsi="Times New Roman"/>
          <w:sz w:val="28"/>
          <w:szCs w:val="28"/>
        </w:rPr>
        <w:t xml:space="preserve">; </w:t>
      </w:r>
      <w:r w:rsidRPr="00505C8E">
        <w:rPr>
          <w:rFonts w:ascii="Times New Roman" w:hAnsi="Times New Roman"/>
          <w:sz w:val="28"/>
          <w:szCs w:val="28"/>
        </w:rPr>
        <w:t>наработ</w:t>
      </w:r>
      <w:r>
        <w:rPr>
          <w:rFonts w:ascii="Times New Roman" w:hAnsi="Times New Roman"/>
          <w:sz w:val="28"/>
          <w:szCs w:val="28"/>
        </w:rPr>
        <w:t>ке</w:t>
      </w:r>
      <w:r w:rsidRPr="00505C8E">
        <w:rPr>
          <w:rFonts w:ascii="Times New Roman" w:hAnsi="Times New Roman"/>
          <w:sz w:val="28"/>
          <w:szCs w:val="28"/>
        </w:rPr>
        <w:t xml:space="preserve"> и испытан</w:t>
      </w:r>
      <w:r>
        <w:rPr>
          <w:rFonts w:ascii="Times New Roman" w:hAnsi="Times New Roman"/>
          <w:sz w:val="28"/>
          <w:szCs w:val="28"/>
        </w:rPr>
        <w:t>ию</w:t>
      </w:r>
      <w:r w:rsidRPr="00505C8E">
        <w:rPr>
          <w:rFonts w:ascii="Times New Roman" w:hAnsi="Times New Roman"/>
          <w:sz w:val="28"/>
          <w:szCs w:val="28"/>
        </w:rPr>
        <w:t xml:space="preserve"> укрупненны</w:t>
      </w:r>
      <w:r>
        <w:rPr>
          <w:rFonts w:ascii="Times New Roman" w:hAnsi="Times New Roman"/>
          <w:sz w:val="28"/>
          <w:szCs w:val="28"/>
        </w:rPr>
        <w:t>х</w:t>
      </w:r>
      <w:r w:rsidR="000147C4">
        <w:rPr>
          <w:rFonts w:ascii="Times New Roman" w:hAnsi="Times New Roman"/>
          <w:sz w:val="28"/>
          <w:szCs w:val="28"/>
        </w:rPr>
        <w:t xml:space="preserve"> </w:t>
      </w:r>
      <w:r w:rsidRPr="00505C8E">
        <w:rPr>
          <w:rFonts w:ascii="Times New Roman" w:hAnsi="Times New Roman"/>
          <w:sz w:val="28"/>
          <w:szCs w:val="28"/>
        </w:rPr>
        <w:t>парти</w:t>
      </w:r>
      <w:r>
        <w:rPr>
          <w:rFonts w:ascii="Times New Roman" w:hAnsi="Times New Roman"/>
          <w:sz w:val="28"/>
          <w:szCs w:val="28"/>
        </w:rPr>
        <w:t>й</w:t>
      </w:r>
      <w:r w:rsidRPr="00505C8E">
        <w:rPr>
          <w:rFonts w:ascii="Times New Roman" w:hAnsi="Times New Roman"/>
          <w:sz w:val="28"/>
          <w:szCs w:val="28"/>
        </w:rPr>
        <w:t xml:space="preserve"> наиболее эффективных экстрагентов.</w:t>
      </w:r>
    </w:p>
    <w:p w:rsidR="00D30BDB" w:rsidRDefault="00D30BDB" w:rsidP="00D30BDB">
      <w:pPr>
        <w:spacing w:after="0" w:line="240" w:lineRule="auto"/>
        <w:ind w:left="0"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При этом были получены следующие результаты:</w:t>
      </w:r>
    </w:p>
    <w:p w:rsidR="000147C4" w:rsidRPr="00B33E00" w:rsidRDefault="000147C4" w:rsidP="00B33E00">
      <w:pPr>
        <w:spacing w:after="0" w:line="240" w:lineRule="auto"/>
        <w:ind w:left="0" w:firstLine="709"/>
        <w:jc w:val="both"/>
        <w:rPr>
          <w:rFonts w:ascii="Times New Roman" w:hAnsi="Times New Roman"/>
          <w:sz w:val="28"/>
          <w:szCs w:val="28"/>
        </w:rPr>
      </w:pPr>
      <w:r w:rsidRPr="00B33E00">
        <w:rPr>
          <w:rFonts w:ascii="Times New Roman" w:eastAsia="Times New Roman" w:hAnsi="Times New Roman"/>
          <w:sz w:val="28"/>
          <w:szCs w:val="28"/>
          <w:lang w:eastAsia="ar-SA"/>
        </w:rPr>
        <w:t xml:space="preserve">1. </w:t>
      </w:r>
      <w:r w:rsidRPr="00B33E00">
        <w:rPr>
          <w:rFonts w:ascii="Times New Roman" w:hAnsi="Times New Roman"/>
          <w:sz w:val="28"/>
          <w:szCs w:val="28"/>
        </w:rPr>
        <w:t>Разработаны оригинальные методы синтеза ациклических несимметричных фосфатов с функциональными группами (фторалкильными и цианоэтильными).</w:t>
      </w:r>
    </w:p>
    <w:p w:rsidR="000147C4" w:rsidRPr="00B33E00" w:rsidRDefault="000D18E1" w:rsidP="00B33E00">
      <w:pPr>
        <w:spacing w:after="0" w:line="240" w:lineRule="auto"/>
        <w:ind w:left="0" w:firstLine="709"/>
        <w:jc w:val="both"/>
        <w:rPr>
          <w:rFonts w:ascii="Times New Roman" w:hAnsi="Times New Roman"/>
          <w:sz w:val="28"/>
          <w:szCs w:val="28"/>
        </w:rPr>
      </w:pPr>
      <w:r w:rsidRPr="00B33E00">
        <w:rPr>
          <w:rFonts w:ascii="Times New Roman" w:hAnsi="Times New Roman"/>
          <w:sz w:val="28"/>
          <w:szCs w:val="28"/>
        </w:rPr>
        <w:t>- Ациклические несимметричные фосфаты, содержащие одновременно фторалкильные и цианоэтильные заместители, синтезировали взаимодействием би</w:t>
      </w:r>
      <w:proofErr w:type="gramStart"/>
      <w:r w:rsidRPr="00B33E00">
        <w:rPr>
          <w:rFonts w:ascii="Times New Roman" w:hAnsi="Times New Roman"/>
          <w:sz w:val="28"/>
          <w:szCs w:val="28"/>
        </w:rPr>
        <w:t>с(</w:t>
      </w:r>
      <w:proofErr w:type="gramEnd"/>
      <w:r w:rsidRPr="00B33E00">
        <w:rPr>
          <w:rFonts w:ascii="Times New Roman" w:hAnsi="Times New Roman"/>
          <w:sz w:val="28"/>
          <w:szCs w:val="28"/>
        </w:rPr>
        <w:t>фторалкил)хлорфосфатов с 3-гидроксипропанонитрилом.</w:t>
      </w:r>
      <w:r w:rsidR="00B33E00">
        <w:rPr>
          <w:rFonts w:ascii="Times New Roman" w:hAnsi="Times New Roman"/>
          <w:sz w:val="28"/>
          <w:szCs w:val="28"/>
        </w:rPr>
        <w:t xml:space="preserve"> </w:t>
      </w:r>
    </w:p>
    <w:p w:rsidR="00B33E00" w:rsidRDefault="00B33E00" w:rsidP="00B33E00">
      <w:pPr>
        <w:spacing w:after="0" w:line="240" w:lineRule="auto"/>
        <w:ind w:left="0" w:firstLine="709"/>
        <w:jc w:val="both"/>
        <w:rPr>
          <w:rFonts w:ascii="Times New Roman" w:hAnsi="Times New Roman"/>
          <w:sz w:val="28"/>
          <w:szCs w:val="28"/>
        </w:rPr>
      </w:pPr>
      <w:r w:rsidRPr="00B33E00">
        <w:rPr>
          <w:rFonts w:ascii="Times New Roman" w:hAnsi="Times New Roman"/>
          <w:sz w:val="28"/>
          <w:szCs w:val="28"/>
        </w:rPr>
        <w:t xml:space="preserve">2. </w:t>
      </w:r>
      <w:r>
        <w:rPr>
          <w:rFonts w:ascii="Times New Roman" w:hAnsi="Times New Roman"/>
          <w:sz w:val="28"/>
          <w:szCs w:val="28"/>
        </w:rPr>
        <w:t>Р</w:t>
      </w:r>
      <w:r w:rsidRPr="00B33E00">
        <w:rPr>
          <w:rFonts w:ascii="Times New Roman" w:hAnsi="Times New Roman"/>
          <w:sz w:val="28"/>
          <w:szCs w:val="28"/>
        </w:rPr>
        <w:t>азработаны методы синтеза циклических (пяти- и шестичленных) фосфатов с фторалкильными группами.</w:t>
      </w:r>
      <w:r>
        <w:rPr>
          <w:rFonts w:ascii="Times New Roman" w:hAnsi="Times New Roman"/>
          <w:sz w:val="28"/>
          <w:szCs w:val="28"/>
        </w:rPr>
        <w:t xml:space="preserve"> И</w:t>
      </w:r>
      <w:r w:rsidRPr="00B33E00">
        <w:rPr>
          <w:rFonts w:ascii="Times New Roman" w:hAnsi="Times New Roman"/>
          <w:sz w:val="28"/>
          <w:szCs w:val="28"/>
        </w:rPr>
        <w:t>зучены физико-химические свойства.</w:t>
      </w:r>
    </w:p>
    <w:p w:rsidR="00B33E00" w:rsidRDefault="000147C4" w:rsidP="00B33E00">
      <w:pPr>
        <w:spacing w:after="0" w:line="240" w:lineRule="auto"/>
        <w:ind w:left="0" w:firstLine="709"/>
        <w:jc w:val="both"/>
        <w:rPr>
          <w:rFonts w:ascii="Times New Roman" w:hAnsi="Times New Roman"/>
          <w:sz w:val="28"/>
          <w:szCs w:val="28"/>
        </w:rPr>
      </w:pPr>
      <w:r>
        <w:rPr>
          <w:sz w:val="28"/>
          <w:szCs w:val="28"/>
        </w:rPr>
        <w:t>-</w:t>
      </w:r>
      <w:r w:rsidR="000D18E1">
        <w:rPr>
          <w:sz w:val="28"/>
          <w:szCs w:val="28"/>
        </w:rPr>
        <w:t xml:space="preserve"> </w:t>
      </w:r>
      <w:r w:rsidR="000D18E1" w:rsidRPr="00B33E00">
        <w:rPr>
          <w:rFonts w:ascii="Times New Roman" w:hAnsi="Times New Roman"/>
          <w:sz w:val="28"/>
          <w:szCs w:val="28"/>
        </w:rPr>
        <w:t xml:space="preserve">Новые представители фторсодержащих пятичленных фосфитов - 1,3,2-диоксафосфоланов синтезированы реакцией 2-хлор-1,3,2-диоксафосфоланов с полифторалканолами, тогда как шестичленные фосфиты - 1,3,2-диоксафосфоринаны синтезированы двумя методами: на основе </w:t>
      </w:r>
      <w:r w:rsidR="000D18E1" w:rsidRPr="00B33E00">
        <w:rPr>
          <w:rFonts w:ascii="Times New Roman" w:hAnsi="Times New Roman"/>
          <w:sz w:val="28"/>
          <w:szCs w:val="28"/>
        </w:rPr>
        <w:lastRenderedPageBreak/>
        <w:t>полифторалканолов и 2-хлор-1,3,2-диоксафосфоринанов, а также циклизацией полифторалкилдихлорфосфитов с 1,3-алкандиолами.</w:t>
      </w:r>
      <w:r w:rsidR="00B33E00">
        <w:rPr>
          <w:rFonts w:ascii="Times New Roman" w:hAnsi="Times New Roman"/>
          <w:sz w:val="28"/>
          <w:szCs w:val="28"/>
        </w:rPr>
        <w:t xml:space="preserve"> </w:t>
      </w:r>
      <w:r w:rsidR="000D18E1" w:rsidRPr="00B33E00">
        <w:rPr>
          <w:rFonts w:ascii="Times New Roman" w:hAnsi="Times New Roman"/>
          <w:sz w:val="28"/>
          <w:szCs w:val="28"/>
        </w:rPr>
        <w:t xml:space="preserve"> </w:t>
      </w:r>
    </w:p>
    <w:p w:rsidR="00F675BB" w:rsidRDefault="00F675BB" w:rsidP="00F675BB">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33E00">
        <w:rPr>
          <w:rFonts w:ascii="Times New Roman" w:hAnsi="Times New Roman"/>
          <w:sz w:val="28"/>
          <w:szCs w:val="28"/>
        </w:rPr>
        <w:t>Методами спектроскопии ЯМР 1Н, 13C, 19F, 31Р, ИК спектроскопии  и элементного анализа детально изучен их изомерный, структурный и элементный состав</w:t>
      </w:r>
      <w:r>
        <w:rPr>
          <w:rFonts w:ascii="Times New Roman" w:hAnsi="Times New Roman"/>
          <w:sz w:val="28"/>
          <w:szCs w:val="28"/>
        </w:rPr>
        <w:t>.</w:t>
      </w:r>
    </w:p>
    <w:p w:rsidR="00B33E00" w:rsidRDefault="00B33E00" w:rsidP="00B33E00">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Pr="00B33E00">
        <w:rPr>
          <w:rFonts w:ascii="Times New Roman" w:hAnsi="Times New Roman"/>
          <w:sz w:val="28"/>
          <w:szCs w:val="28"/>
        </w:rPr>
        <w:t>Наработ</w:t>
      </w:r>
      <w:r>
        <w:rPr>
          <w:rFonts w:ascii="Times New Roman" w:hAnsi="Times New Roman"/>
          <w:sz w:val="28"/>
          <w:szCs w:val="28"/>
        </w:rPr>
        <w:t>аны</w:t>
      </w:r>
      <w:r w:rsidRPr="00B33E00">
        <w:rPr>
          <w:rFonts w:ascii="Times New Roman" w:hAnsi="Times New Roman"/>
          <w:sz w:val="28"/>
          <w:szCs w:val="28"/>
        </w:rPr>
        <w:t xml:space="preserve"> укрупненны</w:t>
      </w:r>
      <w:r>
        <w:rPr>
          <w:rFonts w:ascii="Times New Roman" w:hAnsi="Times New Roman"/>
          <w:sz w:val="28"/>
          <w:szCs w:val="28"/>
        </w:rPr>
        <w:t>е</w:t>
      </w:r>
      <w:r w:rsidRPr="00B33E00">
        <w:rPr>
          <w:rFonts w:ascii="Times New Roman" w:hAnsi="Times New Roman"/>
          <w:sz w:val="28"/>
          <w:szCs w:val="28"/>
        </w:rPr>
        <w:t xml:space="preserve"> парти</w:t>
      </w:r>
      <w:r>
        <w:rPr>
          <w:rFonts w:ascii="Times New Roman" w:hAnsi="Times New Roman"/>
          <w:sz w:val="28"/>
          <w:szCs w:val="28"/>
        </w:rPr>
        <w:t>и</w:t>
      </w:r>
      <w:r w:rsidRPr="00B33E00">
        <w:rPr>
          <w:rFonts w:ascii="Times New Roman" w:hAnsi="Times New Roman"/>
          <w:sz w:val="28"/>
          <w:szCs w:val="28"/>
        </w:rPr>
        <w:t xml:space="preserve"> фосфатов фосфитов и </w:t>
      </w:r>
      <w:r w:rsidR="00FA1F2B">
        <w:rPr>
          <w:rFonts w:ascii="Times New Roman" w:hAnsi="Times New Roman"/>
          <w:sz w:val="28"/>
          <w:szCs w:val="28"/>
        </w:rPr>
        <w:t xml:space="preserve">проведены </w:t>
      </w:r>
      <w:r w:rsidRPr="00B33E00">
        <w:rPr>
          <w:rFonts w:ascii="Times New Roman" w:hAnsi="Times New Roman"/>
          <w:sz w:val="28"/>
          <w:szCs w:val="28"/>
        </w:rPr>
        <w:t>их испытани</w:t>
      </w:r>
      <w:r>
        <w:rPr>
          <w:rFonts w:ascii="Times New Roman" w:hAnsi="Times New Roman"/>
          <w:sz w:val="28"/>
          <w:szCs w:val="28"/>
        </w:rPr>
        <w:t>я</w:t>
      </w:r>
      <w:r w:rsidRPr="00B33E00">
        <w:rPr>
          <w:rFonts w:ascii="Times New Roman" w:hAnsi="Times New Roman"/>
          <w:sz w:val="28"/>
          <w:szCs w:val="28"/>
        </w:rPr>
        <w:t xml:space="preserve"> на экстракционные свойства по отношению к тяжелым металлам.</w:t>
      </w:r>
    </w:p>
    <w:p w:rsidR="006912FB" w:rsidRDefault="00B33E00" w:rsidP="00B33E00">
      <w:p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6912FB">
        <w:rPr>
          <w:rFonts w:ascii="Times New Roman" w:hAnsi="Times New Roman"/>
          <w:sz w:val="28"/>
          <w:szCs w:val="28"/>
        </w:rPr>
        <w:t>Укрупненные партии</w:t>
      </w:r>
      <w:r w:rsidR="006912FB" w:rsidRPr="00B91186">
        <w:rPr>
          <w:rFonts w:ascii="Times New Roman" w:hAnsi="Times New Roman"/>
          <w:sz w:val="28"/>
          <w:szCs w:val="28"/>
        </w:rPr>
        <w:t xml:space="preserve"> </w:t>
      </w:r>
      <w:r w:rsidR="006912FB" w:rsidRPr="00023D3A">
        <w:rPr>
          <w:rFonts w:ascii="Times New Roman" w:hAnsi="Times New Roman"/>
          <w:sz w:val="28"/>
          <w:szCs w:val="28"/>
        </w:rPr>
        <w:t>ациклического</w:t>
      </w:r>
      <w:r w:rsidR="006912FB" w:rsidRPr="00B91186">
        <w:rPr>
          <w:rFonts w:ascii="Times New Roman" w:hAnsi="Times New Roman"/>
          <w:sz w:val="28"/>
          <w:szCs w:val="28"/>
        </w:rPr>
        <w:t xml:space="preserve"> </w:t>
      </w:r>
      <w:r w:rsidR="006912FB" w:rsidRPr="00023D3A">
        <w:rPr>
          <w:rFonts w:ascii="Times New Roman" w:hAnsi="Times New Roman"/>
          <w:sz w:val="28"/>
          <w:szCs w:val="28"/>
        </w:rPr>
        <w:t>фосфата</w:t>
      </w:r>
      <w:r w:rsidR="006912FB" w:rsidRPr="00B91186">
        <w:rPr>
          <w:rFonts w:ascii="Times New Roman" w:hAnsi="Times New Roman"/>
          <w:sz w:val="28"/>
          <w:szCs w:val="28"/>
        </w:rPr>
        <w:t xml:space="preserve">: </w:t>
      </w:r>
      <w:r w:rsidR="006912FB" w:rsidRPr="00023D3A">
        <w:rPr>
          <w:rFonts w:ascii="Times New Roman" w:hAnsi="Times New Roman"/>
          <w:sz w:val="28"/>
          <w:szCs w:val="28"/>
        </w:rPr>
        <w:t>бис</w:t>
      </w:r>
      <w:r w:rsidR="006912FB" w:rsidRPr="00B91186">
        <w:rPr>
          <w:rFonts w:ascii="Times New Roman" w:hAnsi="Times New Roman"/>
          <w:sz w:val="28"/>
          <w:szCs w:val="28"/>
        </w:rPr>
        <w:t>(2,2,2-</w:t>
      </w:r>
      <w:r w:rsidR="006912FB" w:rsidRPr="00023D3A">
        <w:rPr>
          <w:rFonts w:ascii="Times New Roman" w:hAnsi="Times New Roman"/>
          <w:sz w:val="28"/>
          <w:szCs w:val="28"/>
        </w:rPr>
        <w:t>трифторэтил</w:t>
      </w:r>
      <w:r w:rsidR="006912FB" w:rsidRPr="00B91186">
        <w:rPr>
          <w:rFonts w:ascii="Times New Roman" w:hAnsi="Times New Roman"/>
          <w:sz w:val="28"/>
          <w:szCs w:val="28"/>
        </w:rPr>
        <w:t>)(2-</w:t>
      </w:r>
      <w:r w:rsidR="006912FB" w:rsidRPr="00023D3A">
        <w:rPr>
          <w:rFonts w:ascii="Times New Roman" w:hAnsi="Times New Roman"/>
          <w:sz w:val="28"/>
          <w:szCs w:val="28"/>
        </w:rPr>
        <w:t>цианоэтил</w:t>
      </w:r>
      <w:r w:rsidR="006912FB" w:rsidRPr="00B91186">
        <w:rPr>
          <w:rFonts w:ascii="Times New Roman" w:hAnsi="Times New Roman"/>
          <w:sz w:val="28"/>
          <w:szCs w:val="28"/>
        </w:rPr>
        <w:t xml:space="preserve">) </w:t>
      </w:r>
      <w:r w:rsidR="006912FB" w:rsidRPr="00023D3A">
        <w:rPr>
          <w:rFonts w:ascii="Times New Roman" w:hAnsi="Times New Roman"/>
          <w:sz w:val="28"/>
          <w:szCs w:val="28"/>
        </w:rPr>
        <w:t>фосфата</w:t>
      </w:r>
      <w:r w:rsidR="00D55B95">
        <w:rPr>
          <w:rFonts w:ascii="Times New Roman" w:hAnsi="Times New Roman"/>
          <w:sz w:val="28"/>
          <w:szCs w:val="28"/>
        </w:rPr>
        <w:t xml:space="preserve"> (</w:t>
      </w:r>
      <w:r w:rsidR="00D55B95" w:rsidRPr="007D56D2">
        <w:rPr>
          <w:rFonts w:ascii="Times New Roman" w:hAnsi="Times New Roman"/>
          <w:sz w:val="28"/>
          <w:szCs w:val="28"/>
        </w:rPr>
        <w:t>экстрагент</w:t>
      </w:r>
      <w:r w:rsidR="00D55B95">
        <w:rPr>
          <w:rFonts w:ascii="Times New Roman" w:hAnsi="Times New Roman"/>
          <w:sz w:val="28"/>
          <w:szCs w:val="28"/>
        </w:rPr>
        <w:t xml:space="preserve"> </w:t>
      </w:r>
      <w:r w:rsidR="00D55B95" w:rsidRPr="007D56D2">
        <w:rPr>
          <w:rFonts w:ascii="Times New Roman" w:hAnsi="Times New Roman"/>
          <w:sz w:val="28"/>
          <w:szCs w:val="28"/>
          <w:lang w:val="en-US"/>
        </w:rPr>
        <w:t>I</w:t>
      </w:r>
      <w:r w:rsidR="00D55B95">
        <w:rPr>
          <w:rFonts w:ascii="Times New Roman" w:hAnsi="Times New Roman"/>
          <w:sz w:val="28"/>
          <w:szCs w:val="28"/>
        </w:rPr>
        <w:t>)</w:t>
      </w:r>
      <w:r w:rsidR="006912FB" w:rsidRPr="00B91186">
        <w:rPr>
          <w:rFonts w:ascii="Times New Roman" w:hAnsi="Times New Roman"/>
          <w:sz w:val="28"/>
          <w:szCs w:val="28"/>
        </w:rPr>
        <w:t xml:space="preserve">; </w:t>
      </w:r>
      <w:r w:rsidR="006912FB">
        <w:rPr>
          <w:rFonts w:ascii="Times New Roman" w:hAnsi="Times New Roman"/>
          <w:sz w:val="28"/>
          <w:szCs w:val="28"/>
        </w:rPr>
        <w:t>ц</w:t>
      </w:r>
      <w:r w:rsidR="006912FB" w:rsidRPr="00023D3A">
        <w:rPr>
          <w:rFonts w:ascii="Times New Roman" w:hAnsi="Times New Roman"/>
          <w:sz w:val="28"/>
          <w:szCs w:val="28"/>
        </w:rPr>
        <w:t>иклических</w:t>
      </w:r>
      <w:r w:rsidR="006912FB" w:rsidRPr="00B91186">
        <w:rPr>
          <w:rFonts w:ascii="Times New Roman" w:hAnsi="Times New Roman"/>
          <w:sz w:val="28"/>
          <w:szCs w:val="28"/>
        </w:rPr>
        <w:t xml:space="preserve"> </w:t>
      </w:r>
      <w:r w:rsidR="006912FB" w:rsidRPr="00023D3A">
        <w:rPr>
          <w:rFonts w:ascii="Times New Roman" w:hAnsi="Times New Roman"/>
          <w:sz w:val="28"/>
          <w:szCs w:val="28"/>
        </w:rPr>
        <w:t>фосфатов</w:t>
      </w:r>
      <w:r w:rsidR="006912FB" w:rsidRPr="00B91186">
        <w:rPr>
          <w:rFonts w:ascii="Times New Roman" w:hAnsi="Times New Roman"/>
          <w:sz w:val="28"/>
          <w:szCs w:val="28"/>
        </w:rPr>
        <w:t>:</w:t>
      </w:r>
      <w:r w:rsidR="006912FB">
        <w:rPr>
          <w:rFonts w:ascii="Times New Roman" w:hAnsi="Times New Roman"/>
          <w:sz w:val="28"/>
          <w:szCs w:val="28"/>
        </w:rPr>
        <w:t xml:space="preserve"> </w:t>
      </w:r>
      <w:r w:rsidR="006912FB" w:rsidRPr="00B91186">
        <w:rPr>
          <w:rFonts w:ascii="Times New Roman" w:hAnsi="Times New Roman"/>
          <w:sz w:val="28"/>
          <w:szCs w:val="28"/>
        </w:rPr>
        <w:t>4-</w:t>
      </w:r>
      <w:r w:rsidR="006912FB">
        <w:rPr>
          <w:rFonts w:ascii="Times New Roman" w:hAnsi="Times New Roman"/>
          <w:sz w:val="28"/>
          <w:szCs w:val="28"/>
        </w:rPr>
        <w:t>м</w:t>
      </w:r>
      <w:r w:rsidR="006912FB" w:rsidRPr="00023D3A">
        <w:rPr>
          <w:rFonts w:ascii="Times New Roman" w:hAnsi="Times New Roman"/>
          <w:sz w:val="28"/>
          <w:szCs w:val="28"/>
        </w:rPr>
        <w:t>етил</w:t>
      </w:r>
      <w:r w:rsidR="006912FB" w:rsidRPr="00B91186">
        <w:rPr>
          <w:rFonts w:ascii="Times New Roman" w:hAnsi="Times New Roman"/>
          <w:sz w:val="28"/>
          <w:szCs w:val="28"/>
        </w:rPr>
        <w:t>-2-(2,2,2-</w:t>
      </w:r>
      <w:r w:rsidR="006912FB" w:rsidRPr="00023D3A">
        <w:rPr>
          <w:rFonts w:ascii="Times New Roman" w:hAnsi="Times New Roman"/>
          <w:sz w:val="28"/>
          <w:szCs w:val="28"/>
        </w:rPr>
        <w:t>трифторэтокси</w:t>
      </w:r>
      <w:r w:rsidR="006912FB" w:rsidRPr="00B91186">
        <w:rPr>
          <w:rFonts w:ascii="Times New Roman" w:hAnsi="Times New Roman"/>
          <w:sz w:val="28"/>
          <w:szCs w:val="28"/>
        </w:rPr>
        <w:t>)-1,3,2-</w:t>
      </w:r>
      <w:r w:rsidR="006912FB" w:rsidRPr="00023D3A">
        <w:rPr>
          <w:rFonts w:ascii="Times New Roman" w:hAnsi="Times New Roman"/>
          <w:sz w:val="28"/>
          <w:szCs w:val="28"/>
        </w:rPr>
        <w:t>диоксафосфоринан</w:t>
      </w:r>
      <w:r w:rsidR="006912FB" w:rsidRPr="00B91186">
        <w:rPr>
          <w:rFonts w:ascii="Times New Roman" w:hAnsi="Times New Roman"/>
          <w:sz w:val="28"/>
          <w:szCs w:val="28"/>
        </w:rPr>
        <w:t>-2-</w:t>
      </w:r>
      <w:r w:rsidR="006912FB" w:rsidRPr="00023D3A">
        <w:rPr>
          <w:rFonts w:ascii="Times New Roman" w:hAnsi="Times New Roman"/>
          <w:sz w:val="28"/>
          <w:szCs w:val="28"/>
        </w:rPr>
        <w:t>оксина</w:t>
      </w:r>
      <w:r w:rsidR="00D55B95">
        <w:rPr>
          <w:rFonts w:ascii="Times New Roman" w:hAnsi="Times New Roman"/>
          <w:sz w:val="28"/>
          <w:szCs w:val="28"/>
        </w:rPr>
        <w:t xml:space="preserve"> (</w:t>
      </w:r>
      <w:r w:rsidR="00D55B95" w:rsidRPr="007D56D2">
        <w:rPr>
          <w:rFonts w:ascii="Times New Roman" w:hAnsi="Times New Roman"/>
          <w:sz w:val="28"/>
          <w:szCs w:val="28"/>
        </w:rPr>
        <w:t>экстрагент</w:t>
      </w:r>
      <w:r w:rsidR="00D55B95">
        <w:rPr>
          <w:rFonts w:ascii="Times New Roman" w:hAnsi="Times New Roman"/>
          <w:sz w:val="28"/>
          <w:szCs w:val="28"/>
        </w:rPr>
        <w:t xml:space="preserve"> </w:t>
      </w:r>
      <w:r w:rsidR="00D55B95" w:rsidRPr="007D56D2">
        <w:rPr>
          <w:rFonts w:ascii="Times New Roman" w:hAnsi="Times New Roman"/>
          <w:sz w:val="28"/>
          <w:szCs w:val="28"/>
          <w:lang w:val="en-US"/>
        </w:rPr>
        <w:t>II</w:t>
      </w:r>
      <w:r w:rsidR="00D55B95">
        <w:rPr>
          <w:rFonts w:ascii="Times New Roman" w:hAnsi="Times New Roman"/>
          <w:sz w:val="28"/>
          <w:szCs w:val="28"/>
        </w:rPr>
        <w:t>)</w:t>
      </w:r>
      <w:r w:rsidR="006912FB">
        <w:rPr>
          <w:rFonts w:ascii="Times New Roman" w:hAnsi="Times New Roman"/>
          <w:sz w:val="28"/>
          <w:szCs w:val="28"/>
        </w:rPr>
        <w:t xml:space="preserve">; </w:t>
      </w:r>
      <w:r w:rsidR="006912FB" w:rsidRPr="00B91186">
        <w:rPr>
          <w:rFonts w:ascii="Times New Roman" w:hAnsi="Times New Roman"/>
          <w:sz w:val="28"/>
          <w:szCs w:val="28"/>
        </w:rPr>
        <w:t>4,5-</w:t>
      </w:r>
      <w:r w:rsidR="006912FB">
        <w:rPr>
          <w:rFonts w:ascii="Times New Roman" w:hAnsi="Times New Roman"/>
          <w:sz w:val="28"/>
          <w:szCs w:val="28"/>
        </w:rPr>
        <w:t>д</w:t>
      </w:r>
      <w:r w:rsidR="006912FB" w:rsidRPr="00023D3A">
        <w:rPr>
          <w:rFonts w:ascii="Times New Roman" w:hAnsi="Times New Roman"/>
          <w:sz w:val="28"/>
          <w:szCs w:val="28"/>
        </w:rPr>
        <w:t>иметил</w:t>
      </w:r>
      <w:r w:rsidR="006912FB" w:rsidRPr="00B91186">
        <w:rPr>
          <w:rFonts w:ascii="Times New Roman" w:hAnsi="Times New Roman"/>
          <w:sz w:val="28"/>
          <w:szCs w:val="28"/>
        </w:rPr>
        <w:t>-2-(2,2,2-</w:t>
      </w:r>
      <w:r w:rsidR="006912FB" w:rsidRPr="00023D3A">
        <w:rPr>
          <w:rFonts w:ascii="Times New Roman" w:hAnsi="Times New Roman"/>
          <w:sz w:val="28"/>
          <w:szCs w:val="28"/>
        </w:rPr>
        <w:t>трифторэтокси</w:t>
      </w:r>
      <w:r w:rsidR="006912FB" w:rsidRPr="00B91186">
        <w:rPr>
          <w:rFonts w:ascii="Times New Roman" w:hAnsi="Times New Roman"/>
          <w:sz w:val="28"/>
          <w:szCs w:val="28"/>
        </w:rPr>
        <w:t>)-1,3,2-</w:t>
      </w:r>
      <w:r w:rsidR="006912FB" w:rsidRPr="00023D3A">
        <w:rPr>
          <w:rFonts w:ascii="Times New Roman" w:hAnsi="Times New Roman"/>
          <w:sz w:val="28"/>
          <w:szCs w:val="28"/>
        </w:rPr>
        <w:t>диоксафосфола</w:t>
      </w:r>
      <w:r w:rsidR="00D55B95">
        <w:rPr>
          <w:rFonts w:ascii="Times New Roman" w:hAnsi="Times New Roman"/>
          <w:sz w:val="28"/>
          <w:szCs w:val="28"/>
        </w:rPr>
        <w:t xml:space="preserve"> (</w:t>
      </w:r>
      <w:r w:rsidR="00D55B95" w:rsidRPr="007D56D2">
        <w:rPr>
          <w:rFonts w:ascii="Times New Roman" w:hAnsi="Times New Roman"/>
          <w:sz w:val="28"/>
          <w:szCs w:val="28"/>
        </w:rPr>
        <w:t>экстрагент</w:t>
      </w:r>
      <w:r w:rsidR="00D55B95">
        <w:rPr>
          <w:rFonts w:ascii="Times New Roman" w:hAnsi="Times New Roman"/>
          <w:sz w:val="28"/>
          <w:szCs w:val="28"/>
        </w:rPr>
        <w:t xml:space="preserve"> </w:t>
      </w:r>
      <w:r w:rsidR="00D55B95" w:rsidRPr="007D56D2">
        <w:rPr>
          <w:rFonts w:ascii="Times New Roman" w:hAnsi="Times New Roman"/>
          <w:sz w:val="28"/>
          <w:szCs w:val="28"/>
          <w:lang w:val="en-US"/>
        </w:rPr>
        <w:t>III</w:t>
      </w:r>
      <w:r w:rsidR="00D55B95">
        <w:rPr>
          <w:rFonts w:ascii="Times New Roman" w:hAnsi="Times New Roman"/>
          <w:sz w:val="28"/>
          <w:szCs w:val="28"/>
        </w:rPr>
        <w:t>)</w:t>
      </w:r>
      <w:r w:rsidR="006912FB">
        <w:rPr>
          <w:rFonts w:ascii="Times New Roman" w:hAnsi="Times New Roman"/>
          <w:sz w:val="28"/>
          <w:szCs w:val="28"/>
        </w:rPr>
        <w:t xml:space="preserve">; </w:t>
      </w:r>
      <w:r w:rsidR="006912FB" w:rsidRPr="00B91186">
        <w:rPr>
          <w:rFonts w:ascii="Times New Roman" w:hAnsi="Times New Roman"/>
          <w:sz w:val="28"/>
          <w:szCs w:val="28"/>
        </w:rPr>
        <w:t>5,5-</w:t>
      </w:r>
      <w:r w:rsidR="006912FB">
        <w:rPr>
          <w:rFonts w:ascii="Times New Roman" w:hAnsi="Times New Roman"/>
          <w:sz w:val="28"/>
          <w:szCs w:val="28"/>
        </w:rPr>
        <w:t>д</w:t>
      </w:r>
      <w:r w:rsidR="006912FB" w:rsidRPr="00023D3A">
        <w:rPr>
          <w:rFonts w:ascii="Times New Roman" w:hAnsi="Times New Roman"/>
          <w:sz w:val="28"/>
          <w:szCs w:val="28"/>
        </w:rPr>
        <w:t>иметил</w:t>
      </w:r>
      <w:r w:rsidR="006912FB" w:rsidRPr="00B91186">
        <w:rPr>
          <w:rFonts w:ascii="Times New Roman" w:hAnsi="Times New Roman"/>
          <w:sz w:val="28"/>
          <w:szCs w:val="28"/>
        </w:rPr>
        <w:t>-2-(2,2,3,3,4,4,5,5-</w:t>
      </w:r>
      <w:r w:rsidR="006912FB" w:rsidRPr="00023D3A">
        <w:rPr>
          <w:rFonts w:ascii="Times New Roman" w:hAnsi="Times New Roman"/>
          <w:sz w:val="28"/>
          <w:szCs w:val="28"/>
        </w:rPr>
        <w:t>октафтор</w:t>
      </w:r>
      <w:r w:rsidR="006912FB">
        <w:rPr>
          <w:rFonts w:ascii="Times New Roman" w:hAnsi="Times New Roman"/>
          <w:sz w:val="28"/>
          <w:szCs w:val="28"/>
        </w:rPr>
        <w:t>пентокси</w:t>
      </w:r>
      <w:r w:rsidR="006912FB" w:rsidRPr="00B91186">
        <w:rPr>
          <w:rFonts w:ascii="Times New Roman" w:hAnsi="Times New Roman"/>
          <w:sz w:val="28"/>
          <w:szCs w:val="28"/>
        </w:rPr>
        <w:t>)-1,3,2-</w:t>
      </w:r>
      <w:r w:rsidR="006912FB">
        <w:rPr>
          <w:rFonts w:ascii="Times New Roman" w:hAnsi="Times New Roman"/>
          <w:sz w:val="28"/>
          <w:szCs w:val="28"/>
        </w:rPr>
        <w:t xml:space="preserve">диоксафосфоринана </w:t>
      </w:r>
      <w:r w:rsidR="00D55B95">
        <w:rPr>
          <w:rFonts w:ascii="Times New Roman" w:hAnsi="Times New Roman"/>
          <w:sz w:val="28"/>
          <w:szCs w:val="28"/>
        </w:rPr>
        <w:t>(</w:t>
      </w:r>
      <w:r w:rsidR="00D55B95" w:rsidRPr="007D56D2">
        <w:rPr>
          <w:rFonts w:ascii="Times New Roman" w:hAnsi="Times New Roman"/>
          <w:sz w:val="28"/>
          <w:szCs w:val="28"/>
        </w:rPr>
        <w:t>экстрагент</w:t>
      </w:r>
      <w:r w:rsidR="00D55B95">
        <w:rPr>
          <w:rFonts w:ascii="Times New Roman" w:hAnsi="Times New Roman"/>
          <w:sz w:val="28"/>
          <w:szCs w:val="28"/>
        </w:rPr>
        <w:t xml:space="preserve"> </w:t>
      </w:r>
      <w:r w:rsidR="00D55B95" w:rsidRPr="00C07136">
        <w:rPr>
          <w:rFonts w:ascii="Times New Roman" w:hAnsi="Times New Roman"/>
          <w:sz w:val="28"/>
          <w:szCs w:val="28"/>
          <w:lang w:val="en-US"/>
        </w:rPr>
        <w:t>IV</w:t>
      </w:r>
      <w:r w:rsidR="00D55B95">
        <w:rPr>
          <w:rFonts w:ascii="Times New Roman" w:hAnsi="Times New Roman"/>
          <w:sz w:val="28"/>
          <w:szCs w:val="28"/>
        </w:rPr>
        <w:t xml:space="preserve">) </w:t>
      </w:r>
      <w:r w:rsidR="006912FB">
        <w:rPr>
          <w:rFonts w:ascii="Times New Roman" w:hAnsi="Times New Roman"/>
          <w:sz w:val="28"/>
          <w:szCs w:val="28"/>
        </w:rPr>
        <w:t xml:space="preserve">наработаны в оптимальных условиях </w:t>
      </w:r>
      <w:r w:rsidR="006912FB" w:rsidRPr="00716BC1">
        <w:rPr>
          <w:rFonts w:ascii="Times New Roman" w:hAnsi="Times New Roman"/>
          <w:sz w:val="28"/>
          <w:szCs w:val="28"/>
        </w:rPr>
        <w:t>масштабированного синтеза</w:t>
      </w:r>
      <w:r w:rsidR="006912FB">
        <w:rPr>
          <w:rFonts w:ascii="Times New Roman" w:hAnsi="Times New Roman"/>
          <w:sz w:val="28"/>
          <w:szCs w:val="28"/>
        </w:rPr>
        <w:t xml:space="preserve">. </w:t>
      </w:r>
    </w:p>
    <w:p w:rsidR="006912FB" w:rsidRDefault="006912FB" w:rsidP="00B33E00">
      <w:pPr>
        <w:spacing w:after="0" w:line="240" w:lineRule="auto"/>
        <w:ind w:left="0" w:firstLine="709"/>
        <w:jc w:val="both"/>
        <w:rPr>
          <w:rFonts w:ascii="Times New Roman" w:hAnsi="Times New Roman"/>
          <w:sz w:val="28"/>
          <w:szCs w:val="28"/>
          <w:lang w:val="kk-KZ"/>
        </w:rPr>
      </w:pPr>
      <w:r>
        <w:rPr>
          <w:rFonts w:ascii="Times New Roman" w:hAnsi="Times New Roman"/>
          <w:sz w:val="28"/>
          <w:szCs w:val="28"/>
        </w:rPr>
        <w:t xml:space="preserve">- </w:t>
      </w:r>
      <w:r w:rsidR="00031112">
        <w:rPr>
          <w:rFonts w:ascii="Times New Roman" w:hAnsi="Times New Roman"/>
          <w:sz w:val="28"/>
          <w:szCs w:val="28"/>
          <w:lang w:val="kk-KZ"/>
        </w:rPr>
        <w:t>Проведены испытания</w:t>
      </w:r>
      <w:r w:rsidR="00031112" w:rsidRPr="007D56D2">
        <w:rPr>
          <w:rFonts w:ascii="Times New Roman" w:hAnsi="Times New Roman"/>
          <w:bCs/>
          <w:color w:val="000000"/>
          <w:sz w:val="28"/>
          <w:szCs w:val="28"/>
        </w:rPr>
        <w:t xml:space="preserve"> </w:t>
      </w:r>
      <w:r w:rsidR="00031112" w:rsidRPr="007D56D2">
        <w:rPr>
          <w:rFonts w:ascii="Times New Roman" w:hAnsi="Times New Roman"/>
          <w:sz w:val="28"/>
          <w:szCs w:val="28"/>
        </w:rPr>
        <w:t>экстрагент</w:t>
      </w:r>
      <w:r w:rsidR="00031112">
        <w:rPr>
          <w:rFonts w:ascii="Times New Roman" w:hAnsi="Times New Roman"/>
          <w:sz w:val="28"/>
          <w:szCs w:val="28"/>
          <w:lang w:val="kk-KZ"/>
        </w:rPr>
        <w:t>ов</w:t>
      </w:r>
      <w:r w:rsidR="00031112" w:rsidRPr="007D56D2">
        <w:rPr>
          <w:rFonts w:ascii="Times New Roman" w:hAnsi="Times New Roman"/>
          <w:sz w:val="28"/>
          <w:szCs w:val="28"/>
        </w:rPr>
        <w:t xml:space="preserve"> </w:t>
      </w:r>
      <w:r w:rsidR="00031112" w:rsidRPr="007D56D2">
        <w:rPr>
          <w:rFonts w:ascii="Times New Roman" w:hAnsi="Times New Roman"/>
          <w:sz w:val="28"/>
          <w:szCs w:val="28"/>
          <w:lang w:val="en-US"/>
        </w:rPr>
        <w:t>I</w:t>
      </w:r>
      <w:r w:rsidR="00031112" w:rsidRPr="007D56D2">
        <w:rPr>
          <w:rFonts w:ascii="Times New Roman" w:hAnsi="Times New Roman"/>
          <w:sz w:val="28"/>
          <w:szCs w:val="28"/>
        </w:rPr>
        <w:t xml:space="preserve">, </w:t>
      </w:r>
      <w:r w:rsidR="00031112" w:rsidRPr="007D56D2">
        <w:rPr>
          <w:rFonts w:ascii="Times New Roman" w:hAnsi="Times New Roman"/>
          <w:sz w:val="28"/>
          <w:szCs w:val="28"/>
          <w:lang w:val="en-US"/>
        </w:rPr>
        <w:t>II</w:t>
      </w:r>
      <w:r w:rsidR="00031112" w:rsidRPr="007D56D2">
        <w:rPr>
          <w:rFonts w:ascii="Times New Roman" w:hAnsi="Times New Roman"/>
          <w:sz w:val="28"/>
          <w:szCs w:val="28"/>
        </w:rPr>
        <w:t xml:space="preserve">, </w:t>
      </w:r>
      <w:r w:rsidR="00031112" w:rsidRPr="007D56D2">
        <w:rPr>
          <w:rFonts w:ascii="Times New Roman" w:hAnsi="Times New Roman"/>
          <w:sz w:val="28"/>
          <w:szCs w:val="28"/>
          <w:lang w:val="en-US"/>
        </w:rPr>
        <w:t>III</w:t>
      </w:r>
      <w:r w:rsidR="00031112" w:rsidRPr="007D56D2">
        <w:rPr>
          <w:rFonts w:ascii="Times New Roman" w:hAnsi="Times New Roman"/>
          <w:sz w:val="28"/>
          <w:szCs w:val="28"/>
        </w:rPr>
        <w:t xml:space="preserve">, </w:t>
      </w:r>
      <w:r w:rsidR="00031112" w:rsidRPr="00D55B95">
        <w:rPr>
          <w:rFonts w:ascii="Times New Roman" w:hAnsi="Times New Roman"/>
          <w:sz w:val="28"/>
          <w:szCs w:val="28"/>
          <w:lang w:val="kk-KZ"/>
        </w:rPr>
        <w:t>IV  на экстракционные свойства по отношению к урану в азотнокислых и сернокислых урансодержащих раствор</w:t>
      </w:r>
      <w:r w:rsidR="00031112">
        <w:rPr>
          <w:rFonts w:ascii="Times New Roman" w:hAnsi="Times New Roman"/>
          <w:sz w:val="28"/>
          <w:szCs w:val="28"/>
          <w:lang w:val="kk-KZ"/>
        </w:rPr>
        <w:t>ах</w:t>
      </w:r>
      <w:r w:rsidR="00031112" w:rsidRPr="00D55B95">
        <w:rPr>
          <w:rFonts w:ascii="Times New Roman" w:hAnsi="Times New Roman"/>
          <w:sz w:val="28"/>
          <w:szCs w:val="28"/>
          <w:lang w:val="kk-KZ"/>
        </w:rPr>
        <w:t xml:space="preserve"> в условиях заводской лаборатории. Тестовые исследования </w:t>
      </w:r>
      <w:r w:rsidR="00D55B95">
        <w:rPr>
          <w:rFonts w:ascii="Times New Roman" w:hAnsi="Times New Roman"/>
          <w:sz w:val="28"/>
          <w:szCs w:val="28"/>
          <w:lang w:val="kk-KZ"/>
        </w:rPr>
        <w:t xml:space="preserve">экстракционных свойств </w:t>
      </w:r>
      <w:r w:rsidR="00031112" w:rsidRPr="00D55B95">
        <w:rPr>
          <w:rFonts w:ascii="Times New Roman" w:hAnsi="Times New Roman"/>
          <w:sz w:val="28"/>
          <w:szCs w:val="28"/>
          <w:lang w:val="kk-KZ"/>
        </w:rPr>
        <w:t>новых экстрагентов в процессе экстракции урана проводили в двух режимах</w:t>
      </w:r>
      <w:r w:rsidR="007017CF">
        <w:rPr>
          <w:rFonts w:ascii="Times New Roman" w:hAnsi="Times New Roman"/>
          <w:sz w:val="28"/>
          <w:szCs w:val="28"/>
          <w:lang w:val="kk-KZ"/>
        </w:rPr>
        <w:t>:</w:t>
      </w:r>
      <w:r w:rsidR="00031112" w:rsidRPr="00D55B95">
        <w:rPr>
          <w:rFonts w:ascii="Times New Roman" w:hAnsi="Times New Roman"/>
          <w:sz w:val="28"/>
          <w:szCs w:val="28"/>
          <w:lang w:val="kk-KZ"/>
        </w:rPr>
        <w:t xml:space="preserve">  на азотнокислом урансодержащем растворе, приготовленном из ЗОУ </w:t>
      </w:r>
      <w:r w:rsidR="00F56E2C">
        <w:rPr>
          <w:rFonts w:ascii="Times New Roman" w:hAnsi="Times New Roman"/>
          <w:bCs/>
          <w:color w:val="000000"/>
          <w:sz w:val="28"/>
          <w:szCs w:val="28"/>
        </w:rPr>
        <w:t>(</w:t>
      </w:r>
      <w:r w:rsidR="00F56E2C" w:rsidRPr="007017CF">
        <w:rPr>
          <w:rFonts w:ascii="Times New Roman" w:hAnsi="Times New Roman"/>
          <w:bCs/>
          <w:color w:val="000000"/>
          <w:sz w:val="28"/>
          <w:szCs w:val="28"/>
        </w:rPr>
        <w:t>закись-окись урана)</w:t>
      </w:r>
      <w:r w:rsidR="009E0D84">
        <w:rPr>
          <w:rFonts w:ascii="Times New Roman" w:hAnsi="Times New Roman"/>
          <w:bCs/>
          <w:color w:val="000000"/>
          <w:sz w:val="28"/>
          <w:szCs w:val="28"/>
        </w:rPr>
        <w:t xml:space="preserve"> </w:t>
      </w:r>
      <w:r w:rsidR="00031112" w:rsidRPr="00D55B95">
        <w:rPr>
          <w:rFonts w:ascii="Times New Roman" w:hAnsi="Times New Roman"/>
          <w:sz w:val="28"/>
          <w:szCs w:val="28"/>
          <w:lang w:val="kk-KZ"/>
        </w:rPr>
        <w:t>и на урансодержащем растворе, приготовленном из ХКПУ</w:t>
      </w:r>
      <w:r w:rsidR="00F56E2C">
        <w:rPr>
          <w:rFonts w:ascii="Times New Roman" w:hAnsi="Times New Roman"/>
          <w:sz w:val="28"/>
          <w:szCs w:val="28"/>
          <w:lang w:val="kk-KZ"/>
        </w:rPr>
        <w:t xml:space="preserve"> </w:t>
      </w:r>
      <w:r w:rsidR="00F56E2C">
        <w:rPr>
          <w:rFonts w:ascii="Times New Roman" w:hAnsi="Times New Roman"/>
          <w:sz w:val="28"/>
          <w:szCs w:val="28"/>
        </w:rPr>
        <w:t>(</w:t>
      </w:r>
      <w:r w:rsidR="00F56E2C" w:rsidRPr="007017CF">
        <w:rPr>
          <w:rFonts w:ascii="Times New Roman" w:hAnsi="Times New Roman"/>
          <w:sz w:val="28"/>
          <w:szCs w:val="28"/>
        </w:rPr>
        <w:t>химический концентрат природного урана)</w:t>
      </w:r>
      <w:r w:rsidR="00031112" w:rsidRPr="00D55B95">
        <w:rPr>
          <w:rFonts w:ascii="Times New Roman" w:hAnsi="Times New Roman"/>
          <w:sz w:val="28"/>
          <w:szCs w:val="28"/>
          <w:lang w:val="kk-KZ"/>
        </w:rPr>
        <w:t>, раскисленном серной кислотой</w:t>
      </w:r>
      <w:r w:rsidR="00D55B95">
        <w:rPr>
          <w:rFonts w:ascii="Times New Roman" w:hAnsi="Times New Roman"/>
          <w:sz w:val="28"/>
          <w:szCs w:val="28"/>
          <w:lang w:val="kk-KZ"/>
        </w:rPr>
        <w:t>.</w:t>
      </w:r>
    </w:p>
    <w:p w:rsidR="0040540E" w:rsidRPr="0040540E" w:rsidRDefault="0040540E" w:rsidP="0040540E">
      <w:pPr>
        <w:spacing w:after="0" w:line="240" w:lineRule="auto"/>
        <w:ind w:left="0" w:firstLine="709"/>
        <w:jc w:val="both"/>
        <w:rPr>
          <w:rFonts w:ascii="Times New Roman" w:eastAsia="Times New Roman" w:hAnsi="Times New Roman"/>
          <w:sz w:val="28"/>
          <w:szCs w:val="28"/>
          <w:lang w:val="ru-MO" w:eastAsia="ar-SA"/>
        </w:rPr>
      </w:pPr>
      <w:r w:rsidRPr="0040540E">
        <w:rPr>
          <w:rFonts w:ascii="Times New Roman" w:hAnsi="Times New Roman"/>
          <w:sz w:val="28"/>
          <w:szCs w:val="28"/>
          <w:lang w:val="kk-KZ"/>
        </w:rPr>
        <w:t>Разработанные инновационные экстрагенты могут найти широкое применение в экстракционных процессах извлечения, концентрирования и разделения металлов (урана и сопутствующих металлов) в гидрометаллургической промышленност</w:t>
      </w:r>
      <w:r w:rsidR="00310649">
        <w:rPr>
          <w:rFonts w:ascii="Times New Roman" w:hAnsi="Times New Roman"/>
          <w:sz w:val="28"/>
          <w:szCs w:val="28"/>
          <w:lang w:val="kk-KZ"/>
        </w:rPr>
        <w:t>и</w:t>
      </w:r>
      <w:r w:rsidRPr="0040540E">
        <w:rPr>
          <w:rFonts w:ascii="Times New Roman" w:hAnsi="Times New Roman"/>
          <w:sz w:val="28"/>
          <w:szCs w:val="28"/>
          <w:lang w:val="kk-KZ"/>
        </w:rPr>
        <w:t xml:space="preserve"> не только Казахстана, но и других стран.</w:t>
      </w:r>
      <w:r>
        <w:rPr>
          <w:rFonts w:ascii="Times New Roman" w:hAnsi="Times New Roman"/>
          <w:sz w:val="28"/>
          <w:szCs w:val="28"/>
          <w:lang w:val="kk-KZ"/>
        </w:rPr>
        <w:t xml:space="preserve"> </w:t>
      </w:r>
      <w:r w:rsidRPr="0040540E">
        <w:rPr>
          <w:rFonts w:ascii="Times New Roman" w:hAnsi="Times New Roman"/>
          <w:sz w:val="28"/>
          <w:szCs w:val="28"/>
          <w:lang w:val="kk-KZ"/>
        </w:rPr>
        <w:t>Целевые потребители полученных результатов</w:t>
      </w:r>
      <w:r w:rsidR="00310649">
        <w:rPr>
          <w:rFonts w:ascii="Times New Roman" w:hAnsi="Times New Roman"/>
          <w:sz w:val="28"/>
          <w:szCs w:val="28"/>
          <w:lang w:val="kk-KZ"/>
        </w:rPr>
        <w:t xml:space="preserve"> -</w:t>
      </w:r>
      <w:r w:rsidRPr="0040540E">
        <w:rPr>
          <w:rFonts w:ascii="Times New Roman" w:hAnsi="Times New Roman"/>
          <w:sz w:val="28"/>
          <w:szCs w:val="28"/>
          <w:lang w:val="kk-KZ"/>
        </w:rPr>
        <w:t xml:space="preserve"> металлургические комплексы страны  (ГМК). Полученные в рамках проекта результаты будут использованы для развития отечественного производства наукоемкой продукции: высокоэффективных, импортзамещающих продуктов для гидрометаллургии.</w:t>
      </w:r>
    </w:p>
    <w:p w:rsidR="00304392" w:rsidRPr="0040540E" w:rsidRDefault="00304392" w:rsidP="00304392">
      <w:pPr>
        <w:spacing w:after="0" w:line="240" w:lineRule="auto"/>
        <w:ind w:left="0" w:firstLine="709"/>
        <w:jc w:val="both"/>
        <w:rPr>
          <w:rFonts w:ascii="Times New Roman" w:hAnsi="Times New Roman"/>
          <w:sz w:val="28"/>
          <w:szCs w:val="28"/>
          <w:lang w:val="kk-KZ"/>
        </w:rPr>
      </w:pPr>
      <w:r w:rsidRPr="0040540E">
        <w:rPr>
          <w:rFonts w:ascii="Times New Roman" w:hAnsi="Times New Roman"/>
          <w:sz w:val="28"/>
          <w:szCs w:val="28"/>
          <w:lang w:val="kk-KZ"/>
        </w:rPr>
        <w:t>На следующем этапе исследований стоит задача разработки методов синтеза ациклических фосфатов с фторалкильными и пропаргильными группами и фосфитов с фтора</w:t>
      </w:r>
      <w:r>
        <w:rPr>
          <w:rFonts w:ascii="Times New Roman" w:hAnsi="Times New Roman"/>
          <w:sz w:val="28"/>
          <w:szCs w:val="28"/>
          <w:lang w:val="kk-KZ"/>
        </w:rPr>
        <w:t xml:space="preserve">лкильными и аллильными группами, </w:t>
      </w:r>
      <w:r w:rsidRPr="0040540E">
        <w:rPr>
          <w:rFonts w:ascii="Times New Roman" w:hAnsi="Times New Roman"/>
          <w:sz w:val="28"/>
          <w:szCs w:val="28"/>
          <w:lang w:val="kk-KZ"/>
        </w:rPr>
        <w:t>наработке и испытанию укрупненны</w:t>
      </w:r>
      <w:r w:rsidR="00D010A8">
        <w:rPr>
          <w:rFonts w:ascii="Times New Roman" w:hAnsi="Times New Roman"/>
          <w:sz w:val="28"/>
          <w:szCs w:val="28"/>
          <w:lang w:val="kk-KZ"/>
        </w:rPr>
        <w:t xml:space="preserve">х </w:t>
      </w:r>
      <w:r w:rsidRPr="0040540E">
        <w:rPr>
          <w:rFonts w:ascii="Times New Roman" w:hAnsi="Times New Roman"/>
          <w:sz w:val="28"/>
          <w:szCs w:val="28"/>
          <w:lang w:val="kk-KZ"/>
        </w:rPr>
        <w:t>парти</w:t>
      </w:r>
      <w:r w:rsidR="00D010A8">
        <w:rPr>
          <w:rFonts w:ascii="Times New Roman" w:hAnsi="Times New Roman"/>
          <w:sz w:val="28"/>
          <w:szCs w:val="28"/>
          <w:lang w:val="kk-KZ"/>
        </w:rPr>
        <w:t>й</w:t>
      </w:r>
      <w:r w:rsidRPr="0040540E">
        <w:rPr>
          <w:rFonts w:ascii="Times New Roman" w:hAnsi="Times New Roman"/>
          <w:sz w:val="28"/>
          <w:szCs w:val="28"/>
          <w:lang w:val="kk-KZ"/>
        </w:rPr>
        <w:t xml:space="preserve"> наиболее эффективных экстрагентов.</w:t>
      </w:r>
    </w:p>
    <w:p w:rsidR="00304392" w:rsidRDefault="00304392" w:rsidP="0040540E">
      <w:pPr>
        <w:spacing w:after="0" w:line="240" w:lineRule="auto"/>
        <w:ind w:left="0" w:firstLine="709"/>
        <w:jc w:val="both"/>
        <w:rPr>
          <w:rFonts w:ascii="Times New Roman" w:hAnsi="Times New Roman"/>
          <w:iCs/>
          <w:sz w:val="28"/>
          <w:szCs w:val="28"/>
        </w:rPr>
      </w:pPr>
    </w:p>
    <w:p w:rsidR="0040540E" w:rsidRDefault="0040540E" w:rsidP="0040540E">
      <w:pPr>
        <w:spacing w:after="0" w:line="240" w:lineRule="auto"/>
        <w:ind w:left="0" w:firstLine="709"/>
        <w:jc w:val="both"/>
        <w:rPr>
          <w:rFonts w:ascii="Times New Roman" w:hAnsi="Times New Roman"/>
          <w:iCs/>
          <w:sz w:val="28"/>
          <w:szCs w:val="28"/>
        </w:rPr>
      </w:pPr>
      <w:r>
        <w:rPr>
          <w:rFonts w:ascii="Times New Roman" w:hAnsi="Times New Roman"/>
          <w:iCs/>
          <w:sz w:val="28"/>
          <w:szCs w:val="28"/>
        </w:rPr>
        <w:t>По результатам исследований опубликован</w:t>
      </w:r>
      <w:r w:rsidR="00426109">
        <w:rPr>
          <w:rFonts w:ascii="Times New Roman" w:hAnsi="Times New Roman"/>
          <w:iCs/>
          <w:sz w:val="28"/>
          <w:szCs w:val="28"/>
        </w:rPr>
        <w:t>ы</w:t>
      </w:r>
      <w:r>
        <w:rPr>
          <w:rFonts w:ascii="Times New Roman" w:hAnsi="Times New Roman"/>
          <w:iCs/>
          <w:sz w:val="28"/>
          <w:szCs w:val="28"/>
        </w:rPr>
        <w:t xml:space="preserve"> 2 </w:t>
      </w:r>
      <w:r w:rsidRPr="00A8712F">
        <w:rPr>
          <w:rFonts w:ascii="Times New Roman" w:hAnsi="Times New Roman"/>
          <w:iCs/>
          <w:sz w:val="28"/>
          <w:szCs w:val="28"/>
        </w:rPr>
        <w:t>тезис</w:t>
      </w:r>
      <w:r w:rsidR="00B429DB">
        <w:rPr>
          <w:rFonts w:ascii="Times New Roman" w:hAnsi="Times New Roman"/>
          <w:iCs/>
          <w:sz w:val="28"/>
          <w:szCs w:val="28"/>
        </w:rPr>
        <w:t>а</w:t>
      </w:r>
      <w:r w:rsidRPr="00A8712F">
        <w:rPr>
          <w:rFonts w:ascii="Times New Roman" w:hAnsi="Times New Roman"/>
          <w:iCs/>
          <w:sz w:val="28"/>
          <w:szCs w:val="28"/>
        </w:rPr>
        <w:t xml:space="preserve"> доклад</w:t>
      </w:r>
      <w:r w:rsidR="00426109" w:rsidRPr="00A8712F">
        <w:rPr>
          <w:rFonts w:ascii="Times New Roman" w:hAnsi="Times New Roman"/>
          <w:iCs/>
          <w:sz w:val="28"/>
          <w:szCs w:val="28"/>
        </w:rPr>
        <w:t>ов</w:t>
      </w:r>
      <w:r>
        <w:rPr>
          <w:rFonts w:ascii="Times New Roman" w:hAnsi="Times New Roman"/>
          <w:iCs/>
          <w:sz w:val="28"/>
          <w:szCs w:val="28"/>
        </w:rPr>
        <w:t xml:space="preserve"> и </w:t>
      </w:r>
      <w:r w:rsidRPr="00C423B4">
        <w:rPr>
          <w:rFonts w:ascii="Times New Roman" w:hAnsi="Times New Roman"/>
          <w:iCs/>
          <w:sz w:val="28"/>
          <w:szCs w:val="28"/>
        </w:rPr>
        <w:t>2</w:t>
      </w:r>
      <w:r>
        <w:rPr>
          <w:rFonts w:ascii="Times New Roman" w:hAnsi="Times New Roman"/>
          <w:iCs/>
          <w:sz w:val="28"/>
          <w:szCs w:val="28"/>
        </w:rPr>
        <w:t xml:space="preserve"> статьи</w:t>
      </w:r>
    </w:p>
    <w:p w:rsidR="006912FB" w:rsidRDefault="006912FB" w:rsidP="00B33E00">
      <w:pPr>
        <w:spacing w:after="0" w:line="240" w:lineRule="auto"/>
        <w:ind w:left="0" w:firstLine="709"/>
        <w:jc w:val="both"/>
        <w:rPr>
          <w:rFonts w:ascii="Times New Roman" w:hAnsi="Times New Roman"/>
          <w:sz w:val="28"/>
          <w:szCs w:val="28"/>
        </w:rPr>
      </w:pPr>
    </w:p>
    <w:p w:rsidR="006C71EB" w:rsidRDefault="006C71EB" w:rsidP="00515C23">
      <w:pPr>
        <w:pStyle w:val="3f6"/>
        <w:tabs>
          <w:tab w:val="left" w:pos="1134"/>
        </w:tabs>
        <w:spacing w:after="0" w:line="240" w:lineRule="auto"/>
        <w:ind w:left="0" w:firstLine="709"/>
        <w:jc w:val="center"/>
        <w:rPr>
          <w:rFonts w:ascii="Times New Roman" w:hAnsi="Times New Roman"/>
          <w:sz w:val="28"/>
          <w:szCs w:val="28"/>
        </w:rPr>
      </w:pPr>
    </w:p>
    <w:p w:rsidR="006C71EB" w:rsidRDefault="006C71EB" w:rsidP="00515C23">
      <w:pPr>
        <w:pStyle w:val="3f6"/>
        <w:tabs>
          <w:tab w:val="left" w:pos="1134"/>
        </w:tabs>
        <w:spacing w:after="0" w:line="240" w:lineRule="auto"/>
        <w:ind w:left="0" w:firstLine="709"/>
        <w:jc w:val="center"/>
        <w:rPr>
          <w:rFonts w:ascii="Times New Roman" w:hAnsi="Times New Roman"/>
          <w:sz w:val="28"/>
          <w:szCs w:val="28"/>
        </w:rPr>
      </w:pPr>
    </w:p>
    <w:p w:rsidR="006C71EB" w:rsidRDefault="006C71EB" w:rsidP="00515C23">
      <w:pPr>
        <w:pStyle w:val="3f6"/>
        <w:tabs>
          <w:tab w:val="left" w:pos="1134"/>
        </w:tabs>
        <w:spacing w:after="0" w:line="240" w:lineRule="auto"/>
        <w:ind w:left="0" w:firstLine="709"/>
        <w:jc w:val="center"/>
        <w:rPr>
          <w:rFonts w:ascii="Times New Roman" w:hAnsi="Times New Roman"/>
          <w:sz w:val="28"/>
          <w:szCs w:val="28"/>
        </w:rPr>
      </w:pPr>
    </w:p>
    <w:p w:rsidR="00310649" w:rsidRDefault="00310649" w:rsidP="00515C23">
      <w:pPr>
        <w:pStyle w:val="3f6"/>
        <w:tabs>
          <w:tab w:val="left" w:pos="1134"/>
        </w:tabs>
        <w:spacing w:after="0" w:line="240" w:lineRule="auto"/>
        <w:ind w:left="0" w:firstLine="709"/>
        <w:jc w:val="center"/>
        <w:rPr>
          <w:rFonts w:ascii="Times New Roman" w:hAnsi="Times New Roman"/>
          <w:sz w:val="28"/>
          <w:szCs w:val="28"/>
        </w:rPr>
      </w:pPr>
    </w:p>
    <w:p w:rsidR="00310649" w:rsidRDefault="00310649" w:rsidP="00515C23">
      <w:pPr>
        <w:pStyle w:val="3f6"/>
        <w:tabs>
          <w:tab w:val="left" w:pos="1134"/>
        </w:tabs>
        <w:spacing w:after="0" w:line="240" w:lineRule="auto"/>
        <w:ind w:left="0" w:firstLine="709"/>
        <w:jc w:val="center"/>
        <w:rPr>
          <w:rFonts w:ascii="Times New Roman" w:hAnsi="Times New Roman"/>
          <w:sz w:val="28"/>
          <w:szCs w:val="28"/>
        </w:rPr>
      </w:pPr>
    </w:p>
    <w:p w:rsidR="00030BA6" w:rsidRPr="00C97F31" w:rsidRDefault="00515C23" w:rsidP="00515C23">
      <w:pPr>
        <w:pStyle w:val="3f6"/>
        <w:tabs>
          <w:tab w:val="left" w:pos="1134"/>
        </w:tabs>
        <w:spacing w:after="0" w:line="240" w:lineRule="auto"/>
        <w:ind w:left="0" w:firstLine="709"/>
        <w:jc w:val="center"/>
        <w:rPr>
          <w:rFonts w:ascii="Times New Roman" w:hAnsi="Times New Roman"/>
          <w:sz w:val="28"/>
          <w:szCs w:val="28"/>
          <w:lang w:val="en-US"/>
        </w:rPr>
      </w:pPr>
      <w:r w:rsidRPr="008F6438">
        <w:rPr>
          <w:rFonts w:ascii="Times New Roman" w:hAnsi="Times New Roman"/>
          <w:sz w:val="28"/>
          <w:szCs w:val="28"/>
        </w:rPr>
        <w:lastRenderedPageBreak/>
        <w:t>СПИСОК</w:t>
      </w:r>
      <w:r w:rsidRPr="00C97F31">
        <w:rPr>
          <w:rFonts w:ascii="Times New Roman" w:hAnsi="Times New Roman"/>
          <w:sz w:val="28"/>
          <w:szCs w:val="28"/>
          <w:lang w:val="en-US"/>
        </w:rPr>
        <w:t xml:space="preserve"> </w:t>
      </w:r>
      <w:r w:rsidRPr="008F6438">
        <w:rPr>
          <w:rFonts w:ascii="Times New Roman" w:hAnsi="Times New Roman"/>
          <w:sz w:val="28"/>
          <w:szCs w:val="28"/>
        </w:rPr>
        <w:t>ИСПОЛЬЗОВАННЫХ</w:t>
      </w:r>
      <w:r w:rsidRPr="00C97F31">
        <w:rPr>
          <w:rFonts w:ascii="Times New Roman" w:hAnsi="Times New Roman"/>
          <w:sz w:val="28"/>
          <w:szCs w:val="28"/>
          <w:lang w:val="en-US"/>
        </w:rPr>
        <w:t xml:space="preserve"> </w:t>
      </w:r>
      <w:r w:rsidRPr="008F6438">
        <w:rPr>
          <w:rFonts w:ascii="Times New Roman" w:hAnsi="Times New Roman"/>
          <w:sz w:val="28"/>
          <w:szCs w:val="28"/>
        </w:rPr>
        <w:t>ИСТОЧНИКОВ</w:t>
      </w:r>
    </w:p>
    <w:p w:rsidR="00A47EAB" w:rsidRPr="00C97F31" w:rsidRDefault="00A47EAB" w:rsidP="00515C23">
      <w:pPr>
        <w:pStyle w:val="3f6"/>
        <w:tabs>
          <w:tab w:val="left" w:pos="1134"/>
        </w:tabs>
        <w:spacing w:after="0" w:line="240" w:lineRule="auto"/>
        <w:ind w:left="0" w:firstLine="709"/>
        <w:jc w:val="center"/>
        <w:rPr>
          <w:rFonts w:ascii="Times New Roman" w:hAnsi="Times New Roman"/>
          <w:sz w:val="28"/>
          <w:szCs w:val="28"/>
          <w:lang w:val="en-US"/>
        </w:rPr>
      </w:pP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7C0F47">
        <w:rPr>
          <w:rFonts w:ascii="Times New Roman" w:hAnsi="Times New Roman"/>
          <w:sz w:val="28"/>
          <w:szCs w:val="28"/>
          <w:lang w:val="en-US"/>
        </w:rPr>
        <w:t xml:space="preserve">1 </w:t>
      </w:r>
      <w:r w:rsidRPr="002241ED">
        <w:rPr>
          <w:rFonts w:ascii="Times New Roman" w:hAnsi="Times New Roman"/>
          <w:sz w:val="28"/>
          <w:szCs w:val="28"/>
          <w:lang w:val="en-US"/>
        </w:rPr>
        <w:t>Corbridge</w:t>
      </w:r>
      <w:r w:rsidRPr="007C0F47">
        <w:rPr>
          <w:rFonts w:ascii="Times New Roman" w:hAnsi="Times New Roman"/>
          <w:sz w:val="28"/>
          <w:szCs w:val="28"/>
          <w:lang w:val="en-US"/>
        </w:rPr>
        <w:t xml:space="preserve"> </w:t>
      </w:r>
      <w:r w:rsidR="002916BA">
        <w:fldChar w:fldCharType="begin"/>
      </w:r>
      <w:r w:rsidR="002916BA" w:rsidRPr="00C97F31">
        <w:rPr>
          <w:lang w:val="en-US"/>
        </w:rPr>
        <w:instrText>HYPERLINK "https://www.google.ru/search?hl=ru&amp;tbo=p&amp;tbm=bks&amp;q=inauthor:%22D.E.C.+Corbridge%22"</w:instrText>
      </w:r>
      <w:r w:rsidR="002916BA">
        <w:fldChar w:fldCharType="separate"/>
      </w:r>
      <w:r w:rsidRPr="002241ED">
        <w:rPr>
          <w:rFonts w:ascii="Times New Roman" w:hAnsi="Times New Roman"/>
          <w:sz w:val="28"/>
          <w:szCs w:val="28"/>
          <w:lang w:val="en-US"/>
        </w:rPr>
        <w:t>D</w:t>
      </w:r>
      <w:r w:rsidRPr="007C0F47">
        <w:rPr>
          <w:rFonts w:ascii="Times New Roman" w:hAnsi="Times New Roman"/>
          <w:sz w:val="28"/>
          <w:szCs w:val="28"/>
          <w:lang w:val="en-US"/>
        </w:rPr>
        <w:t>.</w:t>
      </w:r>
      <w:r w:rsidRPr="002241ED">
        <w:rPr>
          <w:rFonts w:ascii="Times New Roman" w:hAnsi="Times New Roman"/>
          <w:sz w:val="28"/>
          <w:szCs w:val="28"/>
          <w:lang w:val="en-US"/>
        </w:rPr>
        <w:t>E</w:t>
      </w:r>
      <w:r w:rsidRPr="007C0F47">
        <w:rPr>
          <w:rFonts w:ascii="Times New Roman" w:hAnsi="Times New Roman"/>
          <w:sz w:val="28"/>
          <w:szCs w:val="28"/>
          <w:lang w:val="en-US"/>
        </w:rPr>
        <w:t>.</w:t>
      </w:r>
      <w:r w:rsidRPr="002241ED">
        <w:rPr>
          <w:rFonts w:ascii="Times New Roman" w:hAnsi="Times New Roman"/>
          <w:sz w:val="28"/>
          <w:szCs w:val="28"/>
          <w:lang w:val="en-US"/>
        </w:rPr>
        <w:t>C</w:t>
      </w:r>
      <w:r w:rsidRPr="007C0F47">
        <w:rPr>
          <w:rFonts w:ascii="Times New Roman" w:hAnsi="Times New Roman"/>
          <w:sz w:val="28"/>
          <w:szCs w:val="28"/>
          <w:lang w:val="en-US"/>
        </w:rPr>
        <w:t>.</w:t>
      </w:r>
      <w:r w:rsidR="002916BA">
        <w:fldChar w:fldCharType="end"/>
      </w:r>
      <w:r w:rsidR="007C0F47" w:rsidRPr="007C0F47">
        <w:rPr>
          <w:rFonts w:ascii="Times New Roman" w:hAnsi="Times New Roman"/>
          <w:sz w:val="28"/>
          <w:szCs w:val="28"/>
          <w:lang w:val="en-US"/>
        </w:rPr>
        <w:t xml:space="preserve"> </w:t>
      </w:r>
      <w:r w:rsidRPr="002241ED">
        <w:rPr>
          <w:rFonts w:ascii="Times New Roman" w:hAnsi="Times New Roman"/>
          <w:sz w:val="28"/>
          <w:szCs w:val="28"/>
          <w:lang w:val="en-US"/>
        </w:rPr>
        <w:t>Phosphorus: Chemistry, Biochemistry and Technology</w:t>
      </w:r>
      <w:proofErr w:type="gramStart"/>
      <w:r w:rsidRPr="002241ED">
        <w:rPr>
          <w:rFonts w:ascii="Times New Roman" w:hAnsi="Times New Roman"/>
          <w:sz w:val="28"/>
          <w:szCs w:val="28"/>
          <w:lang w:val="en-US"/>
        </w:rPr>
        <w:t>.</w:t>
      </w:r>
      <w:r w:rsidR="007C0F47" w:rsidRPr="007C0F47">
        <w:rPr>
          <w:rFonts w:ascii="Times New Roman" w:hAnsi="Times New Roman"/>
          <w:sz w:val="28"/>
          <w:szCs w:val="28"/>
          <w:lang w:val="en-US"/>
        </w:rPr>
        <w:t>/</w:t>
      </w:r>
      <w:proofErr w:type="gramEnd"/>
      <w:r w:rsidR="007C0F47" w:rsidRPr="007C0F47">
        <w:rPr>
          <w:rFonts w:ascii="Times New Roman" w:hAnsi="Times New Roman"/>
          <w:sz w:val="28"/>
          <w:szCs w:val="28"/>
          <w:lang w:val="en-US"/>
        </w:rPr>
        <w:t xml:space="preserve"> </w:t>
      </w:r>
      <w:r w:rsidRPr="002241ED">
        <w:rPr>
          <w:rFonts w:ascii="Times New Roman" w:hAnsi="Times New Roman"/>
          <w:sz w:val="28"/>
          <w:szCs w:val="28"/>
          <w:lang w:val="en-US"/>
        </w:rPr>
        <w:t xml:space="preserve"> </w:t>
      </w:r>
      <w:r w:rsidR="002916BA">
        <w:fldChar w:fldCharType="begin"/>
      </w:r>
      <w:r w:rsidR="002916BA" w:rsidRPr="00C97F31">
        <w:rPr>
          <w:lang w:val="en-US"/>
        </w:rPr>
        <w:instrText>HYPERLINK "https://www.google.ru/search?hl=ru&amp;tbo=p&amp;tbm=bks&amp;q=inauthor:%22D.E.C.+Corbridge%22"</w:instrText>
      </w:r>
      <w:r w:rsidR="002916BA">
        <w:fldChar w:fldCharType="separate"/>
      </w:r>
      <w:r w:rsidR="007C0F47" w:rsidRPr="002241ED">
        <w:rPr>
          <w:rFonts w:ascii="Times New Roman" w:hAnsi="Times New Roman"/>
          <w:sz w:val="28"/>
          <w:szCs w:val="28"/>
          <w:lang w:val="en-US"/>
        </w:rPr>
        <w:t>D</w:t>
      </w:r>
      <w:r w:rsidR="007C0F47" w:rsidRPr="007C0F47">
        <w:rPr>
          <w:rFonts w:ascii="Times New Roman" w:hAnsi="Times New Roman"/>
          <w:sz w:val="28"/>
          <w:szCs w:val="28"/>
          <w:lang w:val="en-US"/>
        </w:rPr>
        <w:t>.</w:t>
      </w:r>
      <w:r w:rsidR="007C0F47" w:rsidRPr="002241ED">
        <w:rPr>
          <w:rFonts w:ascii="Times New Roman" w:hAnsi="Times New Roman"/>
          <w:sz w:val="28"/>
          <w:szCs w:val="28"/>
          <w:lang w:val="en-US"/>
        </w:rPr>
        <w:t>E</w:t>
      </w:r>
      <w:r w:rsidR="007C0F47" w:rsidRPr="007C0F47">
        <w:rPr>
          <w:rFonts w:ascii="Times New Roman" w:hAnsi="Times New Roman"/>
          <w:sz w:val="28"/>
          <w:szCs w:val="28"/>
          <w:lang w:val="en-US"/>
        </w:rPr>
        <w:t>.</w:t>
      </w:r>
      <w:r w:rsidR="007C0F47" w:rsidRPr="002241ED">
        <w:rPr>
          <w:rFonts w:ascii="Times New Roman" w:hAnsi="Times New Roman"/>
          <w:sz w:val="28"/>
          <w:szCs w:val="28"/>
          <w:lang w:val="en-US"/>
        </w:rPr>
        <w:t>C</w:t>
      </w:r>
      <w:r w:rsidR="007C0F47" w:rsidRPr="007C0F47">
        <w:rPr>
          <w:rFonts w:ascii="Times New Roman" w:hAnsi="Times New Roman"/>
          <w:sz w:val="28"/>
          <w:szCs w:val="28"/>
          <w:lang w:val="en-US"/>
        </w:rPr>
        <w:t>.</w:t>
      </w:r>
      <w:r w:rsidR="002916BA">
        <w:fldChar w:fldCharType="end"/>
      </w:r>
      <w:r w:rsidR="007C0F47" w:rsidRPr="007C0F47">
        <w:rPr>
          <w:rFonts w:ascii="Times New Roman" w:hAnsi="Times New Roman"/>
          <w:sz w:val="28"/>
          <w:szCs w:val="28"/>
          <w:lang w:val="en-US"/>
        </w:rPr>
        <w:t xml:space="preserve"> </w:t>
      </w:r>
      <w:r w:rsidR="007C0F47" w:rsidRPr="002241ED">
        <w:rPr>
          <w:rFonts w:ascii="Times New Roman" w:hAnsi="Times New Roman"/>
          <w:sz w:val="28"/>
          <w:szCs w:val="28"/>
          <w:lang w:val="en-US"/>
        </w:rPr>
        <w:t>Corbridge</w:t>
      </w:r>
      <w:r w:rsidR="007C0F47" w:rsidRPr="00CA0974">
        <w:rPr>
          <w:rFonts w:ascii="Times New Roman" w:hAnsi="Times New Roman"/>
          <w:sz w:val="28"/>
          <w:szCs w:val="28"/>
          <w:lang w:val="en-US"/>
        </w:rPr>
        <w:t xml:space="preserve"> - </w:t>
      </w:r>
      <w:r w:rsidR="007C0F47">
        <w:rPr>
          <w:rFonts w:ascii="Times New Roman" w:hAnsi="Times New Roman"/>
          <w:sz w:val="28"/>
          <w:szCs w:val="28"/>
          <w:lang w:val="en-US"/>
        </w:rPr>
        <w:t>CRC Press, 6Edition</w:t>
      </w:r>
      <w:r w:rsidR="007C0F47" w:rsidRPr="00CA0974">
        <w:rPr>
          <w:rFonts w:ascii="Times New Roman" w:hAnsi="Times New Roman"/>
          <w:sz w:val="28"/>
          <w:szCs w:val="28"/>
          <w:lang w:val="en-US"/>
        </w:rPr>
        <w:t xml:space="preserve">, </w:t>
      </w:r>
      <w:r w:rsidRPr="002241ED">
        <w:rPr>
          <w:rFonts w:ascii="Times New Roman" w:hAnsi="Times New Roman"/>
          <w:sz w:val="28"/>
          <w:szCs w:val="28"/>
          <w:lang w:val="en-US"/>
        </w:rPr>
        <w:t>2013. - 1473 p.</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CD4D35">
        <w:rPr>
          <w:rFonts w:ascii="Times New Roman" w:hAnsi="Times New Roman"/>
          <w:sz w:val="28"/>
          <w:szCs w:val="28"/>
          <w:lang w:val="en-US"/>
        </w:rPr>
        <w:t xml:space="preserve">2 </w:t>
      </w:r>
      <w:r w:rsidRPr="002241ED">
        <w:rPr>
          <w:rFonts w:ascii="Times New Roman" w:hAnsi="Times New Roman"/>
          <w:sz w:val="28"/>
          <w:szCs w:val="28"/>
          <w:lang w:val="en-US"/>
        </w:rPr>
        <w:t>Douglas S.F. Solvent extraction in hydrometallurgy: the role of organophosphorus extractants</w:t>
      </w:r>
      <w:r w:rsidR="000A7038" w:rsidRPr="000A7038">
        <w:rPr>
          <w:rFonts w:ascii="Times New Roman" w:hAnsi="Times New Roman"/>
          <w:sz w:val="28"/>
          <w:szCs w:val="28"/>
          <w:lang w:val="en-US"/>
        </w:rPr>
        <w:t xml:space="preserve"> </w:t>
      </w:r>
      <w:r w:rsidR="00CA0974" w:rsidRPr="00CA0974">
        <w:rPr>
          <w:rFonts w:ascii="Times New Roman" w:hAnsi="Times New Roman"/>
          <w:sz w:val="28"/>
          <w:szCs w:val="28"/>
          <w:lang w:val="en-US"/>
        </w:rPr>
        <w:t>/</w:t>
      </w:r>
      <w:r w:rsidR="000A7038" w:rsidRPr="000A7038">
        <w:rPr>
          <w:rFonts w:ascii="Times New Roman" w:hAnsi="Times New Roman"/>
          <w:sz w:val="28"/>
          <w:szCs w:val="28"/>
          <w:lang w:val="en-US"/>
        </w:rPr>
        <w:t xml:space="preserve"> </w:t>
      </w:r>
      <w:r w:rsidR="00CA0974" w:rsidRPr="002241ED">
        <w:rPr>
          <w:rFonts w:ascii="Times New Roman" w:hAnsi="Times New Roman"/>
          <w:sz w:val="28"/>
          <w:szCs w:val="28"/>
          <w:lang w:val="en-US"/>
        </w:rPr>
        <w:t>S.F. Douglas</w:t>
      </w:r>
      <w:r w:rsidRPr="002241ED">
        <w:rPr>
          <w:rFonts w:ascii="Times New Roman" w:hAnsi="Times New Roman"/>
          <w:sz w:val="28"/>
          <w:szCs w:val="28"/>
          <w:lang w:val="en-US"/>
        </w:rPr>
        <w:t xml:space="preserve"> // Journal of Organometallic Chemistry. - 2005. - V. 690. </w:t>
      </w:r>
      <w:proofErr w:type="gramStart"/>
      <w:r w:rsidRPr="002241ED">
        <w:rPr>
          <w:rFonts w:ascii="Times New Roman" w:hAnsi="Times New Roman"/>
          <w:sz w:val="28"/>
          <w:szCs w:val="28"/>
          <w:lang w:val="en-US"/>
        </w:rPr>
        <w:t xml:space="preserve">- </w:t>
      </w:r>
      <w:r w:rsidRPr="002241ED">
        <w:rPr>
          <w:rFonts w:ascii="Times New Roman" w:hAnsi="Times New Roman"/>
          <w:sz w:val="28"/>
          <w:szCs w:val="28"/>
        </w:rPr>
        <w:t>Р</w:t>
      </w:r>
      <w:r w:rsidRPr="002241ED">
        <w:rPr>
          <w:rFonts w:ascii="Times New Roman" w:hAnsi="Times New Roman"/>
          <w:sz w:val="28"/>
          <w:szCs w:val="28"/>
          <w:lang w:val="en-US"/>
        </w:rPr>
        <w:t>. 2426-2438.</w:t>
      </w:r>
      <w:proofErr w:type="gramEnd"/>
    </w:p>
    <w:p w:rsidR="002241ED" w:rsidRPr="0073119A" w:rsidRDefault="002241ED" w:rsidP="002241ED">
      <w:pPr>
        <w:tabs>
          <w:tab w:val="left" w:pos="1134"/>
        </w:tabs>
        <w:spacing w:after="0" w:line="240" w:lineRule="auto"/>
        <w:ind w:left="0"/>
        <w:jc w:val="both"/>
        <w:rPr>
          <w:rFonts w:ascii="Times New Roman" w:hAnsi="Times New Roman"/>
          <w:sz w:val="28"/>
          <w:szCs w:val="28"/>
          <w:lang w:val="en-US"/>
        </w:rPr>
      </w:pPr>
      <w:r w:rsidRPr="00CD4D35">
        <w:rPr>
          <w:rFonts w:ascii="Times New Roman" w:hAnsi="Times New Roman"/>
          <w:sz w:val="28"/>
          <w:szCs w:val="28"/>
          <w:lang w:val="en-US"/>
        </w:rPr>
        <w:t xml:space="preserve">3 </w:t>
      </w:r>
      <w:r w:rsidRPr="002241ED">
        <w:rPr>
          <w:rFonts w:ascii="Times New Roman" w:hAnsi="Times New Roman"/>
          <w:sz w:val="28"/>
          <w:szCs w:val="28"/>
          <w:lang w:val="en-US"/>
        </w:rPr>
        <w:t>Free M</w:t>
      </w:r>
      <w:r w:rsidR="0073119A" w:rsidRPr="0073119A">
        <w:rPr>
          <w:rFonts w:ascii="Times New Roman" w:hAnsi="Times New Roman"/>
          <w:sz w:val="28"/>
          <w:szCs w:val="28"/>
          <w:lang w:val="en-US"/>
        </w:rPr>
        <w:t>.</w:t>
      </w:r>
      <w:r w:rsidRPr="002241ED">
        <w:rPr>
          <w:rFonts w:ascii="Times New Roman" w:hAnsi="Times New Roman"/>
          <w:sz w:val="28"/>
          <w:szCs w:val="28"/>
          <w:lang w:val="en-US"/>
        </w:rPr>
        <w:t xml:space="preserve">L. </w:t>
      </w:r>
      <w:r w:rsidR="002916BA">
        <w:fldChar w:fldCharType="begin"/>
      </w:r>
      <w:r w:rsidR="002916BA" w:rsidRPr="00C97F31">
        <w:rPr>
          <w:lang w:val="en-US"/>
        </w:rPr>
        <w:instrText>HYPERLINK "https://books.google.ru/books?id=cWJLAAAAQBAJ&amp;pg=PT289&amp;lpg=PT289&amp;dq=phosphate+extractants&amp;source=bl&amp;ots=ANEetpX9b3&amp;sig=NAxyCJj7Z6m5w-b6hWO_Q5bLdi4&amp;hl=ru&amp;sa=X&amp;ved=0ahUKEwj1tpvFv53PAhWF1SwKHSVDDxw4FBDoAQgbMAA"</w:instrText>
      </w:r>
      <w:r w:rsidR="002916BA">
        <w:fldChar w:fldCharType="separate"/>
      </w:r>
      <w:r w:rsidRPr="002241ED">
        <w:rPr>
          <w:rFonts w:ascii="Times New Roman" w:hAnsi="Times New Roman"/>
          <w:sz w:val="28"/>
          <w:szCs w:val="28"/>
          <w:lang w:val="en-US"/>
        </w:rPr>
        <w:t>Hydrometallurgy: Fundamentals and Applications</w:t>
      </w:r>
      <w:r w:rsidR="002916BA">
        <w:fldChar w:fldCharType="end"/>
      </w:r>
      <w:r w:rsidR="0073119A" w:rsidRPr="0073119A">
        <w:rPr>
          <w:rFonts w:ascii="Times New Roman" w:hAnsi="Times New Roman"/>
          <w:sz w:val="28"/>
          <w:szCs w:val="28"/>
          <w:lang w:val="en-US"/>
        </w:rPr>
        <w:t xml:space="preserve"> / </w:t>
      </w:r>
      <w:r w:rsidRPr="002241ED">
        <w:rPr>
          <w:rFonts w:ascii="Times New Roman" w:hAnsi="Times New Roman"/>
          <w:sz w:val="28"/>
          <w:szCs w:val="28"/>
          <w:lang w:val="en-US"/>
        </w:rPr>
        <w:t>New</w:t>
      </w:r>
      <w:r w:rsidR="0073119A">
        <w:rPr>
          <w:rFonts w:ascii="Times New Roman" w:hAnsi="Times New Roman"/>
          <w:sz w:val="28"/>
          <w:szCs w:val="28"/>
          <w:lang w:val="en-US"/>
        </w:rPr>
        <w:t xml:space="preserve"> York: John Wiley &amp; Sons, Inc.</w:t>
      </w:r>
      <w:r w:rsidR="0073119A" w:rsidRPr="0073119A">
        <w:rPr>
          <w:rFonts w:ascii="Times New Roman" w:hAnsi="Times New Roman"/>
          <w:sz w:val="28"/>
          <w:szCs w:val="28"/>
          <w:lang w:val="en-US"/>
        </w:rPr>
        <w:t>,</w:t>
      </w:r>
      <w:r w:rsidRPr="002241ED">
        <w:rPr>
          <w:rFonts w:ascii="Times New Roman" w:hAnsi="Times New Roman"/>
          <w:sz w:val="28"/>
          <w:szCs w:val="28"/>
          <w:lang w:val="en-US"/>
        </w:rPr>
        <w:t xml:space="preserve"> 2013. </w:t>
      </w:r>
      <w:proofErr w:type="gramStart"/>
      <w:r w:rsidRPr="002241ED">
        <w:rPr>
          <w:rFonts w:ascii="Times New Roman" w:hAnsi="Times New Roman"/>
          <w:sz w:val="28"/>
          <w:szCs w:val="28"/>
          <w:lang w:val="en-US"/>
        </w:rPr>
        <w:t>- p. 444</w:t>
      </w:r>
      <w:r w:rsidR="0073119A" w:rsidRPr="0073119A">
        <w:rPr>
          <w:rFonts w:ascii="Times New Roman" w:hAnsi="Times New Roman"/>
          <w:sz w:val="28"/>
          <w:szCs w:val="28"/>
          <w:lang w:val="en-US"/>
        </w:rPr>
        <w:t>.</w:t>
      </w:r>
      <w:proofErr w:type="gramEnd"/>
    </w:p>
    <w:p w:rsidR="002241ED" w:rsidRPr="000A7038" w:rsidRDefault="002241ED" w:rsidP="002241ED">
      <w:pPr>
        <w:tabs>
          <w:tab w:val="left" w:pos="1134"/>
        </w:tabs>
        <w:spacing w:after="0" w:line="240" w:lineRule="auto"/>
        <w:ind w:left="0"/>
        <w:jc w:val="both"/>
        <w:rPr>
          <w:rFonts w:ascii="Times New Roman" w:hAnsi="Times New Roman"/>
          <w:sz w:val="28"/>
          <w:szCs w:val="28"/>
        </w:rPr>
      </w:pPr>
      <w:r w:rsidRPr="000A7038">
        <w:rPr>
          <w:rFonts w:ascii="Times New Roman" w:hAnsi="Times New Roman"/>
          <w:sz w:val="28"/>
          <w:szCs w:val="28"/>
        </w:rPr>
        <w:t xml:space="preserve">4 </w:t>
      </w:r>
      <w:r w:rsidR="000A7038" w:rsidRPr="000A7038">
        <w:rPr>
          <w:rFonts w:ascii="Times New Roman" w:hAnsi="Times New Roman"/>
          <w:sz w:val="28"/>
          <w:szCs w:val="28"/>
        </w:rPr>
        <w:t>Росен</w:t>
      </w:r>
      <w:r w:rsidR="000A7038">
        <w:rPr>
          <w:rFonts w:ascii="Times New Roman" w:hAnsi="Times New Roman"/>
          <w:sz w:val="28"/>
          <w:szCs w:val="28"/>
        </w:rPr>
        <w:t xml:space="preserve"> </w:t>
      </w:r>
      <w:r w:rsidR="000A7038" w:rsidRPr="000A7038">
        <w:rPr>
          <w:rFonts w:ascii="Times New Roman" w:hAnsi="Times New Roman"/>
          <w:sz w:val="28"/>
          <w:szCs w:val="28"/>
        </w:rPr>
        <w:t>А.М.</w:t>
      </w:r>
      <w:r w:rsidR="000A7038">
        <w:rPr>
          <w:rFonts w:ascii="Times New Roman" w:hAnsi="Times New Roman"/>
          <w:sz w:val="28"/>
          <w:szCs w:val="28"/>
        </w:rPr>
        <w:t xml:space="preserve"> </w:t>
      </w:r>
      <w:r w:rsidRPr="000A7038">
        <w:rPr>
          <w:rFonts w:ascii="Times New Roman" w:hAnsi="Times New Roman"/>
          <w:sz w:val="28"/>
          <w:szCs w:val="28"/>
        </w:rPr>
        <w:t>Эк</w:t>
      </w:r>
      <w:r w:rsidRPr="002241ED">
        <w:rPr>
          <w:rFonts w:ascii="Times New Roman" w:hAnsi="Times New Roman"/>
          <w:sz w:val="28"/>
          <w:szCs w:val="28"/>
        </w:rPr>
        <w:t>страгенты</w:t>
      </w:r>
      <w:r w:rsidRPr="000A7038">
        <w:rPr>
          <w:rFonts w:ascii="Times New Roman" w:hAnsi="Times New Roman"/>
          <w:sz w:val="28"/>
          <w:szCs w:val="28"/>
        </w:rPr>
        <w:t xml:space="preserve"> </w:t>
      </w:r>
      <w:r w:rsidRPr="002241ED">
        <w:rPr>
          <w:rFonts w:ascii="Times New Roman" w:hAnsi="Times New Roman"/>
          <w:sz w:val="28"/>
          <w:szCs w:val="28"/>
        </w:rPr>
        <w:t>для</w:t>
      </w:r>
      <w:r w:rsidRPr="000A7038">
        <w:rPr>
          <w:rFonts w:ascii="Times New Roman" w:hAnsi="Times New Roman"/>
          <w:sz w:val="28"/>
          <w:szCs w:val="28"/>
        </w:rPr>
        <w:t xml:space="preserve"> </w:t>
      </w:r>
      <w:r w:rsidRPr="002241ED">
        <w:rPr>
          <w:rFonts w:ascii="Times New Roman" w:hAnsi="Times New Roman"/>
          <w:sz w:val="28"/>
          <w:szCs w:val="28"/>
        </w:rPr>
        <w:t>глубокого</w:t>
      </w:r>
      <w:r w:rsidRPr="000A7038">
        <w:rPr>
          <w:rFonts w:ascii="Times New Roman" w:hAnsi="Times New Roman"/>
          <w:sz w:val="28"/>
          <w:szCs w:val="28"/>
        </w:rPr>
        <w:t xml:space="preserve"> </w:t>
      </w:r>
      <w:r w:rsidRPr="002241ED">
        <w:rPr>
          <w:rFonts w:ascii="Times New Roman" w:hAnsi="Times New Roman"/>
          <w:sz w:val="28"/>
          <w:szCs w:val="28"/>
        </w:rPr>
        <w:t>извлечения</w:t>
      </w:r>
      <w:r w:rsidRPr="000A7038">
        <w:rPr>
          <w:rFonts w:ascii="Times New Roman" w:hAnsi="Times New Roman"/>
          <w:sz w:val="28"/>
          <w:szCs w:val="28"/>
        </w:rPr>
        <w:t xml:space="preserve"> </w:t>
      </w:r>
      <w:r w:rsidRPr="002241ED">
        <w:rPr>
          <w:rFonts w:ascii="Times New Roman" w:hAnsi="Times New Roman"/>
          <w:sz w:val="28"/>
          <w:szCs w:val="28"/>
        </w:rPr>
        <w:t>ТПЭ</w:t>
      </w:r>
      <w:r w:rsidRPr="000A7038">
        <w:rPr>
          <w:rFonts w:ascii="Times New Roman" w:hAnsi="Times New Roman"/>
          <w:sz w:val="28"/>
          <w:szCs w:val="28"/>
        </w:rPr>
        <w:t xml:space="preserve"> </w:t>
      </w:r>
      <w:r w:rsidRPr="002241ED">
        <w:rPr>
          <w:rFonts w:ascii="Times New Roman" w:hAnsi="Times New Roman"/>
          <w:sz w:val="28"/>
          <w:szCs w:val="28"/>
        </w:rPr>
        <w:t>из</w:t>
      </w:r>
      <w:r w:rsidRPr="000A7038">
        <w:rPr>
          <w:rFonts w:ascii="Times New Roman" w:hAnsi="Times New Roman"/>
          <w:sz w:val="28"/>
          <w:szCs w:val="28"/>
        </w:rPr>
        <w:t xml:space="preserve"> </w:t>
      </w:r>
      <w:r w:rsidRPr="002241ED">
        <w:rPr>
          <w:rFonts w:ascii="Times New Roman" w:hAnsi="Times New Roman"/>
          <w:sz w:val="28"/>
          <w:szCs w:val="28"/>
        </w:rPr>
        <w:t>отходов</w:t>
      </w:r>
      <w:r w:rsidRPr="000A7038">
        <w:rPr>
          <w:rFonts w:ascii="Times New Roman" w:hAnsi="Times New Roman"/>
          <w:sz w:val="28"/>
          <w:szCs w:val="28"/>
        </w:rPr>
        <w:t xml:space="preserve"> </w:t>
      </w:r>
      <w:r w:rsidRPr="002241ED">
        <w:rPr>
          <w:rFonts w:ascii="Times New Roman" w:hAnsi="Times New Roman"/>
          <w:sz w:val="28"/>
          <w:szCs w:val="28"/>
        </w:rPr>
        <w:t>радиохимических</w:t>
      </w:r>
      <w:r w:rsidRPr="000A7038">
        <w:rPr>
          <w:rFonts w:ascii="Times New Roman" w:hAnsi="Times New Roman"/>
          <w:sz w:val="28"/>
          <w:szCs w:val="28"/>
        </w:rPr>
        <w:t xml:space="preserve"> </w:t>
      </w:r>
      <w:r w:rsidRPr="002241ED">
        <w:rPr>
          <w:rFonts w:ascii="Times New Roman" w:hAnsi="Times New Roman"/>
          <w:sz w:val="28"/>
          <w:szCs w:val="28"/>
        </w:rPr>
        <w:t>процессов</w:t>
      </w:r>
      <w:r w:rsidR="000A7038">
        <w:rPr>
          <w:rFonts w:ascii="Times New Roman" w:hAnsi="Times New Roman"/>
          <w:sz w:val="28"/>
          <w:szCs w:val="28"/>
        </w:rPr>
        <w:t xml:space="preserve"> / </w:t>
      </w:r>
      <w:r w:rsidR="000A7038" w:rsidRPr="000A7038">
        <w:rPr>
          <w:rFonts w:ascii="Times New Roman" w:hAnsi="Times New Roman"/>
          <w:sz w:val="28"/>
          <w:szCs w:val="28"/>
        </w:rPr>
        <w:t>А.М.</w:t>
      </w:r>
      <w:r w:rsidR="000A7038">
        <w:rPr>
          <w:rFonts w:ascii="Times New Roman" w:hAnsi="Times New Roman"/>
          <w:sz w:val="28"/>
          <w:szCs w:val="28"/>
        </w:rPr>
        <w:t xml:space="preserve"> </w:t>
      </w:r>
      <w:r w:rsidR="000A7038" w:rsidRPr="000A7038">
        <w:rPr>
          <w:rFonts w:ascii="Times New Roman" w:hAnsi="Times New Roman"/>
          <w:sz w:val="28"/>
          <w:szCs w:val="28"/>
        </w:rPr>
        <w:t>Росен</w:t>
      </w:r>
      <w:r w:rsidR="000A7038">
        <w:rPr>
          <w:rFonts w:ascii="Times New Roman" w:hAnsi="Times New Roman"/>
          <w:sz w:val="28"/>
          <w:szCs w:val="28"/>
        </w:rPr>
        <w:t xml:space="preserve">, </w:t>
      </w:r>
      <w:r w:rsidR="000A7038" w:rsidRPr="000A7038">
        <w:rPr>
          <w:rFonts w:ascii="Times New Roman" w:hAnsi="Times New Roman"/>
          <w:sz w:val="28"/>
          <w:szCs w:val="28"/>
        </w:rPr>
        <w:t>В. И. Волк</w:t>
      </w:r>
      <w:r w:rsidR="000A7038">
        <w:rPr>
          <w:rFonts w:ascii="Times New Roman" w:hAnsi="Times New Roman"/>
          <w:sz w:val="28"/>
          <w:szCs w:val="28"/>
        </w:rPr>
        <w:t>,</w:t>
      </w:r>
      <w:r w:rsidR="000A7038" w:rsidRPr="000A7038">
        <w:rPr>
          <w:rFonts w:ascii="Times New Roman" w:hAnsi="Times New Roman"/>
          <w:sz w:val="28"/>
          <w:szCs w:val="28"/>
        </w:rPr>
        <w:t xml:space="preserve"> А.</w:t>
      </w:r>
      <w:r w:rsidR="000A7038">
        <w:rPr>
          <w:rFonts w:ascii="Times New Roman" w:hAnsi="Times New Roman"/>
          <w:sz w:val="28"/>
          <w:szCs w:val="28"/>
        </w:rPr>
        <w:t>Ю.</w:t>
      </w:r>
      <w:r w:rsidR="000A7038" w:rsidRPr="000A7038">
        <w:rPr>
          <w:rFonts w:ascii="Times New Roman" w:hAnsi="Times New Roman"/>
          <w:sz w:val="28"/>
          <w:szCs w:val="28"/>
        </w:rPr>
        <w:t xml:space="preserve"> Бахрушин</w:t>
      </w:r>
      <w:r w:rsidR="000A7038">
        <w:rPr>
          <w:rFonts w:ascii="Times New Roman" w:hAnsi="Times New Roman"/>
          <w:sz w:val="28"/>
          <w:szCs w:val="28"/>
        </w:rPr>
        <w:t>,</w:t>
      </w:r>
      <w:r w:rsidR="000A7038" w:rsidRPr="000A7038">
        <w:rPr>
          <w:rFonts w:ascii="Times New Roman" w:hAnsi="Times New Roman"/>
          <w:sz w:val="28"/>
          <w:szCs w:val="28"/>
        </w:rPr>
        <w:t xml:space="preserve"> Б.С. Захаркин</w:t>
      </w:r>
      <w:r w:rsidR="000A7038">
        <w:rPr>
          <w:rFonts w:ascii="Times New Roman" w:hAnsi="Times New Roman"/>
          <w:sz w:val="28"/>
          <w:szCs w:val="28"/>
        </w:rPr>
        <w:t xml:space="preserve">,  Н.А. Карташева, </w:t>
      </w:r>
      <w:r w:rsidR="000A7038" w:rsidRPr="000A7038">
        <w:rPr>
          <w:rFonts w:ascii="Times New Roman" w:hAnsi="Times New Roman"/>
          <w:sz w:val="28"/>
          <w:szCs w:val="28"/>
        </w:rPr>
        <w:t xml:space="preserve"> Б. В. Ларге</w:t>
      </w:r>
      <w:r w:rsidR="000A7038">
        <w:rPr>
          <w:rFonts w:ascii="Times New Roman" w:hAnsi="Times New Roman"/>
          <w:sz w:val="28"/>
          <w:szCs w:val="28"/>
        </w:rPr>
        <w:t xml:space="preserve">, </w:t>
      </w:r>
      <w:r w:rsidR="000A7038" w:rsidRPr="000A7038">
        <w:rPr>
          <w:rFonts w:ascii="Times New Roman" w:hAnsi="Times New Roman"/>
          <w:sz w:val="28"/>
          <w:szCs w:val="28"/>
        </w:rPr>
        <w:t xml:space="preserve"> И. Николаева</w:t>
      </w:r>
      <w:r w:rsidR="000A7038">
        <w:rPr>
          <w:rFonts w:ascii="Times New Roman" w:hAnsi="Times New Roman"/>
          <w:sz w:val="28"/>
          <w:szCs w:val="28"/>
        </w:rPr>
        <w:t xml:space="preserve"> </w:t>
      </w:r>
      <w:r w:rsidRPr="000A7038">
        <w:rPr>
          <w:rFonts w:ascii="Times New Roman" w:hAnsi="Times New Roman"/>
          <w:sz w:val="28"/>
          <w:szCs w:val="28"/>
        </w:rPr>
        <w:t xml:space="preserve">// </w:t>
      </w:r>
      <w:r w:rsidRPr="002241ED">
        <w:rPr>
          <w:rFonts w:ascii="Times New Roman" w:hAnsi="Times New Roman"/>
          <w:sz w:val="28"/>
          <w:szCs w:val="28"/>
        </w:rPr>
        <w:t>Радиохимия</w:t>
      </w:r>
      <w:r w:rsidR="00415FB7" w:rsidRPr="000A7038">
        <w:rPr>
          <w:rFonts w:ascii="Times New Roman" w:hAnsi="Times New Roman"/>
          <w:sz w:val="28"/>
          <w:szCs w:val="28"/>
        </w:rPr>
        <w:t xml:space="preserve">. – </w:t>
      </w:r>
      <w:r w:rsidRPr="000A7038">
        <w:rPr>
          <w:rFonts w:ascii="Times New Roman" w:hAnsi="Times New Roman"/>
          <w:sz w:val="28"/>
          <w:szCs w:val="28"/>
        </w:rPr>
        <w:t>1999</w:t>
      </w:r>
      <w:r w:rsidR="00415FB7" w:rsidRPr="000A7038">
        <w:rPr>
          <w:rFonts w:ascii="Times New Roman" w:hAnsi="Times New Roman"/>
          <w:sz w:val="28"/>
          <w:szCs w:val="28"/>
        </w:rPr>
        <w:t xml:space="preserve">. - </w:t>
      </w:r>
      <w:r w:rsidRPr="000A7038">
        <w:rPr>
          <w:rFonts w:ascii="Times New Roman" w:hAnsi="Times New Roman"/>
          <w:sz w:val="28"/>
          <w:szCs w:val="28"/>
        </w:rPr>
        <w:t xml:space="preserve"> </w:t>
      </w:r>
      <w:r w:rsidRPr="002241ED">
        <w:rPr>
          <w:rFonts w:ascii="Times New Roman" w:hAnsi="Times New Roman"/>
          <w:sz w:val="28"/>
          <w:szCs w:val="28"/>
        </w:rPr>
        <w:t>т</w:t>
      </w:r>
      <w:r w:rsidR="00415FB7" w:rsidRPr="000A7038">
        <w:rPr>
          <w:rFonts w:ascii="Times New Roman" w:hAnsi="Times New Roman"/>
          <w:sz w:val="28"/>
          <w:szCs w:val="28"/>
        </w:rPr>
        <w:t>.</w:t>
      </w:r>
      <w:r w:rsidRPr="000A7038">
        <w:rPr>
          <w:rFonts w:ascii="Times New Roman" w:hAnsi="Times New Roman"/>
          <w:sz w:val="28"/>
          <w:szCs w:val="28"/>
        </w:rPr>
        <w:t xml:space="preserve"> 41</w:t>
      </w:r>
      <w:r w:rsidR="00415FB7" w:rsidRPr="000A7038">
        <w:rPr>
          <w:rFonts w:ascii="Times New Roman" w:hAnsi="Times New Roman"/>
          <w:sz w:val="28"/>
          <w:szCs w:val="28"/>
        </w:rPr>
        <w:t>. -</w:t>
      </w:r>
      <w:r w:rsidRPr="000A7038">
        <w:rPr>
          <w:rFonts w:ascii="Times New Roman" w:hAnsi="Times New Roman"/>
          <w:sz w:val="28"/>
          <w:szCs w:val="28"/>
        </w:rPr>
        <w:t xml:space="preserve"> </w:t>
      </w:r>
      <w:r w:rsidR="000A7038">
        <w:rPr>
          <w:rFonts w:ascii="Times New Roman" w:hAnsi="Times New Roman"/>
          <w:sz w:val="28"/>
          <w:szCs w:val="28"/>
        </w:rPr>
        <w:t xml:space="preserve">№ </w:t>
      </w:r>
      <w:r w:rsidRPr="000A7038">
        <w:rPr>
          <w:rFonts w:ascii="Times New Roman" w:hAnsi="Times New Roman"/>
          <w:sz w:val="28"/>
          <w:szCs w:val="28"/>
        </w:rPr>
        <w:t>3</w:t>
      </w:r>
      <w:r w:rsidR="00415FB7" w:rsidRPr="000A7038">
        <w:rPr>
          <w:rFonts w:ascii="Times New Roman" w:hAnsi="Times New Roman"/>
          <w:sz w:val="28"/>
          <w:szCs w:val="28"/>
        </w:rPr>
        <w:t xml:space="preserve">. </w:t>
      </w:r>
      <w:r w:rsidR="000A7038">
        <w:rPr>
          <w:rFonts w:ascii="Times New Roman" w:hAnsi="Times New Roman"/>
          <w:sz w:val="28"/>
          <w:szCs w:val="28"/>
        </w:rPr>
        <w:t>-</w:t>
      </w:r>
      <w:r w:rsidRPr="000A7038">
        <w:rPr>
          <w:rFonts w:ascii="Times New Roman" w:hAnsi="Times New Roman"/>
          <w:sz w:val="28"/>
          <w:szCs w:val="28"/>
        </w:rPr>
        <w:t xml:space="preserve"> </w:t>
      </w:r>
      <w:r w:rsidR="00415FB7">
        <w:rPr>
          <w:rFonts w:ascii="Times New Roman" w:hAnsi="Times New Roman"/>
          <w:sz w:val="28"/>
          <w:szCs w:val="28"/>
        </w:rPr>
        <w:t>С</w:t>
      </w:r>
      <w:r w:rsidRPr="000A7038">
        <w:rPr>
          <w:rFonts w:ascii="Times New Roman" w:hAnsi="Times New Roman"/>
          <w:sz w:val="28"/>
          <w:szCs w:val="28"/>
        </w:rPr>
        <w:t>. 205-212.</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t>5 Rama</w:t>
      </w:r>
      <w:r w:rsidR="000A7038">
        <w:rPr>
          <w:rFonts w:ascii="Times New Roman" w:hAnsi="Times New Roman"/>
          <w:sz w:val="28"/>
          <w:szCs w:val="28"/>
          <w:lang w:val="en-US"/>
        </w:rPr>
        <w:t xml:space="preserve"> R.</w:t>
      </w:r>
      <w:r w:rsidRPr="002241ED">
        <w:rPr>
          <w:rFonts w:ascii="Times New Roman" w:hAnsi="Times New Roman"/>
          <w:sz w:val="28"/>
          <w:szCs w:val="28"/>
          <w:lang w:val="en-US"/>
        </w:rPr>
        <w:t xml:space="preserve"> Effect of alkyl chain length of tri-n-alkyl phosphate extractants on the electrochemical behaviour of U(VI) in ionic liquid medium</w:t>
      </w:r>
      <w:r w:rsidR="000A7038" w:rsidRPr="000A7038">
        <w:rPr>
          <w:rFonts w:ascii="Times New Roman" w:hAnsi="Times New Roman"/>
          <w:sz w:val="28"/>
          <w:szCs w:val="28"/>
          <w:lang w:val="en-US"/>
        </w:rPr>
        <w:t xml:space="preserve"> / </w:t>
      </w:r>
      <w:r w:rsidR="008B37F1">
        <w:rPr>
          <w:rFonts w:ascii="Times New Roman" w:hAnsi="Times New Roman"/>
          <w:sz w:val="28"/>
          <w:szCs w:val="28"/>
          <w:lang w:val="en-US"/>
        </w:rPr>
        <w:t xml:space="preserve">R. </w:t>
      </w:r>
      <w:r w:rsidR="008B37F1" w:rsidRPr="002241ED">
        <w:rPr>
          <w:rFonts w:ascii="Times New Roman" w:hAnsi="Times New Roman"/>
          <w:sz w:val="28"/>
          <w:szCs w:val="28"/>
          <w:lang w:val="en-US"/>
        </w:rPr>
        <w:t>Rama</w:t>
      </w:r>
      <w:r w:rsidR="008B37F1" w:rsidRPr="000A7038">
        <w:rPr>
          <w:rFonts w:ascii="Times New Roman" w:hAnsi="Times New Roman"/>
          <w:sz w:val="28"/>
          <w:szCs w:val="28"/>
          <w:lang w:val="en-US"/>
        </w:rPr>
        <w:t>,</w:t>
      </w:r>
      <w:r w:rsidR="008B37F1">
        <w:rPr>
          <w:rFonts w:ascii="Times New Roman" w:hAnsi="Times New Roman"/>
          <w:sz w:val="28"/>
          <w:szCs w:val="28"/>
          <w:lang w:val="en-US"/>
        </w:rPr>
        <w:t xml:space="preserve"> </w:t>
      </w:r>
      <w:r w:rsidR="000A7038" w:rsidRPr="002241ED">
        <w:rPr>
          <w:rFonts w:ascii="Times New Roman" w:hAnsi="Times New Roman"/>
          <w:sz w:val="28"/>
          <w:szCs w:val="28"/>
          <w:lang w:val="en-US"/>
        </w:rPr>
        <w:t>A</w:t>
      </w:r>
      <w:r w:rsidR="000A7038" w:rsidRPr="000A7038">
        <w:rPr>
          <w:rFonts w:ascii="Times New Roman" w:hAnsi="Times New Roman"/>
          <w:sz w:val="28"/>
          <w:szCs w:val="28"/>
          <w:lang w:val="en-US"/>
        </w:rPr>
        <w:t xml:space="preserve">. </w:t>
      </w:r>
      <w:r w:rsidR="000A7038" w:rsidRPr="002241ED">
        <w:rPr>
          <w:rFonts w:ascii="Times New Roman" w:hAnsi="Times New Roman"/>
          <w:sz w:val="28"/>
          <w:szCs w:val="28"/>
          <w:lang w:val="en-US"/>
        </w:rPr>
        <w:t>Rout, Venkatesan</w:t>
      </w:r>
      <w:r w:rsidR="000A7038" w:rsidRPr="000A7038">
        <w:rPr>
          <w:rFonts w:ascii="Times New Roman" w:hAnsi="Times New Roman"/>
          <w:sz w:val="28"/>
          <w:szCs w:val="28"/>
          <w:lang w:val="en-US"/>
        </w:rPr>
        <w:t xml:space="preserve"> </w:t>
      </w:r>
      <w:r w:rsidR="000A7038" w:rsidRPr="002241ED">
        <w:rPr>
          <w:rFonts w:ascii="Times New Roman" w:hAnsi="Times New Roman"/>
          <w:sz w:val="28"/>
          <w:szCs w:val="28"/>
          <w:lang w:val="en-US"/>
        </w:rPr>
        <w:t xml:space="preserve">K.A., M.P.  Antony </w:t>
      </w:r>
      <w:r w:rsidRPr="002241ED">
        <w:rPr>
          <w:rFonts w:ascii="Times New Roman" w:hAnsi="Times New Roman"/>
          <w:sz w:val="28"/>
          <w:szCs w:val="28"/>
          <w:lang w:val="en-US"/>
        </w:rPr>
        <w:t>// Journal of Electroana</w:t>
      </w:r>
      <w:r w:rsidR="00415FB7">
        <w:rPr>
          <w:rFonts w:ascii="Times New Roman" w:hAnsi="Times New Roman"/>
          <w:sz w:val="28"/>
          <w:szCs w:val="28"/>
          <w:lang w:val="en-US"/>
        </w:rPr>
        <w:t>lytical Chemistry. - 2016. - V</w:t>
      </w:r>
      <w:r w:rsidRPr="002241ED">
        <w:rPr>
          <w:rFonts w:ascii="Times New Roman" w:hAnsi="Times New Roman"/>
          <w:sz w:val="28"/>
          <w:szCs w:val="28"/>
          <w:lang w:val="en-US"/>
        </w:rPr>
        <w:t>. 771. - P.87-93.</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proofErr w:type="gramStart"/>
      <w:r w:rsidRPr="002241ED">
        <w:rPr>
          <w:rFonts w:ascii="Times New Roman" w:hAnsi="Times New Roman"/>
          <w:sz w:val="28"/>
          <w:szCs w:val="28"/>
          <w:lang w:val="en-US"/>
        </w:rPr>
        <w:t>6 Zhu Y.</w:t>
      </w:r>
      <w:proofErr w:type="gramEnd"/>
      <w:r w:rsidRPr="002241ED">
        <w:rPr>
          <w:rFonts w:ascii="Times New Roman" w:hAnsi="Times New Roman"/>
          <w:sz w:val="28"/>
          <w:szCs w:val="28"/>
          <w:lang w:val="en-US"/>
        </w:rPr>
        <w:t xml:space="preserve"> An Extractant (TRPO) for the Removal and Recovery of Actinides from High Level Radioactive Liquid Waste</w:t>
      </w:r>
      <w:r w:rsidR="000A7038" w:rsidRPr="000A7038">
        <w:rPr>
          <w:rFonts w:ascii="Times New Roman" w:hAnsi="Times New Roman"/>
          <w:sz w:val="28"/>
          <w:szCs w:val="28"/>
          <w:lang w:val="en-US"/>
        </w:rPr>
        <w:t xml:space="preserve"> / </w:t>
      </w:r>
      <w:r w:rsidR="00CB7387" w:rsidRPr="002241ED">
        <w:rPr>
          <w:rFonts w:ascii="Times New Roman" w:hAnsi="Times New Roman"/>
          <w:sz w:val="28"/>
          <w:szCs w:val="28"/>
          <w:lang w:val="en-US"/>
        </w:rPr>
        <w:t>Zhu</w:t>
      </w:r>
      <w:r w:rsidR="00CB7387">
        <w:rPr>
          <w:rFonts w:ascii="Times New Roman" w:hAnsi="Times New Roman"/>
          <w:sz w:val="28"/>
          <w:szCs w:val="28"/>
          <w:lang w:val="en-US"/>
        </w:rPr>
        <w:t xml:space="preserve">, </w:t>
      </w:r>
      <w:r w:rsidR="000A7038">
        <w:rPr>
          <w:rFonts w:ascii="Times New Roman" w:hAnsi="Times New Roman"/>
          <w:sz w:val="28"/>
          <w:szCs w:val="28"/>
          <w:lang w:val="en-US"/>
        </w:rPr>
        <w:t xml:space="preserve">R. </w:t>
      </w:r>
      <w:r w:rsidR="000A7038" w:rsidRPr="002241ED">
        <w:rPr>
          <w:rFonts w:ascii="Times New Roman" w:hAnsi="Times New Roman"/>
          <w:sz w:val="28"/>
          <w:szCs w:val="28"/>
          <w:lang w:val="en-US"/>
        </w:rPr>
        <w:t>Jiao,</w:t>
      </w:r>
      <w:r w:rsidR="000A7038">
        <w:rPr>
          <w:rFonts w:ascii="Times New Roman" w:hAnsi="Times New Roman"/>
          <w:sz w:val="28"/>
          <w:szCs w:val="28"/>
          <w:lang w:val="en-US"/>
        </w:rPr>
        <w:t xml:space="preserve"> S.</w:t>
      </w:r>
      <w:r w:rsidR="000A7038" w:rsidRPr="002241ED">
        <w:rPr>
          <w:rFonts w:ascii="Times New Roman" w:hAnsi="Times New Roman"/>
          <w:sz w:val="28"/>
          <w:szCs w:val="28"/>
          <w:lang w:val="en-US"/>
        </w:rPr>
        <w:t xml:space="preserve"> Wang,</w:t>
      </w:r>
      <w:r w:rsidR="000A7038">
        <w:rPr>
          <w:rFonts w:ascii="Times New Roman" w:hAnsi="Times New Roman"/>
          <w:sz w:val="28"/>
          <w:szCs w:val="28"/>
          <w:lang w:val="en-US"/>
        </w:rPr>
        <w:t xml:space="preserve"> S.</w:t>
      </w:r>
      <w:r w:rsidR="000A7038" w:rsidRPr="002241ED">
        <w:rPr>
          <w:rFonts w:ascii="Times New Roman" w:hAnsi="Times New Roman"/>
          <w:sz w:val="28"/>
          <w:szCs w:val="28"/>
          <w:lang w:val="en-US"/>
        </w:rPr>
        <w:t xml:space="preserve"> Fan, </w:t>
      </w:r>
      <w:r w:rsidR="000A7038">
        <w:rPr>
          <w:rFonts w:ascii="Times New Roman" w:hAnsi="Times New Roman"/>
          <w:sz w:val="28"/>
          <w:szCs w:val="28"/>
          <w:lang w:val="en-US"/>
        </w:rPr>
        <w:t xml:space="preserve">B. </w:t>
      </w:r>
      <w:r w:rsidR="000A7038" w:rsidRPr="002241ED">
        <w:rPr>
          <w:rFonts w:ascii="Times New Roman" w:hAnsi="Times New Roman"/>
          <w:sz w:val="28"/>
          <w:szCs w:val="28"/>
          <w:lang w:val="en-US"/>
        </w:rPr>
        <w:t xml:space="preserve">Liu, </w:t>
      </w:r>
      <w:r w:rsidR="000A7038">
        <w:rPr>
          <w:rFonts w:ascii="Times New Roman" w:hAnsi="Times New Roman"/>
          <w:sz w:val="28"/>
          <w:szCs w:val="28"/>
          <w:lang w:val="en-US"/>
        </w:rPr>
        <w:t xml:space="preserve">H.S.Z. </w:t>
      </w:r>
      <w:r w:rsidR="000A7038" w:rsidRPr="002241ED">
        <w:rPr>
          <w:rFonts w:ascii="Times New Roman" w:hAnsi="Times New Roman"/>
          <w:sz w:val="28"/>
          <w:szCs w:val="28"/>
          <w:lang w:val="en-US"/>
        </w:rPr>
        <w:t>Zheng,</w:t>
      </w:r>
      <w:r w:rsidR="000A7038">
        <w:rPr>
          <w:rFonts w:ascii="Times New Roman" w:hAnsi="Times New Roman"/>
          <w:sz w:val="28"/>
          <w:szCs w:val="28"/>
          <w:lang w:val="en-US"/>
        </w:rPr>
        <w:t>S.</w:t>
      </w:r>
      <w:r w:rsidR="000A7038" w:rsidRPr="002241ED">
        <w:rPr>
          <w:rFonts w:ascii="Times New Roman" w:hAnsi="Times New Roman"/>
          <w:sz w:val="28"/>
          <w:szCs w:val="28"/>
          <w:lang w:val="en-US"/>
        </w:rPr>
        <w:t xml:space="preserve"> Chen</w:t>
      </w:r>
      <w:r w:rsidR="000A7038">
        <w:rPr>
          <w:rFonts w:ascii="Times New Roman" w:hAnsi="Times New Roman"/>
          <w:sz w:val="28"/>
          <w:szCs w:val="28"/>
          <w:lang w:val="en-US"/>
        </w:rPr>
        <w:t xml:space="preserve"> </w:t>
      </w:r>
      <w:r w:rsidRPr="002241ED">
        <w:rPr>
          <w:rFonts w:ascii="Times New Roman" w:hAnsi="Times New Roman"/>
          <w:sz w:val="28"/>
          <w:szCs w:val="28"/>
          <w:lang w:val="en-US"/>
        </w:rPr>
        <w:t xml:space="preserve"> // Proceeding of International Conference ISEC’83, Aug 2</w:t>
      </w:r>
      <w:r w:rsidR="000A38A8">
        <w:rPr>
          <w:rFonts w:ascii="Times New Roman" w:hAnsi="Times New Roman"/>
          <w:sz w:val="28"/>
          <w:szCs w:val="28"/>
          <w:lang w:val="en-US"/>
        </w:rPr>
        <w:t xml:space="preserve">6 – Sep 2, 1983, Denver, CO. - </w:t>
      </w:r>
      <w:r w:rsidR="000A38A8">
        <w:rPr>
          <w:rFonts w:ascii="Times New Roman" w:hAnsi="Times New Roman"/>
          <w:sz w:val="28"/>
          <w:szCs w:val="28"/>
        </w:rPr>
        <w:t>Р</w:t>
      </w:r>
      <w:r w:rsidRPr="002241ED">
        <w:rPr>
          <w:rFonts w:ascii="Times New Roman" w:hAnsi="Times New Roman"/>
          <w:sz w:val="28"/>
          <w:szCs w:val="28"/>
          <w:lang w:val="en-US"/>
        </w:rPr>
        <w:t xml:space="preserve">.9.  </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7 </w:t>
      </w:r>
      <w:r w:rsidRPr="002241ED">
        <w:rPr>
          <w:rFonts w:ascii="Times New Roman" w:hAnsi="Times New Roman"/>
          <w:sz w:val="28"/>
          <w:szCs w:val="28"/>
        </w:rPr>
        <w:t>Чмутова М.К</w:t>
      </w:r>
      <w:r w:rsidR="000A38A8">
        <w:rPr>
          <w:rFonts w:ascii="Times New Roman" w:hAnsi="Times New Roman"/>
          <w:sz w:val="28"/>
          <w:szCs w:val="28"/>
        </w:rPr>
        <w:t>.</w:t>
      </w:r>
      <w:r w:rsidRPr="002241ED">
        <w:rPr>
          <w:rFonts w:ascii="Times New Roman" w:hAnsi="Times New Roman"/>
          <w:sz w:val="28"/>
          <w:szCs w:val="28"/>
        </w:rPr>
        <w:t xml:space="preserve"> Экстракция актиноидов и лантаноидов дифени</w:t>
      </w:r>
      <w:proofErr w:type="gramStart"/>
      <w:r w:rsidRPr="002241ED">
        <w:rPr>
          <w:rFonts w:ascii="Times New Roman" w:hAnsi="Times New Roman"/>
          <w:sz w:val="28"/>
          <w:szCs w:val="28"/>
        </w:rPr>
        <w:t>л[</w:t>
      </w:r>
      <w:proofErr w:type="gramEnd"/>
      <w:r w:rsidRPr="002241ED">
        <w:rPr>
          <w:rFonts w:ascii="Times New Roman" w:hAnsi="Times New Roman"/>
          <w:sz w:val="28"/>
          <w:szCs w:val="28"/>
        </w:rPr>
        <w:t>дибутилкарбамоилметил] фосфиноксидом в отсутствие растворителя</w:t>
      </w:r>
      <w:r w:rsidR="000A38A8">
        <w:rPr>
          <w:rFonts w:ascii="Times New Roman" w:hAnsi="Times New Roman"/>
          <w:sz w:val="28"/>
          <w:szCs w:val="28"/>
        </w:rPr>
        <w:t xml:space="preserve"> / </w:t>
      </w:r>
      <w:r w:rsidR="00CB7387" w:rsidRPr="002241ED">
        <w:rPr>
          <w:rFonts w:ascii="Times New Roman" w:hAnsi="Times New Roman"/>
          <w:sz w:val="28"/>
          <w:szCs w:val="28"/>
        </w:rPr>
        <w:t>М.К</w:t>
      </w:r>
      <w:r w:rsidR="00CB7387">
        <w:rPr>
          <w:rFonts w:ascii="Times New Roman" w:hAnsi="Times New Roman"/>
          <w:sz w:val="28"/>
          <w:szCs w:val="28"/>
        </w:rPr>
        <w:t>.</w:t>
      </w:r>
      <w:r w:rsidR="00CB7387" w:rsidRPr="00CB7387">
        <w:rPr>
          <w:rFonts w:ascii="Times New Roman" w:hAnsi="Times New Roman"/>
          <w:sz w:val="28"/>
          <w:szCs w:val="28"/>
        </w:rPr>
        <w:t xml:space="preserve"> </w:t>
      </w:r>
      <w:r w:rsidR="00CB7387" w:rsidRPr="002241ED">
        <w:rPr>
          <w:rFonts w:ascii="Times New Roman" w:hAnsi="Times New Roman"/>
          <w:sz w:val="28"/>
          <w:szCs w:val="28"/>
        </w:rPr>
        <w:t>Чмутова</w:t>
      </w:r>
      <w:r w:rsidR="00CB7387">
        <w:rPr>
          <w:rFonts w:ascii="Times New Roman" w:hAnsi="Times New Roman"/>
          <w:sz w:val="28"/>
          <w:szCs w:val="28"/>
        </w:rPr>
        <w:t>,</w:t>
      </w:r>
      <w:r w:rsidR="00CB7387" w:rsidRPr="002241ED">
        <w:rPr>
          <w:rFonts w:ascii="Times New Roman" w:hAnsi="Times New Roman"/>
          <w:sz w:val="28"/>
          <w:szCs w:val="28"/>
        </w:rPr>
        <w:t xml:space="preserve"> </w:t>
      </w:r>
      <w:r w:rsidR="000A38A8" w:rsidRPr="002241ED">
        <w:rPr>
          <w:rFonts w:ascii="Times New Roman" w:hAnsi="Times New Roman"/>
          <w:sz w:val="28"/>
          <w:szCs w:val="28"/>
        </w:rPr>
        <w:t>Ю. М.</w:t>
      </w:r>
      <w:r w:rsidR="000A38A8">
        <w:rPr>
          <w:rFonts w:ascii="Times New Roman" w:hAnsi="Times New Roman"/>
          <w:sz w:val="28"/>
          <w:szCs w:val="28"/>
        </w:rPr>
        <w:t xml:space="preserve"> </w:t>
      </w:r>
      <w:r w:rsidR="000A38A8" w:rsidRPr="002241ED">
        <w:rPr>
          <w:rFonts w:ascii="Times New Roman" w:hAnsi="Times New Roman"/>
          <w:sz w:val="28"/>
          <w:szCs w:val="28"/>
        </w:rPr>
        <w:t>Куляко, М. Н.</w:t>
      </w:r>
      <w:r w:rsidR="000A38A8">
        <w:rPr>
          <w:rFonts w:ascii="Times New Roman" w:hAnsi="Times New Roman"/>
          <w:sz w:val="28"/>
          <w:szCs w:val="28"/>
        </w:rPr>
        <w:t xml:space="preserve"> </w:t>
      </w:r>
      <w:r w:rsidR="000A38A8" w:rsidRPr="002241ED">
        <w:rPr>
          <w:rFonts w:ascii="Times New Roman" w:hAnsi="Times New Roman"/>
          <w:sz w:val="28"/>
          <w:szCs w:val="28"/>
        </w:rPr>
        <w:t>Литвина, Д. А.</w:t>
      </w:r>
      <w:r w:rsidR="000A38A8">
        <w:rPr>
          <w:rFonts w:ascii="Times New Roman" w:hAnsi="Times New Roman"/>
          <w:sz w:val="28"/>
          <w:szCs w:val="28"/>
        </w:rPr>
        <w:t xml:space="preserve"> </w:t>
      </w:r>
      <w:r w:rsidR="000A38A8" w:rsidRPr="002241ED">
        <w:rPr>
          <w:rFonts w:ascii="Times New Roman" w:hAnsi="Times New Roman"/>
          <w:sz w:val="28"/>
          <w:szCs w:val="28"/>
        </w:rPr>
        <w:t xml:space="preserve">Маликов, Б. Ф. Мясоедов </w:t>
      </w:r>
      <w:r w:rsidRPr="002241ED">
        <w:rPr>
          <w:rFonts w:ascii="Times New Roman" w:hAnsi="Times New Roman"/>
          <w:sz w:val="28"/>
          <w:szCs w:val="28"/>
        </w:rPr>
        <w:t>//</w:t>
      </w:r>
      <w:r w:rsidR="00415FB7">
        <w:rPr>
          <w:rFonts w:ascii="Times New Roman" w:hAnsi="Times New Roman"/>
          <w:sz w:val="28"/>
          <w:szCs w:val="28"/>
        </w:rPr>
        <w:t xml:space="preserve"> Радиохимия. – 1998. - Т 40. -</w:t>
      </w:r>
      <w:r w:rsidR="000A38A8">
        <w:rPr>
          <w:rFonts w:ascii="Times New Roman" w:hAnsi="Times New Roman"/>
          <w:sz w:val="28"/>
          <w:szCs w:val="28"/>
        </w:rPr>
        <w:t>№ 3 - С</w:t>
      </w:r>
      <w:r w:rsidRPr="002241ED">
        <w:rPr>
          <w:rFonts w:ascii="Times New Roman" w:hAnsi="Times New Roman"/>
          <w:sz w:val="28"/>
          <w:szCs w:val="28"/>
        </w:rPr>
        <w:t>. 241- 247.</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t>8 Yoon Jae-Gu, Doo Seok-Gwang, Hwang Seung-Sik, Park Kyu-Sung, Gusarova Nina K., Trofimov Boris A. Organic electrolytic solution and l</w:t>
      </w:r>
      <w:r w:rsidR="008B37F1">
        <w:rPr>
          <w:rFonts w:ascii="Times New Roman" w:hAnsi="Times New Roman"/>
          <w:sz w:val="28"/>
          <w:szCs w:val="28"/>
          <w:lang w:val="en-US"/>
        </w:rPr>
        <w:t>ithium battery using the same /</w:t>
      </w:r>
      <w:r w:rsidRPr="002241ED">
        <w:rPr>
          <w:rFonts w:ascii="Times New Roman" w:hAnsi="Times New Roman"/>
          <w:sz w:val="28"/>
          <w:szCs w:val="28"/>
          <w:lang w:val="en-US"/>
        </w:rPr>
        <w:t xml:space="preserve"> Patent US 20070048622 (A1). 2007.</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t>9 Han Sang-Il, Shin Woo-Cheol, Yu Jung-Yi, Bae Tae-Hyun, Lee Mi-Hyun, Chernyshov Denis, Tereshchenko Alexey, Shatunov Pavel, Trofimov Boris A, Gusarova Nina K. Electrolyte for rechargeable lithium battery and rechargeable lit</w:t>
      </w:r>
      <w:r w:rsidR="008B37F1">
        <w:rPr>
          <w:rFonts w:ascii="Times New Roman" w:hAnsi="Times New Roman"/>
          <w:sz w:val="28"/>
          <w:szCs w:val="28"/>
          <w:lang w:val="en-US"/>
        </w:rPr>
        <w:t>hium battery comprising same /</w:t>
      </w:r>
      <w:r w:rsidR="008B37F1" w:rsidRPr="008B37F1">
        <w:rPr>
          <w:rFonts w:ascii="Times New Roman" w:hAnsi="Times New Roman"/>
          <w:sz w:val="28"/>
          <w:szCs w:val="28"/>
          <w:lang w:val="en-US"/>
        </w:rPr>
        <w:t xml:space="preserve"> </w:t>
      </w:r>
      <w:r w:rsidRPr="002241ED">
        <w:rPr>
          <w:rFonts w:ascii="Times New Roman" w:hAnsi="Times New Roman"/>
          <w:sz w:val="28"/>
          <w:szCs w:val="28"/>
          <w:lang w:val="en-US"/>
        </w:rPr>
        <w:t>Patent US 20120244445 (A1). 2012.</w:t>
      </w:r>
    </w:p>
    <w:p w:rsidR="002241ED" w:rsidRPr="00415FB7"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t>10 Chernyshov</w:t>
      </w:r>
      <w:r w:rsidR="008B37F1" w:rsidRPr="008B37F1">
        <w:rPr>
          <w:rFonts w:ascii="Times New Roman" w:hAnsi="Times New Roman"/>
          <w:sz w:val="28"/>
          <w:szCs w:val="28"/>
          <w:lang w:val="en-US"/>
        </w:rPr>
        <w:t xml:space="preserve"> </w:t>
      </w:r>
      <w:r w:rsidRPr="002241ED">
        <w:rPr>
          <w:rFonts w:ascii="Times New Roman" w:hAnsi="Times New Roman"/>
          <w:sz w:val="28"/>
          <w:szCs w:val="28"/>
          <w:lang w:val="en-US"/>
        </w:rPr>
        <w:t>D</w:t>
      </w:r>
      <w:r w:rsidR="008B37F1" w:rsidRPr="008B37F1">
        <w:rPr>
          <w:rFonts w:ascii="Times New Roman" w:hAnsi="Times New Roman"/>
          <w:sz w:val="28"/>
          <w:szCs w:val="28"/>
          <w:lang w:val="en-US"/>
        </w:rPr>
        <w:t>.</w:t>
      </w:r>
      <w:r w:rsidRPr="002241ED">
        <w:rPr>
          <w:rFonts w:ascii="Times New Roman" w:hAnsi="Times New Roman"/>
          <w:sz w:val="28"/>
          <w:szCs w:val="28"/>
          <w:lang w:val="en-US"/>
        </w:rPr>
        <w:t>V</w:t>
      </w:r>
      <w:r w:rsidR="008B37F1" w:rsidRPr="008B37F1">
        <w:rPr>
          <w:rFonts w:ascii="Times New Roman" w:hAnsi="Times New Roman"/>
          <w:sz w:val="28"/>
          <w:szCs w:val="28"/>
          <w:lang w:val="en-US"/>
        </w:rPr>
        <w:t xml:space="preserve">. </w:t>
      </w:r>
      <w:r w:rsidRPr="002241ED">
        <w:rPr>
          <w:rFonts w:ascii="Times New Roman" w:hAnsi="Times New Roman"/>
          <w:sz w:val="28"/>
          <w:szCs w:val="28"/>
          <w:lang w:val="en-US"/>
        </w:rPr>
        <w:t>Substituted Dioxaphosphinane as an Electrolyte Additive for High Voltage Lithium-Ion Cells with Overlithiated Layered Oxide</w:t>
      </w:r>
      <w:r w:rsidR="008B37F1">
        <w:rPr>
          <w:rFonts w:ascii="Times New Roman" w:hAnsi="Times New Roman"/>
          <w:sz w:val="28"/>
          <w:szCs w:val="28"/>
          <w:lang w:val="en-US"/>
        </w:rPr>
        <w:t xml:space="preserve"> /</w:t>
      </w:r>
      <w:r w:rsidR="008B37F1" w:rsidRPr="008B37F1">
        <w:rPr>
          <w:rFonts w:ascii="Times New Roman" w:hAnsi="Times New Roman"/>
          <w:sz w:val="28"/>
          <w:szCs w:val="28"/>
          <w:lang w:val="en-US"/>
        </w:rPr>
        <w:t xml:space="preserve"> </w:t>
      </w:r>
      <w:r w:rsidR="00A92C15" w:rsidRPr="002241ED">
        <w:rPr>
          <w:rFonts w:ascii="Times New Roman" w:hAnsi="Times New Roman"/>
          <w:sz w:val="28"/>
          <w:szCs w:val="28"/>
          <w:lang w:val="en-US"/>
        </w:rPr>
        <w:t>D</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V</w:t>
      </w:r>
      <w:r w:rsidR="00A92C15" w:rsidRPr="00A92C15">
        <w:rPr>
          <w:rFonts w:ascii="Times New Roman" w:hAnsi="Times New Roman"/>
          <w:sz w:val="28"/>
          <w:szCs w:val="28"/>
          <w:lang w:val="en-US"/>
        </w:rPr>
        <w:t>.</w:t>
      </w:r>
      <w:r w:rsidR="00A92C15" w:rsidRPr="002241ED">
        <w:rPr>
          <w:rFonts w:ascii="Times New Roman" w:hAnsi="Times New Roman"/>
          <w:sz w:val="28"/>
          <w:szCs w:val="28"/>
          <w:lang w:val="en-US"/>
        </w:rPr>
        <w:t xml:space="preserve"> </w:t>
      </w:r>
      <w:r w:rsidR="008B37F1" w:rsidRPr="002241ED">
        <w:rPr>
          <w:rFonts w:ascii="Times New Roman" w:hAnsi="Times New Roman"/>
          <w:sz w:val="28"/>
          <w:szCs w:val="28"/>
          <w:lang w:val="en-US"/>
        </w:rPr>
        <w:t xml:space="preserve">Chernyshov </w:t>
      </w:r>
      <w:r w:rsidR="00A92C15" w:rsidRPr="002241ED">
        <w:rPr>
          <w:rFonts w:ascii="Times New Roman" w:hAnsi="Times New Roman"/>
          <w:sz w:val="28"/>
          <w:szCs w:val="28"/>
          <w:lang w:val="en-US"/>
        </w:rPr>
        <w:t>S</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A.</w:t>
      </w:r>
      <w:r w:rsidR="00A92C15" w:rsidRPr="00A92C15">
        <w:rPr>
          <w:rFonts w:ascii="Times New Roman" w:hAnsi="Times New Roman"/>
          <w:sz w:val="28"/>
          <w:szCs w:val="28"/>
          <w:lang w:val="en-US"/>
        </w:rPr>
        <w:t xml:space="preserve"> </w:t>
      </w:r>
      <w:r w:rsidR="008B37F1" w:rsidRPr="002241ED">
        <w:rPr>
          <w:rFonts w:ascii="Times New Roman" w:hAnsi="Times New Roman"/>
          <w:sz w:val="28"/>
          <w:szCs w:val="28"/>
          <w:lang w:val="en-US"/>
        </w:rPr>
        <w:t xml:space="preserve">Krachkovskiy, </w:t>
      </w:r>
      <w:r w:rsidR="00A92C15" w:rsidRPr="002241ED">
        <w:rPr>
          <w:rFonts w:ascii="Times New Roman" w:hAnsi="Times New Roman"/>
          <w:sz w:val="28"/>
          <w:szCs w:val="28"/>
          <w:lang w:val="en-US"/>
        </w:rPr>
        <w:t>A</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V.</w:t>
      </w:r>
      <w:r w:rsidR="00A92C15" w:rsidRPr="00A92C15">
        <w:rPr>
          <w:rFonts w:ascii="Times New Roman" w:hAnsi="Times New Roman"/>
          <w:sz w:val="28"/>
          <w:szCs w:val="28"/>
          <w:lang w:val="en-US"/>
        </w:rPr>
        <w:t xml:space="preserve"> </w:t>
      </w:r>
      <w:r w:rsidR="008B37F1" w:rsidRPr="002241ED">
        <w:rPr>
          <w:rFonts w:ascii="Times New Roman" w:hAnsi="Times New Roman"/>
          <w:sz w:val="28"/>
          <w:szCs w:val="28"/>
          <w:lang w:val="en-US"/>
        </w:rPr>
        <w:t>Kapylou</w:t>
      </w:r>
      <w:r w:rsidR="008B37F1" w:rsidRPr="008B37F1">
        <w:rPr>
          <w:rFonts w:ascii="Times New Roman" w:hAnsi="Times New Roman"/>
          <w:sz w:val="28"/>
          <w:szCs w:val="28"/>
          <w:lang w:val="en-US"/>
        </w:rPr>
        <w:t>,</w:t>
      </w:r>
      <w:r w:rsidR="008B37F1" w:rsidRPr="002241ED">
        <w:rPr>
          <w:rFonts w:ascii="Times New Roman" w:hAnsi="Times New Roman"/>
          <w:sz w:val="28"/>
          <w:szCs w:val="28"/>
          <w:lang w:val="en-US"/>
        </w:rPr>
        <w:t xml:space="preserve"> </w:t>
      </w:r>
      <w:r w:rsidR="00A92C15" w:rsidRPr="002241ED">
        <w:rPr>
          <w:rFonts w:ascii="Times New Roman" w:hAnsi="Times New Roman"/>
          <w:sz w:val="28"/>
          <w:szCs w:val="28"/>
          <w:lang w:val="en-US"/>
        </w:rPr>
        <w:t>I</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A</w:t>
      </w:r>
      <w:r w:rsidR="00A92C15" w:rsidRPr="00A92C15">
        <w:rPr>
          <w:rFonts w:ascii="Times New Roman" w:hAnsi="Times New Roman"/>
          <w:sz w:val="28"/>
          <w:szCs w:val="28"/>
          <w:lang w:val="en-US"/>
        </w:rPr>
        <w:t xml:space="preserve">. </w:t>
      </w:r>
      <w:r w:rsidR="008B37F1" w:rsidRPr="002241ED">
        <w:rPr>
          <w:rFonts w:ascii="Times New Roman" w:hAnsi="Times New Roman"/>
          <w:sz w:val="28"/>
          <w:szCs w:val="28"/>
          <w:lang w:val="en-US"/>
        </w:rPr>
        <w:t xml:space="preserve">Bolshakov, </w:t>
      </w:r>
      <w:r w:rsidR="00A92C15" w:rsidRPr="002241ED">
        <w:rPr>
          <w:rFonts w:ascii="Times New Roman" w:hAnsi="Times New Roman"/>
          <w:sz w:val="28"/>
          <w:szCs w:val="28"/>
          <w:lang w:val="en-US"/>
        </w:rPr>
        <w:t>W</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C</w:t>
      </w:r>
      <w:r w:rsidR="00A92C15" w:rsidRPr="008B37F1">
        <w:rPr>
          <w:rFonts w:ascii="Times New Roman" w:hAnsi="Times New Roman"/>
          <w:sz w:val="28"/>
          <w:szCs w:val="28"/>
          <w:lang w:val="en-US"/>
        </w:rPr>
        <w:t>.</w:t>
      </w:r>
      <w:r w:rsidR="00A92C15" w:rsidRPr="002241ED">
        <w:rPr>
          <w:rFonts w:ascii="Times New Roman" w:hAnsi="Times New Roman"/>
          <w:sz w:val="28"/>
          <w:szCs w:val="28"/>
          <w:lang w:val="en-US"/>
        </w:rPr>
        <w:t>l.</w:t>
      </w:r>
      <w:r w:rsidR="00A92C15" w:rsidRPr="00A92C15">
        <w:rPr>
          <w:rFonts w:ascii="Times New Roman" w:hAnsi="Times New Roman"/>
          <w:sz w:val="28"/>
          <w:szCs w:val="28"/>
          <w:lang w:val="en-US"/>
        </w:rPr>
        <w:t xml:space="preserve"> </w:t>
      </w:r>
      <w:r w:rsidR="008B37F1" w:rsidRPr="002241ED">
        <w:rPr>
          <w:rFonts w:ascii="Times New Roman" w:hAnsi="Times New Roman"/>
          <w:sz w:val="28"/>
          <w:szCs w:val="28"/>
          <w:lang w:val="en-US"/>
        </w:rPr>
        <w:t xml:space="preserve">Shin, </w:t>
      </w:r>
      <w:r w:rsidR="00A92C15" w:rsidRPr="002241ED">
        <w:rPr>
          <w:rFonts w:ascii="Times New Roman" w:hAnsi="Times New Roman"/>
          <w:sz w:val="28"/>
          <w:szCs w:val="28"/>
          <w:lang w:val="en-US"/>
        </w:rPr>
        <w:t>M</w:t>
      </w:r>
      <w:r w:rsidR="00A92C15" w:rsidRPr="008B37F1">
        <w:rPr>
          <w:rFonts w:ascii="Times New Roman" w:hAnsi="Times New Roman"/>
          <w:sz w:val="28"/>
          <w:szCs w:val="28"/>
          <w:lang w:val="en-US"/>
        </w:rPr>
        <w:t>.</w:t>
      </w:r>
      <w:r w:rsidR="00A92C15" w:rsidRPr="00A92C15">
        <w:rPr>
          <w:rFonts w:ascii="Times New Roman" w:hAnsi="Times New Roman"/>
          <w:sz w:val="28"/>
          <w:szCs w:val="28"/>
          <w:lang w:val="en-US"/>
        </w:rPr>
        <w:t xml:space="preserve"> </w:t>
      </w:r>
      <w:r w:rsidR="008B37F1" w:rsidRPr="002241ED">
        <w:rPr>
          <w:rFonts w:ascii="Times New Roman" w:hAnsi="Times New Roman"/>
          <w:sz w:val="28"/>
          <w:szCs w:val="28"/>
          <w:lang w:val="en-US"/>
        </w:rPr>
        <w:t xml:space="preserve">Ue </w:t>
      </w:r>
      <w:r w:rsidRPr="002241ED">
        <w:rPr>
          <w:rFonts w:ascii="Times New Roman" w:hAnsi="Times New Roman"/>
          <w:sz w:val="28"/>
          <w:szCs w:val="28"/>
          <w:lang w:val="en-US"/>
        </w:rPr>
        <w:t>// Journal of The Electrochemical Society.</w:t>
      </w:r>
      <w:r w:rsidR="00415FB7" w:rsidRPr="00415FB7">
        <w:rPr>
          <w:rFonts w:ascii="Times New Roman" w:hAnsi="Times New Roman"/>
          <w:sz w:val="28"/>
          <w:szCs w:val="28"/>
          <w:lang w:val="en-US"/>
        </w:rPr>
        <w:t xml:space="preserve"> -</w:t>
      </w:r>
      <w:r w:rsidRPr="002241ED">
        <w:rPr>
          <w:rFonts w:ascii="Times New Roman" w:hAnsi="Times New Roman"/>
          <w:sz w:val="28"/>
          <w:szCs w:val="28"/>
          <w:lang w:val="en-US"/>
        </w:rPr>
        <w:t xml:space="preserve"> </w:t>
      </w:r>
      <w:r w:rsidRPr="00415FB7">
        <w:rPr>
          <w:rFonts w:ascii="Times New Roman" w:hAnsi="Times New Roman"/>
          <w:sz w:val="28"/>
          <w:szCs w:val="28"/>
          <w:lang w:val="en-US"/>
        </w:rPr>
        <w:t>2014.</w:t>
      </w:r>
      <w:r w:rsidR="00415FB7" w:rsidRPr="00415FB7">
        <w:rPr>
          <w:rFonts w:ascii="Times New Roman" w:hAnsi="Times New Roman"/>
          <w:sz w:val="28"/>
          <w:szCs w:val="28"/>
          <w:lang w:val="en-US"/>
        </w:rPr>
        <w:t xml:space="preserve"> - </w:t>
      </w:r>
      <w:r w:rsidR="00415FB7">
        <w:rPr>
          <w:rFonts w:ascii="Times New Roman" w:hAnsi="Times New Roman"/>
          <w:sz w:val="28"/>
          <w:szCs w:val="28"/>
          <w:lang w:val="en-US"/>
        </w:rPr>
        <w:t>V. 161 (4)</w:t>
      </w:r>
      <w:r w:rsidR="00415FB7" w:rsidRPr="00415FB7">
        <w:rPr>
          <w:rFonts w:ascii="Times New Roman" w:hAnsi="Times New Roman"/>
          <w:sz w:val="28"/>
          <w:szCs w:val="28"/>
          <w:lang w:val="en-US"/>
        </w:rPr>
        <w:t xml:space="preserve">. </w:t>
      </w:r>
      <w:r w:rsidR="00415FB7" w:rsidRPr="00F13F6C">
        <w:rPr>
          <w:rFonts w:ascii="Times New Roman" w:hAnsi="Times New Roman"/>
          <w:sz w:val="28"/>
          <w:szCs w:val="28"/>
          <w:lang w:val="en-US"/>
        </w:rPr>
        <w:t>-</w:t>
      </w:r>
      <w:r w:rsidR="00415FB7">
        <w:rPr>
          <w:rFonts w:ascii="Times New Roman" w:hAnsi="Times New Roman"/>
          <w:sz w:val="28"/>
          <w:szCs w:val="28"/>
          <w:lang w:val="en-US"/>
        </w:rPr>
        <w:t xml:space="preserve"> </w:t>
      </w:r>
      <w:r w:rsidR="00415FB7" w:rsidRPr="00415FB7">
        <w:rPr>
          <w:rFonts w:ascii="Times New Roman" w:hAnsi="Times New Roman"/>
          <w:sz w:val="28"/>
          <w:szCs w:val="28"/>
          <w:lang w:val="en-US"/>
        </w:rPr>
        <w:t xml:space="preserve"> </w:t>
      </w:r>
      <w:r w:rsidR="00415FB7">
        <w:rPr>
          <w:rFonts w:ascii="Times New Roman" w:hAnsi="Times New Roman"/>
          <w:sz w:val="28"/>
          <w:szCs w:val="28"/>
          <w:lang w:val="en-US"/>
        </w:rPr>
        <w:t>P.633-</w:t>
      </w:r>
      <w:r w:rsidRPr="00415FB7">
        <w:rPr>
          <w:rFonts w:ascii="Times New Roman" w:hAnsi="Times New Roman"/>
          <w:sz w:val="28"/>
          <w:szCs w:val="28"/>
          <w:lang w:val="en-US"/>
        </w:rPr>
        <w:t>642.</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1</w:t>
      </w:r>
      <w:r w:rsidR="003561F2">
        <w:rPr>
          <w:rFonts w:ascii="Times New Roman" w:hAnsi="Times New Roman"/>
          <w:sz w:val="28"/>
          <w:szCs w:val="28"/>
        </w:rPr>
        <w:t>1</w:t>
      </w:r>
      <w:r>
        <w:rPr>
          <w:rFonts w:ascii="Times New Roman" w:hAnsi="Times New Roman"/>
          <w:sz w:val="28"/>
          <w:szCs w:val="28"/>
        </w:rPr>
        <w:t xml:space="preserve"> </w:t>
      </w:r>
      <w:r w:rsidRPr="002241ED">
        <w:rPr>
          <w:rFonts w:ascii="Times New Roman" w:hAnsi="Times New Roman"/>
          <w:sz w:val="28"/>
          <w:szCs w:val="28"/>
        </w:rPr>
        <w:t>Тимошенко Л.И.</w:t>
      </w:r>
      <w:r w:rsidR="005820E2">
        <w:rPr>
          <w:rFonts w:ascii="Times New Roman" w:hAnsi="Times New Roman"/>
          <w:sz w:val="28"/>
          <w:szCs w:val="28"/>
        </w:rPr>
        <w:t xml:space="preserve"> </w:t>
      </w:r>
      <w:r w:rsidRPr="002241ED">
        <w:rPr>
          <w:rFonts w:ascii="Times New Roman" w:hAnsi="Times New Roman"/>
          <w:sz w:val="28"/>
          <w:szCs w:val="28"/>
        </w:rPr>
        <w:t>Смесь три</w:t>
      </w:r>
      <w:proofErr w:type="gramStart"/>
      <w:r w:rsidRPr="002241ED">
        <w:rPr>
          <w:rFonts w:ascii="Times New Roman" w:hAnsi="Times New Roman"/>
          <w:sz w:val="28"/>
          <w:szCs w:val="28"/>
        </w:rPr>
        <w:t>с(</w:t>
      </w:r>
      <w:proofErr w:type="gramEnd"/>
      <w:r w:rsidRPr="002241ED">
        <w:rPr>
          <w:rFonts w:ascii="Times New Roman" w:hAnsi="Times New Roman"/>
          <w:sz w:val="28"/>
          <w:szCs w:val="28"/>
        </w:rPr>
        <w:t>пропенил)фосфиноксидов – новый эффективный собиратель для флотации медно-никелевых руд</w:t>
      </w:r>
      <w:r w:rsidR="005820E2">
        <w:rPr>
          <w:rFonts w:ascii="Times New Roman" w:hAnsi="Times New Roman"/>
          <w:sz w:val="28"/>
          <w:szCs w:val="28"/>
        </w:rPr>
        <w:t xml:space="preserve"> / Л.и. Тимошенко, С.Ф. </w:t>
      </w:r>
      <w:r w:rsidR="005820E2" w:rsidRPr="002241ED">
        <w:rPr>
          <w:rFonts w:ascii="Times New Roman" w:hAnsi="Times New Roman"/>
          <w:sz w:val="28"/>
          <w:szCs w:val="28"/>
        </w:rPr>
        <w:t xml:space="preserve">Малышева, </w:t>
      </w:r>
      <w:r w:rsidR="005820E2">
        <w:rPr>
          <w:rFonts w:ascii="Times New Roman" w:hAnsi="Times New Roman"/>
          <w:sz w:val="28"/>
          <w:szCs w:val="28"/>
        </w:rPr>
        <w:t xml:space="preserve">В.Г. </w:t>
      </w:r>
      <w:r w:rsidR="005820E2" w:rsidRPr="002241ED">
        <w:rPr>
          <w:rFonts w:ascii="Times New Roman" w:hAnsi="Times New Roman"/>
          <w:sz w:val="28"/>
          <w:szCs w:val="28"/>
        </w:rPr>
        <w:t>Самойлов</w:t>
      </w:r>
      <w:r w:rsidR="005820E2">
        <w:rPr>
          <w:rFonts w:ascii="Times New Roman" w:hAnsi="Times New Roman"/>
          <w:sz w:val="28"/>
          <w:szCs w:val="28"/>
        </w:rPr>
        <w:t>, С.М.</w:t>
      </w:r>
      <w:r w:rsidR="005820E2" w:rsidRPr="002241ED">
        <w:rPr>
          <w:rFonts w:ascii="Times New Roman" w:hAnsi="Times New Roman"/>
          <w:sz w:val="28"/>
          <w:szCs w:val="28"/>
        </w:rPr>
        <w:t xml:space="preserve"> Маркосян, </w:t>
      </w:r>
      <w:r w:rsidR="005820E2">
        <w:rPr>
          <w:rFonts w:ascii="Times New Roman" w:hAnsi="Times New Roman"/>
          <w:sz w:val="28"/>
          <w:szCs w:val="28"/>
        </w:rPr>
        <w:t>Н.К. Гусарова</w:t>
      </w:r>
      <w:r w:rsidR="005820E2" w:rsidRPr="002241ED">
        <w:rPr>
          <w:rFonts w:ascii="Times New Roman" w:hAnsi="Times New Roman"/>
          <w:sz w:val="28"/>
          <w:szCs w:val="28"/>
        </w:rPr>
        <w:t xml:space="preserve">, </w:t>
      </w:r>
      <w:r w:rsidR="005820E2">
        <w:rPr>
          <w:rFonts w:ascii="Times New Roman" w:hAnsi="Times New Roman"/>
          <w:sz w:val="28"/>
          <w:szCs w:val="28"/>
        </w:rPr>
        <w:t xml:space="preserve">Б.А. </w:t>
      </w:r>
      <w:r w:rsidR="005820E2" w:rsidRPr="002241ED">
        <w:rPr>
          <w:rFonts w:ascii="Times New Roman" w:hAnsi="Times New Roman"/>
          <w:sz w:val="28"/>
          <w:szCs w:val="28"/>
        </w:rPr>
        <w:t xml:space="preserve">Трофимов </w:t>
      </w:r>
      <w:r w:rsidRPr="002241ED">
        <w:rPr>
          <w:rFonts w:ascii="Times New Roman" w:hAnsi="Times New Roman"/>
          <w:sz w:val="28"/>
          <w:szCs w:val="28"/>
        </w:rPr>
        <w:t xml:space="preserve"> // Химическая технология. - 2008. -№ 4. - С. 166-167.</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1</w:t>
      </w:r>
      <w:r w:rsidR="003561F2">
        <w:rPr>
          <w:rFonts w:ascii="Times New Roman" w:hAnsi="Times New Roman"/>
          <w:sz w:val="28"/>
          <w:szCs w:val="28"/>
        </w:rPr>
        <w:t>2</w:t>
      </w:r>
      <w:r>
        <w:rPr>
          <w:rFonts w:ascii="Times New Roman" w:hAnsi="Times New Roman"/>
          <w:sz w:val="28"/>
          <w:szCs w:val="28"/>
        </w:rPr>
        <w:t xml:space="preserve"> </w:t>
      </w:r>
      <w:r w:rsidRPr="002241ED">
        <w:rPr>
          <w:rFonts w:ascii="Times New Roman" w:hAnsi="Times New Roman"/>
          <w:sz w:val="28"/>
          <w:szCs w:val="28"/>
        </w:rPr>
        <w:t>Меньшиков В.И.</w:t>
      </w:r>
      <w:r w:rsidR="005820E2">
        <w:rPr>
          <w:rFonts w:ascii="Times New Roman" w:hAnsi="Times New Roman"/>
          <w:sz w:val="28"/>
          <w:szCs w:val="28"/>
        </w:rPr>
        <w:t xml:space="preserve"> </w:t>
      </w:r>
      <w:r w:rsidRPr="002241ED">
        <w:rPr>
          <w:rFonts w:ascii="Times New Roman" w:hAnsi="Times New Roman"/>
          <w:sz w:val="28"/>
          <w:szCs w:val="28"/>
        </w:rPr>
        <w:t>Концентрирование золота, серебра</w:t>
      </w:r>
      <w:proofErr w:type="gramStart"/>
      <w:r w:rsidRPr="002241ED">
        <w:rPr>
          <w:rFonts w:ascii="Times New Roman" w:hAnsi="Times New Roman"/>
          <w:sz w:val="28"/>
          <w:szCs w:val="28"/>
        </w:rPr>
        <w:t>,п</w:t>
      </w:r>
      <w:proofErr w:type="gramEnd"/>
      <w:r w:rsidRPr="002241ED">
        <w:rPr>
          <w:rFonts w:ascii="Times New Roman" w:hAnsi="Times New Roman"/>
          <w:sz w:val="28"/>
          <w:szCs w:val="28"/>
        </w:rPr>
        <w:t>алладия, платины и рутения фосфорорганическими экстрагентами</w:t>
      </w:r>
      <w:r w:rsidR="005820E2">
        <w:rPr>
          <w:rFonts w:ascii="Times New Roman" w:hAnsi="Times New Roman"/>
          <w:sz w:val="28"/>
          <w:szCs w:val="28"/>
        </w:rPr>
        <w:t xml:space="preserve"> / В.И. </w:t>
      </w:r>
      <w:r w:rsidR="005820E2" w:rsidRPr="002241ED">
        <w:rPr>
          <w:rFonts w:ascii="Times New Roman" w:hAnsi="Times New Roman"/>
          <w:sz w:val="28"/>
          <w:szCs w:val="28"/>
        </w:rPr>
        <w:t xml:space="preserve">Меньшиков, </w:t>
      </w:r>
      <w:r w:rsidR="005820E2">
        <w:rPr>
          <w:rFonts w:ascii="Times New Roman" w:hAnsi="Times New Roman"/>
          <w:sz w:val="28"/>
          <w:szCs w:val="28"/>
        </w:rPr>
        <w:t xml:space="preserve">И.Ю. </w:t>
      </w:r>
      <w:r w:rsidR="005820E2" w:rsidRPr="002241ED">
        <w:rPr>
          <w:rFonts w:ascii="Times New Roman" w:hAnsi="Times New Roman"/>
          <w:sz w:val="28"/>
          <w:szCs w:val="28"/>
        </w:rPr>
        <w:t xml:space="preserve">Воронова, </w:t>
      </w:r>
      <w:r w:rsidR="005820E2">
        <w:rPr>
          <w:rFonts w:ascii="Times New Roman" w:hAnsi="Times New Roman"/>
          <w:sz w:val="28"/>
          <w:szCs w:val="28"/>
        </w:rPr>
        <w:t xml:space="preserve">О.А. </w:t>
      </w:r>
      <w:r w:rsidR="005820E2" w:rsidRPr="002241ED">
        <w:rPr>
          <w:rFonts w:ascii="Times New Roman" w:hAnsi="Times New Roman"/>
          <w:sz w:val="28"/>
          <w:szCs w:val="28"/>
        </w:rPr>
        <w:t>Пройдакова</w:t>
      </w:r>
      <w:r w:rsidR="005820E2">
        <w:rPr>
          <w:rFonts w:ascii="Times New Roman" w:hAnsi="Times New Roman"/>
          <w:sz w:val="28"/>
          <w:szCs w:val="28"/>
        </w:rPr>
        <w:t xml:space="preserve">, С.Ф. </w:t>
      </w:r>
      <w:r w:rsidR="005820E2" w:rsidRPr="002241ED">
        <w:rPr>
          <w:rFonts w:ascii="Times New Roman" w:hAnsi="Times New Roman"/>
          <w:sz w:val="28"/>
          <w:szCs w:val="28"/>
        </w:rPr>
        <w:t xml:space="preserve">Малышева, </w:t>
      </w:r>
      <w:r w:rsidR="005820E2">
        <w:rPr>
          <w:rFonts w:ascii="Times New Roman" w:hAnsi="Times New Roman"/>
          <w:sz w:val="28"/>
          <w:szCs w:val="28"/>
        </w:rPr>
        <w:t xml:space="preserve">Н.И. </w:t>
      </w:r>
      <w:r w:rsidR="005820E2" w:rsidRPr="002241ED">
        <w:rPr>
          <w:rFonts w:ascii="Times New Roman" w:hAnsi="Times New Roman"/>
          <w:sz w:val="28"/>
          <w:szCs w:val="28"/>
        </w:rPr>
        <w:t>Иванова</w:t>
      </w:r>
      <w:r w:rsidR="005820E2">
        <w:rPr>
          <w:rFonts w:ascii="Times New Roman" w:hAnsi="Times New Roman"/>
          <w:sz w:val="28"/>
          <w:szCs w:val="28"/>
        </w:rPr>
        <w:t xml:space="preserve">, Н.А. </w:t>
      </w:r>
      <w:r w:rsidR="005820E2" w:rsidRPr="002241ED">
        <w:rPr>
          <w:rFonts w:ascii="Times New Roman" w:hAnsi="Times New Roman"/>
          <w:sz w:val="28"/>
          <w:szCs w:val="28"/>
        </w:rPr>
        <w:t>Белогорлова,</w:t>
      </w:r>
      <w:r w:rsidR="005820E2">
        <w:rPr>
          <w:rFonts w:ascii="Times New Roman" w:hAnsi="Times New Roman"/>
          <w:sz w:val="28"/>
          <w:szCs w:val="28"/>
        </w:rPr>
        <w:t xml:space="preserve"> Н.К. </w:t>
      </w:r>
      <w:r w:rsidR="005820E2" w:rsidRPr="002241ED">
        <w:rPr>
          <w:rFonts w:ascii="Times New Roman" w:hAnsi="Times New Roman"/>
          <w:sz w:val="28"/>
          <w:szCs w:val="28"/>
        </w:rPr>
        <w:t>Гусарова</w:t>
      </w:r>
      <w:r w:rsidR="005820E2">
        <w:rPr>
          <w:rFonts w:ascii="Times New Roman" w:hAnsi="Times New Roman"/>
          <w:sz w:val="28"/>
          <w:szCs w:val="28"/>
        </w:rPr>
        <w:t>,</w:t>
      </w:r>
      <w:r w:rsidR="005820E2" w:rsidRPr="002241ED">
        <w:rPr>
          <w:rFonts w:ascii="Times New Roman" w:hAnsi="Times New Roman"/>
          <w:sz w:val="28"/>
          <w:szCs w:val="28"/>
        </w:rPr>
        <w:t xml:space="preserve"> </w:t>
      </w:r>
      <w:r w:rsidR="005820E2">
        <w:rPr>
          <w:rFonts w:ascii="Times New Roman" w:hAnsi="Times New Roman"/>
          <w:sz w:val="28"/>
          <w:szCs w:val="28"/>
        </w:rPr>
        <w:t xml:space="preserve"> Т. А. </w:t>
      </w:r>
      <w:r w:rsidR="005820E2" w:rsidRPr="002241ED">
        <w:rPr>
          <w:rFonts w:ascii="Times New Roman" w:hAnsi="Times New Roman"/>
          <w:sz w:val="28"/>
          <w:szCs w:val="28"/>
        </w:rPr>
        <w:t>Трофимов</w:t>
      </w:r>
      <w:r w:rsidR="005820E2">
        <w:rPr>
          <w:rFonts w:ascii="Times New Roman" w:hAnsi="Times New Roman"/>
          <w:sz w:val="28"/>
          <w:szCs w:val="28"/>
        </w:rPr>
        <w:t xml:space="preserve"> </w:t>
      </w:r>
      <w:r w:rsidRPr="002241ED">
        <w:rPr>
          <w:rFonts w:ascii="Times New Roman" w:hAnsi="Times New Roman"/>
          <w:sz w:val="28"/>
          <w:szCs w:val="28"/>
        </w:rPr>
        <w:t xml:space="preserve">// Журнал прикладной химии. -2009. -Т. 82., </w:t>
      </w:r>
      <w:r w:rsidR="005820E2">
        <w:rPr>
          <w:rFonts w:ascii="Times New Roman" w:hAnsi="Times New Roman"/>
          <w:sz w:val="28"/>
          <w:szCs w:val="28"/>
        </w:rPr>
        <w:t>№</w:t>
      </w:r>
      <w:r w:rsidRPr="002241ED">
        <w:rPr>
          <w:rFonts w:ascii="Times New Roman" w:hAnsi="Times New Roman"/>
          <w:sz w:val="28"/>
          <w:szCs w:val="28"/>
        </w:rPr>
        <w:t xml:space="preserve"> 2. - С. 189-195.</w:t>
      </w:r>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lastRenderedPageBreak/>
        <w:t>1</w:t>
      </w:r>
      <w:r w:rsidR="003561F2" w:rsidRPr="003561F2">
        <w:rPr>
          <w:rFonts w:ascii="Times New Roman" w:hAnsi="Times New Roman"/>
          <w:sz w:val="28"/>
          <w:szCs w:val="28"/>
          <w:lang w:val="en-US"/>
        </w:rPr>
        <w:t>3</w:t>
      </w:r>
      <w:r w:rsidRPr="002241ED">
        <w:rPr>
          <w:rFonts w:ascii="Times New Roman" w:hAnsi="Times New Roman"/>
          <w:sz w:val="28"/>
          <w:szCs w:val="28"/>
          <w:lang w:val="en-US"/>
        </w:rPr>
        <w:t xml:space="preserve"> </w:t>
      </w:r>
      <w:proofErr w:type="gramStart"/>
      <w:r w:rsidRPr="002241ED">
        <w:rPr>
          <w:rFonts w:ascii="Times New Roman" w:hAnsi="Times New Roman"/>
          <w:sz w:val="28"/>
          <w:szCs w:val="28"/>
          <w:lang w:val="en-US"/>
        </w:rPr>
        <w:t>Mukhitdinova  B.A</w:t>
      </w:r>
      <w:proofErr w:type="gramEnd"/>
      <w:r w:rsidR="006B2636" w:rsidRPr="006B2636">
        <w:rPr>
          <w:rFonts w:ascii="Times New Roman" w:hAnsi="Times New Roman"/>
          <w:sz w:val="28"/>
          <w:szCs w:val="28"/>
          <w:lang w:val="en-US"/>
        </w:rPr>
        <w:t xml:space="preserve">. </w:t>
      </w:r>
      <w:r w:rsidRPr="002241ED">
        <w:rPr>
          <w:rFonts w:ascii="Times New Roman" w:hAnsi="Times New Roman"/>
          <w:sz w:val="28"/>
          <w:szCs w:val="28"/>
          <w:lang w:val="en-US"/>
        </w:rPr>
        <w:t>The Synthesis  of  Organophosphorus Compounds from Phosphine and Alcohols in the Presence of Quinones  and  Redox Polymers on their Basis</w:t>
      </w:r>
      <w:r w:rsidR="006B2636" w:rsidRPr="006B2636">
        <w:rPr>
          <w:rFonts w:ascii="Times New Roman" w:hAnsi="Times New Roman"/>
          <w:sz w:val="28"/>
          <w:szCs w:val="28"/>
          <w:lang w:val="en-US"/>
        </w:rPr>
        <w:t xml:space="preserve"> / </w:t>
      </w:r>
      <w:r w:rsidR="006B2636" w:rsidRPr="002241ED">
        <w:rPr>
          <w:rFonts w:ascii="Times New Roman" w:hAnsi="Times New Roman"/>
          <w:sz w:val="28"/>
          <w:szCs w:val="28"/>
          <w:lang w:val="en-US"/>
        </w:rPr>
        <w:t>B.A.</w:t>
      </w:r>
      <w:r w:rsidR="006B2636" w:rsidRPr="006B2636">
        <w:rPr>
          <w:rFonts w:ascii="Times New Roman" w:hAnsi="Times New Roman"/>
          <w:sz w:val="28"/>
          <w:szCs w:val="28"/>
          <w:lang w:val="en-US"/>
        </w:rPr>
        <w:t xml:space="preserve"> </w:t>
      </w:r>
      <w:r w:rsidR="006B2636" w:rsidRPr="002241ED">
        <w:rPr>
          <w:rFonts w:ascii="Times New Roman" w:hAnsi="Times New Roman"/>
          <w:sz w:val="28"/>
          <w:szCs w:val="28"/>
          <w:lang w:val="en-US"/>
        </w:rPr>
        <w:t>Mukhitdinova,  E.E.</w:t>
      </w:r>
      <w:r w:rsidR="006B2636" w:rsidRPr="006B2636">
        <w:rPr>
          <w:rFonts w:ascii="Times New Roman" w:hAnsi="Times New Roman"/>
          <w:sz w:val="28"/>
          <w:szCs w:val="28"/>
          <w:lang w:val="en-US"/>
        </w:rPr>
        <w:t xml:space="preserve"> </w:t>
      </w:r>
      <w:r w:rsidR="006B2636" w:rsidRPr="002241ED">
        <w:rPr>
          <w:rFonts w:ascii="Times New Roman" w:hAnsi="Times New Roman"/>
          <w:sz w:val="28"/>
          <w:szCs w:val="28"/>
          <w:lang w:val="en-US"/>
        </w:rPr>
        <w:t>Ergozhin,  G.S.</w:t>
      </w:r>
      <w:r w:rsidR="006B2636" w:rsidRPr="006B2636">
        <w:rPr>
          <w:rFonts w:ascii="Times New Roman" w:hAnsi="Times New Roman"/>
          <w:sz w:val="28"/>
          <w:szCs w:val="28"/>
          <w:lang w:val="en-US"/>
        </w:rPr>
        <w:t xml:space="preserve"> </w:t>
      </w:r>
      <w:r w:rsidR="006B2636" w:rsidRPr="002241ED">
        <w:rPr>
          <w:rFonts w:ascii="Times New Roman" w:hAnsi="Times New Roman"/>
          <w:sz w:val="28"/>
          <w:szCs w:val="28"/>
          <w:lang w:val="en-US"/>
        </w:rPr>
        <w:t>Polimbetova, A.K.  Borangazieva</w:t>
      </w:r>
      <w:r w:rsidR="006B2636" w:rsidRPr="00D11EED">
        <w:rPr>
          <w:rFonts w:ascii="Times New Roman" w:hAnsi="Times New Roman"/>
          <w:sz w:val="28"/>
          <w:szCs w:val="28"/>
          <w:lang w:val="en-US"/>
        </w:rPr>
        <w:t xml:space="preserve"> </w:t>
      </w:r>
      <w:r w:rsidRPr="002241ED">
        <w:rPr>
          <w:rFonts w:ascii="Times New Roman" w:hAnsi="Times New Roman"/>
          <w:sz w:val="28"/>
          <w:szCs w:val="28"/>
          <w:lang w:val="en-US"/>
        </w:rPr>
        <w:t>//</w:t>
      </w:r>
      <w:r w:rsidR="006B2636" w:rsidRPr="00D11EED">
        <w:rPr>
          <w:rFonts w:ascii="Times New Roman" w:hAnsi="Times New Roman"/>
          <w:sz w:val="28"/>
          <w:szCs w:val="28"/>
          <w:lang w:val="en-US"/>
        </w:rPr>
        <w:t xml:space="preserve"> </w:t>
      </w:r>
      <w:r w:rsidRPr="002241ED">
        <w:rPr>
          <w:rFonts w:ascii="Times New Roman" w:hAnsi="Times New Roman"/>
          <w:sz w:val="28"/>
          <w:szCs w:val="28"/>
          <w:lang w:val="en-US"/>
        </w:rPr>
        <w:t>Eurasian Chemico-</w:t>
      </w:r>
      <w:proofErr w:type="gramStart"/>
      <w:r w:rsidRPr="002241ED">
        <w:rPr>
          <w:rFonts w:ascii="Times New Roman" w:hAnsi="Times New Roman"/>
          <w:sz w:val="28"/>
          <w:szCs w:val="28"/>
          <w:lang w:val="en-US"/>
        </w:rPr>
        <w:t>Technological  J</w:t>
      </w:r>
      <w:proofErr w:type="gramEnd"/>
      <w:r w:rsidRPr="002241ED">
        <w:rPr>
          <w:rFonts w:ascii="Times New Roman" w:hAnsi="Times New Roman"/>
          <w:sz w:val="28"/>
          <w:szCs w:val="28"/>
          <w:lang w:val="en-US"/>
        </w:rPr>
        <w:t>. - 2012. - V. 14.</w:t>
      </w:r>
      <w:r w:rsidR="00F13F6C">
        <w:rPr>
          <w:rFonts w:ascii="Times New Roman" w:hAnsi="Times New Roman"/>
          <w:sz w:val="28"/>
          <w:szCs w:val="28"/>
          <w:lang w:val="en-US"/>
        </w:rPr>
        <w:t xml:space="preserve"> -</w:t>
      </w:r>
      <w:r w:rsidR="006B2636" w:rsidRPr="00D11EED">
        <w:rPr>
          <w:rFonts w:ascii="Times New Roman" w:hAnsi="Times New Roman"/>
          <w:sz w:val="28"/>
          <w:szCs w:val="28"/>
          <w:lang w:val="en-US"/>
        </w:rPr>
        <w:t xml:space="preserve"> </w:t>
      </w:r>
      <w:r w:rsidRPr="002241ED">
        <w:rPr>
          <w:rFonts w:ascii="Times New Roman" w:hAnsi="Times New Roman"/>
          <w:sz w:val="28"/>
          <w:szCs w:val="28"/>
          <w:lang w:val="en-US"/>
        </w:rPr>
        <w:t>N 3. - P. 191-199.</w:t>
      </w:r>
    </w:p>
    <w:p w:rsidR="002241ED" w:rsidRPr="00C97F31" w:rsidRDefault="002241ED" w:rsidP="002241ED">
      <w:pPr>
        <w:tabs>
          <w:tab w:val="left" w:pos="1134"/>
        </w:tabs>
        <w:spacing w:after="0" w:line="240" w:lineRule="auto"/>
        <w:ind w:left="0"/>
        <w:jc w:val="both"/>
        <w:rPr>
          <w:rFonts w:ascii="Times New Roman" w:hAnsi="Times New Roman"/>
          <w:sz w:val="28"/>
          <w:szCs w:val="28"/>
        </w:rPr>
      </w:pPr>
      <w:proofErr w:type="gramStart"/>
      <w:r w:rsidRPr="00D53C1C">
        <w:rPr>
          <w:rFonts w:ascii="Times New Roman" w:hAnsi="Times New Roman"/>
          <w:sz w:val="28"/>
          <w:szCs w:val="28"/>
          <w:lang w:val="en-US"/>
        </w:rPr>
        <w:t>1</w:t>
      </w:r>
      <w:r w:rsidR="003561F2" w:rsidRPr="00D53C1C">
        <w:rPr>
          <w:rFonts w:ascii="Times New Roman" w:hAnsi="Times New Roman"/>
          <w:sz w:val="28"/>
          <w:szCs w:val="28"/>
          <w:lang w:val="en-US"/>
        </w:rPr>
        <w:t>4</w:t>
      </w:r>
      <w:r w:rsidRPr="00D53C1C">
        <w:rPr>
          <w:rFonts w:ascii="Times New Roman" w:hAnsi="Times New Roman"/>
          <w:sz w:val="28"/>
          <w:szCs w:val="28"/>
          <w:lang w:val="en-US"/>
        </w:rPr>
        <w:t xml:space="preserve"> </w:t>
      </w:r>
      <w:r w:rsidRPr="002241ED">
        <w:rPr>
          <w:rFonts w:ascii="Times New Roman" w:hAnsi="Times New Roman"/>
          <w:sz w:val="28"/>
          <w:szCs w:val="28"/>
        </w:rPr>
        <w:t>Полимбетова</w:t>
      </w:r>
      <w:r w:rsidRPr="00D53C1C">
        <w:rPr>
          <w:rFonts w:ascii="Times New Roman" w:hAnsi="Times New Roman"/>
          <w:sz w:val="28"/>
          <w:szCs w:val="28"/>
          <w:lang w:val="en-US"/>
        </w:rPr>
        <w:t xml:space="preserve"> </w:t>
      </w:r>
      <w:r w:rsidRPr="002241ED">
        <w:rPr>
          <w:rFonts w:ascii="Times New Roman" w:hAnsi="Times New Roman"/>
          <w:sz w:val="28"/>
          <w:szCs w:val="28"/>
        </w:rPr>
        <w:t>Г</w:t>
      </w:r>
      <w:r w:rsidRPr="00D53C1C">
        <w:rPr>
          <w:rFonts w:ascii="Times New Roman" w:hAnsi="Times New Roman"/>
          <w:sz w:val="28"/>
          <w:szCs w:val="28"/>
          <w:lang w:val="en-US"/>
        </w:rPr>
        <w:t>.</w:t>
      </w:r>
      <w:r w:rsidRPr="002241ED">
        <w:rPr>
          <w:rFonts w:ascii="Times New Roman" w:hAnsi="Times New Roman"/>
          <w:sz w:val="28"/>
          <w:szCs w:val="28"/>
        </w:rPr>
        <w:t>С</w:t>
      </w:r>
      <w:r w:rsidRPr="00D53C1C">
        <w:rPr>
          <w:rFonts w:ascii="Times New Roman" w:hAnsi="Times New Roman"/>
          <w:sz w:val="28"/>
          <w:szCs w:val="28"/>
          <w:lang w:val="en-US"/>
        </w:rPr>
        <w:t>.</w:t>
      </w:r>
      <w:proofErr w:type="gramEnd"/>
      <w:r w:rsidRPr="00D53C1C">
        <w:rPr>
          <w:rFonts w:ascii="Times New Roman" w:hAnsi="Times New Roman"/>
          <w:sz w:val="28"/>
          <w:szCs w:val="28"/>
          <w:lang w:val="en-US"/>
        </w:rPr>
        <w:t xml:space="preserve">  </w:t>
      </w:r>
      <w:r w:rsidRPr="002241ED">
        <w:rPr>
          <w:rFonts w:ascii="Times New Roman" w:hAnsi="Times New Roman"/>
          <w:sz w:val="28"/>
          <w:szCs w:val="28"/>
        </w:rPr>
        <w:t>Борангазиева</w:t>
      </w:r>
      <w:r w:rsidRPr="00D11EED">
        <w:rPr>
          <w:rFonts w:ascii="Times New Roman" w:hAnsi="Times New Roman"/>
          <w:sz w:val="28"/>
          <w:szCs w:val="28"/>
        </w:rPr>
        <w:t xml:space="preserve"> </w:t>
      </w:r>
      <w:r w:rsidRPr="002241ED">
        <w:rPr>
          <w:rFonts w:ascii="Times New Roman" w:hAnsi="Times New Roman"/>
          <w:sz w:val="28"/>
          <w:szCs w:val="28"/>
        </w:rPr>
        <w:t>А</w:t>
      </w:r>
      <w:r w:rsidRPr="00D11EED">
        <w:rPr>
          <w:rFonts w:ascii="Times New Roman" w:hAnsi="Times New Roman"/>
          <w:sz w:val="28"/>
          <w:szCs w:val="28"/>
        </w:rPr>
        <w:t>.</w:t>
      </w:r>
      <w:r w:rsidRPr="002241ED">
        <w:rPr>
          <w:rFonts w:ascii="Times New Roman" w:hAnsi="Times New Roman"/>
          <w:sz w:val="28"/>
          <w:szCs w:val="28"/>
        </w:rPr>
        <w:t>К</w:t>
      </w:r>
      <w:r w:rsidRPr="00D11EED">
        <w:rPr>
          <w:rFonts w:ascii="Times New Roman" w:hAnsi="Times New Roman"/>
          <w:sz w:val="28"/>
          <w:szCs w:val="28"/>
        </w:rPr>
        <w:t xml:space="preserve">., </w:t>
      </w:r>
      <w:r w:rsidRPr="002241ED">
        <w:rPr>
          <w:rFonts w:ascii="Times New Roman" w:hAnsi="Times New Roman"/>
          <w:sz w:val="28"/>
          <w:szCs w:val="28"/>
        </w:rPr>
        <w:t>Ибраимова</w:t>
      </w:r>
      <w:r w:rsidRPr="00D11EED">
        <w:rPr>
          <w:rFonts w:ascii="Times New Roman" w:hAnsi="Times New Roman"/>
          <w:sz w:val="28"/>
          <w:szCs w:val="28"/>
        </w:rPr>
        <w:t xml:space="preserve"> </w:t>
      </w:r>
      <w:r w:rsidRPr="002241ED">
        <w:rPr>
          <w:rFonts w:ascii="Times New Roman" w:hAnsi="Times New Roman"/>
          <w:sz w:val="28"/>
          <w:szCs w:val="28"/>
        </w:rPr>
        <w:t>Ж</w:t>
      </w:r>
      <w:r w:rsidRPr="00D11EED">
        <w:rPr>
          <w:rFonts w:ascii="Times New Roman" w:hAnsi="Times New Roman"/>
          <w:sz w:val="28"/>
          <w:szCs w:val="28"/>
        </w:rPr>
        <w:t>.</w:t>
      </w:r>
      <w:r w:rsidRPr="002241ED">
        <w:rPr>
          <w:rFonts w:ascii="Times New Roman" w:hAnsi="Times New Roman"/>
          <w:sz w:val="28"/>
          <w:szCs w:val="28"/>
        </w:rPr>
        <w:t>У</w:t>
      </w:r>
      <w:r w:rsidRPr="00D11EED">
        <w:rPr>
          <w:rFonts w:ascii="Times New Roman" w:hAnsi="Times New Roman"/>
          <w:sz w:val="28"/>
          <w:szCs w:val="28"/>
        </w:rPr>
        <w:t xml:space="preserve">. </w:t>
      </w:r>
      <w:r w:rsidRPr="002241ED">
        <w:rPr>
          <w:rFonts w:ascii="Times New Roman" w:hAnsi="Times New Roman"/>
          <w:sz w:val="28"/>
          <w:szCs w:val="28"/>
        </w:rPr>
        <w:t>Каталитический</w:t>
      </w:r>
      <w:r w:rsidRPr="00D11EED">
        <w:rPr>
          <w:rFonts w:ascii="Times New Roman" w:hAnsi="Times New Roman"/>
          <w:sz w:val="28"/>
          <w:szCs w:val="28"/>
        </w:rPr>
        <w:t xml:space="preserve"> </w:t>
      </w:r>
      <w:r w:rsidRPr="002241ED">
        <w:rPr>
          <w:rFonts w:ascii="Times New Roman" w:hAnsi="Times New Roman"/>
          <w:sz w:val="28"/>
          <w:szCs w:val="28"/>
        </w:rPr>
        <w:t>способ</w:t>
      </w:r>
      <w:r w:rsidRPr="00D11EED">
        <w:rPr>
          <w:rFonts w:ascii="Times New Roman" w:hAnsi="Times New Roman"/>
          <w:sz w:val="28"/>
          <w:szCs w:val="28"/>
        </w:rPr>
        <w:t xml:space="preserve"> </w:t>
      </w:r>
      <w:r w:rsidRPr="002241ED">
        <w:rPr>
          <w:rFonts w:ascii="Times New Roman" w:hAnsi="Times New Roman"/>
          <w:sz w:val="28"/>
          <w:szCs w:val="28"/>
        </w:rPr>
        <w:t>получения</w:t>
      </w:r>
      <w:r w:rsidRPr="00D11EED">
        <w:rPr>
          <w:rFonts w:ascii="Times New Roman" w:hAnsi="Times New Roman"/>
          <w:sz w:val="28"/>
          <w:szCs w:val="28"/>
        </w:rPr>
        <w:t xml:space="preserve"> </w:t>
      </w:r>
      <w:r w:rsidRPr="002241ED">
        <w:rPr>
          <w:rFonts w:ascii="Times New Roman" w:hAnsi="Times New Roman"/>
          <w:sz w:val="28"/>
          <w:szCs w:val="28"/>
        </w:rPr>
        <w:t>эфиров</w:t>
      </w:r>
      <w:r w:rsidRPr="00D11EED">
        <w:rPr>
          <w:rFonts w:ascii="Times New Roman" w:hAnsi="Times New Roman"/>
          <w:sz w:val="28"/>
          <w:szCs w:val="28"/>
        </w:rPr>
        <w:t xml:space="preserve"> </w:t>
      </w:r>
      <w:r w:rsidRPr="002241ED">
        <w:rPr>
          <w:rFonts w:ascii="Times New Roman" w:hAnsi="Times New Roman"/>
          <w:sz w:val="28"/>
          <w:szCs w:val="28"/>
        </w:rPr>
        <w:t>кислот</w:t>
      </w:r>
      <w:r w:rsidRPr="00D11EED">
        <w:rPr>
          <w:rFonts w:ascii="Times New Roman" w:hAnsi="Times New Roman"/>
          <w:sz w:val="28"/>
          <w:szCs w:val="28"/>
        </w:rPr>
        <w:t xml:space="preserve"> </w:t>
      </w:r>
      <w:r w:rsidRPr="002241ED">
        <w:rPr>
          <w:rFonts w:ascii="Times New Roman" w:hAnsi="Times New Roman"/>
          <w:sz w:val="28"/>
          <w:szCs w:val="28"/>
        </w:rPr>
        <w:t>фосфора</w:t>
      </w:r>
      <w:r w:rsidRPr="00D11EED">
        <w:rPr>
          <w:rFonts w:ascii="Times New Roman" w:hAnsi="Times New Roman"/>
          <w:sz w:val="28"/>
          <w:szCs w:val="28"/>
        </w:rPr>
        <w:t xml:space="preserve"> </w:t>
      </w:r>
      <w:r w:rsidRPr="002241ED">
        <w:rPr>
          <w:rFonts w:ascii="Times New Roman" w:hAnsi="Times New Roman"/>
          <w:sz w:val="28"/>
          <w:szCs w:val="28"/>
        </w:rPr>
        <w:t>из</w:t>
      </w:r>
      <w:r w:rsidRPr="00D11EED">
        <w:rPr>
          <w:rFonts w:ascii="Times New Roman" w:hAnsi="Times New Roman"/>
          <w:sz w:val="28"/>
          <w:szCs w:val="28"/>
        </w:rPr>
        <w:t xml:space="preserve"> </w:t>
      </w:r>
      <w:r w:rsidRPr="002241ED">
        <w:rPr>
          <w:rFonts w:ascii="Times New Roman" w:hAnsi="Times New Roman"/>
          <w:sz w:val="28"/>
          <w:szCs w:val="28"/>
        </w:rPr>
        <w:t>фосфида</w:t>
      </w:r>
      <w:r w:rsidRPr="00D11EED">
        <w:rPr>
          <w:rFonts w:ascii="Times New Roman" w:hAnsi="Times New Roman"/>
          <w:sz w:val="28"/>
          <w:szCs w:val="28"/>
        </w:rPr>
        <w:t xml:space="preserve"> </w:t>
      </w:r>
      <w:r w:rsidRPr="002241ED">
        <w:rPr>
          <w:rFonts w:ascii="Times New Roman" w:hAnsi="Times New Roman"/>
          <w:sz w:val="28"/>
          <w:szCs w:val="28"/>
        </w:rPr>
        <w:t>цинка</w:t>
      </w:r>
      <w:r w:rsidRPr="00D11EED">
        <w:rPr>
          <w:rFonts w:ascii="Times New Roman" w:hAnsi="Times New Roman"/>
          <w:sz w:val="28"/>
          <w:szCs w:val="28"/>
        </w:rPr>
        <w:t xml:space="preserve"> </w:t>
      </w:r>
      <w:r w:rsidRPr="002241ED">
        <w:rPr>
          <w:rFonts w:ascii="Times New Roman" w:hAnsi="Times New Roman"/>
          <w:sz w:val="28"/>
          <w:szCs w:val="28"/>
        </w:rPr>
        <w:t>и</w:t>
      </w:r>
      <w:r w:rsidRPr="00D11EED">
        <w:rPr>
          <w:rFonts w:ascii="Times New Roman" w:hAnsi="Times New Roman"/>
          <w:sz w:val="28"/>
          <w:szCs w:val="28"/>
        </w:rPr>
        <w:t xml:space="preserve"> </w:t>
      </w:r>
      <w:r w:rsidRPr="002241ED">
        <w:rPr>
          <w:rFonts w:ascii="Times New Roman" w:hAnsi="Times New Roman"/>
          <w:sz w:val="28"/>
          <w:szCs w:val="28"/>
        </w:rPr>
        <w:t>спирта</w:t>
      </w:r>
      <w:r w:rsidR="00D11EED" w:rsidRPr="00D11EED">
        <w:rPr>
          <w:rFonts w:ascii="Times New Roman" w:hAnsi="Times New Roman"/>
          <w:sz w:val="28"/>
          <w:szCs w:val="28"/>
        </w:rPr>
        <w:t xml:space="preserve"> /</w:t>
      </w:r>
      <w:r w:rsidR="00D11EED">
        <w:rPr>
          <w:rFonts w:ascii="Times New Roman" w:hAnsi="Times New Roman"/>
          <w:sz w:val="28"/>
          <w:szCs w:val="28"/>
        </w:rPr>
        <w:t xml:space="preserve"> </w:t>
      </w:r>
      <w:r w:rsidR="00D11EED" w:rsidRPr="002241ED">
        <w:rPr>
          <w:rFonts w:ascii="Times New Roman" w:hAnsi="Times New Roman"/>
          <w:sz w:val="28"/>
          <w:szCs w:val="28"/>
        </w:rPr>
        <w:t>Г</w:t>
      </w:r>
      <w:r w:rsidR="00D11EED" w:rsidRPr="00D11EED">
        <w:rPr>
          <w:rFonts w:ascii="Times New Roman" w:hAnsi="Times New Roman"/>
          <w:sz w:val="28"/>
          <w:szCs w:val="28"/>
        </w:rPr>
        <w:t>.</w:t>
      </w:r>
      <w:r w:rsidR="00D11EED" w:rsidRPr="002241ED">
        <w:rPr>
          <w:rFonts w:ascii="Times New Roman" w:hAnsi="Times New Roman"/>
          <w:sz w:val="28"/>
          <w:szCs w:val="28"/>
        </w:rPr>
        <w:t>С</w:t>
      </w:r>
      <w:r w:rsidR="00D11EED" w:rsidRPr="00D11EED">
        <w:rPr>
          <w:rFonts w:ascii="Times New Roman" w:hAnsi="Times New Roman"/>
          <w:sz w:val="28"/>
          <w:szCs w:val="28"/>
        </w:rPr>
        <w:t xml:space="preserve">.  </w:t>
      </w:r>
      <w:r w:rsidR="00D11EED" w:rsidRPr="002241ED">
        <w:rPr>
          <w:rFonts w:ascii="Times New Roman" w:hAnsi="Times New Roman"/>
          <w:sz w:val="28"/>
          <w:szCs w:val="28"/>
        </w:rPr>
        <w:t>Полимбетова</w:t>
      </w:r>
      <w:r w:rsidR="00D11EED">
        <w:rPr>
          <w:rFonts w:ascii="Times New Roman" w:hAnsi="Times New Roman"/>
          <w:sz w:val="28"/>
          <w:szCs w:val="28"/>
        </w:rPr>
        <w:t xml:space="preserve">, А.К. </w:t>
      </w:r>
      <w:r w:rsidR="00D11EED" w:rsidRPr="002241ED">
        <w:rPr>
          <w:rFonts w:ascii="Times New Roman" w:hAnsi="Times New Roman"/>
          <w:sz w:val="28"/>
          <w:szCs w:val="28"/>
        </w:rPr>
        <w:t>Борангазиева</w:t>
      </w:r>
      <w:r w:rsidR="00D11EED">
        <w:rPr>
          <w:rFonts w:ascii="Times New Roman" w:hAnsi="Times New Roman"/>
          <w:sz w:val="28"/>
          <w:szCs w:val="28"/>
        </w:rPr>
        <w:t xml:space="preserve">, Ж.Н. </w:t>
      </w:r>
      <w:r w:rsidR="00D11EED" w:rsidRPr="002241ED">
        <w:rPr>
          <w:rFonts w:ascii="Times New Roman" w:hAnsi="Times New Roman"/>
          <w:sz w:val="28"/>
          <w:szCs w:val="28"/>
        </w:rPr>
        <w:t>Ибраимова</w:t>
      </w:r>
      <w:r w:rsidR="00D11EED">
        <w:rPr>
          <w:rFonts w:ascii="Times New Roman" w:hAnsi="Times New Roman"/>
          <w:sz w:val="28"/>
          <w:szCs w:val="28"/>
        </w:rPr>
        <w:t xml:space="preserve">  </w:t>
      </w:r>
      <w:r w:rsidRPr="00D11EED">
        <w:rPr>
          <w:rFonts w:ascii="Times New Roman" w:hAnsi="Times New Roman"/>
          <w:sz w:val="28"/>
          <w:szCs w:val="28"/>
        </w:rPr>
        <w:t xml:space="preserve">// </w:t>
      </w:r>
      <w:r w:rsidRPr="002241ED">
        <w:rPr>
          <w:rFonts w:ascii="Times New Roman" w:hAnsi="Times New Roman"/>
          <w:sz w:val="28"/>
          <w:szCs w:val="28"/>
        </w:rPr>
        <w:t>Журнал</w:t>
      </w:r>
      <w:r w:rsidRPr="00D11EED">
        <w:rPr>
          <w:rFonts w:ascii="Times New Roman" w:hAnsi="Times New Roman"/>
          <w:sz w:val="28"/>
          <w:szCs w:val="28"/>
        </w:rPr>
        <w:t xml:space="preserve"> </w:t>
      </w:r>
      <w:r w:rsidRPr="002241ED">
        <w:rPr>
          <w:rFonts w:ascii="Times New Roman" w:hAnsi="Times New Roman"/>
          <w:sz w:val="28"/>
          <w:szCs w:val="28"/>
        </w:rPr>
        <w:t>общей</w:t>
      </w:r>
      <w:r w:rsidRPr="00D11EED">
        <w:rPr>
          <w:rFonts w:ascii="Times New Roman" w:hAnsi="Times New Roman"/>
          <w:sz w:val="28"/>
          <w:szCs w:val="28"/>
        </w:rPr>
        <w:t xml:space="preserve"> </w:t>
      </w:r>
      <w:r w:rsidRPr="002241ED">
        <w:rPr>
          <w:rFonts w:ascii="Times New Roman" w:hAnsi="Times New Roman"/>
          <w:sz w:val="28"/>
          <w:szCs w:val="28"/>
        </w:rPr>
        <w:t>химии</w:t>
      </w:r>
      <w:r w:rsidRPr="00D11EED">
        <w:rPr>
          <w:rFonts w:ascii="Times New Roman" w:hAnsi="Times New Roman"/>
          <w:sz w:val="28"/>
          <w:szCs w:val="28"/>
        </w:rPr>
        <w:t xml:space="preserve">.  </w:t>
      </w:r>
      <w:r w:rsidRPr="00C97F31">
        <w:rPr>
          <w:rFonts w:ascii="Times New Roman" w:hAnsi="Times New Roman"/>
          <w:sz w:val="28"/>
          <w:szCs w:val="28"/>
        </w:rPr>
        <w:t xml:space="preserve">- 2013. - </w:t>
      </w:r>
      <w:r w:rsidRPr="002241ED">
        <w:rPr>
          <w:rFonts w:ascii="Times New Roman" w:hAnsi="Times New Roman"/>
          <w:sz w:val="28"/>
          <w:szCs w:val="28"/>
        </w:rPr>
        <w:t>Т</w:t>
      </w:r>
      <w:r w:rsidRPr="00C97F31">
        <w:rPr>
          <w:rFonts w:ascii="Times New Roman" w:hAnsi="Times New Roman"/>
          <w:sz w:val="28"/>
          <w:szCs w:val="28"/>
        </w:rPr>
        <w:t xml:space="preserve">. 83,  </w:t>
      </w:r>
      <w:r w:rsidRPr="002241ED">
        <w:rPr>
          <w:rFonts w:ascii="Times New Roman" w:hAnsi="Times New Roman"/>
          <w:sz w:val="28"/>
          <w:szCs w:val="28"/>
        </w:rPr>
        <w:t>Вып</w:t>
      </w:r>
      <w:r w:rsidRPr="00C97F31">
        <w:rPr>
          <w:rFonts w:ascii="Times New Roman" w:hAnsi="Times New Roman"/>
          <w:sz w:val="28"/>
          <w:szCs w:val="28"/>
        </w:rPr>
        <w:t xml:space="preserve">. 6. - </w:t>
      </w:r>
      <w:r w:rsidRPr="002241ED">
        <w:rPr>
          <w:rFonts w:ascii="Times New Roman" w:hAnsi="Times New Roman"/>
          <w:sz w:val="28"/>
          <w:szCs w:val="28"/>
        </w:rPr>
        <w:t>С</w:t>
      </w:r>
      <w:r w:rsidRPr="00C97F31">
        <w:rPr>
          <w:rFonts w:ascii="Times New Roman" w:hAnsi="Times New Roman"/>
          <w:sz w:val="28"/>
          <w:szCs w:val="28"/>
        </w:rPr>
        <w:t>. 950-955.</w:t>
      </w:r>
    </w:p>
    <w:p w:rsidR="002241ED" w:rsidRPr="00C97F31" w:rsidRDefault="002241ED" w:rsidP="002241ED">
      <w:pPr>
        <w:tabs>
          <w:tab w:val="left" w:pos="1134"/>
        </w:tabs>
        <w:spacing w:after="0" w:line="240" w:lineRule="auto"/>
        <w:ind w:left="0"/>
        <w:jc w:val="both"/>
        <w:rPr>
          <w:rFonts w:ascii="Times New Roman" w:hAnsi="Times New Roman"/>
          <w:sz w:val="28"/>
          <w:szCs w:val="28"/>
        </w:rPr>
      </w:pPr>
      <w:r w:rsidRPr="00C97F31">
        <w:rPr>
          <w:rFonts w:ascii="Times New Roman" w:hAnsi="Times New Roman"/>
          <w:sz w:val="28"/>
          <w:szCs w:val="28"/>
        </w:rPr>
        <w:t>1</w:t>
      </w:r>
      <w:r w:rsidR="003561F2" w:rsidRPr="00C97F31">
        <w:rPr>
          <w:rFonts w:ascii="Times New Roman" w:hAnsi="Times New Roman"/>
          <w:sz w:val="28"/>
          <w:szCs w:val="28"/>
        </w:rPr>
        <w:t>5</w:t>
      </w:r>
      <w:r w:rsidRPr="00C97F31">
        <w:rPr>
          <w:rFonts w:ascii="Times New Roman" w:hAnsi="Times New Roman"/>
          <w:sz w:val="28"/>
          <w:szCs w:val="28"/>
        </w:rPr>
        <w:t xml:space="preserve"> </w:t>
      </w:r>
      <w:r w:rsidRPr="002241ED">
        <w:rPr>
          <w:rFonts w:ascii="Times New Roman" w:hAnsi="Times New Roman"/>
          <w:sz w:val="28"/>
          <w:szCs w:val="28"/>
        </w:rPr>
        <w:t>Полимбетова</w:t>
      </w:r>
      <w:r w:rsidRPr="00C97F31">
        <w:rPr>
          <w:rFonts w:ascii="Times New Roman" w:hAnsi="Times New Roman"/>
          <w:sz w:val="28"/>
          <w:szCs w:val="28"/>
        </w:rPr>
        <w:t xml:space="preserve"> </w:t>
      </w:r>
      <w:r w:rsidRPr="002241ED">
        <w:rPr>
          <w:rFonts w:ascii="Times New Roman" w:hAnsi="Times New Roman"/>
          <w:sz w:val="28"/>
          <w:szCs w:val="28"/>
        </w:rPr>
        <w:t>Г</w:t>
      </w:r>
      <w:r w:rsidRPr="00C97F31">
        <w:rPr>
          <w:rFonts w:ascii="Times New Roman" w:hAnsi="Times New Roman"/>
          <w:sz w:val="28"/>
          <w:szCs w:val="28"/>
        </w:rPr>
        <w:t>.</w:t>
      </w:r>
      <w:r w:rsidRPr="002241ED">
        <w:rPr>
          <w:rFonts w:ascii="Times New Roman" w:hAnsi="Times New Roman"/>
          <w:sz w:val="28"/>
          <w:szCs w:val="28"/>
        </w:rPr>
        <w:t>С</w:t>
      </w:r>
      <w:r w:rsidR="00D11EED" w:rsidRPr="00C97F31">
        <w:rPr>
          <w:rFonts w:ascii="Times New Roman" w:hAnsi="Times New Roman"/>
          <w:sz w:val="28"/>
          <w:szCs w:val="28"/>
        </w:rPr>
        <w:t xml:space="preserve">. </w:t>
      </w:r>
      <w:r w:rsidRPr="002241ED">
        <w:rPr>
          <w:rFonts w:ascii="Times New Roman" w:hAnsi="Times New Roman"/>
          <w:sz w:val="28"/>
          <w:szCs w:val="28"/>
        </w:rPr>
        <w:t>Способ</w:t>
      </w:r>
      <w:r w:rsidRPr="00C97F31">
        <w:rPr>
          <w:rFonts w:ascii="Times New Roman" w:hAnsi="Times New Roman"/>
          <w:sz w:val="28"/>
          <w:szCs w:val="28"/>
        </w:rPr>
        <w:t xml:space="preserve"> </w:t>
      </w:r>
      <w:r w:rsidRPr="002241ED">
        <w:rPr>
          <w:rFonts w:ascii="Times New Roman" w:hAnsi="Times New Roman"/>
          <w:sz w:val="28"/>
          <w:szCs w:val="28"/>
        </w:rPr>
        <w:t>получения</w:t>
      </w:r>
      <w:r w:rsidRPr="00C97F31">
        <w:rPr>
          <w:rFonts w:ascii="Times New Roman" w:hAnsi="Times New Roman"/>
          <w:sz w:val="28"/>
          <w:szCs w:val="28"/>
        </w:rPr>
        <w:t xml:space="preserve"> </w:t>
      </w:r>
      <w:r w:rsidRPr="002241ED">
        <w:rPr>
          <w:rFonts w:ascii="Times New Roman" w:hAnsi="Times New Roman"/>
          <w:sz w:val="28"/>
          <w:szCs w:val="28"/>
        </w:rPr>
        <w:t>трибутилфосфата</w:t>
      </w:r>
      <w:r w:rsidR="00D11EED" w:rsidRPr="00C97F31">
        <w:rPr>
          <w:rFonts w:ascii="Times New Roman" w:hAnsi="Times New Roman"/>
          <w:sz w:val="28"/>
          <w:szCs w:val="28"/>
        </w:rPr>
        <w:t xml:space="preserve"> / </w:t>
      </w:r>
      <w:r w:rsidR="00D11EED" w:rsidRPr="002241ED">
        <w:rPr>
          <w:rFonts w:ascii="Times New Roman" w:hAnsi="Times New Roman"/>
          <w:sz w:val="28"/>
          <w:szCs w:val="28"/>
        </w:rPr>
        <w:t>Г</w:t>
      </w:r>
      <w:r w:rsidR="00D11EED" w:rsidRPr="00C97F31">
        <w:rPr>
          <w:rFonts w:ascii="Times New Roman" w:hAnsi="Times New Roman"/>
          <w:sz w:val="28"/>
          <w:szCs w:val="28"/>
        </w:rPr>
        <w:t>.</w:t>
      </w:r>
      <w:r w:rsidR="00D11EED" w:rsidRPr="002241ED">
        <w:rPr>
          <w:rFonts w:ascii="Times New Roman" w:hAnsi="Times New Roman"/>
          <w:sz w:val="28"/>
          <w:szCs w:val="28"/>
        </w:rPr>
        <w:t>С</w:t>
      </w:r>
      <w:r w:rsidR="00D11EED" w:rsidRPr="00C97F31">
        <w:rPr>
          <w:rFonts w:ascii="Times New Roman" w:hAnsi="Times New Roman"/>
          <w:sz w:val="28"/>
          <w:szCs w:val="28"/>
        </w:rPr>
        <w:t xml:space="preserve">. </w:t>
      </w:r>
      <w:r w:rsidR="00D11EED" w:rsidRPr="002241ED">
        <w:rPr>
          <w:rFonts w:ascii="Times New Roman" w:hAnsi="Times New Roman"/>
          <w:sz w:val="28"/>
          <w:szCs w:val="28"/>
        </w:rPr>
        <w:t>Полимбетова</w:t>
      </w:r>
      <w:r w:rsidR="00D11EED" w:rsidRPr="00C97F31">
        <w:rPr>
          <w:rFonts w:ascii="Times New Roman" w:hAnsi="Times New Roman"/>
          <w:sz w:val="28"/>
          <w:szCs w:val="28"/>
        </w:rPr>
        <w:t xml:space="preserve">, </w:t>
      </w:r>
      <w:r w:rsidR="00D11EED" w:rsidRPr="002241ED">
        <w:rPr>
          <w:rFonts w:ascii="Times New Roman" w:hAnsi="Times New Roman"/>
          <w:sz w:val="28"/>
          <w:szCs w:val="28"/>
        </w:rPr>
        <w:t>Ж</w:t>
      </w:r>
      <w:r w:rsidR="00D11EED" w:rsidRPr="00C97F31">
        <w:rPr>
          <w:rFonts w:ascii="Times New Roman" w:hAnsi="Times New Roman"/>
          <w:sz w:val="28"/>
          <w:szCs w:val="28"/>
        </w:rPr>
        <w:t>.</w:t>
      </w:r>
      <w:r w:rsidR="00D11EED" w:rsidRPr="002241ED">
        <w:rPr>
          <w:rFonts w:ascii="Times New Roman" w:hAnsi="Times New Roman"/>
          <w:sz w:val="28"/>
          <w:szCs w:val="28"/>
        </w:rPr>
        <w:t>У</w:t>
      </w:r>
      <w:r w:rsidR="00D11EED" w:rsidRPr="00C97F31">
        <w:rPr>
          <w:rFonts w:ascii="Times New Roman" w:hAnsi="Times New Roman"/>
          <w:sz w:val="28"/>
          <w:szCs w:val="28"/>
        </w:rPr>
        <w:t xml:space="preserve">. </w:t>
      </w:r>
      <w:r w:rsidR="00D11EED" w:rsidRPr="002241ED">
        <w:rPr>
          <w:rFonts w:ascii="Times New Roman" w:hAnsi="Times New Roman"/>
          <w:sz w:val="28"/>
          <w:szCs w:val="28"/>
        </w:rPr>
        <w:t>Ибраимова</w:t>
      </w:r>
      <w:r w:rsidR="00D11EED" w:rsidRPr="00C97F31">
        <w:rPr>
          <w:rFonts w:ascii="Times New Roman" w:hAnsi="Times New Roman"/>
          <w:sz w:val="28"/>
          <w:szCs w:val="28"/>
        </w:rPr>
        <w:t xml:space="preserve">, </w:t>
      </w:r>
      <w:r w:rsidR="00D11EED" w:rsidRPr="002241ED">
        <w:rPr>
          <w:rFonts w:ascii="Times New Roman" w:hAnsi="Times New Roman"/>
          <w:sz w:val="28"/>
          <w:szCs w:val="28"/>
        </w:rPr>
        <w:t>Р</w:t>
      </w:r>
      <w:r w:rsidR="00D11EED" w:rsidRPr="00C97F31">
        <w:rPr>
          <w:rFonts w:ascii="Times New Roman" w:hAnsi="Times New Roman"/>
          <w:sz w:val="28"/>
          <w:szCs w:val="28"/>
        </w:rPr>
        <w:t>.</w:t>
      </w:r>
      <w:r w:rsidR="00D11EED" w:rsidRPr="002241ED">
        <w:rPr>
          <w:rFonts w:ascii="Times New Roman" w:hAnsi="Times New Roman"/>
          <w:sz w:val="28"/>
          <w:szCs w:val="28"/>
        </w:rPr>
        <w:t>Р</w:t>
      </w:r>
      <w:r w:rsidR="00D11EED" w:rsidRPr="00C97F31">
        <w:rPr>
          <w:rFonts w:ascii="Times New Roman" w:hAnsi="Times New Roman"/>
          <w:sz w:val="28"/>
          <w:szCs w:val="28"/>
        </w:rPr>
        <w:t xml:space="preserve">. </w:t>
      </w:r>
      <w:r w:rsidR="00D11EED" w:rsidRPr="002241ED">
        <w:rPr>
          <w:rFonts w:ascii="Times New Roman" w:hAnsi="Times New Roman"/>
          <w:sz w:val="28"/>
          <w:szCs w:val="28"/>
        </w:rPr>
        <w:t>Абдреимова</w:t>
      </w:r>
      <w:r w:rsidR="00D11EED" w:rsidRPr="00C97F31">
        <w:rPr>
          <w:rFonts w:ascii="Times New Roman" w:hAnsi="Times New Roman"/>
          <w:sz w:val="28"/>
          <w:szCs w:val="28"/>
        </w:rPr>
        <w:t xml:space="preserve">, </w:t>
      </w:r>
      <w:r w:rsidR="00D11EED" w:rsidRPr="002241ED">
        <w:rPr>
          <w:rFonts w:ascii="Times New Roman" w:hAnsi="Times New Roman"/>
          <w:sz w:val="28"/>
          <w:szCs w:val="28"/>
        </w:rPr>
        <w:t>А</w:t>
      </w:r>
      <w:r w:rsidR="00D11EED" w:rsidRPr="00C97F31">
        <w:rPr>
          <w:rFonts w:ascii="Times New Roman" w:hAnsi="Times New Roman"/>
          <w:sz w:val="28"/>
          <w:szCs w:val="28"/>
        </w:rPr>
        <w:t>.</w:t>
      </w:r>
      <w:r w:rsidR="00D11EED" w:rsidRPr="002241ED">
        <w:rPr>
          <w:rFonts w:ascii="Times New Roman" w:hAnsi="Times New Roman"/>
          <w:sz w:val="28"/>
          <w:szCs w:val="28"/>
        </w:rPr>
        <w:t>К</w:t>
      </w:r>
      <w:r w:rsidR="00D11EED" w:rsidRPr="00C97F31">
        <w:rPr>
          <w:rFonts w:ascii="Times New Roman" w:hAnsi="Times New Roman"/>
          <w:sz w:val="28"/>
          <w:szCs w:val="28"/>
        </w:rPr>
        <w:t xml:space="preserve">. </w:t>
      </w:r>
      <w:r w:rsidR="00D11EED" w:rsidRPr="002241ED">
        <w:rPr>
          <w:rFonts w:ascii="Times New Roman" w:hAnsi="Times New Roman"/>
          <w:sz w:val="28"/>
          <w:szCs w:val="28"/>
        </w:rPr>
        <w:t>Борангазиева</w:t>
      </w:r>
      <w:r w:rsidR="00D11EED" w:rsidRPr="00C97F31">
        <w:rPr>
          <w:rFonts w:ascii="Times New Roman" w:hAnsi="Times New Roman"/>
          <w:sz w:val="28"/>
          <w:szCs w:val="28"/>
        </w:rPr>
        <w:t xml:space="preserve">, </w:t>
      </w:r>
      <w:r w:rsidR="00D11EED">
        <w:rPr>
          <w:rFonts w:ascii="Times New Roman" w:hAnsi="Times New Roman"/>
          <w:sz w:val="28"/>
          <w:szCs w:val="28"/>
        </w:rPr>
        <w:t>С</w:t>
      </w:r>
      <w:r w:rsidR="00D11EED" w:rsidRPr="00C97F31">
        <w:rPr>
          <w:rFonts w:ascii="Times New Roman" w:hAnsi="Times New Roman"/>
          <w:sz w:val="28"/>
          <w:szCs w:val="28"/>
        </w:rPr>
        <w:t xml:space="preserve">. </w:t>
      </w:r>
      <w:r w:rsidR="00D11EED" w:rsidRPr="002241ED">
        <w:rPr>
          <w:rFonts w:ascii="Times New Roman" w:hAnsi="Times New Roman"/>
          <w:sz w:val="28"/>
          <w:szCs w:val="28"/>
        </w:rPr>
        <w:t>Кей</w:t>
      </w:r>
      <w:proofErr w:type="gramStart"/>
      <w:r w:rsidR="00D11EED" w:rsidRPr="00D11EED">
        <w:rPr>
          <w:rFonts w:ascii="Times New Roman" w:hAnsi="Times New Roman"/>
          <w:sz w:val="28"/>
          <w:szCs w:val="28"/>
          <w:lang w:val="en-US"/>
        </w:rPr>
        <w:t>i</w:t>
      </w:r>
      <w:proofErr w:type="gramEnd"/>
      <w:r w:rsidR="00D11EED" w:rsidRPr="002241ED">
        <w:rPr>
          <w:rFonts w:ascii="Times New Roman" w:hAnsi="Times New Roman"/>
          <w:sz w:val="28"/>
          <w:szCs w:val="28"/>
        </w:rPr>
        <w:t>нбай</w:t>
      </w:r>
      <w:r w:rsidR="00D11EED" w:rsidRPr="00C97F31">
        <w:rPr>
          <w:rFonts w:ascii="Times New Roman" w:hAnsi="Times New Roman"/>
          <w:sz w:val="28"/>
          <w:szCs w:val="28"/>
        </w:rPr>
        <w:t xml:space="preserve">, </w:t>
      </w:r>
      <w:r w:rsidR="00D11EED">
        <w:rPr>
          <w:rFonts w:ascii="Times New Roman" w:hAnsi="Times New Roman"/>
          <w:sz w:val="28"/>
          <w:szCs w:val="28"/>
        </w:rPr>
        <w:t>Г</w:t>
      </w:r>
      <w:r w:rsidR="00D11EED" w:rsidRPr="00C97F31">
        <w:rPr>
          <w:rFonts w:ascii="Times New Roman" w:hAnsi="Times New Roman"/>
          <w:sz w:val="28"/>
          <w:szCs w:val="28"/>
        </w:rPr>
        <w:t>.</w:t>
      </w:r>
      <w:r w:rsidR="00D11EED">
        <w:rPr>
          <w:rFonts w:ascii="Times New Roman" w:hAnsi="Times New Roman"/>
          <w:sz w:val="28"/>
          <w:szCs w:val="28"/>
        </w:rPr>
        <w:t>О</w:t>
      </w:r>
      <w:r w:rsidR="00D11EED" w:rsidRPr="00C97F31">
        <w:rPr>
          <w:rFonts w:ascii="Times New Roman" w:hAnsi="Times New Roman"/>
          <w:sz w:val="28"/>
          <w:szCs w:val="28"/>
        </w:rPr>
        <w:t xml:space="preserve">. </w:t>
      </w:r>
      <w:r w:rsidR="00D11EED" w:rsidRPr="002241ED">
        <w:rPr>
          <w:rFonts w:ascii="Times New Roman" w:hAnsi="Times New Roman"/>
          <w:sz w:val="28"/>
          <w:szCs w:val="28"/>
        </w:rPr>
        <w:t>Бугубаева</w:t>
      </w:r>
      <w:r w:rsidR="00D11EED" w:rsidRPr="00C97F31">
        <w:rPr>
          <w:rFonts w:ascii="Times New Roman" w:hAnsi="Times New Roman"/>
          <w:sz w:val="28"/>
          <w:szCs w:val="28"/>
        </w:rPr>
        <w:t xml:space="preserve"> </w:t>
      </w:r>
      <w:r w:rsidRPr="00C97F31">
        <w:rPr>
          <w:rFonts w:ascii="Times New Roman" w:hAnsi="Times New Roman"/>
          <w:sz w:val="28"/>
          <w:szCs w:val="28"/>
        </w:rPr>
        <w:t xml:space="preserve">/ </w:t>
      </w:r>
      <w:r w:rsidRPr="002241ED">
        <w:rPr>
          <w:rFonts w:ascii="Times New Roman" w:hAnsi="Times New Roman"/>
          <w:sz w:val="28"/>
          <w:szCs w:val="28"/>
        </w:rPr>
        <w:t>Инновационный</w:t>
      </w:r>
      <w:r w:rsidRPr="00C97F31">
        <w:rPr>
          <w:rFonts w:ascii="Times New Roman" w:hAnsi="Times New Roman"/>
          <w:sz w:val="28"/>
          <w:szCs w:val="28"/>
        </w:rPr>
        <w:t xml:space="preserve"> </w:t>
      </w:r>
      <w:r w:rsidRPr="002241ED">
        <w:rPr>
          <w:rFonts w:ascii="Times New Roman" w:hAnsi="Times New Roman"/>
          <w:sz w:val="28"/>
          <w:szCs w:val="28"/>
        </w:rPr>
        <w:t>патент</w:t>
      </w:r>
      <w:r w:rsidRPr="00C97F31">
        <w:rPr>
          <w:rFonts w:ascii="Times New Roman" w:hAnsi="Times New Roman"/>
          <w:sz w:val="28"/>
          <w:szCs w:val="28"/>
        </w:rPr>
        <w:t xml:space="preserve"> № 26910. </w:t>
      </w:r>
      <w:r w:rsidRPr="002241ED">
        <w:rPr>
          <w:rFonts w:ascii="Times New Roman" w:hAnsi="Times New Roman"/>
          <w:sz w:val="28"/>
          <w:szCs w:val="28"/>
        </w:rPr>
        <w:t>Опубл</w:t>
      </w:r>
      <w:r w:rsidRPr="00C97F31">
        <w:rPr>
          <w:rFonts w:ascii="Times New Roman" w:hAnsi="Times New Roman"/>
          <w:sz w:val="28"/>
          <w:szCs w:val="28"/>
        </w:rPr>
        <w:t xml:space="preserve">. </w:t>
      </w:r>
      <w:r w:rsidRPr="002241ED">
        <w:rPr>
          <w:rFonts w:ascii="Times New Roman" w:hAnsi="Times New Roman"/>
          <w:sz w:val="28"/>
          <w:szCs w:val="28"/>
        </w:rPr>
        <w:t>бюл</w:t>
      </w:r>
      <w:r w:rsidRPr="00C97F31">
        <w:rPr>
          <w:rFonts w:ascii="Times New Roman" w:hAnsi="Times New Roman"/>
          <w:sz w:val="28"/>
          <w:szCs w:val="28"/>
        </w:rPr>
        <w:t xml:space="preserve">. № 5, 15.05. 2013 </w:t>
      </w:r>
      <w:r w:rsidRPr="002241ED">
        <w:rPr>
          <w:rFonts w:ascii="Times New Roman" w:hAnsi="Times New Roman"/>
          <w:sz w:val="28"/>
          <w:szCs w:val="28"/>
        </w:rPr>
        <w:t>г</w:t>
      </w:r>
      <w:r w:rsidRPr="00C97F31">
        <w:rPr>
          <w:rFonts w:ascii="Times New Roman" w:hAnsi="Times New Roman"/>
          <w:sz w:val="28"/>
          <w:szCs w:val="28"/>
        </w:rPr>
        <w:t>.</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sidRPr="00D11EED">
        <w:rPr>
          <w:rFonts w:ascii="Times New Roman" w:hAnsi="Times New Roman"/>
          <w:sz w:val="28"/>
          <w:szCs w:val="28"/>
        </w:rPr>
        <w:t>1</w:t>
      </w:r>
      <w:r w:rsidR="003561F2" w:rsidRPr="00D11EED">
        <w:rPr>
          <w:rFonts w:ascii="Times New Roman" w:hAnsi="Times New Roman"/>
          <w:sz w:val="28"/>
          <w:szCs w:val="28"/>
        </w:rPr>
        <w:t>6</w:t>
      </w:r>
      <w:r w:rsidRPr="00D11EED">
        <w:rPr>
          <w:rFonts w:ascii="Times New Roman" w:hAnsi="Times New Roman"/>
          <w:sz w:val="28"/>
          <w:szCs w:val="28"/>
        </w:rPr>
        <w:t xml:space="preserve"> </w:t>
      </w:r>
      <w:r w:rsidRPr="002241ED">
        <w:rPr>
          <w:rFonts w:ascii="Times New Roman" w:hAnsi="Times New Roman"/>
          <w:sz w:val="28"/>
          <w:szCs w:val="28"/>
        </w:rPr>
        <w:t>Полимбетова</w:t>
      </w:r>
      <w:r w:rsidRPr="00D11EED">
        <w:rPr>
          <w:rFonts w:ascii="Times New Roman" w:hAnsi="Times New Roman"/>
          <w:sz w:val="28"/>
          <w:szCs w:val="28"/>
        </w:rPr>
        <w:t xml:space="preserve"> </w:t>
      </w:r>
      <w:r w:rsidRPr="002241ED">
        <w:rPr>
          <w:rFonts w:ascii="Times New Roman" w:hAnsi="Times New Roman"/>
          <w:sz w:val="28"/>
          <w:szCs w:val="28"/>
        </w:rPr>
        <w:t>Г</w:t>
      </w:r>
      <w:r w:rsidRPr="00D11EED">
        <w:rPr>
          <w:rFonts w:ascii="Times New Roman" w:hAnsi="Times New Roman"/>
          <w:sz w:val="28"/>
          <w:szCs w:val="28"/>
        </w:rPr>
        <w:t>.</w:t>
      </w:r>
      <w:r w:rsidRPr="002241ED">
        <w:rPr>
          <w:rFonts w:ascii="Times New Roman" w:hAnsi="Times New Roman"/>
          <w:sz w:val="28"/>
          <w:szCs w:val="28"/>
        </w:rPr>
        <w:t>С</w:t>
      </w:r>
      <w:r w:rsidR="00D11EED" w:rsidRPr="00D11EED">
        <w:rPr>
          <w:rFonts w:ascii="Times New Roman" w:hAnsi="Times New Roman"/>
          <w:sz w:val="28"/>
          <w:szCs w:val="28"/>
        </w:rPr>
        <w:t>.</w:t>
      </w:r>
      <w:r w:rsidR="00D11EED">
        <w:rPr>
          <w:rFonts w:ascii="Times New Roman" w:hAnsi="Times New Roman"/>
          <w:sz w:val="28"/>
          <w:szCs w:val="28"/>
        </w:rPr>
        <w:t xml:space="preserve"> </w:t>
      </w:r>
      <w:proofErr w:type="gramStart"/>
      <w:r w:rsidRPr="002241ED">
        <w:rPr>
          <w:rFonts w:ascii="Times New Roman" w:hAnsi="Times New Roman"/>
          <w:sz w:val="28"/>
          <w:szCs w:val="28"/>
        </w:rPr>
        <w:t>Окислительное</w:t>
      </w:r>
      <w:proofErr w:type="gramEnd"/>
      <w:r w:rsidRPr="00D11EED">
        <w:rPr>
          <w:rFonts w:ascii="Times New Roman" w:hAnsi="Times New Roman"/>
          <w:sz w:val="28"/>
          <w:szCs w:val="28"/>
        </w:rPr>
        <w:t xml:space="preserve"> </w:t>
      </w:r>
      <w:r w:rsidRPr="002241ED">
        <w:rPr>
          <w:rFonts w:ascii="Times New Roman" w:hAnsi="Times New Roman"/>
          <w:sz w:val="28"/>
          <w:szCs w:val="28"/>
        </w:rPr>
        <w:t>гидроксилирование</w:t>
      </w:r>
      <w:r w:rsidRPr="00D11EED">
        <w:rPr>
          <w:rFonts w:ascii="Times New Roman" w:hAnsi="Times New Roman"/>
          <w:sz w:val="28"/>
          <w:szCs w:val="28"/>
        </w:rPr>
        <w:t xml:space="preserve"> </w:t>
      </w:r>
      <w:r w:rsidRPr="002241ED">
        <w:rPr>
          <w:rFonts w:ascii="Times New Roman" w:hAnsi="Times New Roman"/>
          <w:sz w:val="28"/>
          <w:szCs w:val="28"/>
        </w:rPr>
        <w:t>фосфина</w:t>
      </w:r>
      <w:r w:rsidRPr="00D11EED">
        <w:rPr>
          <w:rFonts w:ascii="Times New Roman" w:hAnsi="Times New Roman"/>
          <w:sz w:val="28"/>
          <w:szCs w:val="28"/>
        </w:rPr>
        <w:t xml:space="preserve"> </w:t>
      </w:r>
      <w:r w:rsidRPr="002241ED">
        <w:rPr>
          <w:rFonts w:ascii="Times New Roman" w:hAnsi="Times New Roman"/>
          <w:sz w:val="28"/>
          <w:szCs w:val="28"/>
        </w:rPr>
        <w:t>в</w:t>
      </w:r>
      <w:r w:rsidRPr="00D11EED">
        <w:rPr>
          <w:rFonts w:ascii="Times New Roman" w:hAnsi="Times New Roman"/>
          <w:sz w:val="28"/>
          <w:szCs w:val="28"/>
        </w:rPr>
        <w:t xml:space="preserve"> </w:t>
      </w:r>
      <w:r w:rsidRPr="002241ED">
        <w:rPr>
          <w:rFonts w:ascii="Times New Roman" w:hAnsi="Times New Roman"/>
          <w:sz w:val="28"/>
          <w:szCs w:val="28"/>
        </w:rPr>
        <w:t>водно</w:t>
      </w:r>
      <w:r w:rsidRPr="00D11EED">
        <w:rPr>
          <w:rFonts w:ascii="Times New Roman" w:hAnsi="Times New Roman"/>
          <w:sz w:val="28"/>
          <w:szCs w:val="28"/>
        </w:rPr>
        <w:t>-</w:t>
      </w:r>
      <w:r w:rsidRPr="002241ED">
        <w:rPr>
          <w:rFonts w:ascii="Times New Roman" w:hAnsi="Times New Roman"/>
          <w:sz w:val="28"/>
          <w:szCs w:val="28"/>
        </w:rPr>
        <w:t>спиртовых</w:t>
      </w:r>
      <w:r w:rsidRPr="00D11EED">
        <w:rPr>
          <w:rFonts w:ascii="Times New Roman" w:hAnsi="Times New Roman"/>
          <w:sz w:val="28"/>
          <w:szCs w:val="28"/>
        </w:rPr>
        <w:t xml:space="preserve"> </w:t>
      </w:r>
      <w:r w:rsidRPr="002241ED">
        <w:rPr>
          <w:rFonts w:ascii="Times New Roman" w:hAnsi="Times New Roman"/>
          <w:sz w:val="28"/>
          <w:szCs w:val="28"/>
        </w:rPr>
        <w:t>растворах</w:t>
      </w:r>
      <w:r w:rsidRPr="00D11EED">
        <w:rPr>
          <w:rFonts w:ascii="Times New Roman" w:hAnsi="Times New Roman"/>
          <w:sz w:val="28"/>
          <w:szCs w:val="28"/>
        </w:rPr>
        <w:t xml:space="preserve"> </w:t>
      </w:r>
      <w:r w:rsidRPr="00D11EED">
        <w:rPr>
          <w:rFonts w:ascii="Times New Roman" w:hAnsi="Times New Roman"/>
          <w:sz w:val="28"/>
          <w:szCs w:val="28"/>
          <w:lang w:val="en-US"/>
        </w:rPr>
        <w:t>n</w:t>
      </w:r>
      <w:r w:rsidRPr="00D11EED">
        <w:rPr>
          <w:rFonts w:ascii="Times New Roman" w:hAnsi="Times New Roman"/>
          <w:sz w:val="28"/>
          <w:szCs w:val="28"/>
        </w:rPr>
        <w:t>-</w:t>
      </w:r>
      <w:r w:rsidRPr="002241ED">
        <w:rPr>
          <w:rFonts w:ascii="Times New Roman" w:hAnsi="Times New Roman"/>
          <w:sz w:val="28"/>
          <w:szCs w:val="28"/>
        </w:rPr>
        <w:t>бензохинона</w:t>
      </w:r>
      <w:r w:rsidR="00D11EED" w:rsidRPr="00D11EED">
        <w:rPr>
          <w:rFonts w:ascii="Times New Roman" w:hAnsi="Times New Roman"/>
          <w:sz w:val="28"/>
          <w:szCs w:val="28"/>
        </w:rPr>
        <w:t xml:space="preserve"> / </w:t>
      </w:r>
      <w:r w:rsidR="00D11EED" w:rsidRPr="002241ED">
        <w:rPr>
          <w:rFonts w:ascii="Times New Roman" w:hAnsi="Times New Roman"/>
          <w:sz w:val="28"/>
          <w:szCs w:val="28"/>
        </w:rPr>
        <w:t>Г</w:t>
      </w:r>
      <w:r w:rsidR="00D11EED" w:rsidRPr="00D11EED">
        <w:rPr>
          <w:rFonts w:ascii="Times New Roman" w:hAnsi="Times New Roman"/>
          <w:sz w:val="28"/>
          <w:szCs w:val="28"/>
        </w:rPr>
        <w:t>.</w:t>
      </w:r>
      <w:r w:rsidR="00D11EED" w:rsidRPr="002241ED">
        <w:rPr>
          <w:rFonts w:ascii="Times New Roman" w:hAnsi="Times New Roman"/>
          <w:sz w:val="28"/>
          <w:szCs w:val="28"/>
        </w:rPr>
        <w:t>С</w:t>
      </w:r>
      <w:r w:rsidR="00D11EED" w:rsidRPr="00D11EED">
        <w:rPr>
          <w:rFonts w:ascii="Times New Roman" w:hAnsi="Times New Roman"/>
          <w:sz w:val="28"/>
          <w:szCs w:val="28"/>
        </w:rPr>
        <w:t>.</w:t>
      </w:r>
      <w:r w:rsidR="00D11EED">
        <w:rPr>
          <w:rFonts w:ascii="Times New Roman" w:hAnsi="Times New Roman"/>
          <w:sz w:val="28"/>
          <w:szCs w:val="28"/>
        </w:rPr>
        <w:t xml:space="preserve"> </w:t>
      </w:r>
      <w:r w:rsidR="00D11EED" w:rsidRPr="002241ED">
        <w:rPr>
          <w:rFonts w:ascii="Times New Roman" w:hAnsi="Times New Roman"/>
          <w:sz w:val="28"/>
          <w:szCs w:val="28"/>
        </w:rPr>
        <w:t>Полимбетова</w:t>
      </w:r>
      <w:r w:rsidR="00D11EED" w:rsidRPr="00D11EED">
        <w:rPr>
          <w:rFonts w:ascii="Times New Roman" w:hAnsi="Times New Roman"/>
          <w:sz w:val="28"/>
          <w:szCs w:val="28"/>
        </w:rPr>
        <w:t xml:space="preserve">, </w:t>
      </w:r>
      <w:r w:rsidR="00D11EED" w:rsidRPr="002241ED">
        <w:rPr>
          <w:rFonts w:ascii="Times New Roman" w:hAnsi="Times New Roman"/>
          <w:sz w:val="28"/>
          <w:szCs w:val="28"/>
        </w:rPr>
        <w:t>А</w:t>
      </w:r>
      <w:r w:rsidR="00D11EED" w:rsidRPr="00D11EED">
        <w:rPr>
          <w:rFonts w:ascii="Times New Roman" w:hAnsi="Times New Roman"/>
          <w:sz w:val="28"/>
          <w:szCs w:val="28"/>
        </w:rPr>
        <w:t>.</w:t>
      </w:r>
      <w:r w:rsidR="00D11EED" w:rsidRPr="002241ED">
        <w:rPr>
          <w:rFonts w:ascii="Times New Roman" w:hAnsi="Times New Roman"/>
          <w:sz w:val="28"/>
          <w:szCs w:val="28"/>
        </w:rPr>
        <w:t>К</w:t>
      </w:r>
      <w:r w:rsidR="00D11EED" w:rsidRPr="00D11EED">
        <w:rPr>
          <w:rFonts w:ascii="Times New Roman" w:hAnsi="Times New Roman"/>
          <w:sz w:val="28"/>
          <w:szCs w:val="28"/>
        </w:rPr>
        <w:t>.</w:t>
      </w:r>
      <w:r w:rsidR="00D11EED">
        <w:rPr>
          <w:rFonts w:ascii="Times New Roman" w:hAnsi="Times New Roman"/>
          <w:sz w:val="28"/>
          <w:szCs w:val="28"/>
        </w:rPr>
        <w:t xml:space="preserve"> </w:t>
      </w:r>
      <w:r w:rsidR="00D11EED" w:rsidRPr="002241ED">
        <w:rPr>
          <w:rFonts w:ascii="Times New Roman" w:hAnsi="Times New Roman"/>
          <w:sz w:val="28"/>
          <w:szCs w:val="28"/>
        </w:rPr>
        <w:t>Борангазиева</w:t>
      </w:r>
      <w:r w:rsidR="00D11EED" w:rsidRPr="00D11EED">
        <w:rPr>
          <w:rFonts w:ascii="Times New Roman" w:hAnsi="Times New Roman"/>
          <w:sz w:val="28"/>
          <w:szCs w:val="28"/>
        </w:rPr>
        <w:t xml:space="preserve">, </w:t>
      </w:r>
      <w:r w:rsidR="00D11EED" w:rsidRPr="002241ED">
        <w:rPr>
          <w:rFonts w:ascii="Times New Roman" w:hAnsi="Times New Roman"/>
          <w:sz w:val="28"/>
          <w:szCs w:val="28"/>
        </w:rPr>
        <w:t>Ж</w:t>
      </w:r>
      <w:r w:rsidR="00D11EED" w:rsidRPr="00D11EED">
        <w:rPr>
          <w:rFonts w:ascii="Times New Roman" w:hAnsi="Times New Roman"/>
          <w:sz w:val="28"/>
          <w:szCs w:val="28"/>
        </w:rPr>
        <w:t>.</w:t>
      </w:r>
      <w:r w:rsidR="00D11EED" w:rsidRPr="002241ED">
        <w:rPr>
          <w:rFonts w:ascii="Times New Roman" w:hAnsi="Times New Roman"/>
          <w:sz w:val="28"/>
          <w:szCs w:val="28"/>
        </w:rPr>
        <w:t>У</w:t>
      </w:r>
      <w:r w:rsidR="00D11EED" w:rsidRPr="00D11EED">
        <w:rPr>
          <w:rFonts w:ascii="Times New Roman" w:hAnsi="Times New Roman"/>
          <w:sz w:val="28"/>
          <w:szCs w:val="28"/>
        </w:rPr>
        <w:t>.</w:t>
      </w:r>
      <w:r w:rsidR="00D11EED">
        <w:rPr>
          <w:rFonts w:ascii="Times New Roman" w:hAnsi="Times New Roman"/>
          <w:sz w:val="28"/>
          <w:szCs w:val="28"/>
        </w:rPr>
        <w:t xml:space="preserve"> </w:t>
      </w:r>
      <w:r w:rsidR="00D11EED" w:rsidRPr="002241ED">
        <w:rPr>
          <w:rFonts w:ascii="Times New Roman" w:hAnsi="Times New Roman"/>
          <w:sz w:val="28"/>
          <w:szCs w:val="28"/>
        </w:rPr>
        <w:t>Ибраимова</w:t>
      </w:r>
      <w:r w:rsidR="00D11EED" w:rsidRPr="00D11EED">
        <w:rPr>
          <w:rFonts w:ascii="Times New Roman" w:hAnsi="Times New Roman"/>
          <w:sz w:val="28"/>
          <w:szCs w:val="28"/>
        </w:rPr>
        <w:t xml:space="preserve">, </w:t>
      </w:r>
      <w:r w:rsidR="00D11EED" w:rsidRPr="002241ED">
        <w:rPr>
          <w:rFonts w:ascii="Times New Roman" w:hAnsi="Times New Roman"/>
          <w:sz w:val="28"/>
          <w:szCs w:val="28"/>
        </w:rPr>
        <w:t>Е</w:t>
      </w:r>
      <w:r w:rsidR="00D11EED" w:rsidRPr="00D11EED">
        <w:rPr>
          <w:rFonts w:ascii="Times New Roman" w:hAnsi="Times New Roman"/>
          <w:sz w:val="28"/>
          <w:szCs w:val="28"/>
        </w:rPr>
        <w:t>.</w:t>
      </w:r>
      <w:r w:rsidR="00D11EED" w:rsidRPr="002241ED">
        <w:rPr>
          <w:rFonts w:ascii="Times New Roman" w:hAnsi="Times New Roman"/>
          <w:sz w:val="28"/>
          <w:szCs w:val="28"/>
        </w:rPr>
        <w:t>Е</w:t>
      </w:r>
      <w:r w:rsidR="00D11EED" w:rsidRPr="00D11EED">
        <w:rPr>
          <w:rFonts w:ascii="Times New Roman" w:hAnsi="Times New Roman"/>
          <w:sz w:val="28"/>
          <w:szCs w:val="28"/>
        </w:rPr>
        <w:t>.</w:t>
      </w:r>
      <w:r w:rsidR="00D11EED">
        <w:rPr>
          <w:rFonts w:ascii="Times New Roman" w:hAnsi="Times New Roman"/>
          <w:sz w:val="28"/>
          <w:szCs w:val="28"/>
        </w:rPr>
        <w:t xml:space="preserve"> </w:t>
      </w:r>
      <w:r w:rsidR="00D11EED" w:rsidRPr="002241ED">
        <w:rPr>
          <w:rFonts w:ascii="Times New Roman" w:hAnsi="Times New Roman"/>
          <w:sz w:val="28"/>
          <w:szCs w:val="28"/>
        </w:rPr>
        <w:t>Ергожин</w:t>
      </w:r>
      <w:r w:rsidR="00D11EED" w:rsidRPr="00D11EED">
        <w:rPr>
          <w:rFonts w:ascii="Times New Roman" w:hAnsi="Times New Roman"/>
          <w:sz w:val="28"/>
          <w:szCs w:val="28"/>
        </w:rPr>
        <w:t xml:space="preserve">, </w:t>
      </w:r>
      <w:r w:rsidR="00D11EED" w:rsidRPr="002241ED">
        <w:rPr>
          <w:rFonts w:ascii="Times New Roman" w:hAnsi="Times New Roman"/>
          <w:sz w:val="28"/>
          <w:szCs w:val="28"/>
        </w:rPr>
        <w:t>Б</w:t>
      </w:r>
      <w:r w:rsidR="00D11EED" w:rsidRPr="00D11EED">
        <w:rPr>
          <w:rFonts w:ascii="Times New Roman" w:hAnsi="Times New Roman"/>
          <w:sz w:val="28"/>
          <w:szCs w:val="28"/>
        </w:rPr>
        <w:t>.</w:t>
      </w:r>
      <w:r w:rsidR="00D11EED" w:rsidRPr="002241ED">
        <w:rPr>
          <w:rFonts w:ascii="Times New Roman" w:hAnsi="Times New Roman"/>
          <w:sz w:val="28"/>
          <w:szCs w:val="28"/>
        </w:rPr>
        <w:t>А</w:t>
      </w:r>
      <w:r w:rsidR="00D11EED" w:rsidRPr="00D11EED">
        <w:rPr>
          <w:rFonts w:ascii="Times New Roman" w:hAnsi="Times New Roman"/>
          <w:sz w:val="28"/>
          <w:szCs w:val="28"/>
        </w:rPr>
        <w:t xml:space="preserve">.  </w:t>
      </w:r>
      <w:r w:rsidR="00D11EED" w:rsidRPr="002241ED">
        <w:rPr>
          <w:rFonts w:ascii="Times New Roman" w:hAnsi="Times New Roman"/>
          <w:sz w:val="28"/>
          <w:szCs w:val="28"/>
        </w:rPr>
        <w:t>Мухитдинова</w:t>
      </w:r>
      <w:r w:rsidR="00D11EED" w:rsidRPr="00D11EED">
        <w:rPr>
          <w:rFonts w:ascii="Times New Roman" w:hAnsi="Times New Roman"/>
          <w:sz w:val="28"/>
          <w:szCs w:val="28"/>
        </w:rPr>
        <w:t xml:space="preserve"> </w:t>
      </w:r>
      <w:r w:rsidRPr="002241ED">
        <w:rPr>
          <w:rFonts w:ascii="Times New Roman" w:hAnsi="Times New Roman"/>
          <w:sz w:val="28"/>
          <w:szCs w:val="28"/>
        </w:rPr>
        <w:t>// Журнал физической химии. – 2014. – Т. 88, № 5.  - С.777-780.</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1</w:t>
      </w:r>
      <w:r w:rsidR="003561F2">
        <w:rPr>
          <w:rFonts w:ascii="Times New Roman" w:hAnsi="Times New Roman"/>
          <w:sz w:val="28"/>
          <w:szCs w:val="28"/>
        </w:rPr>
        <w:t>7</w:t>
      </w:r>
      <w:r>
        <w:rPr>
          <w:rFonts w:ascii="Times New Roman" w:hAnsi="Times New Roman"/>
          <w:sz w:val="28"/>
          <w:szCs w:val="28"/>
        </w:rPr>
        <w:t xml:space="preserve"> </w:t>
      </w:r>
      <w:r w:rsidRPr="002241ED">
        <w:rPr>
          <w:rFonts w:ascii="Times New Roman" w:hAnsi="Times New Roman"/>
          <w:sz w:val="28"/>
          <w:szCs w:val="28"/>
        </w:rPr>
        <w:t>Полимбетова Г.С</w:t>
      </w:r>
      <w:r w:rsidR="00063A01">
        <w:rPr>
          <w:rFonts w:ascii="Times New Roman" w:hAnsi="Times New Roman"/>
          <w:sz w:val="28"/>
          <w:szCs w:val="28"/>
        </w:rPr>
        <w:t xml:space="preserve">. </w:t>
      </w:r>
      <w:proofErr w:type="gramStart"/>
      <w:r w:rsidRPr="002241ED">
        <w:rPr>
          <w:rFonts w:ascii="Times New Roman" w:hAnsi="Times New Roman"/>
          <w:sz w:val="28"/>
          <w:szCs w:val="28"/>
        </w:rPr>
        <w:t>Окислительное</w:t>
      </w:r>
      <w:proofErr w:type="gramEnd"/>
      <w:r w:rsidRPr="002241ED">
        <w:rPr>
          <w:rFonts w:ascii="Times New Roman" w:hAnsi="Times New Roman"/>
          <w:sz w:val="28"/>
          <w:szCs w:val="28"/>
        </w:rPr>
        <w:t xml:space="preserve"> алкоксилирование фосфина в спиртовых растворах меди</w:t>
      </w:r>
      <w:r w:rsidR="00063A01">
        <w:rPr>
          <w:rFonts w:ascii="Times New Roman" w:hAnsi="Times New Roman"/>
          <w:sz w:val="28"/>
          <w:szCs w:val="28"/>
        </w:rPr>
        <w:t xml:space="preserve"> / </w:t>
      </w:r>
      <w:r w:rsidR="00063A01" w:rsidRPr="002241ED">
        <w:rPr>
          <w:rFonts w:ascii="Times New Roman" w:hAnsi="Times New Roman"/>
          <w:sz w:val="28"/>
          <w:szCs w:val="28"/>
        </w:rPr>
        <w:t>Г.С.</w:t>
      </w:r>
      <w:r w:rsidR="00063A01">
        <w:rPr>
          <w:rFonts w:ascii="Times New Roman" w:hAnsi="Times New Roman"/>
          <w:sz w:val="28"/>
          <w:szCs w:val="28"/>
        </w:rPr>
        <w:t xml:space="preserve"> </w:t>
      </w:r>
      <w:r w:rsidR="00063A01" w:rsidRPr="002241ED">
        <w:rPr>
          <w:rFonts w:ascii="Times New Roman" w:hAnsi="Times New Roman"/>
          <w:sz w:val="28"/>
          <w:szCs w:val="28"/>
        </w:rPr>
        <w:t>Полимбетова, А.К.</w:t>
      </w:r>
      <w:r w:rsidR="00063A01">
        <w:rPr>
          <w:rFonts w:ascii="Times New Roman" w:hAnsi="Times New Roman"/>
          <w:sz w:val="28"/>
          <w:szCs w:val="28"/>
        </w:rPr>
        <w:t xml:space="preserve"> </w:t>
      </w:r>
      <w:r w:rsidR="00063A01" w:rsidRPr="002241ED">
        <w:rPr>
          <w:rFonts w:ascii="Times New Roman" w:hAnsi="Times New Roman"/>
          <w:sz w:val="28"/>
          <w:szCs w:val="28"/>
        </w:rPr>
        <w:t>Борангазиева, Ж.У.</w:t>
      </w:r>
      <w:r w:rsidR="00063A01">
        <w:rPr>
          <w:rFonts w:ascii="Times New Roman" w:hAnsi="Times New Roman"/>
          <w:sz w:val="28"/>
          <w:szCs w:val="28"/>
        </w:rPr>
        <w:t xml:space="preserve"> </w:t>
      </w:r>
      <w:r w:rsidR="00063A01" w:rsidRPr="002241ED">
        <w:rPr>
          <w:rFonts w:ascii="Times New Roman" w:hAnsi="Times New Roman"/>
          <w:sz w:val="28"/>
          <w:szCs w:val="28"/>
        </w:rPr>
        <w:t>Ибраимова, Г.О.</w:t>
      </w:r>
      <w:r w:rsidR="00063A01">
        <w:rPr>
          <w:rFonts w:ascii="Times New Roman" w:hAnsi="Times New Roman"/>
          <w:sz w:val="28"/>
          <w:szCs w:val="28"/>
        </w:rPr>
        <w:t xml:space="preserve"> </w:t>
      </w:r>
      <w:r w:rsidR="00063A01" w:rsidRPr="002241ED">
        <w:rPr>
          <w:rFonts w:ascii="Times New Roman" w:hAnsi="Times New Roman"/>
          <w:sz w:val="28"/>
          <w:szCs w:val="28"/>
        </w:rPr>
        <w:t xml:space="preserve">Бугубаева, С.  Кейінбай </w:t>
      </w:r>
      <w:r w:rsidRPr="002241ED">
        <w:rPr>
          <w:rFonts w:ascii="Times New Roman" w:hAnsi="Times New Roman"/>
          <w:sz w:val="28"/>
          <w:szCs w:val="28"/>
        </w:rPr>
        <w:t xml:space="preserve">// Ж. физ. хим. – 2016.  – Т. 90, № 8. – С. 1170-1175.  </w:t>
      </w:r>
    </w:p>
    <w:p w:rsidR="002241ED" w:rsidRPr="002241ED" w:rsidRDefault="002241ED" w:rsidP="002241ED">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1</w:t>
      </w:r>
      <w:r w:rsidR="003561F2">
        <w:rPr>
          <w:rFonts w:ascii="Times New Roman" w:hAnsi="Times New Roman"/>
          <w:sz w:val="28"/>
          <w:szCs w:val="28"/>
        </w:rPr>
        <w:t>8</w:t>
      </w:r>
      <w:r>
        <w:rPr>
          <w:rFonts w:ascii="Times New Roman" w:hAnsi="Times New Roman"/>
          <w:sz w:val="28"/>
          <w:szCs w:val="28"/>
        </w:rPr>
        <w:t xml:space="preserve"> </w:t>
      </w:r>
      <w:r w:rsidRPr="002241ED">
        <w:rPr>
          <w:rFonts w:ascii="Times New Roman" w:hAnsi="Times New Roman"/>
          <w:sz w:val="28"/>
          <w:szCs w:val="28"/>
        </w:rPr>
        <w:t>Полимбетова, Г. С. Каталитический способ получения эфиров кислот фосфора из фосфида цинка и спирта / Г. С. Полимбетова, Ж. У. Ибраимова, А. К. Борангазиева //</w:t>
      </w:r>
      <w:r w:rsidRPr="002241ED">
        <w:rPr>
          <w:rFonts w:ascii="Times New Roman" w:hAnsi="Times New Roman"/>
          <w:sz w:val="28"/>
          <w:szCs w:val="28"/>
          <w:lang w:val="en-US"/>
        </w:rPr>
        <w:t> </w:t>
      </w:r>
      <w:hyperlink r:id="rId98" w:history="1">
        <w:r w:rsidRPr="002241ED">
          <w:rPr>
            <w:rFonts w:ascii="Times New Roman" w:hAnsi="Times New Roman"/>
            <w:sz w:val="28"/>
            <w:szCs w:val="28"/>
          </w:rPr>
          <w:t>Журнал общ</w:t>
        </w:r>
        <w:r w:rsidR="00675ECF">
          <w:rPr>
            <w:rFonts w:ascii="Times New Roman" w:hAnsi="Times New Roman"/>
            <w:sz w:val="28"/>
            <w:szCs w:val="28"/>
          </w:rPr>
          <w:t xml:space="preserve">ей химии. - 2013. - Т. 83. </w:t>
        </w:r>
        <w:r w:rsidR="0023794C">
          <w:rPr>
            <w:rFonts w:ascii="Times New Roman" w:hAnsi="Times New Roman"/>
            <w:sz w:val="28"/>
            <w:szCs w:val="28"/>
          </w:rPr>
          <w:t xml:space="preserve">-  </w:t>
        </w:r>
        <w:r w:rsidR="00675ECF">
          <w:rPr>
            <w:rFonts w:ascii="Times New Roman" w:hAnsi="Times New Roman"/>
            <w:sz w:val="28"/>
            <w:szCs w:val="28"/>
          </w:rPr>
          <w:t xml:space="preserve">№ </w:t>
        </w:r>
        <w:r w:rsidR="00F13F6C">
          <w:rPr>
            <w:rFonts w:ascii="Times New Roman" w:hAnsi="Times New Roman"/>
            <w:sz w:val="28"/>
            <w:szCs w:val="28"/>
          </w:rPr>
          <w:t>145</w:t>
        </w:r>
        <w:r w:rsidR="00F13F6C" w:rsidRPr="00F13F6C">
          <w:rPr>
            <w:rFonts w:ascii="Times New Roman" w:hAnsi="Times New Roman"/>
            <w:sz w:val="28"/>
            <w:szCs w:val="28"/>
          </w:rPr>
          <w:t>. -</w:t>
        </w:r>
        <w:r w:rsidRPr="002241ED">
          <w:rPr>
            <w:rFonts w:ascii="Times New Roman" w:hAnsi="Times New Roman"/>
            <w:sz w:val="28"/>
            <w:szCs w:val="28"/>
          </w:rPr>
          <w:t xml:space="preserve"> С. 950-955.</w:t>
        </w:r>
      </w:hyperlink>
    </w:p>
    <w:p w:rsidR="002241ED" w:rsidRPr="002241ED" w:rsidRDefault="002241ED" w:rsidP="002241ED">
      <w:pPr>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lang w:val="en-US"/>
        </w:rPr>
        <w:t>1</w:t>
      </w:r>
      <w:r w:rsidR="003561F2" w:rsidRPr="003561F2">
        <w:rPr>
          <w:rFonts w:ascii="Times New Roman" w:hAnsi="Times New Roman"/>
          <w:sz w:val="28"/>
          <w:szCs w:val="28"/>
          <w:lang w:val="en-US"/>
        </w:rPr>
        <w:t>9</w:t>
      </w:r>
      <w:r w:rsidRPr="002241ED">
        <w:rPr>
          <w:rFonts w:ascii="Times New Roman" w:hAnsi="Times New Roman"/>
          <w:sz w:val="28"/>
          <w:szCs w:val="28"/>
          <w:lang w:val="en-US"/>
        </w:rPr>
        <w:t xml:space="preserve"> Trofimov B</w:t>
      </w:r>
      <w:r w:rsidR="0023794C" w:rsidRPr="0023794C">
        <w:rPr>
          <w:rFonts w:ascii="Times New Roman" w:hAnsi="Times New Roman"/>
          <w:sz w:val="28"/>
          <w:szCs w:val="28"/>
          <w:lang w:val="en-US"/>
        </w:rPr>
        <w:t xml:space="preserve">. </w:t>
      </w:r>
      <w:r w:rsidRPr="002241ED">
        <w:rPr>
          <w:rFonts w:ascii="Times New Roman" w:hAnsi="Times New Roman"/>
          <w:sz w:val="28"/>
          <w:szCs w:val="28"/>
          <w:lang w:val="en-US"/>
        </w:rPr>
        <w:t>A.</w:t>
      </w:r>
      <w:r w:rsidR="0023794C" w:rsidRPr="0023794C">
        <w:rPr>
          <w:rFonts w:ascii="Times New Roman" w:hAnsi="Times New Roman"/>
          <w:sz w:val="28"/>
          <w:szCs w:val="28"/>
          <w:lang w:val="en-US"/>
        </w:rPr>
        <w:t xml:space="preserve"> </w:t>
      </w:r>
      <w:r w:rsidRPr="002241ED">
        <w:rPr>
          <w:rFonts w:ascii="Times New Roman" w:hAnsi="Times New Roman"/>
          <w:sz w:val="28"/>
          <w:szCs w:val="28"/>
          <w:lang w:val="en-US"/>
        </w:rPr>
        <w:t>Elemental phosphorus in strongly basic media as phosphorylating reagent: a dawn of halogen-free ‘gr</w:t>
      </w:r>
      <w:r w:rsidR="0023794C">
        <w:rPr>
          <w:rFonts w:ascii="Times New Roman" w:hAnsi="Times New Roman"/>
          <w:sz w:val="28"/>
          <w:szCs w:val="28"/>
          <w:lang w:val="en-US"/>
        </w:rPr>
        <w:t>een’ organophosphorus chemistry</w:t>
      </w:r>
      <w:r w:rsidR="0023794C" w:rsidRPr="0023794C">
        <w:rPr>
          <w:rFonts w:ascii="Times New Roman" w:hAnsi="Times New Roman"/>
          <w:sz w:val="28"/>
          <w:szCs w:val="28"/>
          <w:lang w:val="en-US"/>
        </w:rPr>
        <w:t xml:space="preserve"> / </w:t>
      </w:r>
      <w:r w:rsidR="0023794C" w:rsidRPr="002241ED">
        <w:rPr>
          <w:rFonts w:ascii="Times New Roman" w:hAnsi="Times New Roman"/>
          <w:sz w:val="28"/>
          <w:szCs w:val="28"/>
          <w:lang w:val="en-US"/>
        </w:rPr>
        <w:t>B</w:t>
      </w:r>
      <w:r w:rsidR="0023794C" w:rsidRPr="0023794C">
        <w:rPr>
          <w:rFonts w:ascii="Times New Roman" w:hAnsi="Times New Roman"/>
          <w:sz w:val="28"/>
          <w:szCs w:val="28"/>
          <w:lang w:val="en-US"/>
        </w:rPr>
        <w:t>.</w:t>
      </w:r>
      <w:r w:rsidR="0023794C" w:rsidRPr="002241ED">
        <w:rPr>
          <w:rFonts w:ascii="Times New Roman" w:hAnsi="Times New Roman"/>
          <w:sz w:val="28"/>
          <w:szCs w:val="28"/>
          <w:lang w:val="en-US"/>
        </w:rPr>
        <w:t>A.</w:t>
      </w:r>
      <w:r w:rsidR="0023794C" w:rsidRPr="0023794C">
        <w:rPr>
          <w:rFonts w:ascii="Times New Roman" w:hAnsi="Times New Roman"/>
          <w:sz w:val="28"/>
          <w:szCs w:val="28"/>
          <w:lang w:val="en-US"/>
        </w:rPr>
        <w:t xml:space="preserve"> </w:t>
      </w:r>
      <w:r w:rsidR="0023794C" w:rsidRPr="002241ED">
        <w:rPr>
          <w:rFonts w:ascii="Times New Roman" w:hAnsi="Times New Roman"/>
          <w:sz w:val="28"/>
          <w:szCs w:val="28"/>
          <w:lang w:val="en-US"/>
        </w:rPr>
        <w:t>Trofimov, N</w:t>
      </w:r>
      <w:r w:rsidR="0023794C" w:rsidRPr="0023794C">
        <w:rPr>
          <w:rFonts w:ascii="Times New Roman" w:hAnsi="Times New Roman"/>
          <w:sz w:val="28"/>
          <w:szCs w:val="28"/>
          <w:lang w:val="en-US"/>
        </w:rPr>
        <w:t>.</w:t>
      </w:r>
      <w:r w:rsidR="0023794C" w:rsidRPr="002241ED">
        <w:rPr>
          <w:rFonts w:ascii="Times New Roman" w:hAnsi="Times New Roman"/>
          <w:sz w:val="28"/>
          <w:szCs w:val="28"/>
          <w:lang w:val="en-US"/>
        </w:rPr>
        <w:t xml:space="preserve">K. Gusarova </w:t>
      </w:r>
      <w:r w:rsidRPr="002241ED">
        <w:rPr>
          <w:rFonts w:ascii="Times New Roman" w:hAnsi="Times New Roman"/>
          <w:sz w:val="28"/>
          <w:szCs w:val="28"/>
          <w:lang w:val="en-US"/>
        </w:rPr>
        <w:t>// MendeleevCommunications. -</w:t>
      </w:r>
      <w:r w:rsidR="0023794C" w:rsidRPr="0023794C">
        <w:rPr>
          <w:rFonts w:ascii="Times New Roman" w:hAnsi="Times New Roman"/>
          <w:sz w:val="28"/>
          <w:szCs w:val="28"/>
          <w:lang w:val="en-US"/>
        </w:rPr>
        <w:t xml:space="preserve"> </w:t>
      </w:r>
      <w:r w:rsidR="0023794C">
        <w:rPr>
          <w:rFonts w:ascii="Times New Roman" w:hAnsi="Times New Roman"/>
          <w:sz w:val="28"/>
          <w:szCs w:val="28"/>
          <w:lang w:val="en-US"/>
        </w:rPr>
        <w:t>2009. - V. 19</w:t>
      </w:r>
      <w:r w:rsidR="0023794C" w:rsidRPr="0023794C">
        <w:rPr>
          <w:rFonts w:ascii="Times New Roman" w:hAnsi="Times New Roman"/>
          <w:sz w:val="28"/>
          <w:szCs w:val="28"/>
          <w:lang w:val="en-US"/>
        </w:rPr>
        <w:t xml:space="preserve"> -</w:t>
      </w:r>
      <w:r w:rsidRPr="002241ED">
        <w:rPr>
          <w:rFonts w:ascii="Times New Roman" w:hAnsi="Times New Roman"/>
          <w:sz w:val="28"/>
          <w:szCs w:val="28"/>
          <w:lang w:val="en-US"/>
        </w:rPr>
        <w:t xml:space="preserve"> N 6. - P. 295-302.</w:t>
      </w:r>
    </w:p>
    <w:p w:rsidR="002241ED" w:rsidRPr="00D7248C" w:rsidRDefault="003561F2" w:rsidP="002241ED">
      <w:pPr>
        <w:tabs>
          <w:tab w:val="left" w:pos="1134"/>
        </w:tabs>
        <w:spacing w:after="0" w:line="240" w:lineRule="auto"/>
        <w:ind w:left="0"/>
        <w:jc w:val="both"/>
        <w:rPr>
          <w:rFonts w:ascii="Times New Roman" w:hAnsi="Times New Roman"/>
          <w:sz w:val="28"/>
          <w:szCs w:val="28"/>
          <w:lang w:val="en-US"/>
        </w:rPr>
      </w:pPr>
      <w:r w:rsidRPr="003561F2">
        <w:rPr>
          <w:rFonts w:ascii="Times New Roman" w:hAnsi="Times New Roman"/>
          <w:sz w:val="28"/>
          <w:szCs w:val="28"/>
          <w:lang w:val="en-US"/>
        </w:rPr>
        <w:t>20</w:t>
      </w:r>
      <w:r w:rsidR="0023794C">
        <w:rPr>
          <w:rFonts w:ascii="Times New Roman" w:hAnsi="Times New Roman"/>
          <w:sz w:val="28"/>
          <w:szCs w:val="28"/>
          <w:lang w:val="en-US"/>
        </w:rPr>
        <w:t xml:space="preserve"> Gusarova N</w:t>
      </w:r>
      <w:r w:rsidR="0023794C" w:rsidRPr="0023794C">
        <w:rPr>
          <w:rFonts w:ascii="Times New Roman" w:hAnsi="Times New Roman"/>
          <w:sz w:val="28"/>
          <w:szCs w:val="28"/>
          <w:lang w:val="en-US"/>
        </w:rPr>
        <w:t>.</w:t>
      </w:r>
      <w:r w:rsidR="002241ED" w:rsidRPr="002241ED">
        <w:rPr>
          <w:rFonts w:ascii="Times New Roman" w:hAnsi="Times New Roman"/>
          <w:sz w:val="28"/>
          <w:szCs w:val="28"/>
          <w:lang w:val="en-US"/>
        </w:rPr>
        <w:t>K. Novel general halogen-free methodology for the synthesis of organophosphorus compounds</w:t>
      </w:r>
      <w:r w:rsidR="0023794C" w:rsidRPr="0023794C">
        <w:rPr>
          <w:rFonts w:ascii="Times New Roman" w:hAnsi="Times New Roman"/>
          <w:sz w:val="28"/>
          <w:szCs w:val="28"/>
          <w:lang w:val="en-US"/>
        </w:rPr>
        <w:t xml:space="preserve"> / </w:t>
      </w:r>
      <w:r w:rsidR="0023794C">
        <w:rPr>
          <w:rFonts w:ascii="Times New Roman" w:hAnsi="Times New Roman"/>
          <w:sz w:val="28"/>
          <w:szCs w:val="28"/>
          <w:lang w:val="en-US"/>
        </w:rPr>
        <w:t>S.N. Arbuzova</w:t>
      </w:r>
      <w:r w:rsidR="0023794C" w:rsidRPr="002241ED">
        <w:rPr>
          <w:rFonts w:ascii="Times New Roman" w:hAnsi="Times New Roman"/>
          <w:sz w:val="28"/>
          <w:szCs w:val="28"/>
          <w:lang w:val="en-US"/>
        </w:rPr>
        <w:t xml:space="preserve">, </w:t>
      </w:r>
      <w:r w:rsidR="0023794C">
        <w:rPr>
          <w:rFonts w:ascii="Times New Roman" w:hAnsi="Times New Roman"/>
          <w:sz w:val="28"/>
          <w:szCs w:val="28"/>
          <w:lang w:val="en-US"/>
        </w:rPr>
        <w:t xml:space="preserve">B.A. </w:t>
      </w:r>
      <w:proofErr w:type="gramStart"/>
      <w:r w:rsidR="0023794C" w:rsidRPr="002241ED">
        <w:rPr>
          <w:rFonts w:ascii="Times New Roman" w:hAnsi="Times New Roman"/>
          <w:sz w:val="28"/>
          <w:szCs w:val="28"/>
          <w:lang w:val="en-US"/>
        </w:rPr>
        <w:t xml:space="preserve">Trofimov </w:t>
      </w:r>
      <w:r w:rsidR="002241ED" w:rsidRPr="002241ED">
        <w:rPr>
          <w:rFonts w:ascii="Times New Roman" w:hAnsi="Times New Roman"/>
          <w:sz w:val="28"/>
          <w:szCs w:val="28"/>
          <w:lang w:val="en-US"/>
        </w:rPr>
        <w:t xml:space="preserve"> /</w:t>
      </w:r>
      <w:proofErr w:type="gramEnd"/>
      <w:r w:rsidR="002241ED" w:rsidRPr="002241ED">
        <w:rPr>
          <w:rFonts w:ascii="Times New Roman" w:hAnsi="Times New Roman"/>
          <w:sz w:val="28"/>
          <w:szCs w:val="28"/>
          <w:lang w:val="en-US"/>
        </w:rPr>
        <w:t xml:space="preserve">/ Pure and Applied Chemistry. - </w:t>
      </w:r>
      <w:proofErr w:type="gramStart"/>
      <w:r w:rsidR="002241ED" w:rsidRPr="002241ED">
        <w:rPr>
          <w:rFonts w:ascii="Times New Roman" w:hAnsi="Times New Roman"/>
          <w:sz w:val="28"/>
          <w:szCs w:val="28"/>
          <w:lang w:val="en-US"/>
        </w:rPr>
        <w:t>2012 .</w:t>
      </w:r>
      <w:proofErr w:type="gramEnd"/>
      <w:r w:rsidR="002241ED" w:rsidRPr="002241ED">
        <w:rPr>
          <w:rFonts w:ascii="Times New Roman" w:hAnsi="Times New Roman"/>
          <w:sz w:val="28"/>
          <w:szCs w:val="28"/>
          <w:lang w:val="en-US"/>
        </w:rPr>
        <w:t xml:space="preserve"> - V. 84</w:t>
      </w:r>
      <w:r w:rsidR="009D3ED7">
        <w:rPr>
          <w:rFonts w:ascii="Times New Roman" w:hAnsi="Times New Roman"/>
          <w:sz w:val="28"/>
          <w:szCs w:val="28"/>
          <w:lang w:val="en-US"/>
        </w:rPr>
        <w:t xml:space="preserve"> </w:t>
      </w:r>
      <w:r w:rsidR="0023794C">
        <w:rPr>
          <w:rFonts w:ascii="Times New Roman" w:hAnsi="Times New Roman"/>
          <w:sz w:val="28"/>
          <w:szCs w:val="28"/>
          <w:lang w:val="en-US"/>
        </w:rPr>
        <w:t>-</w:t>
      </w:r>
      <w:r w:rsidR="002241ED" w:rsidRPr="002241ED">
        <w:rPr>
          <w:rFonts w:ascii="Times New Roman" w:hAnsi="Times New Roman"/>
          <w:sz w:val="28"/>
          <w:szCs w:val="28"/>
          <w:lang w:val="en-US"/>
        </w:rPr>
        <w:t xml:space="preserve"> N 3. - P. 439-459.</w:t>
      </w:r>
    </w:p>
    <w:p w:rsidR="00D76DFF" w:rsidRPr="007351E9" w:rsidRDefault="009D3ED7" w:rsidP="00D76DFF">
      <w:pPr>
        <w:tabs>
          <w:tab w:val="left" w:pos="1134"/>
        </w:tabs>
        <w:spacing w:after="0" w:line="240" w:lineRule="auto"/>
        <w:ind w:left="0"/>
        <w:jc w:val="both"/>
        <w:rPr>
          <w:rFonts w:ascii="Times New Roman" w:hAnsi="Times New Roman"/>
          <w:sz w:val="28"/>
          <w:szCs w:val="28"/>
          <w:lang w:val="en-US"/>
        </w:rPr>
      </w:pPr>
      <w:r w:rsidRPr="007351E9">
        <w:rPr>
          <w:rFonts w:ascii="Times New Roman" w:hAnsi="Times New Roman"/>
          <w:sz w:val="28"/>
          <w:szCs w:val="28"/>
          <w:lang w:val="en-US"/>
        </w:rPr>
        <w:t>21</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Татаринов</w:t>
      </w:r>
      <w:r w:rsidRPr="007351E9">
        <w:rPr>
          <w:rFonts w:ascii="Times New Roman" w:hAnsi="Times New Roman"/>
          <w:sz w:val="28"/>
          <w:szCs w:val="28"/>
          <w:lang w:val="en-US"/>
        </w:rPr>
        <w:t xml:space="preserve"> </w:t>
      </w:r>
      <w:r w:rsidR="00D76DFF" w:rsidRPr="002241ED">
        <w:rPr>
          <w:rFonts w:ascii="Times New Roman" w:hAnsi="Times New Roman"/>
          <w:sz w:val="28"/>
          <w:szCs w:val="28"/>
        </w:rPr>
        <w:t>Д</w:t>
      </w:r>
      <w:r w:rsidR="00D76DFF" w:rsidRPr="007351E9">
        <w:rPr>
          <w:rFonts w:ascii="Times New Roman" w:hAnsi="Times New Roman"/>
          <w:sz w:val="28"/>
          <w:szCs w:val="28"/>
          <w:lang w:val="en-US"/>
        </w:rPr>
        <w:t>.</w:t>
      </w:r>
      <w:r w:rsidR="00D76DFF" w:rsidRPr="002241ED">
        <w:rPr>
          <w:rFonts w:ascii="Times New Roman" w:hAnsi="Times New Roman"/>
          <w:sz w:val="28"/>
          <w:szCs w:val="28"/>
        </w:rPr>
        <w:t>А</w:t>
      </w:r>
      <w:r w:rsidR="00D76DFF" w:rsidRPr="007351E9">
        <w:rPr>
          <w:rFonts w:ascii="Times New Roman" w:hAnsi="Times New Roman"/>
          <w:sz w:val="28"/>
          <w:szCs w:val="28"/>
          <w:lang w:val="en-US"/>
        </w:rPr>
        <w:t>.</w:t>
      </w:r>
      <w:r w:rsidRPr="007351E9">
        <w:rPr>
          <w:rFonts w:ascii="Times New Roman" w:hAnsi="Times New Roman"/>
          <w:sz w:val="28"/>
          <w:szCs w:val="28"/>
          <w:lang w:val="en-US"/>
        </w:rPr>
        <w:t xml:space="preserve"> </w:t>
      </w:r>
      <w:r w:rsidR="00D76DFF" w:rsidRPr="007351E9">
        <w:rPr>
          <w:rFonts w:ascii="Times New Roman" w:hAnsi="Times New Roman"/>
          <w:sz w:val="28"/>
          <w:szCs w:val="28"/>
          <w:lang w:val="en-US"/>
        </w:rPr>
        <w:t>3</w:t>
      </w:r>
      <w:proofErr w:type="gramStart"/>
      <w:r w:rsidR="00D76DFF" w:rsidRPr="007351E9">
        <w:rPr>
          <w:rFonts w:ascii="Times New Roman" w:hAnsi="Times New Roman"/>
          <w:sz w:val="28"/>
          <w:szCs w:val="28"/>
          <w:lang w:val="en-US"/>
        </w:rPr>
        <w:t>,3,5</w:t>
      </w:r>
      <w:proofErr w:type="gramEnd"/>
      <w:r w:rsidR="00D76DFF" w:rsidRPr="007351E9">
        <w:rPr>
          <w:rFonts w:ascii="Times New Roman" w:hAnsi="Times New Roman"/>
          <w:sz w:val="28"/>
          <w:szCs w:val="28"/>
          <w:lang w:val="en-US"/>
        </w:rPr>
        <w:t>-</w:t>
      </w:r>
      <w:r w:rsidR="00D76DFF" w:rsidRPr="002241ED">
        <w:rPr>
          <w:rFonts w:ascii="Times New Roman" w:hAnsi="Times New Roman"/>
          <w:sz w:val="28"/>
          <w:szCs w:val="28"/>
        </w:rPr>
        <w:t>Триметил</w:t>
      </w:r>
      <w:r w:rsidR="00D76DFF" w:rsidRPr="007351E9">
        <w:rPr>
          <w:rFonts w:ascii="Times New Roman" w:hAnsi="Times New Roman"/>
          <w:sz w:val="28"/>
          <w:szCs w:val="28"/>
          <w:lang w:val="en-US"/>
        </w:rPr>
        <w:t>-2-</w:t>
      </w:r>
      <w:r w:rsidR="00D76DFF" w:rsidRPr="002241ED">
        <w:rPr>
          <w:rFonts w:ascii="Times New Roman" w:hAnsi="Times New Roman"/>
          <w:sz w:val="28"/>
          <w:szCs w:val="28"/>
        </w:rPr>
        <w:t>хлор</w:t>
      </w:r>
      <w:r w:rsidR="00D76DFF" w:rsidRPr="007351E9">
        <w:rPr>
          <w:rFonts w:ascii="Times New Roman" w:hAnsi="Times New Roman"/>
          <w:sz w:val="28"/>
          <w:szCs w:val="28"/>
          <w:lang w:val="en-US"/>
        </w:rPr>
        <w:t>-1,2-</w:t>
      </w:r>
      <w:r w:rsidR="00D76DFF" w:rsidRPr="002241ED">
        <w:rPr>
          <w:rFonts w:ascii="Times New Roman" w:hAnsi="Times New Roman"/>
          <w:sz w:val="28"/>
          <w:szCs w:val="28"/>
        </w:rPr>
        <w:t>оксафосфолен</w:t>
      </w:r>
      <w:r w:rsidR="00D76DFF" w:rsidRPr="007351E9">
        <w:rPr>
          <w:rFonts w:ascii="Times New Roman" w:hAnsi="Times New Roman"/>
          <w:sz w:val="28"/>
          <w:szCs w:val="28"/>
          <w:lang w:val="en-US"/>
        </w:rPr>
        <w:t>-2-</w:t>
      </w:r>
      <w:r w:rsidR="00D76DFF" w:rsidRPr="002241ED">
        <w:rPr>
          <w:rFonts w:ascii="Times New Roman" w:hAnsi="Times New Roman"/>
          <w:sz w:val="28"/>
          <w:szCs w:val="28"/>
        </w:rPr>
        <w:t>оксид</w:t>
      </w:r>
      <w:r w:rsidR="00D76DFF" w:rsidRPr="007351E9">
        <w:rPr>
          <w:rFonts w:ascii="Times New Roman" w:hAnsi="Times New Roman"/>
          <w:sz w:val="28"/>
          <w:szCs w:val="28"/>
          <w:lang w:val="en-US"/>
        </w:rPr>
        <w:t xml:space="preserve"> – </w:t>
      </w:r>
      <w:r w:rsidR="00D76DFF" w:rsidRPr="002241ED">
        <w:rPr>
          <w:rFonts w:ascii="Times New Roman" w:hAnsi="Times New Roman"/>
          <w:sz w:val="28"/>
          <w:szCs w:val="28"/>
        </w:rPr>
        <w:t>прекурсор</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в</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новом</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методе</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синтеза</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диалкил</w:t>
      </w:r>
      <w:r w:rsidR="00D76DFF" w:rsidRPr="007351E9">
        <w:rPr>
          <w:rFonts w:ascii="Times New Roman" w:hAnsi="Times New Roman"/>
          <w:sz w:val="28"/>
          <w:szCs w:val="28"/>
          <w:lang w:val="en-US"/>
        </w:rPr>
        <w:t>(</w:t>
      </w:r>
      <w:r w:rsidR="00D76DFF" w:rsidRPr="002241ED">
        <w:rPr>
          <w:rFonts w:ascii="Times New Roman" w:hAnsi="Times New Roman"/>
          <w:sz w:val="28"/>
          <w:szCs w:val="28"/>
        </w:rPr>
        <w:t>диарил</w:t>
      </w:r>
      <w:r w:rsidR="00D76DFF" w:rsidRPr="007351E9">
        <w:rPr>
          <w:rFonts w:ascii="Times New Roman" w:hAnsi="Times New Roman"/>
          <w:sz w:val="28"/>
          <w:szCs w:val="28"/>
          <w:lang w:val="en-US"/>
        </w:rPr>
        <w:t>)(2-</w:t>
      </w:r>
      <w:r w:rsidR="00D76DFF" w:rsidRPr="002241ED">
        <w:rPr>
          <w:rFonts w:ascii="Times New Roman" w:hAnsi="Times New Roman"/>
          <w:sz w:val="28"/>
          <w:szCs w:val="28"/>
        </w:rPr>
        <w:t>метил</w:t>
      </w:r>
      <w:r w:rsidR="00D76DFF" w:rsidRPr="007351E9">
        <w:rPr>
          <w:rFonts w:ascii="Times New Roman" w:hAnsi="Times New Roman"/>
          <w:sz w:val="28"/>
          <w:szCs w:val="28"/>
          <w:lang w:val="en-US"/>
        </w:rPr>
        <w:t>-4-</w:t>
      </w:r>
      <w:r w:rsidR="00D76DFF" w:rsidRPr="002241ED">
        <w:rPr>
          <w:rFonts w:ascii="Times New Roman" w:hAnsi="Times New Roman"/>
          <w:sz w:val="28"/>
          <w:szCs w:val="28"/>
        </w:rPr>
        <w:t>оксопент</w:t>
      </w:r>
      <w:r w:rsidR="00D76DFF" w:rsidRPr="007351E9">
        <w:rPr>
          <w:rFonts w:ascii="Times New Roman" w:hAnsi="Times New Roman"/>
          <w:sz w:val="28"/>
          <w:szCs w:val="28"/>
          <w:lang w:val="en-US"/>
        </w:rPr>
        <w:t>-2-</w:t>
      </w:r>
      <w:r w:rsidR="00D76DFF" w:rsidRPr="002241ED">
        <w:rPr>
          <w:rFonts w:ascii="Times New Roman" w:hAnsi="Times New Roman"/>
          <w:sz w:val="28"/>
          <w:szCs w:val="28"/>
        </w:rPr>
        <w:t>ил</w:t>
      </w:r>
      <w:r w:rsidR="00D76DFF" w:rsidRPr="007351E9">
        <w:rPr>
          <w:rFonts w:ascii="Times New Roman" w:hAnsi="Times New Roman"/>
          <w:sz w:val="28"/>
          <w:szCs w:val="28"/>
          <w:lang w:val="en-US"/>
        </w:rPr>
        <w:t>)</w:t>
      </w:r>
      <w:r w:rsidR="00D76DFF" w:rsidRPr="002241ED">
        <w:rPr>
          <w:rFonts w:ascii="Times New Roman" w:hAnsi="Times New Roman"/>
          <w:sz w:val="28"/>
          <w:szCs w:val="28"/>
        </w:rPr>
        <w:t>фосфиноксидов</w:t>
      </w:r>
      <w:r w:rsidRPr="007351E9">
        <w:rPr>
          <w:rFonts w:ascii="Times New Roman" w:hAnsi="Times New Roman"/>
          <w:sz w:val="28"/>
          <w:szCs w:val="28"/>
          <w:lang w:val="en-US"/>
        </w:rPr>
        <w:t xml:space="preserve"> / </w:t>
      </w:r>
      <w:r>
        <w:rPr>
          <w:rFonts w:ascii="Times New Roman" w:hAnsi="Times New Roman"/>
          <w:sz w:val="28"/>
          <w:szCs w:val="28"/>
        </w:rPr>
        <w:t>Д</w:t>
      </w:r>
      <w:r w:rsidRPr="007351E9">
        <w:rPr>
          <w:rFonts w:ascii="Times New Roman" w:hAnsi="Times New Roman"/>
          <w:sz w:val="28"/>
          <w:szCs w:val="28"/>
          <w:lang w:val="en-US"/>
        </w:rPr>
        <w:t>.</w:t>
      </w:r>
      <w:r>
        <w:rPr>
          <w:rFonts w:ascii="Times New Roman" w:hAnsi="Times New Roman"/>
          <w:sz w:val="28"/>
          <w:szCs w:val="28"/>
        </w:rPr>
        <w:t>А</w:t>
      </w:r>
      <w:r w:rsidRPr="007351E9">
        <w:rPr>
          <w:rFonts w:ascii="Times New Roman" w:hAnsi="Times New Roman"/>
          <w:sz w:val="28"/>
          <w:szCs w:val="28"/>
          <w:lang w:val="en-US"/>
        </w:rPr>
        <w:t>.</w:t>
      </w:r>
      <w:r w:rsidRPr="002241ED">
        <w:rPr>
          <w:rFonts w:ascii="Times New Roman" w:hAnsi="Times New Roman"/>
          <w:sz w:val="28"/>
          <w:szCs w:val="28"/>
        </w:rPr>
        <w:t>Татаринов</w:t>
      </w:r>
      <w:r w:rsidRPr="007351E9">
        <w:rPr>
          <w:rFonts w:ascii="Times New Roman" w:hAnsi="Times New Roman"/>
          <w:sz w:val="28"/>
          <w:szCs w:val="28"/>
          <w:lang w:val="en-US"/>
        </w:rPr>
        <w:t xml:space="preserve">, </w:t>
      </w:r>
      <w:r w:rsidRPr="002241ED">
        <w:rPr>
          <w:rFonts w:ascii="Times New Roman" w:hAnsi="Times New Roman"/>
          <w:sz w:val="28"/>
          <w:szCs w:val="28"/>
        </w:rPr>
        <w:t>А</w:t>
      </w:r>
      <w:r w:rsidRPr="007351E9">
        <w:rPr>
          <w:rFonts w:ascii="Times New Roman" w:hAnsi="Times New Roman"/>
          <w:sz w:val="28"/>
          <w:szCs w:val="28"/>
          <w:lang w:val="en-US"/>
        </w:rPr>
        <w:t>.</w:t>
      </w:r>
      <w:r w:rsidRPr="002241ED">
        <w:rPr>
          <w:rFonts w:ascii="Times New Roman" w:hAnsi="Times New Roman"/>
          <w:sz w:val="28"/>
          <w:szCs w:val="28"/>
        </w:rPr>
        <w:t>А</w:t>
      </w:r>
      <w:r w:rsidRPr="007351E9">
        <w:rPr>
          <w:rFonts w:ascii="Times New Roman" w:hAnsi="Times New Roman"/>
          <w:sz w:val="28"/>
          <w:szCs w:val="28"/>
          <w:lang w:val="en-US"/>
        </w:rPr>
        <w:t xml:space="preserve">. </w:t>
      </w:r>
      <w:r w:rsidRPr="002241ED">
        <w:rPr>
          <w:rFonts w:ascii="Times New Roman" w:hAnsi="Times New Roman"/>
          <w:sz w:val="28"/>
          <w:szCs w:val="28"/>
        </w:rPr>
        <w:t>Костин</w:t>
      </w:r>
      <w:r w:rsidRPr="007351E9">
        <w:rPr>
          <w:rFonts w:ascii="Times New Roman" w:hAnsi="Times New Roman"/>
          <w:sz w:val="28"/>
          <w:szCs w:val="28"/>
          <w:lang w:val="en-US"/>
        </w:rPr>
        <w:t xml:space="preserve">, </w:t>
      </w:r>
      <w:r w:rsidRPr="002241ED">
        <w:rPr>
          <w:rFonts w:ascii="Times New Roman" w:hAnsi="Times New Roman"/>
          <w:sz w:val="28"/>
          <w:szCs w:val="28"/>
        </w:rPr>
        <w:t>Т</w:t>
      </w:r>
      <w:r w:rsidRPr="007351E9">
        <w:rPr>
          <w:rFonts w:ascii="Times New Roman" w:hAnsi="Times New Roman"/>
          <w:sz w:val="28"/>
          <w:szCs w:val="28"/>
          <w:lang w:val="en-US"/>
        </w:rPr>
        <w:t>.</w:t>
      </w:r>
      <w:r w:rsidRPr="002241ED">
        <w:rPr>
          <w:rFonts w:ascii="Times New Roman" w:hAnsi="Times New Roman"/>
          <w:sz w:val="28"/>
          <w:szCs w:val="28"/>
        </w:rPr>
        <w:t>А</w:t>
      </w:r>
      <w:r w:rsidRPr="007351E9">
        <w:rPr>
          <w:rFonts w:ascii="Times New Roman" w:hAnsi="Times New Roman"/>
          <w:sz w:val="28"/>
          <w:szCs w:val="28"/>
          <w:lang w:val="en-US"/>
        </w:rPr>
        <w:t xml:space="preserve">. </w:t>
      </w:r>
      <w:r w:rsidRPr="002241ED">
        <w:rPr>
          <w:rFonts w:ascii="Times New Roman" w:hAnsi="Times New Roman"/>
          <w:sz w:val="28"/>
          <w:szCs w:val="28"/>
        </w:rPr>
        <w:t>Баронова</w:t>
      </w:r>
      <w:r w:rsidRPr="007351E9">
        <w:rPr>
          <w:rFonts w:ascii="Times New Roman" w:hAnsi="Times New Roman"/>
          <w:sz w:val="28"/>
          <w:szCs w:val="28"/>
          <w:lang w:val="en-US"/>
        </w:rPr>
        <w:t xml:space="preserve">, </w:t>
      </w:r>
      <w:r w:rsidRPr="002241ED">
        <w:rPr>
          <w:rFonts w:ascii="Times New Roman" w:hAnsi="Times New Roman"/>
          <w:sz w:val="28"/>
          <w:szCs w:val="28"/>
        </w:rPr>
        <w:t>А</w:t>
      </w:r>
      <w:r w:rsidRPr="007351E9">
        <w:rPr>
          <w:rFonts w:ascii="Times New Roman" w:hAnsi="Times New Roman"/>
          <w:sz w:val="28"/>
          <w:szCs w:val="28"/>
          <w:lang w:val="en-US"/>
        </w:rPr>
        <w:t>.</w:t>
      </w:r>
      <w:r w:rsidRPr="002241ED">
        <w:rPr>
          <w:rFonts w:ascii="Times New Roman" w:hAnsi="Times New Roman"/>
          <w:sz w:val="28"/>
          <w:szCs w:val="28"/>
        </w:rPr>
        <w:t>Б</w:t>
      </w:r>
      <w:r w:rsidRPr="007351E9">
        <w:rPr>
          <w:rFonts w:ascii="Times New Roman" w:hAnsi="Times New Roman"/>
          <w:sz w:val="28"/>
          <w:szCs w:val="28"/>
          <w:lang w:val="en-US"/>
        </w:rPr>
        <w:t xml:space="preserve">. </w:t>
      </w:r>
      <w:r w:rsidRPr="002241ED">
        <w:rPr>
          <w:rFonts w:ascii="Times New Roman" w:hAnsi="Times New Roman"/>
          <w:sz w:val="28"/>
          <w:szCs w:val="28"/>
        </w:rPr>
        <w:t>Добрынин</w:t>
      </w:r>
      <w:r w:rsidRPr="007351E9">
        <w:rPr>
          <w:rFonts w:ascii="Times New Roman" w:hAnsi="Times New Roman"/>
          <w:sz w:val="28"/>
          <w:szCs w:val="28"/>
          <w:lang w:val="en-US"/>
        </w:rPr>
        <w:t xml:space="preserve">, </w:t>
      </w:r>
      <w:r w:rsidRPr="002241ED">
        <w:rPr>
          <w:rFonts w:ascii="Times New Roman" w:hAnsi="Times New Roman"/>
          <w:sz w:val="28"/>
          <w:szCs w:val="28"/>
        </w:rPr>
        <w:t>Е</w:t>
      </w:r>
      <w:r w:rsidRPr="007351E9">
        <w:rPr>
          <w:rFonts w:ascii="Times New Roman" w:hAnsi="Times New Roman"/>
          <w:sz w:val="28"/>
          <w:szCs w:val="28"/>
          <w:lang w:val="en-US"/>
        </w:rPr>
        <w:t>.</w:t>
      </w:r>
      <w:r w:rsidRPr="002241ED">
        <w:rPr>
          <w:rFonts w:ascii="Times New Roman" w:hAnsi="Times New Roman"/>
          <w:sz w:val="28"/>
          <w:szCs w:val="28"/>
        </w:rPr>
        <w:t>В</w:t>
      </w:r>
      <w:r w:rsidRPr="007351E9">
        <w:rPr>
          <w:rFonts w:ascii="Times New Roman" w:hAnsi="Times New Roman"/>
          <w:sz w:val="28"/>
          <w:szCs w:val="28"/>
          <w:lang w:val="en-US"/>
        </w:rPr>
        <w:t xml:space="preserve">. </w:t>
      </w:r>
      <w:r w:rsidRPr="002241ED">
        <w:rPr>
          <w:rFonts w:ascii="Times New Roman" w:hAnsi="Times New Roman"/>
          <w:sz w:val="28"/>
          <w:szCs w:val="28"/>
        </w:rPr>
        <w:t>Миронова</w:t>
      </w:r>
      <w:r w:rsidRPr="007351E9">
        <w:rPr>
          <w:rFonts w:ascii="Times New Roman" w:hAnsi="Times New Roman"/>
          <w:sz w:val="28"/>
          <w:szCs w:val="28"/>
          <w:lang w:val="en-US"/>
        </w:rPr>
        <w:t xml:space="preserve">, </w:t>
      </w:r>
      <w:r w:rsidR="007351E9" w:rsidRPr="002241ED">
        <w:rPr>
          <w:rFonts w:ascii="Times New Roman" w:hAnsi="Times New Roman"/>
          <w:sz w:val="28"/>
          <w:szCs w:val="28"/>
        </w:rPr>
        <w:t>Д</w:t>
      </w:r>
      <w:r w:rsidR="007351E9" w:rsidRPr="007351E9">
        <w:rPr>
          <w:rFonts w:ascii="Times New Roman" w:hAnsi="Times New Roman"/>
          <w:sz w:val="28"/>
          <w:szCs w:val="28"/>
          <w:lang w:val="en-US"/>
        </w:rPr>
        <w:t>.</w:t>
      </w:r>
      <w:r w:rsidR="007351E9" w:rsidRPr="002241ED">
        <w:rPr>
          <w:rFonts w:ascii="Times New Roman" w:hAnsi="Times New Roman"/>
          <w:sz w:val="28"/>
          <w:szCs w:val="28"/>
        </w:rPr>
        <w:t>Б</w:t>
      </w:r>
      <w:r w:rsidR="007351E9" w:rsidRPr="007351E9">
        <w:rPr>
          <w:rFonts w:ascii="Times New Roman" w:hAnsi="Times New Roman"/>
          <w:sz w:val="28"/>
          <w:szCs w:val="28"/>
          <w:lang w:val="en-US"/>
        </w:rPr>
        <w:t xml:space="preserve">. </w:t>
      </w:r>
      <w:r w:rsidRPr="002241ED">
        <w:rPr>
          <w:rFonts w:ascii="Times New Roman" w:hAnsi="Times New Roman"/>
          <w:sz w:val="28"/>
          <w:szCs w:val="28"/>
        </w:rPr>
        <w:t>Криволапов</w:t>
      </w:r>
      <w:r w:rsidRPr="007351E9">
        <w:rPr>
          <w:rFonts w:ascii="Times New Roman" w:hAnsi="Times New Roman"/>
          <w:sz w:val="28"/>
          <w:szCs w:val="28"/>
          <w:lang w:val="en-US"/>
        </w:rPr>
        <w:t xml:space="preserve">, </w:t>
      </w:r>
      <w:r w:rsidR="007351E9" w:rsidRPr="002241ED">
        <w:rPr>
          <w:rFonts w:ascii="Times New Roman" w:hAnsi="Times New Roman"/>
          <w:sz w:val="28"/>
          <w:szCs w:val="28"/>
        </w:rPr>
        <w:t>Б</w:t>
      </w:r>
      <w:r w:rsidR="007351E9" w:rsidRPr="007351E9">
        <w:rPr>
          <w:rFonts w:ascii="Times New Roman" w:hAnsi="Times New Roman"/>
          <w:sz w:val="28"/>
          <w:szCs w:val="28"/>
          <w:lang w:val="en-US"/>
        </w:rPr>
        <w:t>.</w:t>
      </w:r>
      <w:r w:rsidR="007351E9" w:rsidRPr="002241ED">
        <w:rPr>
          <w:rFonts w:ascii="Times New Roman" w:hAnsi="Times New Roman"/>
          <w:sz w:val="28"/>
          <w:szCs w:val="28"/>
        </w:rPr>
        <w:t>И</w:t>
      </w:r>
      <w:r w:rsidR="007351E9" w:rsidRPr="007351E9">
        <w:rPr>
          <w:rFonts w:ascii="Times New Roman" w:hAnsi="Times New Roman"/>
          <w:sz w:val="28"/>
          <w:szCs w:val="28"/>
          <w:lang w:val="en-US"/>
        </w:rPr>
        <w:t xml:space="preserve">. </w:t>
      </w:r>
      <w:r w:rsidRPr="002241ED">
        <w:rPr>
          <w:rFonts w:ascii="Times New Roman" w:hAnsi="Times New Roman"/>
          <w:sz w:val="28"/>
          <w:szCs w:val="28"/>
        </w:rPr>
        <w:t>Бузыкин</w:t>
      </w:r>
      <w:r w:rsidRPr="007351E9">
        <w:rPr>
          <w:rFonts w:ascii="Times New Roman" w:hAnsi="Times New Roman"/>
          <w:sz w:val="28"/>
          <w:szCs w:val="28"/>
          <w:lang w:val="en-US"/>
        </w:rPr>
        <w:t xml:space="preserve">, </w:t>
      </w:r>
      <w:r w:rsidR="007351E9" w:rsidRPr="002241ED">
        <w:rPr>
          <w:rFonts w:ascii="Times New Roman" w:hAnsi="Times New Roman"/>
          <w:sz w:val="28"/>
          <w:szCs w:val="28"/>
        </w:rPr>
        <w:t>В</w:t>
      </w:r>
      <w:r w:rsidR="007351E9" w:rsidRPr="007351E9">
        <w:rPr>
          <w:rFonts w:ascii="Times New Roman" w:hAnsi="Times New Roman"/>
          <w:sz w:val="28"/>
          <w:szCs w:val="28"/>
          <w:lang w:val="en-US"/>
        </w:rPr>
        <w:t>.</w:t>
      </w:r>
      <w:r w:rsidR="007351E9" w:rsidRPr="002241ED">
        <w:rPr>
          <w:rFonts w:ascii="Times New Roman" w:hAnsi="Times New Roman"/>
          <w:sz w:val="28"/>
          <w:szCs w:val="28"/>
        </w:rPr>
        <w:t>Ф</w:t>
      </w:r>
      <w:r w:rsidR="007351E9" w:rsidRPr="007351E9">
        <w:rPr>
          <w:rFonts w:ascii="Times New Roman" w:hAnsi="Times New Roman"/>
          <w:sz w:val="28"/>
          <w:szCs w:val="28"/>
          <w:lang w:val="en-US"/>
        </w:rPr>
        <w:t xml:space="preserve">. </w:t>
      </w:r>
      <w:r w:rsidRPr="002241ED">
        <w:rPr>
          <w:rFonts w:ascii="Times New Roman" w:hAnsi="Times New Roman"/>
          <w:sz w:val="28"/>
          <w:szCs w:val="28"/>
        </w:rPr>
        <w:t>Миронов</w:t>
      </w:r>
      <w:r w:rsidRPr="007351E9">
        <w:rPr>
          <w:rFonts w:ascii="Times New Roman" w:hAnsi="Times New Roman"/>
          <w:sz w:val="28"/>
          <w:szCs w:val="28"/>
          <w:lang w:val="en-US"/>
        </w:rPr>
        <w:t xml:space="preserve"> </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Журнал</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органической</w:t>
      </w:r>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химии</w:t>
      </w:r>
      <w:r w:rsidR="00D76DFF" w:rsidRPr="007351E9">
        <w:rPr>
          <w:rFonts w:ascii="Times New Roman" w:hAnsi="Times New Roman"/>
          <w:sz w:val="28"/>
          <w:szCs w:val="28"/>
          <w:lang w:val="en-US"/>
        </w:rPr>
        <w:t xml:space="preserve">. - 2013. </w:t>
      </w:r>
      <w:proofErr w:type="gramStart"/>
      <w:r w:rsidR="00D76DFF" w:rsidRPr="007351E9">
        <w:rPr>
          <w:rFonts w:ascii="Times New Roman" w:hAnsi="Times New Roman"/>
          <w:sz w:val="28"/>
          <w:szCs w:val="28"/>
          <w:lang w:val="en-US"/>
        </w:rPr>
        <w:t xml:space="preserve">- </w:t>
      </w:r>
      <w:r w:rsidR="00D76DFF" w:rsidRPr="002241ED">
        <w:rPr>
          <w:rFonts w:ascii="Times New Roman" w:hAnsi="Times New Roman"/>
          <w:sz w:val="28"/>
          <w:szCs w:val="28"/>
        </w:rPr>
        <w:t>Т</w:t>
      </w:r>
      <w:r w:rsidR="00D76DFF" w:rsidRPr="007351E9">
        <w:rPr>
          <w:rFonts w:ascii="Times New Roman" w:hAnsi="Times New Roman"/>
          <w:sz w:val="28"/>
          <w:szCs w:val="28"/>
          <w:lang w:val="en-US"/>
        </w:rPr>
        <w:t xml:space="preserve">. 49, </w:t>
      </w:r>
      <w:r w:rsidR="00D76DFF" w:rsidRPr="002241ED">
        <w:rPr>
          <w:rFonts w:ascii="Times New Roman" w:hAnsi="Times New Roman"/>
          <w:sz w:val="28"/>
          <w:szCs w:val="28"/>
        </w:rPr>
        <w:t>Вып</w:t>
      </w:r>
      <w:r w:rsidR="00D76DFF" w:rsidRPr="007351E9">
        <w:rPr>
          <w:rFonts w:ascii="Times New Roman" w:hAnsi="Times New Roman"/>
          <w:sz w:val="28"/>
          <w:szCs w:val="28"/>
          <w:lang w:val="en-US"/>
        </w:rPr>
        <w:t>. 4.</w:t>
      </w:r>
      <w:proofErr w:type="gramEnd"/>
      <w:r w:rsidR="00D76DFF" w:rsidRPr="007351E9">
        <w:rPr>
          <w:rFonts w:ascii="Times New Roman" w:hAnsi="Times New Roman"/>
          <w:sz w:val="28"/>
          <w:szCs w:val="28"/>
          <w:lang w:val="en-US"/>
        </w:rPr>
        <w:t xml:space="preserve"> - </w:t>
      </w:r>
      <w:r w:rsidR="00D76DFF" w:rsidRPr="002241ED">
        <w:rPr>
          <w:rFonts w:ascii="Times New Roman" w:hAnsi="Times New Roman"/>
          <w:sz w:val="28"/>
          <w:szCs w:val="28"/>
          <w:lang w:val="en-US"/>
        </w:rPr>
        <w:t>C</w:t>
      </w:r>
      <w:r w:rsidR="00D76DFF" w:rsidRPr="007351E9">
        <w:rPr>
          <w:rFonts w:ascii="Times New Roman" w:hAnsi="Times New Roman"/>
          <w:sz w:val="28"/>
          <w:szCs w:val="28"/>
          <w:lang w:val="en-US"/>
        </w:rPr>
        <w:t>. 534-542.</w:t>
      </w:r>
    </w:p>
    <w:p w:rsidR="002241ED" w:rsidRPr="002241ED" w:rsidRDefault="00491E81" w:rsidP="00491E81">
      <w:pPr>
        <w:tabs>
          <w:tab w:val="left" w:pos="1134"/>
        </w:tabs>
        <w:spacing w:after="0" w:line="240" w:lineRule="auto"/>
        <w:ind w:left="0"/>
        <w:jc w:val="both"/>
        <w:rPr>
          <w:rFonts w:ascii="Times New Roman" w:hAnsi="Times New Roman"/>
          <w:sz w:val="28"/>
          <w:szCs w:val="28"/>
        </w:rPr>
      </w:pPr>
      <w:r w:rsidRPr="007351E9">
        <w:rPr>
          <w:rFonts w:ascii="Times New Roman" w:hAnsi="Times New Roman"/>
          <w:sz w:val="28"/>
          <w:szCs w:val="28"/>
        </w:rPr>
        <w:t>2</w:t>
      </w:r>
      <w:r w:rsidR="003561F2" w:rsidRPr="007351E9">
        <w:rPr>
          <w:rFonts w:ascii="Times New Roman" w:hAnsi="Times New Roman"/>
          <w:sz w:val="28"/>
          <w:szCs w:val="28"/>
        </w:rPr>
        <w:t>2</w:t>
      </w:r>
      <w:r w:rsidRPr="007351E9">
        <w:rPr>
          <w:rFonts w:ascii="Times New Roman" w:hAnsi="Times New Roman"/>
          <w:sz w:val="28"/>
          <w:szCs w:val="28"/>
        </w:rPr>
        <w:t xml:space="preserve"> </w:t>
      </w:r>
      <w:r w:rsidR="002241ED" w:rsidRPr="002241ED">
        <w:rPr>
          <w:rFonts w:ascii="Times New Roman" w:hAnsi="Times New Roman"/>
          <w:sz w:val="28"/>
          <w:szCs w:val="28"/>
        </w:rPr>
        <w:t>Артемьев</w:t>
      </w:r>
      <w:r w:rsidR="002241ED" w:rsidRPr="007351E9">
        <w:rPr>
          <w:rFonts w:ascii="Times New Roman" w:hAnsi="Times New Roman"/>
          <w:sz w:val="28"/>
          <w:szCs w:val="28"/>
        </w:rPr>
        <w:t xml:space="preserve"> </w:t>
      </w:r>
      <w:r w:rsidR="002241ED" w:rsidRPr="002241ED">
        <w:rPr>
          <w:rFonts w:ascii="Times New Roman" w:hAnsi="Times New Roman"/>
          <w:sz w:val="28"/>
          <w:szCs w:val="28"/>
        </w:rPr>
        <w:t>А</w:t>
      </w:r>
      <w:r w:rsidR="002241ED" w:rsidRPr="007351E9">
        <w:rPr>
          <w:rFonts w:ascii="Times New Roman" w:hAnsi="Times New Roman"/>
          <w:sz w:val="28"/>
          <w:szCs w:val="28"/>
        </w:rPr>
        <w:t>.</w:t>
      </w:r>
      <w:r w:rsidR="002241ED" w:rsidRPr="002241ED">
        <w:rPr>
          <w:rFonts w:ascii="Times New Roman" w:hAnsi="Times New Roman"/>
          <w:sz w:val="28"/>
          <w:szCs w:val="28"/>
        </w:rPr>
        <w:t>В</w:t>
      </w:r>
      <w:r w:rsidR="002241ED" w:rsidRPr="007351E9">
        <w:rPr>
          <w:rFonts w:ascii="Times New Roman" w:hAnsi="Times New Roman"/>
          <w:sz w:val="28"/>
          <w:szCs w:val="28"/>
        </w:rPr>
        <w:t xml:space="preserve">. </w:t>
      </w:r>
      <w:r w:rsidR="002241ED" w:rsidRPr="002241ED">
        <w:rPr>
          <w:rFonts w:ascii="Times New Roman" w:hAnsi="Times New Roman"/>
          <w:sz w:val="28"/>
          <w:szCs w:val="28"/>
        </w:rPr>
        <w:t>Прямое</w:t>
      </w:r>
      <w:r w:rsidR="002241ED" w:rsidRPr="007351E9">
        <w:rPr>
          <w:rFonts w:ascii="Times New Roman" w:hAnsi="Times New Roman"/>
          <w:sz w:val="28"/>
          <w:szCs w:val="28"/>
        </w:rPr>
        <w:t xml:space="preserve"> </w:t>
      </w:r>
      <w:r w:rsidR="002241ED" w:rsidRPr="002241ED">
        <w:rPr>
          <w:rFonts w:ascii="Times New Roman" w:hAnsi="Times New Roman"/>
          <w:sz w:val="28"/>
          <w:szCs w:val="28"/>
        </w:rPr>
        <w:t>фосфорилирование</w:t>
      </w:r>
      <w:r w:rsidR="002241ED" w:rsidRPr="007351E9">
        <w:rPr>
          <w:rFonts w:ascii="Times New Roman" w:hAnsi="Times New Roman"/>
          <w:sz w:val="28"/>
          <w:szCs w:val="28"/>
        </w:rPr>
        <w:t xml:space="preserve"> </w:t>
      </w:r>
      <w:proofErr w:type="gramStart"/>
      <w:r w:rsidR="002241ED" w:rsidRPr="002241ED">
        <w:rPr>
          <w:rFonts w:ascii="Times New Roman" w:hAnsi="Times New Roman"/>
          <w:sz w:val="28"/>
          <w:szCs w:val="28"/>
        </w:rPr>
        <w:t>β</w:t>
      </w:r>
      <w:r w:rsidR="002241ED" w:rsidRPr="007351E9">
        <w:rPr>
          <w:rFonts w:ascii="Times New Roman" w:hAnsi="Times New Roman"/>
          <w:sz w:val="28"/>
          <w:szCs w:val="28"/>
        </w:rPr>
        <w:t>-</w:t>
      </w:r>
      <w:proofErr w:type="gramEnd"/>
      <w:r w:rsidR="002241ED" w:rsidRPr="002241ED">
        <w:rPr>
          <w:rFonts w:ascii="Times New Roman" w:hAnsi="Times New Roman"/>
          <w:sz w:val="28"/>
          <w:szCs w:val="28"/>
        </w:rPr>
        <w:t>алкилстиролов</w:t>
      </w:r>
      <w:r w:rsidR="002241ED" w:rsidRPr="007351E9">
        <w:rPr>
          <w:rFonts w:ascii="Times New Roman" w:hAnsi="Times New Roman"/>
          <w:sz w:val="28"/>
          <w:szCs w:val="28"/>
        </w:rPr>
        <w:t xml:space="preserve"> </w:t>
      </w:r>
      <w:r w:rsidR="002241ED" w:rsidRPr="002241ED">
        <w:rPr>
          <w:rFonts w:ascii="Times New Roman" w:hAnsi="Times New Roman"/>
          <w:sz w:val="28"/>
          <w:szCs w:val="28"/>
        </w:rPr>
        <w:t>элементным</w:t>
      </w:r>
      <w:r w:rsidR="002241ED" w:rsidRPr="007351E9">
        <w:rPr>
          <w:rFonts w:ascii="Times New Roman" w:hAnsi="Times New Roman"/>
          <w:sz w:val="28"/>
          <w:szCs w:val="28"/>
        </w:rPr>
        <w:t xml:space="preserve"> </w:t>
      </w:r>
      <w:r w:rsidR="002241ED" w:rsidRPr="002241ED">
        <w:rPr>
          <w:rFonts w:ascii="Times New Roman" w:hAnsi="Times New Roman"/>
          <w:sz w:val="28"/>
          <w:szCs w:val="28"/>
        </w:rPr>
        <w:t>фосфором</w:t>
      </w:r>
      <w:r w:rsidR="002241ED" w:rsidRPr="007351E9">
        <w:rPr>
          <w:rFonts w:ascii="Times New Roman" w:hAnsi="Times New Roman"/>
          <w:sz w:val="28"/>
          <w:szCs w:val="28"/>
        </w:rPr>
        <w:t xml:space="preserve"> </w:t>
      </w:r>
      <w:r w:rsidR="002241ED" w:rsidRPr="002241ED">
        <w:rPr>
          <w:rFonts w:ascii="Times New Roman" w:hAnsi="Times New Roman"/>
          <w:sz w:val="28"/>
          <w:szCs w:val="28"/>
        </w:rPr>
        <w:t>в</w:t>
      </w:r>
      <w:r w:rsidR="002241ED" w:rsidRPr="007351E9">
        <w:rPr>
          <w:rFonts w:ascii="Times New Roman" w:hAnsi="Times New Roman"/>
          <w:sz w:val="28"/>
          <w:szCs w:val="28"/>
        </w:rPr>
        <w:t xml:space="preserve"> </w:t>
      </w:r>
      <w:r w:rsidR="002241ED" w:rsidRPr="002241ED">
        <w:rPr>
          <w:rFonts w:ascii="Times New Roman" w:hAnsi="Times New Roman"/>
          <w:sz w:val="28"/>
          <w:szCs w:val="28"/>
        </w:rPr>
        <w:t>условиях реакции Трофимова-Гусаровой</w:t>
      </w:r>
      <w:r w:rsidR="007351E9">
        <w:rPr>
          <w:rFonts w:ascii="Times New Roman" w:hAnsi="Times New Roman"/>
          <w:sz w:val="28"/>
          <w:szCs w:val="28"/>
        </w:rPr>
        <w:t xml:space="preserve"> / </w:t>
      </w:r>
      <w:r w:rsidR="007351E9" w:rsidRPr="002241ED">
        <w:rPr>
          <w:rFonts w:ascii="Times New Roman" w:hAnsi="Times New Roman"/>
          <w:sz w:val="28"/>
          <w:szCs w:val="28"/>
        </w:rPr>
        <w:t>А</w:t>
      </w:r>
      <w:r w:rsidR="007351E9" w:rsidRPr="007351E9">
        <w:rPr>
          <w:rFonts w:ascii="Times New Roman" w:hAnsi="Times New Roman"/>
          <w:sz w:val="28"/>
          <w:szCs w:val="28"/>
        </w:rPr>
        <w:t>.</w:t>
      </w:r>
      <w:r w:rsidR="007351E9" w:rsidRPr="002241ED">
        <w:rPr>
          <w:rFonts w:ascii="Times New Roman" w:hAnsi="Times New Roman"/>
          <w:sz w:val="28"/>
          <w:szCs w:val="28"/>
        </w:rPr>
        <w:t>В</w:t>
      </w:r>
      <w:r w:rsidR="007351E9" w:rsidRPr="007351E9">
        <w:rPr>
          <w:rFonts w:ascii="Times New Roman" w:hAnsi="Times New Roman"/>
          <w:sz w:val="28"/>
          <w:szCs w:val="28"/>
        </w:rPr>
        <w:t>.</w:t>
      </w:r>
      <w:r w:rsidR="007351E9">
        <w:rPr>
          <w:rFonts w:ascii="Times New Roman" w:hAnsi="Times New Roman"/>
          <w:sz w:val="28"/>
          <w:szCs w:val="28"/>
        </w:rPr>
        <w:t xml:space="preserve"> </w:t>
      </w:r>
      <w:r w:rsidR="007351E9" w:rsidRPr="002241ED">
        <w:rPr>
          <w:rFonts w:ascii="Times New Roman" w:hAnsi="Times New Roman"/>
          <w:sz w:val="28"/>
          <w:szCs w:val="28"/>
        </w:rPr>
        <w:t>Артемьев</w:t>
      </w:r>
      <w:r w:rsidR="007351E9" w:rsidRPr="007351E9">
        <w:rPr>
          <w:rFonts w:ascii="Times New Roman" w:hAnsi="Times New Roman"/>
          <w:sz w:val="28"/>
          <w:szCs w:val="28"/>
        </w:rPr>
        <w:t xml:space="preserve">, </w:t>
      </w:r>
      <w:r w:rsidR="007351E9" w:rsidRPr="009D3ED7">
        <w:rPr>
          <w:rFonts w:ascii="Times New Roman" w:hAnsi="Times New Roman"/>
          <w:sz w:val="28"/>
          <w:szCs w:val="28"/>
          <w:lang w:val="en-US"/>
        </w:rPr>
        <w:t>C</w:t>
      </w:r>
      <w:r w:rsidR="007351E9" w:rsidRPr="007351E9">
        <w:rPr>
          <w:rFonts w:ascii="Times New Roman" w:hAnsi="Times New Roman"/>
          <w:sz w:val="28"/>
          <w:szCs w:val="28"/>
        </w:rPr>
        <w:t>.</w:t>
      </w:r>
      <w:r w:rsidR="007351E9" w:rsidRPr="002241ED">
        <w:rPr>
          <w:rFonts w:ascii="Times New Roman" w:hAnsi="Times New Roman"/>
          <w:sz w:val="28"/>
          <w:szCs w:val="28"/>
        </w:rPr>
        <w:t>Ф</w:t>
      </w:r>
      <w:r w:rsidR="007351E9" w:rsidRPr="007351E9">
        <w:rPr>
          <w:rFonts w:ascii="Times New Roman" w:hAnsi="Times New Roman"/>
          <w:sz w:val="28"/>
          <w:szCs w:val="28"/>
        </w:rPr>
        <w:t>.</w:t>
      </w:r>
      <w:r w:rsidR="007351E9">
        <w:rPr>
          <w:rFonts w:ascii="Times New Roman" w:hAnsi="Times New Roman"/>
          <w:sz w:val="28"/>
          <w:szCs w:val="28"/>
        </w:rPr>
        <w:t xml:space="preserve"> </w:t>
      </w:r>
      <w:r w:rsidR="007351E9" w:rsidRPr="002241ED">
        <w:rPr>
          <w:rFonts w:ascii="Times New Roman" w:hAnsi="Times New Roman"/>
          <w:sz w:val="28"/>
          <w:szCs w:val="28"/>
        </w:rPr>
        <w:t>Малышева</w:t>
      </w:r>
      <w:r w:rsidR="007351E9" w:rsidRPr="007351E9">
        <w:rPr>
          <w:rFonts w:ascii="Times New Roman" w:hAnsi="Times New Roman"/>
          <w:sz w:val="28"/>
          <w:szCs w:val="28"/>
        </w:rPr>
        <w:t xml:space="preserve">, </w:t>
      </w:r>
      <w:r w:rsidR="007351E9">
        <w:rPr>
          <w:rFonts w:ascii="Times New Roman" w:hAnsi="Times New Roman"/>
          <w:sz w:val="28"/>
          <w:szCs w:val="28"/>
        </w:rPr>
        <w:t xml:space="preserve"> </w:t>
      </w:r>
      <w:r w:rsidR="007351E9" w:rsidRPr="002241ED">
        <w:rPr>
          <w:rFonts w:ascii="Times New Roman" w:hAnsi="Times New Roman"/>
          <w:sz w:val="28"/>
          <w:szCs w:val="28"/>
        </w:rPr>
        <w:t>А</w:t>
      </w:r>
      <w:r w:rsidR="007351E9" w:rsidRPr="007351E9">
        <w:rPr>
          <w:rFonts w:ascii="Times New Roman" w:hAnsi="Times New Roman"/>
          <w:sz w:val="28"/>
          <w:szCs w:val="28"/>
        </w:rPr>
        <w:t>.</w:t>
      </w:r>
      <w:r w:rsidR="007351E9" w:rsidRPr="002241ED">
        <w:rPr>
          <w:rFonts w:ascii="Times New Roman" w:hAnsi="Times New Roman"/>
          <w:sz w:val="28"/>
          <w:szCs w:val="28"/>
        </w:rPr>
        <w:t>О</w:t>
      </w:r>
      <w:r w:rsidR="007351E9" w:rsidRPr="007351E9">
        <w:rPr>
          <w:rFonts w:ascii="Times New Roman" w:hAnsi="Times New Roman"/>
          <w:sz w:val="28"/>
          <w:szCs w:val="28"/>
        </w:rPr>
        <w:t>.</w:t>
      </w:r>
      <w:r w:rsidR="007351E9">
        <w:rPr>
          <w:rFonts w:ascii="Times New Roman" w:hAnsi="Times New Roman"/>
          <w:sz w:val="28"/>
          <w:szCs w:val="28"/>
        </w:rPr>
        <w:t xml:space="preserve"> </w:t>
      </w:r>
      <w:r w:rsidR="007351E9" w:rsidRPr="002241ED">
        <w:rPr>
          <w:rFonts w:ascii="Times New Roman" w:hAnsi="Times New Roman"/>
          <w:sz w:val="28"/>
          <w:szCs w:val="28"/>
        </w:rPr>
        <w:t>Корочева</w:t>
      </w:r>
      <w:r w:rsidR="007351E9" w:rsidRPr="007351E9">
        <w:rPr>
          <w:rFonts w:ascii="Times New Roman" w:hAnsi="Times New Roman"/>
          <w:sz w:val="28"/>
          <w:szCs w:val="28"/>
        </w:rPr>
        <w:t>,</w:t>
      </w:r>
      <w:r w:rsidR="007351E9">
        <w:rPr>
          <w:rFonts w:ascii="Times New Roman" w:hAnsi="Times New Roman"/>
          <w:sz w:val="28"/>
          <w:szCs w:val="28"/>
        </w:rPr>
        <w:t xml:space="preserve"> </w:t>
      </w:r>
      <w:r w:rsidR="007351E9" w:rsidRPr="002241ED">
        <w:rPr>
          <w:rFonts w:ascii="Times New Roman" w:hAnsi="Times New Roman"/>
          <w:sz w:val="28"/>
          <w:szCs w:val="28"/>
        </w:rPr>
        <w:t>С</w:t>
      </w:r>
      <w:r w:rsidR="007351E9" w:rsidRPr="007351E9">
        <w:rPr>
          <w:rFonts w:ascii="Times New Roman" w:hAnsi="Times New Roman"/>
          <w:sz w:val="28"/>
          <w:szCs w:val="28"/>
        </w:rPr>
        <w:t>.</w:t>
      </w:r>
      <w:r w:rsidR="007351E9" w:rsidRPr="002241ED">
        <w:rPr>
          <w:rFonts w:ascii="Times New Roman" w:hAnsi="Times New Roman"/>
          <w:sz w:val="28"/>
          <w:szCs w:val="28"/>
        </w:rPr>
        <w:t>В</w:t>
      </w:r>
      <w:r w:rsidR="007351E9" w:rsidRPr="007351E9">
        <w:rPr>
          <w:rFonts w:ascii="Times New Roman" w:hAnsi="Times New Roman"/>
          <w:sz w:val="28"/>
          <w:szCs w:val="28"/>
        </w:rPr>
        <w:t xml:space="preserve">. </w:t>
      </w:r>
      <w:r w:rsidR="007351E9" w:rsidRPr="002241ED">
        <w:rPr>
          <w:rFonts w:ascii="Times New Roman" w:hAnsi="Times New Roman"/>
          <w:sz w:val="28"/>
          <w:szCs w:val="28"/>
        </w:rPr>
        <w:t xml:space="preserve"> Федоров</w:t>
      </w:r>
      <w:r w:rsidR="007351E9" w:rsidRPr="007351E9">
        <w:rPr>
          <w:rFonts w:ascii="Times New Roman" w:hAnsi="Times New Roman"/>
          <w:sz w:val="28"/>
          <w:szCs w:val="28"/>
        </w:rPr>
        <w:t xml:space="preserve"> </w:t>
      </w:r>
      <w:r w:rsidR="002241ED" w:rsidRPr="002241ED">
        <w:rPr>
          <w:rFonts w:ascii="Times New Roman" w:hAnsi="Times New Roman"/>
          <w:sz w:val="28"/>
          <w:szCs w:val="28"/>
        </w:rPr>
        <w:t>// Журнал органической химии. - 2013. - Т.49</w:t>
      </w:r>
      <w:r w:rsidR="007351E9">
        <w:rPr>
          <w:rFonts w:ascii="Times New Roman" w:hAnsi="Times New Roman"/>
          <w:sz w:val="28"/>
          <w:szCs w:val="28"/>
        </w:rPr>
        <w:t>. -</w:t>
      </w:r>
      <w:r w:rsidR="002241ED" w:rsidRPr="002241ED">
        <w:rPr>
          <w:rFonts w:ascii="Times New Roman" w:hAnsi="Times New Roman"/>
          <w:sz w:val="28"/>
          <w:szCs w:val="28"/>
        </w:rPr>
        <w:t xml:space="preserve"> Вып.12. - С. 1857-1858.</w:t>
      </w:r>
    </w:p>
    <w:p w:rsidR="002241ED" w:rsidRPr="002241ED" w:rsidRDefault="00117598" w:rsidP="00117598">
      <w:pPr>
        <w:tabs>
          <w:tab w:val="left" w:pos="1134"/>
        </w:tabs>
        <w:spacing w:after="0" w:line="240" w:lineRule="auto"/>
        <w:ind w:left="0"/>
        <w:jc w:val="both"/>
        <w:rPr>
          <w:rFonts w:ascii="Times New Roman" w:hAnsi="Times New Roman"/>
          <w:sz w:val="28"/>
          <w:szCs w:val="28"/>
        </w:rPr>
      </w:pPr>
      <w:r>
        <w:rPr>
          <w:rFonts w:ascii="Times New Roman" w:hAnsi="Times New Roman"/>
          <w:color w:val="000000"/>
          <w:sz w:val="28"/>
          <w:szCs w:val="28"/>
        </w:rPr>
        <w:t>2</w:t>
      </w:r>
      <w:r w:rsidR="003561F2">
        <w:rPr>
          <w:rFonts w:ascii="Times New Roman" w:hAnsi="Times New Roman"/>
          <w:color w:val="000000"/>
          <w:sz w:val="28"/>
          <w:szCs w:val="28"/>
        </w:rPr>
        <w:t>3</w:t>
      </w:r>
      <w:r>
        <w:rPr>
          <w:rFonts w:ascii="Times New Roman" w:hAnsi="Times New Roman"/>
          <w:color w:val="000000"/>
          <w:sz w:val="28"/>
          <w:szCs w:val="28"/>
        </w:rPr>
        <w:t xml:space="preserve"> </w:t>
      </w:r>
      <w:r w:rsidR="007351E9">
        <w:rPr>
          <w:rFonts w:ascii="Times New Roman" w:hAnsi="Times New Roman"/>
          <w:color w:val="000000"/>
          <w:sz w:val="28"/>
          <w:szCs w:val="28"/>
        </w:rPr>
        <w:t>Малышева С.Ф.</w:t>
      </w:r>
      <w:r w:rsidR="002241ED" w:rsidRPr="002241ED">
        <w:rPr>
          <w:rFonts w:ascii="Times New Roman" w:hAnsi="Times New Roman"/>
          <w:color w:val="000000"/>
          <w:sz w:val="28"/>
          <w:szCs w:val="28"/>
        </w:rPr>
        <w:t xml:space="preserve"> Синтез и конформационный анализ фосфинселенидов</w:t>
      </w:r>
      <w:r w:rsidR="007351E9">
        <w:rPr>
          <w:rFonts w:ascii="Times New Roman" w:hAnsi="Times New Roman"/>
          <w:color w:val="000000"/>
          <w:sz w:val="28"/>
          <w:szCs w:val="28"/>
        </w:rPr>
        <w:t xml:space="preserve"> / С.Ф.</w:t>
      </w:r>
      <w:r w:rsidR="007351E9" w:rsidRPr="002241ED">
        <w:rPr>
          <w:rFonts w:ascii="Times New Roman" w:hAnsi="Times New Roman"/>
          <w:color w:val="000000"/>
          <w:sz w:val="28"/>
          <w:szCs w:val="28"/>
        </w:rPr>
        <w:t xml:space="preserve"> </w:t>
      </w:r>
      <w:r w:rsidR="007351E9">
        <w:rPr>
          <w:rFonts w:ascii="Times New Roman" w:hAnsi="Times New Roman"/>
          <w:color w:val="000000"/>
          <w:sz w:val="28"/>
          <w:szCs w:val="28"/>
        </w:rPr>
        <w:t xml:space="preserve">Малышева, </w:t>
      </w:r>
      <w:r w:rsidR="007351E9" w:rsidRPr="002241ED">
        <w:rPr>
          <w:rFonts w:ascii="Times New Roman" w:hAnsi="Times New Roman"/>
          <w:color w:val="000000"/>
          <w:sz w:val="28"/>
          <w:szCs w:val="28"/>
        </w:rPr>
        <w:t>Н.А.</w:t>
      </w:r>
      <w:r w:rsidR="007351E9">
        <w:rPr>
          <w:rFonts w:ascii="Times New Roman" w:hAnsi="Times New Roman"/>
          <w:color w:val="000000"/>
          <w:sz w:val="28"/>
          <w:szCs w:val="28"/>
        </w:rPr>
        <w:t xml:space="preserve"> </w:t>
      </w:r>
      <w:r w:rsidR="007351E9" w:rsidRPr="002241ED">
        <w:rPr>
          <w:rFonts w:ascii="Times New Roman" w:hAnsi="Times New Roman"/>
          <w:color w:val="000000"/>
          <w:sz w:val="28"/>
          <w:szCs w:val="28"/>
        </w:rPr>
        <w:t>Белогорлова, Я.А.</w:t>
      </w:r>
      <w:r w:rsidR="007351E9">
        <w:rPr>
          <w:rFonts w:ascii="Times New Roman" w:hAnsi="Times New Roman"/>
          <w:color w:val="000000"/>
          <w:sz w:val="28"/>
          <w:szCs w:val="28"/>
        </w:rPr>
        <w:t xml:space="preserve"> </w:t>
      </w:r>
      <w:r w:rsidR="007351E9" w:rsidRPr="002241ED">
        <w:rPr>
          <w:rFonts w:ascii="Times New Roman" w:hAnsi="Times New Roman"/>
          <w:color w:val="000000"/>
          <w:sz w:val="28"/>
          <w:szCs w:val="28"/>
        </w:rPr>
        <w:t>Верещагина, А.З.</w:t>
      </w:r>
      <w:r w:rsidR="007351E9">
        <w:rPr>
          <w:rFonts w:ascii="Times New Roman" w:hAnsi="Times New Roman"/>
          <w:color w:val="000000"/>
          <w:sz w:val="28"/>
          <w:szCs w:val="28"/>
        </w:rPr>
        <w:t xml:space="preserve"> </w:t>
      </w:r>
      <w:r w:rsidR="007351E9" w:rsidRPr="002241ED">
        <w:rPr>
          <w:rFonts w:ascii="Times New Roman" w:hAnsi="Times New Roman"/>
          <w:color w:val="000000"/>
          <w:sz w:val="28"/>
          <w:szCs w:val="28"/>
        </w:rPr>
        <w:t>Алимова, Э.А. Ишмаева</w:t>
      </w:r>
      <w:r w:rsidR="007351E9">
        <w:rPr>
          <w:rFonts w:ascii="Times New Roman" w:hAnsi="Times New Roman"/>
          <w:color w:val="000000"/>
          <w:sz w:val="28"/>
          <w:szCs w:val="28"/>
        </w:rPr>
        <w:t>,</w:t>
      </w:r>
      <w:r w:rsidR="007351E9" w:rsidRPr="002241ED">
        <w:rPr>
          <w:rFonts w:ascii="Times New Roman" w:hAnsi="Times New Roman"/>
          <w:color w:val="000000"/>
          <w:sz w:val="28"/>
          <w:szCs w:val="28"/>
        </w:rPr>
        <w:t xml:space="preserve"> Д.В</w:t>
      </w:r>
      <w:r w:rsidR="007351E9">
        <w:rPr>
          <w:rFonts w:ascii="Times New Roman" w:hAnsi="Times New Roman"/>
          <w:color w:val="000000"/>
          <w:sz w:val="28"/>
          <w:szCs w:val="28"/>
        </w:rPr>
        <w:t xml:space="preserve">. </w:t>
      </w:r>
      <w:r w:rsidR="007351E9" w:rsidRPr="002241ED">
        <w:rPr>
          <w:rFonts w:ascii="Times New Roman" w:hAnsi="Times New Roman"/>
          <w:color w:val="000000"/>
          <w:sz w:val="28"/>
          <w:szCs w:val="28"/>
        </w:rPr>
        <w:t xml:space="preserve"> Чачков </w:t>
      </w:r>
      <w:r w:rsidR="002241ED" w:rsidRPr="002241ED">
        <w:rPr>
          <w:rFonts w:ascii="Times New Roman" w:hAnsi="Times New Roman"/>
          <w:color w:val="000000"/>
          <w:sz w:val="28"/>
          <w:szCs w:val="28"/>
        </w:rPr>
        <w:t>// Журн</w:t>
      </w:r>
      <w:r w:rsidR="007351E9">
        <w:rPr>
          <w:rFonts w:ascii="Times New Roman" w:hAnsi="Times New Roman"/>
          <w:color w:val="000000"/>
          <w:sz w:val="28"/>
          <w:szCs w:val="28"/>
        </w:rPr>
        <w:t>ал общей химии. - 2016. - Т. 86 -</w:t>
      </w:r>
      <w:r w:rsidR="002241ED" w:rsidRPr="002241ED">
        <w:rPr>
          <w:rFonts w:ascii="Times New Roman" w:hAnsi="Times New Roman"/>
          <w:color w:val="000000"/>
          <w:sz w:val="28"/>
          <w:szCs w:val="28"/>
        </w:rPr>
        <w:t xml:space="preserve"> № 3. - С. 448-460.</w:t>
      </w:r>
    </w:p>
    <w:p w:rsidR="002241ED" w:rsidRDefault="00117598" w:rsidP="00117598">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lastRenderedPageBreak/>
        <w:t>2</w:t>
      </w:r>
      <w:r w:rsidR="003561F2">
        <w:rPr>
          <w:rFonts w:ascii="Times New Roman" w:hAnsi="Times New Roman"/>
          <w:sz w:val="28"/>
          <w:szCs w:val="28"/>
        </w:rPr>
        <w:t>4</w:t>
      </w:r>
      <w:r>
        <w:rPr>
          <w:rFonts w:ascii="Times New Roman" w:hAnsi="Times New Roman"/>
          <w:sz w:val="28"/>
          <w:szCs w:val="28"/>
        </w:rPr>
        <w:t xml:space="preserve"> </w:t>
      </w:r>
      <w:r w:rsidR="002241ED" w:rsidRPr="002241ED">
        <w:rPr>
          <w:rFonts w:ascii="Times New Roman" w:hAnsi="Times New Roman"/>
          <w:sz w:val="28"/>
          <w:szCs w:val="28"/>
        </w:rPr>
        <w:t xml:space="preserve">Верхотурова С.И. Фосфорилирование алкилметансульфонатов элементным фосфором в высокоосновной среде: синтез алкилфосфиновых </w:t>
      </w:r>
      <w:r w:rsidR="0049531F">
        <w:rPr>
          <w:rFonts w:ascii="Times New Roman" w:hAnsi="Times New Roman"/>
          <w:sz w:val="28"/>
          <w:szCs w:val="28"/>
        </w:rPr>
        <w:t xml:space="preserve">кислот / </w:t>
      </w:r>
      <w:r w:rsidR="0049531F" w:rsidRPr="002241ED">
        <w:rPr>
          <w:rFonts w:ascii="Times New Roman" w:hAnsi="Times New Roman"/>
          <w:sz w:val="28"/>
          <w:szCs w:val="28"/>
        </w:rPr>
        <w:t>С.И. Верхотурова</w:t>
      </w:r>
      <w:r w:rsidR="0049531F">
        <w:rPr>
          <w:rFonts w:ascii="Times New Roman" w:hAnsi="Times New Roman"/>
          <w:sz w:val="28"/>
          <w:szCs w:val="28"/>
        </w:rPr>
        <w:t>,</w:t>
      </w:r>
      <w:r w:rsidR="0049531F" w:rsidRPr="002241ED">
        <w:rPr>
          <w:rFonts w:ascii="Times New Roman" w:hAnsi="Times New Roman"/>
          <w:sz w:val="28"/>
          <w:szCs w:val="28"/>
        </w:rPr>
        <w:t xml:space="preserve"> С.Н.</w:t>
      </w:r>
      <w:r w:rsidR="0049531F">
        <w:rPr>
          <w:rFonts w:ascii="Times New Roman" w:hAnsi="Times New Roman"/>
          <w:sz w:val="28"/>
          <w:szCs w:val="28"/>
        </w:rPr>
        <w:t xml:space="preserve"> </w:t>
      </w:r>
      <w:r w:rsidR="0049531F" w:rsidRPr="002241ED">
        <w:rPr>
          <w:rFonts w:ascii="Times New Roman" w:hAnsi="Times New Roman"/>
          <w:sz w:val="28"/>
          <w:szCs w:val="28"/>
        </w:rPr>
        <w:t>Арбузова, Т.И.</w:t>
      </w:r>
      <w:r w:rsidR="0049531F">
        <w:rPr>
          <w:rFonts w:ascii="Times New Roman" w:hAnsi="Times New Roman"/>
          <w:sz w:val="28"/>
          <w:szCs w:val="28"/>
        </w:rPr>
        <w:t xml:space="preserve"> </w:t>
      </w:r>
      <w:r w:rsidR="0049531F" w:rsidRPr="002241ED">
        <w:rPr>
          <w:rFonts w:ascii="Times New Roman" w:hAnsi="Times New Roman"/>
          <w:sz w:val="28"/>
          <w:szCs w:val="28"/>
        </w:rPr>
        <w:t>Казанцева, Н.К.</w:t>
      </w:r>
      <w:r w:rsidR="0049531F">
        <w:rPr>
          <w:rFonts w:ascii="Times New Roman" w:hAnsi="Times New Roman"/>
          <w:sz w:val="28"/>
          <w:szCs w:val="28"/>
        </w:rPr>
        <w:t xml:space="preserve"> </w:t>
      </w:r>
      <w:r w:rsidR="0049531F" w:rsidRPr="002241ED">
        <w:rPr>
          <w:rFonts w:ascii="Times New Roman" w:hAnsi="Times New Roman"/>
          <w:sz w:val="28"/>
          <w:szCs w:val="28"/>
        </w:rPr>
        <w:t>Гусарова, Б.А. Трофимов</w:t>
      </w:r>
      <w:r w:rsidR="0049531F">
        <w:rPr>
          <w:rFonts w:ascii="Times New Roman" w:hAnsi="Times New Roman"/>
          <w:sz w:val="28"/>
          <w:szCs w:val="28"/>
        </w:rPr>
        <w:t xml:space="preserve"> </w:t>
      </w:r>
      <w:r w:rsidR="002241ED" w:rsidRPr="002241ED">
        <w:rPr>
          <w:rFonts w:ascii="Times New Roman" w:hAnsi="Times New Roman"/>
          <w:sz w:val="28"/>
          <w:szCs w:val="28"/>
        </w:rPr>
        <w:t xml:space="preserve">// </w:t>
      </w:r>
      <w:proofErr w:type="gramStart"/>
      <w:r w:rsidR="002241ED" w:rsidRPr="002241ED">
        <w:rPr>
          <w:rFonts w:ascii="Times New Roman" w:hAnsi="Times New Roman"/>
          <w:sz w:val="28"/>
          <w:szCs w:val="28"/>
        </w:rPr>
        <w:t>ЖОХ</w:t>
      </w:r>
      <w:proofErr w:type="gramEnd"/>
      <w:r w:rsidR="002241ED" w:rsidRPr="002241ED">
        <w:rPr>
          <w:rFonts w:ascii="Times New Roman" w:hAnsi="Times New Roman"/>
          <w:sz w:val="28"/>
          <w:szCs w:val="28"/>
        </w:rPr>
        <w:t>. - 2017. - Т. 87</w:t>
      </w:r>
      <w:r w:rsidR="0049531F">
        <w:rPr>
          <w:rFonts w:ascii="Times New Roman" w:hAnsi="Times New Roman"/>
          <w:sz w:val="28"/>
          <w:szCs w:val="28"/>
        </w:rPr>
        <w:t xml:space="preserve"> -</w:t>
      </w:r>
      <w:r w:rsidR="002241ED" w:rsidRPr="002241ED">
        <w:rPr>
          <w:rFonts w:ascii="Times New Roman" w:hAnsi="Times New Roman"/>
          <w:sz w:val="28"/>
          <w:szCs w:val="28"/>
        </w:rPr>
        <w:t xml:space="preserve"> вып. 8. - С. 1390-1392.</w:t>
      </w:r>
    </w:p>
    <w:p w:rsidR="00D76DFF" w:rsidRPr="00D7248C" w:rsidRDefault="00D76DFF" w:rsidP="00D76DFF">
      <w:pPr>
        <w:tabs>
          <w:tab w:val="left" w:pos="1134"/>
        </w:tabs>
        <w:spacing w:after="0" w:line="240" w:lineRule="auto"/>
        <w:ind w:left="0"/>
        <w:jc w:val="both"/>
        <w:rPr>
          <w:rFonts w:ascii="Times New Roman" w:hAnsi="Times New Roman"/>
          <w:sz w:val="28"/>
          <w:szCs w:val="28"/>
          <w:lang w:val="en-US"/>
        </w:rPr>
      </w:pPr>
      <w:r>
        <w:rPr>
          <w:rFonts w:ascii="Times New Roman" w:hAnsi="Times New Roman"/>
          <w:sz w:val="28"/>
          <w:szCs w:val="28"/>
        </w:rPr>
        <w:t xml:space="preserve">25 </w:t>
      </w:r>
      <w:r w:rsidRPr="006030FD">
        <w:rPr>
          <w:rFonts w:ascii="Times New Roman" w:hAnsi="Times New Roman"/>
          <w:iCs/>
          <w:color w:val="000000"/>
          <w:sz w:val="28"/>
          <w:szCs w:val="28"/>
          <w:lang w:eastAsia="ru-RU"/>
        </w:rPr>
        <w:t>Гусарова Н. К</w:t>
      </w:r>
      <w:r w:rsidR="0049531F">
        <w:rPr>
          <w:rFonts w:ascii="Times New Roman" w:hAnsi="Times New Roman"/>
          <w:iCs/>
          <w:color w:val="000000"/>
          <w:sz w:val="28"/>
          <w:szCs w:val="28"/>
          <w:lang w:eastAsia="ru-RU"/>
        </w:rPr>
        <w:t xml:space="preserve">. </w:t>
      </w:r>
      <w:r w:rsidRPr="002241ED">
        <w:rPr>
          <w:rFonts w:ascii="Times New Roman" w:hAnsi="Times New Roman"/>
          <w:color w:val="000000"/>
          <w:sz w:val="28"/>
          <w:szCs w:val="28"/>
          <w:lang w:eastAsia="ru-RU"/>
        </w:rPr>
        <w:t xml:space="preserve">Синтез цианоэтилированных фторалкилфосфатов </w:t>
      </w:r>
      <w:r w:rsidR="0049531F">
        <w:rPr>
          <w:rFonts w:ascii="Times New Roman" w:hAnsi="Times New Roman"/>
          <w:color w:val="000000"/>
          <w:sz w:val="28"/>
          <w:szCs w:val="28"/>
          <w:lang w:eastAsia="ru-RU"/>
        </w:rPr>
        <w:t xml:space="preserve"> / </w:t>
      </w:r>
      <w:r w:rsidR="0049531F" w:rsidRPr="006030FD">
        <w:rPr>
          <w:rFonts w:ascii="Times New Roman" w:hAnsi="Times New Roman"/>
          <w:iCs/>
          <w:color w:val="000000"/>
          <w:sz w:val="28"/>
          <w:szCs w:val="28"/>
          <w:lang w:eastAsia="ru-RU"/>
        </w:rPr>
        <w:t>Гусарова Н. К., Верхотурова С. И</w:t>
      </w:r>
      <w:r w:rsidR="0049531F" w:rsidRPr="006030FD">
        <w:rPr>
          <w:rFonts w:ascii="Times New Roman" w:hAnsi="Times New Roman"/>
          <w:color w:val="000000"/>
          <w:sz w:val="28"/>
          <w:szCs w:val="28"/>
          <w:lang w:eastAsia="ru-RU"/>
        </w:rPr>
        <w:t xml:space="preserve">., Арбузова С. Н., Казанцева Т. И., </w:t>
      </w:r>
      <w:r w:rsidR="0049531F" w:rsidRPr="006030FD">
        <w:rPr>
          <w:rFonts w:ascii="Times New Roman" w:hAnsi="Times New Roman"/>
          <w:iCs/>
          <w:color w:val="000000"/>
          <w:sz w:val="28"/>
          <w:szCs w:val="28"/>
          <w:lang w:eastAsia="ru-RU"/>
        </w:rPr>
        <w:t>Налибаева А.М. и Бишимбаева</w:t>
      </w:r>
      <w:r w:rsidR="0049531F">
        <w:rPr>
          <w:rFonts w:ascii="Times New Roman" w:hAnsi="Times New Roman"/>
          <w:iCs/>
          <w:color w:val="000000"/>
          <w:sz w:val="28"/>
          <w:szCs w:val="28"/>
          <w:lang w:eastAsia="ru-RU"/>
        </w:rPr>
        <w:t xml:space="preserve"> </w:t>
      </w:r>
      <w:r w:rsidR="0049531F" w:rsidRPr="006030FD">
        <w:rPr>
          <w:rFonts w:ascii="Times New Roman" w:hAnsi="Times New Roman"/>
          <w:iCs/>
          <w:color w:val="000000"/>
          <w:sz w:val="28"/>
          <w:szCs w:val="28"/>
          <w:lang w:eastAsia="ru-RU"/>
        </w:rPr>
        <w:t xml:space="preserve">Г.К. </w:t>
      </w:r>
      <w:r w:rsidRPr="002241ED">
        <w:rPr>
          <w:rFonts w:ascii="Times New Roman" w:hAnsi="Times New Roman"/>
          <w:color w:val="000000"/>
          <w:sz w:val="28"/>
          <w:szCs w:val="28"/>
          <w:lang w:eastAsia="ru-RU"/>
        </w:rPr>
        <w:t xml:space="preserve">// Бутлеровские сообщения. - 2016. - Т.47. </w:t>
      </w:r>
      <w:r w:rsidRPr="00D7248C">
        <w:rPr>
          <w:rFonts w:ascii="Times New Roman" w:hAnsi="Times New Roman"/>
          <w:color w:val="000000"/>
          <w:sz w:val="28"/>
          <w:szCs w:val="28"/>
          <w:lang w:val="en-US" w:eastAsia="ru-RU"/>
        </w:rPr>
        <w:t xml:space="preserve">№ 29 – </w:t>
      </w:r>
      <w:r w:rsidRPr="002241ED">
        <w:rPr>
          <w:rFonts w:ascii="Times New Roman" w:hAnsi="Times New Roman"/>
          <w:color w:val="000000"/>
          <w:sz w:val="28"/>
          <w:szCs w:val="28"/>
          <w:lang w:eastAsia="ru-RU"/>
        </w:rPr>
        <w:t>С</w:t>
      </w:r>
      <w:r w:rsidRPr="00D7248C">
        <w:rPr>
          <w:rFonts w:ascii="Times New Roman" w:hAnsi="Times New Roman"/>
          <w:color w:val="000000"/>
          <w:sz w:val="28"/>
          <w:szCs w:val="28"/>
          <w:lang w:val="en-US" w:eastAsia="ru-RU"/>
        </w:rPr>
        <w:t>. 29-34.</w:t>
      </w:r>
    </w:p>
    <w:p w:rsidR="002241ED" w:rsidRPr="00117598" w:rsidRDefault="00117598" w:rsidP="00117598">
      <w:pPr>
        <w:tabs>
          <w:tab w:val="left" w:pos="1134"/>
        </w:tabs>
        <w:spacing w:after="0" w:line="240" w:lineRule="auto"/>
        <w:ind w:left="0"/>
        <w:jc w:val="both"/>
        <w:rPr>
          <w:rFonts w:ascii="Times New Roman" w:hAnsi="Times New Roman"/>
          <w:sz w:val="28"/>
          <w:szCs w:val="28"/>
          <w:lang w:val="en-US"/>
        </w:rPr>
      </w:pPr>
      <w:proofErr w:type="gramStart"/>
      <w:r w:rsidRPr="00117598">
        <w:rPr>
          <w:rFonts w:ascii="Times New Roman" w:hAnsi="Times New Roman"/>
          <w:sz w:val="28"/>
          <w:szCs w:val="28"/>
          <w:lang w:val="en-US"/>
        </w:rPr>
        <w:t>2</w:t>
      </w:r>
      <w:r w:rsidR="003561F2" w:rsidRPr="003561F2">
        <w:rPr>
          <w:rFonts w:ascii="Times New Roman" w:hAnsi="Times New Roman"/>
          <w:sz w:val="28"/>
          <w:szCs w:val="28"/>
          <w:lang w:val="en-US"/>
        </w:rPr>
        <w:t>6</w:t>
      </w:r>
      <w:r w:rsidRPr="00117598">
        <w:rPr>
          <w:rFonts w:ascii="Times New Roman" w:hAnsi="Times New Roman"/>
          <w:sz w:val="28"/>
          <w:szCs w:val="28"/>
          <w:lang w:val="en-US"/>
        </w:rPr>
        <w:t xml:space="preserve"> </w:t>
      </w:r>
      <w:r w:rsidR="002241ED" w:rsidRPr="002241ED">
        <w:rPr>
          <w:rFonts w:ascii="Times New Roman" w:hAnsi="Times New Roman"/>
          <w:sz w:val="28"/>
          <w:szCs w:val="28"/>
          <w:lang w:val="en-US"/>
        </w:rPr>
        <w:t>Artem’ev A.V.</w:t>
      </w:r>
      <w:proofErr w:type="gramEnd"/>
      <w:r w:rsidR="00417E39" w:rsidRPr="00417E39">
        <w:rPr>
          <w:rFonts w:ascii="Times New Roman" w:hAnsi="Times New Roman"/>
          <w:sz w:val="28"/>
          <w:szCs w:val="28"/>
          <w:lang w:val="en-US"/>
        </w:rPr>
        <w:t xml:space="preserve"> </w:t>
      </w:r>
      <w:r w:rsidR="002241ED" w:rsidRPr="002241ED">
        <w:rPr>
          <w:rFonts w:ascii="Times New Roman" w:hAnsi="Times New Roman"/>
          <w:sz w:val="28"/>
          <w:szCs w:val="28"/>
          <w:lang w:val="en-US"/>
        </w:rPr>
        <w:t xml:space="preserve"> One-Pot Halogen-Free Synthesis of 2,3-Dihydro-1H-inden-2-yl-phosphinic Acid from 1H-indene and Elemental Phosphorus via the Trofimov–Gusarova Reaction</w:t>
      </w:r>
      <w:r w:rsidR="0049531F" w:rsidRPr="0049531F">
        <w:rPr>
          <w:rFonts w:ascii="Times New Roman" w:hAnsi="Times New Roman"/>
          <w:sz w:val="28"/>
          <w:szCs w:val="28"/>
          <w:lang w:val="en-US"/>
        </w:rPr>
        <w:t xml:space="preserve"> / </w:t>
      </w:r>
      <w:r w:rsidR="00417E39" w:rsidRPr="002241ED">
        <w:rPr>
          <w:rFonts w:ascii="Times New Roman" w:hAnsi="Times New Roman"/>
          <w:sz w:val="28"/>
          <w:szCs w:val="28"/>
          <w:lang w:val="en-US"/>
        </w:rPr>
        <w:t>A.V.</w:t>
      </w:r>
      <w:r w:rsidR="00417E39" w:rsidRPr="00417E39">
        <w:rPr>
          <w:rFonts w:ascii="Times New Roman" w:hAnsi="Times New Roman"/>
          <w:sz w:val="28"/>
          <w:szCs w:val="28"/>
          <w:lang w:val="en-US"/>
        </w:rPr>
        <w:t xml:space="preserve"> </w:t>
      </w:r>
      <w:r w:rsidR="0049531F" w:rsidRPr="002241ED">
        <w:rPr>
          <w:rFonts w:ascii="Times New Roman" w:hAnsi="Times New Roman"/>
          <w:sz w:val="28"/>
          <w:szCs w:val="28"/>
          <w:lang w:val="en-US"/>
        </w:rPr>
        <w:t xml:space="preserve">Artem’ev, </w:t>
      </w:r>
      <w:r w:rsidR="00417E39" w:rsidRPr="002241ED">
        <w:rPr>
          <w:rFonts w:ascii="Times New Roman" w:hAnsi="Times New Roman"/>
          <w:sz w:val="28"/>
          <w:szCs w:val="28"/>
          <w:lang w:val="en-US"/>
        </w:rPr>
        <w:t>S.F.</w:t>
      </w:r>
      <w:r w:rsidR="00417E39" w:rsidRPr="00417E39">
        <w:rPr>
          <w:rFonts w:ascii="Times New Roman" w:hAnsi="Times New Roman"/>
          <w:sz w:val="28"/>
          <w:szCs w:val="28"/>
          <w:lang w:val="en-US"/>
        </w:rPr>
        <w:t xml:space="preserve"> </w:t>
      </w:r>
      <w:r w:rsidR="0049531F" w:rsidRPr="002241ED">
        <w:rPr>
          <w:rFonts w:ascii="Times New Roman" w:hAnsi="Times New Roman"/>
          <w:sz w:val="28"/>
          <w:szCs w:val="28"/>
          <w:lang w:val="en-US"/>
        </w:rPr>
        <w:t xml:space="preserve">Malysheva, </w:t>
      </w:r>
      <w:r w:rsidR="00417E39" w:rsidRPr="002241ED">
        <w:rPr>
          <w:rFonts w:ascii="Times New Roman" w:hAnsi="Times New Roman"/>
          <w:sz w:val="28"/>
          <w:szCs w:val="28"/>
          <w:lang w:val="en-US"/>
        </w:rPr>
        <w:t>A.O.</w:t>
      </w:r>
      <w:r w:rsidR="00417E39" w:rsidRPr="00417E39">
        <w:rPr>
          <w:rFonts w:ascii="Times New Roman" w:hAnsi="Times New Roman"/>
          <w:sz w:val="28"/>
          <w:szCs w:val="28"/>
          <w:lang w:val="en-US"/>
        </w:rPr>
        <w:t xml:space="preserve"> </w:t>
      </w:r>
      <w:r w:rsidR="0049531F" w:rsidRPr="002241ED">
        <w:rPr>
          <w:rFonts w:ascii="Times New Roman" w:hAnsi="Times New Roman"/>
          <w:sz w:val="28"/>
          <w:szCs w:val="28"/>
          <w:lang w:val="en-US"/>
        </w:rPr>
        <w:t xml:space="preserve">Korocheva, </w:t>
      </w:r>
      <w:r w:rsidR="00417E39" w:rsidRPr="002241ED">
        <w:rPr>
          <w:rFonts w:ascii="Times New Roman" w:hAnsi="Times New Roman"/>
          <w:sz w:val="28"/>
          <w:szCs w:val="28"/>
          <w:lang w:val="en-US"/>
        </w:rPr>
        <w:t xml:space="preserve">I.Yu.  </w:t>
      </w:r>
      <w:r w:rsidR="0049531F" w:rsidRPr="002241ED">
        <w:rPr>
          <w:rFonts w:ascii="Times New Roman" w:hAnsi="Times New Roman"/>
          <w:sz w:val="28"/>
          <w:szCs w:val="28"/>
          <w:lang w:val="en-US"/>
        </w:rPr>
        <w:t xml:space="preserve">Bagryanskaya </w:t>
      </w:r>
      <w:r w:rsidR="002241ED" w:rsidRPr="002241ED">
        <w:rPr>
          <w:rFonts w:ascii="Times New Roman" w:hAnsi="Times New Roman"/>
          <w:sz w:val="28"/>
          <w:szCs w:val="28"/>
          <w:lang w:val="en-US"/>
        </w:rPr>
        <w:t>// Heteroatom Chem. - 2012. - V. 23</w:t>
      </w:r>
      <w:r w:rsidR="00417E39" w:rsidRPr="00417E39">
        <w:rPr>
          <w:rFonts w:ascii="Times New Roman" w:hAnsi="Times New Roman"/>
          <w:sz w:val="28"/>
          <w:szCs w:val="28"/>
          <w:lang w:val="en-US"/>
        </w:rPr>
        <w:t>.</w:t>
      </w:r>
      <w:r w:rsidR="00417E39" w:rsidRPr="00B31CB0">
        <w:rPr>
          <w:rFonts w:ascii="Times New Roman" w:hAnsi="Times New Roman"/>
          <w:sz w:val="28"/>
          <w:szCs w:val="28"/>
          <w:lang w:val="en-US"/>
        </w:rPr>
        <w:t xml:space="preserve"> -</w:t>
      </w:r>
      <w:r w:rsidR="002241ED" w:rsidRPr="002241ED">
        <w:rPr>
          <w:rFonts w:ascii="Times New Roman" w:hAnsi="Times New Roman"/>
          <w:sz w:val="28"/>
          <w:szCs w:val="28"/>
          <w:lang w:val="en-US"/>
        </w:rPr>
        <w:t xml:space="preserve"> N 6. </w:t>
      </w:r>
      <w:r w:rsidR="00F13F6C" w:rsidRPr="00F13F6C">
        <w:rPr>
          <w:rFonts w:ascii="Times New Roman" w:hAnsi="Times New Roman"/>
          <w:sz w:val="28"/>
          <w:szCs w:val="28"/>
          <w:lang w:val="en-US"/>
        </w:rPr>
        <w:t xml:space="preserve">- </w:t>
      </w:r>
      <w:r w:rsidR="002241ED" w:rsidRPr="00117598">
        <w:rPr>
          <w:rFonts w:ascii="Times New Roman" w:hAnsi="Times New Roman"/>
          <w:sz w:val="28"/>
          <w:szCs w:val="28"/>
          <w:lang w:val="en-US"/>
        </w:rPr>
        <w:t>P. 568-573.</w:t>
      </w:r>
    </w:p>
    <w:p w:rsidR="002241ED" w:rsidRPr="00117598" w:rsidRDefault="00117598" w:rsidP="00117598">
      <w:pPr>
        <w:tabs>
          <w:tab w:val="left" w:pos="1134"/>
        </w:tabs>
        <w:spacing w:after="0" w:line="240" w:lineRule="auto"/>
        <w:ind w:left="0"/>
        <w:jc w:val="both"/>
        <w:rPr>
          <w:rFonts w:ascii="Times New Roman" w:hAnsi="Times New Roman"/>
          <w:sz w:val="28"/>
          <w:szCs w:val="28"/>
          <w:lang w:val="en-US"/>
        </w:rPr>
      </w:pPr>
      <w:proofErr w:type="gramStart"/>
      <w:r w:rsidRPr="00117598">
        <w:rPr>
          <w:rFonts w:ascii="Times New Roman" w:hAnsi="Times New Roman"/>
          <w:color w:val="000000"/>
          <w:sz w:val="28"/>
          <w:szCs w:val="28"/>
          <w:lang w:val="en-US"/>
        </w:rPr>
        <w:t>2</w:t>
      </w:r>
      <w:r w:rsidR="003561F2" w:rsidRPr="003561F2">
        <w:rPr>
          <w:rFonts w:ascii="Times New Roman" w:hAnsi="Times New Roman"/>
          <w:color w:val="000000"/>
          <w:sz w:val="28"/>
          <w:szCs w:val="28"/>
          <w:lang w:val="en-US"/>
        </w:rPr>
        <w:t>7</w:t>
      </w:r>
      <w:r w:rsidRPr="00117598">
        <w:rPr>
          <w:rFonts w:ascii="Times New Roman" w:hAnsi="Times New Roman"/>
          <w:color w:val="000000"/>
          <w:sz w:val="28"/>
          <w:szCs w:val="28"/>
          <w:lang w:val="en-US"/>
        </w:rPr>
        <w:t xml:space="preserve"> </w:t>
      </w:r>
      <w:r w:rsidR="002241ED" w:rsidRPr="002241ED">
        <w:rPr>
          <w:rFonts w:ascii="Times New Roman" w:hAnsi="Times New Roman"/>
          <w:color w:val="000000"/>
          <w:sz w:val="28"/>
          <w:szCs w:val="28"/>
          <w:lang w:val="en-US"/>
        </w:rPr>
        <w:t>Artem’ev A.V.</w:t>
      </w:r>
      <w:proofErr w:type="gramEnd"/>
      <w:r w:rsidR="00B31CB0" w:rsidRPr="00B31CB0">
        <w:rPr>
          <w:rFonts w:ascii="Times New Roman" w:hAnsi="Times New Roman"/>
          <w:color w:val="000000"/>
          <w:sz w:val="28"/>
          <w:szCs w:val="28"/>
          <w:lang w:val="en-US"/>
        </w:rPr>
        <w:t xml:space="preserve"> </w:t>
      </w:r>
      <w:r w:rsidR="002241ED" w:rsidRPr="002241ED">
        <w:rPr>
          <w:rFonts w:ascii="Times New Roman" w:hAnsi="Times New Roman"/>
          <w:color w:val="000000"/>
          <w:sz w:val="28"/>
          <w:szCs w:val="28"/>
          <w:lang w:val="en-US"/>
        </w:rPr>
        <w:t xml:space="preserve">The direct phosphorylation of 2-, 3- and 4-methylstyrenes and 2,4,6-trimethylstyrene with elemental phosphorus </w:t>
      </w:r>
      <w:r w:rsidR="002241ED" w:rsidRPr="002241ED">
        <w:rPr>
          <w:rFonts w:ascii="Times New Roman" w:hAnsi="Times New Roman"/>
          <w:i/>
          <w:iCs/>
          <w:color w:val="000000"/>
          <w:sz w:val="28"/>
          <w:szCs w:val="28"/>
          <w:lang w:val="en-US"/>
        </w:rPr>
        <w:t>via</w:t>
      </w:r>
      <w:r w:rsidR="002241ED" w:rsidRPr="002241ED">
        <w:rPr>
          <w:rFonts w:ascii="Times New Roman" w:hAnsi="Times New Roman"/>
          <w:color w:val="000000"/>
          <w:sz w:val="28"/>
          <w:szCs w:val="28"/>
          <w:lang w:val="en-US"/>
        </w:rPr>
        <w:t xml:space="preserve"> Trofimov-Gusarova reaction</w:t>
      </w:r>
      <w:r w:rsidR="00B31CB0" w:rsidRPr="00B31CB0">
        <w:rPr>
          <w:rFonts w:ascii="Times New Roman" w:hAnsi="Times New Roman"/>
          <w:color w:val="000000"/>
          <w:sz w:val="28"/>
          <w:szCs w:val="28"/>
          <w:lang w:val="en-US"/>
        </w:rPr>
        <w:t xml:space="preserve"> / </w:t>
      </w:r>
      <w:r w:rsidR="00B31CB0" w:rsidRPr="002241ED">
        <w:rPr>
          <w:rFonts w:ascii="Times New Roman" w:hAnsi="Times New Roman"/>
          <w:color w:val="000000"/>
          <w:sz w:val="28"/>
          <w:szCs w:val="28"/>
          <w:lang w:val="en-US"/>
        </w:rPr>
        <w:t>A.V.</w:t>
      </w:r>
      <w:r w:rsidR="00B31CB0" w:rsidRPr="00B31CB0">
        <w:rPr>
          <w:rFonts w:ascii="Times New Roman" w:hAnsi="Times New Roman"/>
          <w:color w:val="000000"/>
          <w:sz w:val="28"/>
          <w:szCs w:val="28"/>
          <w:lang w:val="en-US"/>
        </w:rPr>
        <w:t xml:space="preserve"> </w:t>
      </w:r>
      <w:r w:rsidR="00B31CB0" w:rsidRPr="002241ED">
        <w:rPr>
          <w:rFonts w:ascii="Times New Roman" w:hAnsi="Times New Roman"/>
          <w:color w:val="000000"/>
          <w:sz w:val="28"/>
          <w:szCs w:val="28"/>
          <w:lang w:val="en-US"/>
        </w:rPr>
        <w:t>Artem’ev, A.O.</w:t>
      </w:r>
      <w:r w:rsidR="00B31CB0" w:rsidRPr="00B31CB0">
        <w:rPr>
          <w:rFonts w:ascii="Times New Roman" w:hAnsi="Times New Roman"/>
          <w:color w:val="000000"/>
          <w:sz w:val="28"/>
          <w:szCs w:val="28"/>
          <w:lang w:val="en-US"/>
        </w:rPr>
        <w:t xml:space="preserve"> </w:t>
      </w:r>
      <w:r w:rsidR="00B31CB0" w:rsidRPr="002241ED">
        <w:rPr>
          <w:rFonts w:ascii="Times New Roman" w:hAnsi="Times New Roman"/>
          <w:color w:val="000000"/>
          <w:sz w:val="28"/>
          <w:szCs w:val="28"/>
          <w:lang w:val="en-US"/>
        </w:rPr>
        <w:t>Korocheva, A.V.</w:t>
      </w:r>
      <w:r w:rsidR="00B31CB0" w:rsidRPr="00B31CB0">
        <w:rPr>
          <w:rFonts w:ascii="Times New Roman" w:hAnsi="Times New Roman"/>
          <w:color w:val="000000"/>
          <w:sz w:val="28"/>
          <w:szCs w:val="28"/>
          <w:lang w:val="en-US"/>
        </w:rPr>
        <w:t xml:space="preserve"> </w:t>
      </w:r>
      <w:r w:rsidR="00B31CB0" w:rsidRPr="002241ED">
        <w:rPr>
          <w:rFonts w:ascii="Times New Roman" w:hAnsi="Times New Roman"/>
          <w:color w:val="000000"/>
          <w:sz w:val="28"/>
          <w:szCs w:val="28"/>
          <w:lang w:val="en-US"/>
        </w:rPr>
        <w:t>Vashchenko, V.I.</w:t>
      </w:r>
      <w:r w:rsidR="00B31CB0" w:rsidRPr="00B31CB0">
        <w:rPr>
          <w:rFonts w:ascii="Times New Roman" w:hAnsi="Times New Roman"/>
          <w:color w:val="000000"/>
          <w:sz w:val="28"/>
          <w:szCs w:val="28"/>
          <w:lang w:val="en-US"/>
        </w:rPr>
        <w:t xml:space="preserve"> </w:t>
      </w:r>
      <w:r w:rsidR="00B31CB0" w:rsidRPr="002241ED">
        <w:rPr>
          <w:rFonts w:ascii="Times New Roman" w:hAnsi="Times New Roman"/>
          <w:color w:val="000000"/>
          <w:sz w:val="28"/>
          <w:szCs w:val="28"/>
          <w:lang w:val="en-US"/>
        </w:rPr>
        <w:t xml:space="preserve">Smirnov, S.F. Malysheva </w:t>
      </w:r>
      <w:r w:rsidR="002241ED" w:rsidRPr="002241ED">
        <w:rPr>
          <w:rFonts w:ascii="Times New Roman" w:hAnsi="Times New Roman"/>
          <w:color w:val="000000"/>
          <w:sz w:val="28"/>
          <w:szCs w:val="28"/>
          <w:lang w:val="en-US"/>
        </w:rPr>
        <w:t xml:space="preserve">// Phosphorus, Sulfur, and Silicon. - 2015. - V. 190. </w:t>
      </w:r>
      <w:r w:rsidR="00B31CB0" w:rsidRPr="005B052C">
        <w:rPr>
          <w:rFonts w:ascii="Times New Roman" w:hAnsi="Times New Roman"/>
          <w:color w:val="000000"/>
          <w:sz w:val="28"/>
          <w:szCs w:val="28"/>
          <w:lang w:val="en-US"/>
        </w:rPr>
        <w:t xml:space="preserve">- </w:t>
      </w:r>
      <w:r w:rsidR="002241ED" w:rsidRPr="00117598">
        <w:rPr>
          <w:rFonts w:ascii="Times New Roman" w:hAnsi="Times New Roman"/>
          <w:color w:val="000000"/>
          <w:sz w:val="28"/>
          <w:szCs w:val="28"/>
          <w:lang w:val="en-US"/>
        </w:rPr>
        <w:t xml:space="preserve">N 9. </w:t>
      </w:r>
      <w:r w:rsidR="002241ED" w:rsidRPr="002241ED">
        <w:rPr>
          <w:rFonts w:ascii="Times New Roman" w:hAnsi="Times New Roman"/>
          <w:color w:val="000000"/>
          <w:sz w:val="28"/>
          <w:szCs w:val="28"/>
          <w:lang w:val="en-US"/>
        </w:rPr>
        <w:t xml:space="preserve">- </w:t>
      </w:r>
      <w:proofErr w:type="gramStart"/>
      <w:r w:rsidR="002241ED" w:rsidRPr="002241ED">
        <w:rPr>
          <w:rFonts w:ascii="Times New Roman" w:hAnsi="Times New Roman"/>
          <w:color w:val="000000"/>
          <w:sz w:val="28"/>
          <w:szCs w:val="28"/>
        </w:rPr>
        <w:t>Р</w:t>
      </w:r>
      <w:r w:rsidR="002241ED" w:rsidRPr="00117598">
        <w:rPr>
          <w:rFonts w:ascii="Times New Roman" w:hAnsi="Times New Roman"/>
          <w:color w:val="000000"/>
          <w:sz w:val="28"/>
          <w:szCs w:val="28"/>
          <w:lang w:val="en-US"/>
        </w:rPr>
        <w:t>. 1455</w:t>
      </w:r>
      <w:proofErr w:type="gramEnd"/>
      <w:r w:rsidR="002241ED" w:rsidRPr="00117598">
        <w:rPr>
          <w:rFonts w:ascii="Times New Roman" w:hAnsi="Times New Roman"/>
          <w:color w:val="000000"/>
          <w:sz w:val="28"/>
          <w:szCs w:val="28"/>
          <w:lang w:val="en-US"/>
        </w:rPr>
        <w:t>-1463.</w:t>
      </w:r>
    </w:p>
    <w:p w:rsidR="002241ED" w:rsidRPr="00117598" w:rsidRDefault="00117598" w:rsidP="00117598">
      <w:pPr>
        <w:tabs>
          <w:tab w:val="left" w:pos="1134"/>
        </w:tabs>
        <w:spacing w:after="0" w:line="240" w:lineRule="auto"/>
        <w:ind w:left="0"/>
        <w:jc w:val="both"/>
        <w:rPr>
          <w:rFonts w:ascii="Times New Roman" w:hAnsi="Times New Roman"/>
          <w:sz w:val="28"/>
          <w:szCs w:val="28"/>
          <w:lang w:val="en-US"/>
        </w:rPr>
      </w:pPr>
      <w:r w:rsidRPr="00117598">
        <w:rPr>
          <w:rFonts w:ascii="Times New Roman" w:hAnsi="Times New Roman"/>
          <w:sz w:val="28"/>
          <w:szCs w:val="28"/>
          <w:lang w:val="en-US"/>
        </w:rPr>
        <w:t>2</w:t>
      </w:r>
      <w:r w:rsidR="003561F2" w:rsidRPr="003561F2">
        <w:rPr>
          <w:rFonts w:ascii="Times New Roman" w:hAnsi="Times New Roman"/>
          <w:sz w:val="28"/>
          <w:szCs w:val="28"/>
          <w:lang w:val="en-US"/>
        </w:rPr>
        <w:t>8</w:t>
      </w:r>
      <w:r w:rsidRPr="00117598">
        <w:rPr>
          <w:rFonts w:ascii="Times New Roman" w:hAnsi="Times New Roman"/>
          <w:sz w:val="28"/>
          <w:szCs w:val="28"/>
          <w:lang w:val="en-US"/>
        </w:rPr>
        <w:t xml:space="preserve"> </w:t>
      </w:r>
      <w:r w:rsidR="002241ED" w:rsidRPr="002241ED">
        <w:rPr>
          <w:rFonts w:ascii="Times New Roman" w:hAnsi="Times New Roman"/>
          <w:sz w:val="28"/>
          <w:szCs w:val="28"/>
          <w:lang w:val="en-US"/>
        </w:rPr>
        <w:t>Caporali M</w:t>
      </w:r>
      <w:r w:rsidR="005B052C" w:rsidRPr="005B052C">
        <w:rPr>
          <w:rFonts w:ascii="Times New Roman" w:hAnsi="Times New Roman"/>
          <w:sz w:val="28"/>
          <w:szCs w:val="28"/>
          <w:lang w:val="en-US"/>
        </w:rPr>
        <w:t>.</w:t>
      </w:r>
      <w:r w:rsidR="002241ED" w:rsidRPr="002241ED">
        <w:rPr>
          <w:rFonts w:ascii="Times New Roman" w:hAnsi="Times New Roman"/>
          <w:sz w:val="28"/>
          <w:szCs w:val="28"/>
          <w:lang w:val="en-US"/>
        </w:rPr>
        <w:t xml:space="preserve"> Chlorine-Free Approaches to Organophosphorus Compounds. In: Chemistry Beyond Chlorine</w:t>
      </w:r>
      <w:r w:rsidR="005B052C" w:rsidRPr="005B052C">
        <w:rPr>
          <w:rFonts w:ascii="Times New Roman" w:hAnsi="Times New Roman"/>
          <w:sz w:val="28"/>
          <w:szCs w:val="28"/>
          <w:lang w:val="en-US"/>
        </w:rPr>
        <w:t xml:space="preserve">/ </w:t>
      </w:r>
      <w:r w:rsidR="005B052C" w:rsidRPr="002241ED">
        <w:rPr>
          <w:rFonts w:ascii="Times New Roman" w:hAnsi="Times New Roman"/>
          <w:sz w:val="28"/>
          <w:szCs w:val="28"/>
          <w:lang w:val="en-US"/>
        </w:rPr>
        <w:t>M</w:t>
      </w:r>
      <w:r w:rsidR="005B052C" w:rsidRPr="005B052C">
        <w:rPr>
          <w:rFonts w:ascii="Times New Roman" w:hAnsi="Times New Roman"/>
          <w:sz w:val="28"/>
          <w:szCs w:val="28"/>
          <w:lang w:val="en-US"/>
        </w:rPr>
        <w:t xml:space="preserve">. </w:t>
      </w:r>
      <w:r w:rsidR="005B052C" w:rsidRPr="002241ED">
        <w:rPr>
          <w:rFonts w:ascii="Times New Roman" w:hAnsi="Times New Roman"/>
          <w:sz w:val="28"/>
          <w:szCs w:val="28"/>
          <w:lang w:val="en-US"/>
        </w:rPr>
        <w:t xml:space="preserve">Serrano-Ruiz, </w:t>
      </w:r>
      <w:r w:rsidR="005B052C">
        <w:rPr>
          <w:rFonts w:ascii="Times New Roman" w:hAnsi="Times New Roman"/>
          <w:sz w:val="28"/>
          <w:szCs w:val="28"/>
          <w:lang w:val="en-US"/>
        </w:rPr>
        <w:t xml:space="preserve">M. </w:t>
      </w:r>
      <w:r w:rsidR="005B052C" w:rsidRPr="002241ED">
        <w:rPr>
          <w:rFonts w:ascii="Times New Roman" w:hAnsi="Times New Roman"/>
          <w:sz w:val="28"/>
          <w:szCs w:val="28"/>
          <w:lang w:val="en-US"/>
        </w:rPr>
        <w:t>Peruzzini</w:t>
      </w:r>
      <w:r w:rsidR="005B052C">
        <w:rPr>
          <w:rFonts w:ascii="Times New Roman" w:hAnsi="Times New Roman"/>
          <w:sz w:val="28"/>
          <w:szCs w:val="28"/>
          <w:lang w:val="en-US"/>
        </w:rPr>
        <w:t xml:space="preserve"> </w:t>
      </w:r>
      <w:r w:rsidR="002241ED" w:rsidRPr="002241ED">
        <w:rPr>
          <w:rFonts w:ascii="Times New Roman" w:hAnsi="Times New Roman"/>
          <w:sz w:val="28"/>
          <w:szCs w:val="28"/>
          <w:lang w:val="en-US"/>
        </w:rPr>
        <w:t xml:space="preserve">// </w:t>
      </w:r>
      <w:r w:rsidR="005B052C" w:rsidRPr="002241ED">
        <w:rPr>
          <w:rFonts w:ascii="Times New Roman" w:hAnsi="Times New Roman"/>
          <w:sz w:val="28"/>
          <w:szCs w:val="28"/>
          <w:lang w:val="en-US"/>
        </w:rPr>
        <w:t xml:space="preserve">Benign </w:t>
      </w:r>
      <w:r w:rsidR="002241ED" w:rsidRPr="002241ED">
        <w:rPr>
          <w:rFonts w:ascii="Times New Roman" w:hAnsi="Times New Roman"/>
          <w:sz w:val="28"/>
          <w:szCs w:val="28"/>
          <w:lang w:val="en-US"/>
        </w:rPr>
        <w:t xml:space="preserve">Eds: </w:t>
      </w:r>
      <w:r w:rsidR="002241ED" w:rsidRPr="005B052C">
        <w:rPr>
          <w:rFonts w:ascii="Times New Roman" w:hAnsi="Times New Roman"/>
          <w:iCs/>
          <w:sz w:val="28"/>
          <w:szCs w:val="28"/>
          <w:lang w:val="en-US"/>
        </w:rPr>
        <w:t>Springer</w:t>
      </w:r>
      <w:r w:rsidR="002241ED" w:rsidRPr="00117598">
        <w:rPr>
          <w:rFonts w:ascii="Times New Roman" w:hAnsi="Times New Roman"/>
          <w:i/>
          <w:iCs/>
          <w:sz w:val="28"/>
          <w:szCs w:val="28"/>
          <w:lang w:val="en-US"/>
        </w:rPr>
        <w:t>.</w:t>
      </w:r>
      <w:r w:rsidR="002241ED" w:rsidRPr="00117598">
        <w:rPr>
          <w:rFonts w:ascii="Times New Roman" w:hAnsi="Times New Roman"/>
          <w:sz w:val="28"/>
          <w:szCs w:val="28"/>
          <w:lang w:val="en-US"/>
        </w:rPr>
        <w:t xml:space="preserve"> - 2016.</w:t>
      </w:r>
      <w:r w:rsidR="002241ED" w:rsidRPr="002241ED">
        <w:rPr>
          <w:rFonts w:ascii="Times New Roman" w:hAnsi="Times New Roman"/>
          <w:sz w:val="28"/>
          <w:szCs w:val="28"/>
          <w:lang w:val="en-US"/>
        </w:rPr>
        <w:t xml:space="preserve"> -</w:t>
      </w:r>
      <w:r w:rsidR="002241ED" w:rsidRPr="00117598">
        <w:rPr>
          <w:rFonts w:ascii="Times New Roman" w:hAnsi="Times New Roman"/>
          <w:sz w:val="28"/>
          <w:szCs w:val="28"/>
          <w:lang w:val="en-US"/>
        </w:rPr>
        <w:t xml:space="preserve"> </w:t>
      </w:r>
      <w:proofErr w:type="gramStart"/>
      <w:r w:rsidR="002241ED" w:rsidRPr="002241ED">
        <w:rPr>
          <w:rFonts w:ascii="Times New Roman" w:hAnsi="Times New Roman"/>
          <w:sz w:val="28"/>
          <w:szCs w:val="28"/>
        </w:rPr>
        <w:t>Р</w:t>
      </w:r>
      <w:r w:rsidR="002241ED" w:rsidRPr="00117598">
        <w:rPr>
          <w:rFonts w:ascii="Times New Roman" w:hAnsi="Times New Roman"/>
          <w:sz w:val="28"/>
          <w:szCs w:val="28"/>
          <w:lang w:val="en-US"/>
        </w:rPr>
        <w:t>. 97</w:t>
      </w:r>
      <w:proofErr w:type="gramEnd"/>
      <w:r w:rsidR="002241ED" w:rsidRPr="00117598">
        <w:rPr>
          <w:rFonts w:ascii="Times New Roman" w:hAnsi="Times New Roman"/>
          <w:sz w:val="28"/>
          <w:szCs w:val="28"/>
          <w:lang w:val="en-US"/>
        </w:rPr>
        <w:t xml:space="preserve">-136. </w:t>
      </w:r>
    </w:p>
    <w:p w:rsidR="002241ED" w:rsidRPr="002241ED" w:rsidRDefault="00117598" w:rsidP="00117598">
      <w:pPr>
        <w:tabs>
          <w:tab w:val="left" w:pos="1134"/>
        </w:tabs>
        <w:spacing w:after="0" w:line="240" w:lineRule="auto"/>
        <w:ind w:left="0"/>
        <w:jc w:val="both"/>
        <w:rPr>
          <w:rFonts w:ascii="Times New Roman" w:hAnsi="Times New Roman"/>
          <w:sz w:val="28"/>
          <w:szCs w:val="28"/>
        </w:rPr>
      </w:pPr>
      <w:r w:rsidRPr="00C97F31">
        <w:rPr>
          <w:rFonts w:ascii="Times New Roman" w:hAnsi="Times New Roman"/>
          <w:sz w:val="28"/>
          <w:szCs w:val="28"/>
        </w:rPr>
        <w:t>2</w:t>
      </w:r>
      <w:r w:rsidR="003561F2" w:rsidRPr="00C97F31">
        <w:rPr>
          <w:rFonts w:ascii="Times New Roman" w:hAnsi="Times New Roman"/>
          <w:sz w:val="28"/>
          <w:szCs w:val="28"/>
        </w:rPr>
        <w:t>9</w:t>
      </w:r>
      <w:r w:rsidRPr="00C97F31">
        <w:rPr>
          <w:rFonts w:ascii="Times New Roman" w:hAnsi="Times New Roman"/>
          <w:sz w:val="28"/>
          <w:szCs w:val="28"/>
        </w:rPr>
        <w:t xml:space="preserve"> </w:t>
      </w:r>
      <w:r w:rsidR="002241ED" w:rsidRPr="002241ED">
        <w:rPr>
          <w:rFonts w:ascii="Times New Roman" w:hAnsi="Times New Roman"/>
          <w:sz w:val="28"/>
          <w:szCs w:val="28"/>
        </w:rPr>
        <w:t>Копбаева</w:t>
      </w:r>
      <w:r w:rsidR="002241ED" w:rsidRPr="00C97F31">
        <w:rPr>
          <w:rFonts w:ascii="Times New Roman" w:hAnsi="Times New Roman"/>
          <w:sz w:val="28"/>
          <w:szCs w:val="28"/>
        </w:rPr>
        <w:t xml:space="preserve"> </w:t>
      </w:r>
      <w:r w:rsidR="002241ED" w:rsidRPr="002241ED">
        <w:rPr>
          <w:rFonts w:ascii="Times New Roman" w:hAnsi="Times New Roman"/>
          <w:sz w:val="28"/>
          <w:szCs w:val="28"/>
        </w:rPr>
        <w:t>М</w:t>
      </w:r>
      <w:r w:rsidR="002241ED" w:rsidRPr="00C97F31">
        <w:rPr>
          <w:rFonts w:ascii="Times New Roman" w:hAnsi="Times New Roman"/>
          <w:sz w:val="28"/>
          <w:szCs w:val="28"/>
        </w:rPr>
        <w:t>.</w:t>
      </w:r>
      <w:r w:rsidR="002241ED" w:rsidRPr="002241ED">
        <w:rPr>
          <w:rFonts w:ascii="Times New Roman" w:hAnsi="Times New Roman"/>
          <w:sz w:val="28"/>
          <w:szCs w:val="28"/>
        </w:rPr>
        <w:t>П</w:t>
      </w:r>
      <w:r w:rsidR="002241ED" w:rsidRPr="00C97F31">
        <w:rPr>
          <w:rFonts w:ascii="Times New Roman" w:hAnsi="Times New Roman"/>
          <w:sz w:val="28"/>
          <w:szCs w:val="28"/>
        </w:rPr>
        <w:t xml:space="preserve">., </w:t>
      </w:r>
      <w:r w:rsidR="002241ED" w:rsidRPr="002241ED">
        <w:rPr>
          <w:rFonts w:ascii="Times New Roman" w:hAnsi="Times New Roman"/>
          <w:sz w:val="28"/>
          <w:szCs w:val="28"/>
        </w:rPr>
        <w:t>Сайдуллаева</w:t>
      </w:r>
      <w:r w:rsidR="002241ED" w:rsidRPr="00C97F31">
        <w:rPr>
          <w:rFonts w:ascii="Times New Roman" w:hAnsi="Times New Roman"/>
          <w:sz w:val="28"/>
          <w:szCs w:val="28"/>
        </w:rPr>
        <w:t xml:space="preserve"> </w:t>
      </w:r>
      <w:r w:rsidR="002241ED" w:rsidRPr="002241ED">
        <w:rPr>
          <w:rFonts w:ascii="Times New Roman" w:hAnsi="Times New Roman"/>
          <w:sz w:val="28"/>
          <w:szCs w:val="28"/>
        </w:rPr>
        <w:t>С</w:t>
      </w:r>
      <w:r w:rsidR="002241ED" w:rsidRPr="00C97F31">
        <w:rPr>
          <w:rFonts w:ascii="Times New Roman" w:hAnsi="Times New Roman"/>
          <w:sz w:val="28"/>
          <w:szCs w:val="28"/>
        </w:rPr>
        <w:t>.</w:t>
      </w:r>
      <w:r w:rsidR="002241ED" w:rsidRPr="002241ED">
        <w:rPr>
          <w:rFonts w:ascii="Times New Roman" w:hAnsi="Times New Roman"/>
          <w:sz w:val="28"/>
          <w:szCs w:val="28"/>
        </w:rPr>
        <w:t>А</w:t>
      </w:r>
      <w:r w:rsidR="002241ED" w:rsidRPr="00C97F31">
        <w:rPr>
          <w:rFonts w:ascii="Times New Roman" w:hAnsi="Times New Roman"/>
          <w:sz w:val="28"/>
          <w:szCs w:val="28"/>
        </w:rPr>
        <w:t xml:space="preserve">. </w:t>
      </w:r>
      <w:r w:rsidR="002241ED" w:rsidRPr="002241ED">
        <w:rPr>
          <w:rFonts w:ascii="Times New Roman" w:hAnsi="Times New Roman"/>
          <w:sz w:val="28"/>
          <w:szCs w:val="28"/>
        </w:rPr>
        <w:t>и</w:t>
      </w:r>
      <w:r w:rsidR="002241ED" w:rsidRPr="00C97F31">
        <w:rPr>
          <w:rFonts w:ascii="Times New Roman" w:hAnsi="Times New Roman"/>
          <w:sz w:val="28"/>
          <w:szCs w:val="28"/>
        </w:rPr>
        <w:t xml:space="preserve"> </w:t>
      </w:r>
      <w:r w:rsidR="002241ED" w:rsidRPr="002241ED">
        <w:rPr>
          <w:rFonts w:ascii="Times New Roman" w:hAnsi="Times New Roman"/>
          <w:sz w:val="28"/>
          <w:szCs w:val="28"/>
        </w:rPr>
        <w:t>др</w:t>
      </w:r>
      <w:r w:rsidR="002241ED" w:rsidRPr="00C97F31">
        <w:rPr>
          <w:rFonts w:ascii="Times New Roman" w:hAnsi="Times New Roman"/>
          <w:sz w:val="28"/>
          <w:szCs w:val="28"/>
        </w:rPr>
        <w:t xml:space="preserve">. </w:t>
      </w:r>
      <w:r w:rsidR="002241ED" w:rsidRPr="002241ED">
        <w:rPr>
          <w:rFonts w:ascii="Times New Roman" w:hAnsi="Times New Roman"/>
          <w:sz w:val="28"/>
          <w:szCs w:val="28"/>
        </w:rPr>
        <w:t>Способ</w:t>
      </w:r>
      <w:r w:rsidR="002241ED" w:rsidRPr="006B7284">
        <w:rPr>
          <w:rFonts w:ascii="Times New Roman" w:hAnsi="Times New Roman"/>
          <w:sz w:val="28"/>
          <w:szCs w:val="28"/>
        </w:rPr>
        <w:t xml:space="preserve"> </w:t>
      </w:r>
      <w:r w:rsidR="002241ED" w:rsidRPr="002241ED">
        <w:rPr>
          <w:rFonts w:ascii="Times New Roman" w:hAnsi="Times New Roman"/>
          <w:sz w:val="28"/>
          <w:szCs w:val="28"/>
        </w:rPr>
        <w:t>извлечения</w:t>
      </w:r>
      <w:r w:rsidR="002241ED" w:rsidRPr="006B7284">
        <w:rPr>
          <w:rFonts w:ascii="Times New Roman" w:hAnsi="Times New Roman"/>
          <w:sz w:val="28"/>
          <w:szCs w:val="28"/>
        </w:rPr>
        <w:t xml:space="preserve"> </w:t>
      </w:r>
      <w:r w:rsidR="002241ED" w:rsidRPr="002241ED">
        <w:rPr>
          <w:rFonts w:ascii="Times New Roman" w:hAnsi="Times New Roman"/>
          <w:sz w:val="28"/>
          <w:szCs w:val="28"/>
        </w:rPr>
        <w:t>урана</w:t>
      </w:r>
      <w:r w:rsidR="002241ED" w:rsidRPr="006B7284">
        <w:rPr>
          <w:rFonts w:ascii="Times New Roman" w:hAnsi="Times New Roman"/>
          <w:sz w:val="28"/>
          <w:szCs w:val="28"/>
        </w:rPr>
        <w:t xml:space="preserve"> </w:t>
      </w:r>
      <w:r w:rsidR="002241ED" w:rsidRPr="002241ED">
        <w:rPr>
          <w:rFonts w:ascii="Times New Roman" w:hAnsi="Times New Roman"/>
          <w:sz w:val="28"/>
          <w:szCs w:val="28"/>
        </w:rPr>
        <w:t>из</w:t>
      </w:r>
      <w:r w:rsidR="002241ED" w:rsidRPr="006B7284">
        <w:rPr>
          <w:rFonts w:ascii="Times New Roman" w:hAnsi="Times New Roman"/>
          <w:sz w:val="28"/>
          <w:szCs w:val="28"/>
        </w:rPr>
        <w:t xml:space="preserve"> </w:t>
      </w:r>
      <w:r w:rsidR="002241ED" w:rsidRPr="002241ED">
        <w:rPr>
          <w:rFonts w:ascii="Times New Roman" w:hAnsi="Times New Roman"/>
          <w:sz w:val="28"/>
          <w:szCs w:val="28"/>
        </w:rPr>
        <w:t>продуктивных</w:t>
      </w:r>
      <w:r w:rsidR="002241ED" w:rsidRPr="006B7284">
        <w:rPr>
          <w:rFonts w:ascii="Times New Roman" w:hAnsi="Times New Roman"/>
          <w:sz w:val="28"/>
          <w:szCs w:val="28"/>
        </w:rPr>
        <w:t xml:space="preserve"> </w:t>
      </w:r>
      <w:r w:rsidR="002241ED" w:rsidRPr="002241ED">
        <w:rPr>
          <w:rFonts w:ascii="Times New Roman" w:hAnsi="Times New Roman"/>
          <w:sz w:val="28"/>
          <w:szCs w:val="28"/>
        </w:rPr>
        <w:t>растворов</w:t>
      </w:r>
      <w:r w:rsidR="002241ED" w:rsidRPr="006B7284">
        <w:rPr>
          <w:rFonts w:ascii="Times New Roman" w:hAnsi="Times New Roman"/>
          <w:sz w:val="28"/>
          <w:szCs w:val="28"/>
        </w:rPr>
        <w:t xml:space="preserve"> </w:t>
      </w:r>
      <w:r w:rsidR="002241ED" w:rsidRPr="002241ED">
        <w:rPr>
          <w:rFonts w:ascii="Times New Roman" w:hAnsi="Times New Roman"/>
          <w:sz w:val="28"/>
          <w:szCs w:val="28"/>
        </w:rPr>
        <w:t>подземного выщелачивания /</w:t>
      </w:r>
      <w:r w:rsidR="006B7284" w:rsidRPr="006B7284">
        <w:rPr>
          <w:rFonts w:ascii="Times New Roman" w:hAnsi="Times New Roman"/>
          <w:sz w:val="28"/>
          <w:szCs w:val="28"/>
        </w:rPr>
        <w:t>/</w:t>
      </w:r>
      <w:r w:rsidR="002241ED" w:rsidRPr="002241ED">
        <w:rPr>
          <w:rFonts w:ascii="Times New Roman" w:hAnsi="Times New Roman"/>
          <w:sz w:val="28"/>
          <w:szCs w:val="28"/>
        </w:rPr>
        <w:t xml:space="preserve"> Инновационный патент №28579, Опубл. бюл. № 6, 16.06.2014.</w:t>
      </w:r>
    </w:p>
    <w:p w:rsidR="002241ED" w:rsidRPr="006B7284" w:rsidRDefault="003561F2" w:rsidP="00117598">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30</w:t>
      </w:r>
      <w:r w:rsidR="00117598">
        <w:rPr>
          <w:rFonts w:ascii="Times New Roman" w:hAnsi="Times New Roman"/>
          <w:sz w:val="28"/>
          <w:szCs w:val="28"/>
        </w:rPr>
        <w:t xml:space="preserve"> </w:t>
      </w:r>
      <w:r w:rsidR="002241ED" w:rsidRPr="002241ED">
        <w:rPr>
          <w:rFonts w:ascii="Times New Roman" w:hAnsi="Times New Roman"/>
          <w:sz w:val="28"/>
          <w:szCs w:val="28"/>
        </w:rPr>
        <w:t>Копбаева М.П., Сайдуллаева С.А. Способ извлечения урана из продуктивных растворов подземного выщелачивния // Инновационный патент №22364, Опубл. бюл. № 3, 15.03.2010</w:t>
      </w:r>
      <w:r w:rsidR="006B7284" w:rsidRPr="006B7284">
        <w:rPr>
          <w:rFonts w:ascii="Times New Roman" w:hAnsi="Times New Roman"/>
          <w:sz w:val="28"/>
          <w:szCs w:val="28"/>
        </w:rPr>
        <w:t>.</w:t>
      </w:r>
    </w:p>
    <w:p w:rsidR="002241ED" w:rsidRDefault="00117598" w:rsidP="00117598">
      <w:pPr>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3</w:t>
      </w:r>
      <w:r w:rsidR="003561F2">
        <w:rPr>
          <w:rFonts w:ascii="Times New Roman" w:hAnsi="Times New Roman"/>
          <w:sz w:val="28"/>
          <w:szCs w:val="28"/>
        </w:rPr>
        <w:t>1</w:t>
      </w:r>
      <w:r>
        <w:rPr>
          <w:rFonts w:ascii="Times New Roman" w:hAnsi="Times New Roman"/>
          <w:sz w:val="28"/>
          <w:szCs w:val="28"/>
        </w:rPr>
        <w:t xml:space="preserve"> </w:t>
      </w:r>
      <w:r w:rsidR="002241ED" w:rsidRPr="002241ED">
        <w:rPr>
          <w:rFonts w:ascii="Times New Roman" w:hAnsi="Times New Roman"/>
          <w:sz w:val="28"/>
          <w:szCs w:val="28"/>
        </w:rPr>
        <w:t>Копбаева М. П. Способ переработки растворов подземного выщелачивания ренийсодержащих урановых руд // Инновационный патент №22659 , Опубл. бюл. № 6, 16.06.2014.</w:t>
      </w:r>
    </w:p>
    <w:p w:rsidR="00515C23" w:rsidRPr="00D7248C" w:rsidRDefault="002241ED" w:rsidP="002241ED">
      <w:pPr>
        <w:pStyle w:val="3f6"/>
        <w:tabs>
          <w:tab w:val="left" w:pos="1134"/>
        </w:tabs>
        <w:spacing w:after="0" w:line="240" w:lineRule="auto"/>
        <w:ind w:left="0"/>
        <w:jc w:val="both"/>
        <w:rPr>
          <w:rFonts w:ascii="Times New Roman" w:hAnsi="Times New Roman"/>
          <w:sz w:val="28"/>
          <w:szCs w:val="28"/>
          <w:lang w:val="en-US"/>
        </w:rPr>
      </w:pPr>
      <w:r w:rsidRPr="002241ED">
        <w:rPr>
          <w:rFonts w:ascii="Times New Roman" w:hAnsi="Times New Roman"/>
          <w:sz w:val="28"/>
          <w:szCs w:val="28"/>
        </w:rPr>
        <w:t>3</w:t>
      </w:r>
      <w:r w:rsidR="003561F2">
        <w:rPr>
          <w:rFonts w:ascii="Times New Roman" w:hAnsi="Times New Roman"/>
          <w:sz w:val="28"/>
          <w:szCs w:val="28"/>
        </w:rPr>
        <w:t>2</w:t>
      </w:r>
      <w:r w:rsidRPr="002241ED">
        <w:rPr>
          <w:rFonts w:ascii="Times New Roman" w:hAnsi="Times New Roman"/>
          <w:sz w:val="28"/>
          <w:szCs w:val="28"/>
        </w:rPr>
        <w:t xml:space="preserve"> Копбаева М.</w:t>
      </w:r>
      <w:r w:rsidR="00D1220C">
        <w:rPr>
          <w:rFonts w:ascii="Times New Roman" w:hAnsi="Times New Roman"/>
          <w:sz w:val="28"/>
          <w:szCs w:val="28"/>
        </w:rPr>
        <w:t xml:space="preserve"> </w:t>
      </w:r>
      <w:r w:rsidRPr="002241ED">
        <w:rPr>
          <w:rFonts w:ascii="Times New Roman" w:hAnsi="Times New Roman"/>
          <w:sz w:val="28"/>
          <w:szCs w:val="28"/>
        </w:rPr>
        <w:t>П</w:t>
      </w:r>
      <w:r w:rsidR="00D1220C">
        <w:rPr>
          <w:rFonts w:ascii="Times New Roman" w:hAnsi="Times New Roman"/>
          <w:sz w:val="28"/>
          <w:szCs w:val="28"/>
        </w:rPr>
        <w:t>.</w:t>
      </w:r>
      <w:r w:rsidRPr="002241ED">
        <w:rPr>
          <w:rFonts w:ascii="Times New Roman" w:hAnsi="Times New Roman"/>
          <w:sz w:val="28"/>
          <w:szCs w:val="28"/>
        </w:rPr>
        <w:t xml:space="preserve"> Способ получения закиси - окиси урана // Патент на изобретение № 29117, Опубл. Бюл</w:t>
      </w:r>
      <w:r w:rsidRPr="00D7248C">
        <w:rPr>
          <w:rFonts w:ascii="Times New Roman" w:hAnsi="Times New Roman"/>
          <w:sz w:val="28"/>
          <w:szCs w:val="28"/>
          <w:lang w:val="en-US"/>
        </w:rPr>
        <w:t>. № 9, 5.08.2016.</w:t>
      </w:r>
    </w:p>
    <w:p w:rsidR="00527063" w:rsidRPr="002241ED" w:rsidRDefault="00B8331C" w:rsidP="008F0096">
      <w:pPr>
        <w:pStyle w:val="3f6"/>
        <w:tabs>
          <w:tab w:val="left" w:pos="1134"/>
        </w:tabs>
        <w:spacing w:after="0" w:line="240" w:lineRule="auto"/>
        <w:ind w:left="0"/>
        <w:jc w:val="both"/>
        <w:rPr>
          <w:rFonts w:ascii="Times New Roman" w:hAnsi="Times New Roman"/>
          <w:bCs/>
          <w:sz w:val="28"/>
          <w:szCs w:val="28"/>
          <w:lang w:val="en-US"/>
        </w:rPr>
      </w:pPr>
      <w:r w:rsidRPr="00B8331C">
        <w:rPr>
          <w:rFonts w:ascii="Times New Roman" w:hAnsi="Times New Roman"/>
          <w:bCs/>
          <w:sz w:val="28"/>
          <w:szCs w:val="28"/>
          <w:lang w:val="en-US"/>
        </w:rPr>
        <w:t xml:space="preserve">33 </w:t>
      </w:r>
      <w:r w:rsidR="00527063" w:rsidRPr="008F0096">
        <w:rPr>
          <w:rFonts w:ascii="Times New Roman" w:hAnsi="Times New Roman"/>
          <w:bCs/>
          <w:sz w:val="28"/>
          <w:szCs w:val="28"/>
          <w:lang w:val="en-US"/>
        </w:rPr>
        <w:t>Rubo A. Ullmann’s Encyclopedia of Indus</w:t>
      </w:r>
      <w:r w:rsidR="006B7284">
        <w:rPr>
          <w:rFonts w:ascii="Times New Roman" w:hAnsi="Times New Roman"/>
          <w:bCs/>
          <w:sz w:val="28"/>
          <w:szCs w:val="28"/>
          <w:lang w:val="en-US"/>
        </w:rPr>
        <w:t xml:space="preserve">trial Chemistry / </w:t>
      </w:r>
      <w:r w:rsidR="006B7284" w:rsidRPr="008F0096">
        <w:rPr>
          <w:rFonts w:ascii="Times New Roman" w:hAnsi="Times New Roman"/>
          <w:bCs/>
          <w:sz w:val="28"/>
          <w:szCs w:val="28"/>
          <w:lang w:val="en-US"/>
        </w:rPr>
        <w:t>A.</w:t>
      </w:r>
      <w:r w:rsidR="006B7284">
        <w:rPr>
          <w:rFonts w:ascii="Times New Roman" w:hAnsi="Times New Roman"/>
          <w:bCs/>
          <w:sz w:val="28"/>
          <w:szCs w:val="28"/>
          <w:lang w:val="en-US"/>
        </w:rPr>
        <w:t xml:space="preserve"> </w:t>
      </w:r>
      <w:r w:rsidR="006B7284" w:rsidRPr="008F0096">
        <w:rPr>
          <w:rFonts w:ascii="Times New Roman" w:hAnsi="Times New Roman"/>
          <w:bCs/>
          <w:sz w:val="28"/>
          <w:szCs w:val="28"/>
          <w:lang w:val="en-US"/>
        </w:rPr>
        <w:t>Rubo, R.</w:t>
      </w:r>
      <w:r w:rsidR="006B7284">
        <w:rPr>
          <w:rFonts w:ascii="Times New Roman" w:hAnsi="Times New Roman"/>
          <w:bCs/>
          <w:sz w:val="28"/>
          <w:szCs w:val="28"/>
          <w:lang w:val="en-US"/>
        </w:rPr>
        <w:t xml:space="preserve"> </w:t>
      </w:r>
      <w:r w:rsidR="006B7284" w:rsidRPr="008F0096">
        <w:rPr>
          <w:rFonts w:ascii="Times New Roman" w:hAnsi="Times New Roman"/>
          <w:bCs/>
          <w:sz w:val="28"/>
          <w:szCs w:val="28"/>
          <w:lang w:val="en-US"/>
        </w:rPr>
        <w:t>Kellens, J.</w:t>
      </w:r>
      <w:r w:rsidR="006B7284">
        <w:rPr>
          <w:rFonts w:ascii="Times New Roman" w:hAnsi="Times New Roman"/>
          <w:bCs/>
          <w:sz w:val="28"/>
          <w:szCs w:val="28"/>
          <w:lang w:val="en-US"/>
        </w:rPr>
        <w:t xml:space="preserve"> </w:t>
      </w:r>
      <w:r w:rsidR="006B7284" w:rsidRPr="008F0096">
        <w:rPr>
          <w:rFonts w:ascii="Times New Roman" w:hAnsi="Times New Roman"/>
          <w:bCs/>
          <w:sz w:val="28"/>
          <w:szCs w:val="28"/>
          <w:lang w:val="en-US"/>
        </w:rPr>
        <w:t>Reddy, N.</w:t>
      </w:r>
      <w:r w:rsidR="006B7284">
        <w:rPr>
          <w:rFonts w:ascii="Times New Roman" w:hAnsi="Times New Roman"/>
          <w:bCs/>
          <w:sz w:val="28"/>
          <w:szCs w:val="28"/>
          <w:lang w:val="en-US"/>
        </w:rPr>
        <w:t xml:space="preserve"> </w:t>
      </w:r>
      <w:r w:rsidR="006B7284" w:rsidRPr="008F0096">
        <w:rPr>
          <w:rFonts w:ascii="Times New Roman" w:hAnsi="Times New Roman"/>
          <w:bCs/>
          <w:sz w:val="28"/>
          <w:szCs w:val="28"/>
          <w:lang w:val="en-US"/>
        </w:rPr>
        <w:t xml:space="preserve">Steier, W.  Hasenpusch </w:t>
      </w:r>
      <w:r w:rsidR="006B7284">
        <w:rPr>
          <w:rFonts w:ascii="Times New Roman" w:hAnsi="Times New Roman"/>
          <w:bCs/>
          <w:sz w:val="28"/>
          <w:szCs w:val="28"/>
          <w:lang w:val="en-US"/>
        </w:rPr>
        <w:t xml:space="preserve">// </w:t>
      </w:r>
      <w:r w:rsidR="00527063" w:rsidRPr="002241ED">
        <w:rPr>
          <w:rFonts w:ascii="Times New Roman" w:hAnsi="Times New Roman"/>
          <w:bCs/>
          <w:sz w:val="28"/>
          <w:szCs w:val="28"/>
          <w:lang w:val="en-US"/>
        </w:rPr>
        <w:t xml:space="preserve">Wiley-VCH Verlag GmbH, 2000. </w:t>
      </w:r>
      <w:r w:rsidR="006B7284">
        <w:rPr>
          <w:rFonts w:ascii="Times New Roman" w:hAnsi="Times New Roman"/>
          <w:bCs/>
          <w:sz w:val="28"/>
          <w:szCs w:val="28"/>
          <w:lang w:val="en-US"/>
        </w:rPr>
        <w:t>-</w:t>
      </w:r>
      <w:r w:rsidR="00527063" w:rsidRPr="002241ED">
        <w:rPr>
          <w:rFonts w:ascii="Times New Roman" w:hAnsi="Times New Roman"/>
          <w:bCs/>
          <w:sz w:val="28"/>
          <w:szCs w:val="28"/>
          <w:lang w:val="en-US"/>
        </w:rPr>
        <w:t>344 p.</w:t>
      </w:r>
    </w:p>
    <w:p w:rsidR="008F0096" w:rsidRPr="00C97F31" w:rsidRDefault="00B8331C" w:rsidP="008F0096">
      <w:pPr>
        <w:pStyle w:val="3f6"/>
        <w:tabs>
          <w:tab w:val="left" w:pos="1134"/>
        </w:tabs>
        <w:spacing w:after="0" w:line="240" w:lineRule="auto"/>
        <w:ind w:left="0"/>
        <w:jc w:val="both"/>
        <w:rPr>
          <w:rFonts w:ascii="Times New Roman" w:hAnsi="Times New Roman"/>
          <w:bCs/>
          <w:sz w:val="28"/>
          <w:szCs w:val="28"/>
          <w:lang w:val="en-US"/>
        </w:rPr>
      </w:pPr>
      <w:proofErr w:type="gramStart"/>
      <w:r w:rsidRPr="00C97F31">
        <w:rPr>
          <w:rFonts w:ascii="Times New Roman" w:hAnsi="Times New Roman"/>
          <w:bCs/>
          <w:sz w:val="28"/>
          <w:szCs w:val="28"/>
          <w:lang w:val="en-US"/>
        </w:rPr>
        <w:t>34</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Кудрявцев</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И</w:t>
      </w:r>
      <w:r w:rsidR="008F0096" w:rsidRPr="00C97F31">
        <w:rPr>
          <w:rFonts w:ascii="Times New Roman" w:hAnsi="Times New Roman"/>
          <w:bCs/>
          <w:sz w:val="28"/>
          <w:szCs w:val="28"/>
          <w:lang w:val="en-US"/>
        </w:rPr>
        <w:t>.</w:t>
      </w:r>
      <w:r w:rsidR="008F0096" w:rsidRPr="008F0096">
        <w:rPr>
          <w:rFonts w:ascii="Times New Roman" w:hAnsi="Times New Roman"/>
          <w:bCs/>
          <w:sz w:val="28"/>
          <w:szCs w:val="28"/>
        </w:rPr>
        <w:t>Ю</w:t>
      </w:r>
      <w:r w:rsidR="008F0096" w:rsidRPr="00C97F31">
        <w:rPr>
          <w:rFonts w:ascii="Times New Roman" w:hAnsi="Times New Roman"/>
          <w:bCs/>
          <w:sz w:val="28"/>
          <w:szCs w:val="28"/>
          <w:lang w:val="en-US"/>
        </w:rPr>
        <w:t>.</w:t>
      </w:r>
      <w:r w:rsidR="006B7284" w:rsidRPr="00C97F31">
        <w:rPr>
          <w:rFonts w:ascii="Times New Roman" w:hAnsi="Times New Roman"/>
          <w:bCs/>
          <w:sz w:val="28"/>
          <w:szCs w:val="28"/>
          <w:lang w:val="en-US"/>
        </w:rPr>
        <w:t xml:space="preserve"> </w:t>
      </w:r>
      <w:r w:rsidR="008F0096" w:rsidRPr="008F0096">
        <w:rPr>
          <w:rFonts w:ascii="Times New Roman" w:hAnsi="Times New Roman"/>
          <w:bCs/>
          <w:sz w:val="28"/>
          <w:szCs w:val="28"/>
        </w:rPr>
        <w:t>Каталитическое</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фосфорилирование</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полифторалканов</w:t>
      </w:r>
      <w:r w:rsidR="008F0096" w:rsidRPr="00C97F31">
        <w:rPr>
          <w:rFonts w:ascii="Times New Roman" w:hAnsi="Times New Roman"/>
          <w:bCs/>
          <w:sz w:val="28"/>
          <w:szCs w:val="28"/>
          <w:lang w:val="en-US"/>
        </w:rPr>
        <w:t>.</w:t>
      </w:r>
      <w:proofErr w:type="gramEnd"/>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Сообщение 9. Фосфорилирование 1,1-дигидрополифторалканолов в присутствии хлоридов металлов I группы периодической системы</w:t>
      </w:r>
      <w:r w:rsidR="00F13F6C">
        <w:rPr>
          <w:rFonts w:ascii="Times New Roman" w:hAnsi="Times New Roman"/>
          <w:bCs/>
          <w:sz w:val="28"/>
          <w:szCs w:val="28"/>
        </w:rPr>
        <w:t xml:space="preserve"> </w:t>
      </w:r>
      <w:r w:rsidR="006B7284" w:rsidRPr="006B7284">
        <w:rPr>
          <w:rFonts w:ascii="Times New Roman" w:hAnsi="Times New Roman"/>
          <w:bCs/>
          <w:sz w:val="28"/>
          <w:szCs w:val="28"/>
        </w:rPr>
        <w:t xml:space="preserve">/ </w:t>
      </w:r>
      <w:r w:rsidR="000D37FE" w:rsidRPr="008F0096">
        <w:rPr>
          <w:rFonts w:ascii="Times New Roman" w:hAnsi="Times New Roman"/>
          <w:bCs/>
          <w:sz w:val="28"/>
          <w:szCs w:val="28"/>
        </w:rPr>
        <w:t>И</w:t>
      </w:r>
      <w:r w:rsidR="000D37FE" w:rsidRPr="006B7284">
        <w:rPr>
          <w:rFonts w:ascii="Times New Roman" w:hAnsi="Times New Roman"/>
          <w:bCs/>
          <w:sz w:val="28"/>
          <w:szCs w:val="28"/>
        </w:rPr>
        <w:t>.</w:t>
      </w:r>
      <w:r w:rsidR="000D37FE" w:rsidRPr="008F0096">
        <w:rPr>
          <w:rFonts w:ascii="Times New Roman" w:hAnsi="Times New Roman"/>
          <w:bCs/>
          <w:sz w:val="28"/>
          <w:szCs w:val="28"/>
        </w:rPr>
        <w:t>Ю</w:t>
      </w:r>
      <w:r w:rsidR="000D37FE" w:rsidRPr="006B7284">
        <w:rPr>
          <w:rFonts w:ascii="Times New Roman" w:hAnsi="Times New Roman"/>
          <w:bCs/>
          <w:sz w:val="28"/>
          <w:szCs w:val="28"/>
        </w:rPr>
        <w:t xml:space="preserve">. </w:t>
      </w:r>
      <w:r w:rsidR="006B7284" w:rsidRPr="008F0096">
        <w:rPr>
          <w:rFonts w:ascii="Times New Roman" w:hAnsi="Times New Roman"/>
          <w:bCs/>
          <w:sz w:val="28"/>
          <w:szCs w:val="28"/>
        </w:rPr>
        <w:t>Кудрявцев</w:t>
      </w:r>
      <w:r w:rsidR="000D37FE" w:rsidRPr="000D37FE">
        <w:rPr>
          <w:rFonts w:ascii="Times New Roman" w:hAnsi="Times New Roman"/>
          <w:bCs/>
          <w:sz w:val="28"/>
          <w:szCs w:val="28"/>
        </w:rPr>
        <w:t xml:space="preserve">, </w:t>
      </w:r>
      <w:r w:rsidR="000D37FE" w:rsidRPr="008F0096">
        <w:rPr>
          <w:rFonts w:ascii="Times New Roman" w:hAnsi="Times New Roman"/>
          <w:bCs/>
          <w:sz w:val="28"/>
          <w:szCs w:val="28"/>
        </w:rPr>
        <w:t>Л</w:t>
      </w:r>
      <w:r w:rsidR="000D37FE" w:rsidRPr="006B7284">
        <w:rPr>
          <w:rFonts w:ascii="Times New Roman" w:hAnsi="Times New Roman"/>
          <w:bCs/>
          <w:sz w:val="28"/>
          <w:szCs w:val="28"/>
        </w:rPr>
        <w:t>.</w:t>
      </w:r>
      <w:r w:rsidR="000D37FE" w:rsidRPr="008F0096">
        <w:rPr>
          <w:rFonts w:ascii="Times New Roman" w:hAnsi="Times New Roman"/>
          <w:bCs/>
          <w:sz w:val="28"/>
          <w:szCs w:val="28"/>
        </w:rPr>
        <w:t>С</w:t>
      </w:r>
      <w:r w:rsidR="000D37FE" w:rsidRPr="006B7284">
        <w:rPr>
          <w:rFonts w:ascii="Times New Roman" w:hAnsi="Times New Roman"/>
          <w:bCs/>
          <w:sz w:val="28"/>
          <w:szCs w:val="28"/>
        </w:rPr>
        <w:t>.</w:t>
      </w:r>
      <w:r w:rsidR="000D37FE" w:rsidRPr="000D37FE">
        <w:rPr>
          <w:rFonts w:ascii="Times New Roman" w:hAnsi="Times New Roman"/>
          <w:bCs/>
          <w:sz w:val="28"/>
          <w:szCs w:val="28"/>
        </w:rPr>
        <w:t xml:space="preserve"> </w:t>
      </w:r>
      <w:r w:rsidR="006B7284" w:rsidRPr="008F0096">
        <w:rPr>
          <w:rFonts w:ascii="Times New Roman" w:hAnsi="Times New Roman"/>
          <w:bCs/>
          <w:sz w:val="28"/>
          <w:szCs w:val="28"/>
        </w:rPr>
        <w:t>Захаров</w:t>
      </w:r>
      <w:r w:rsidR="006B7284" w:rsidRPr="006B7284">
        <w:rPr>
          <w:rFonts w:ascii="Times New Roman" w:hAnsi="Times New Roman"/>
          <w:bCs/>
          <w:sz w:val="28"/>
          <w:szCs w:val="28"/>
        </w:rPr>
        <w:t xml:space="preserve">, </w:t>
      </w:r>
      <w:r w:rsidR="000D37FE" w:rsidRPr="008F0096">
        <w:rPr>
          <w:rFonts w:ascii="Times New Roman" w:hAnsi="Times New Roman"/>
          <w:bCs/>
          <w:sz w:val="28"/>
          <w:szCs w:val="28"/>
        </w:rPr>
        <w:t>М</w:t>
      </w:r>
      <w:r w:rsidR="000D37FE" w:rsidRPr="006B7284">
        <w:rPr>
          <w:rFonts w:ascii="Times New Roman" w:hAnsi="Times New Roman"/>
          <w:bCs/>
          <w:sz w:val="28"/>
          <w:szCs w:val="28"/>
        </w:rPr>
        <w:t>.</w:t>
      </w:r>
      <w:r w:rsidR="000D37FE" w:rsidRPr="008F0096">
        <w:rPr>
          <w:rFonts w:ascii="Times New Roman" w:hAnsi="Times New Roman"/>
          <w:bCs/>
          <w:sz w:val="28"/>
          <w:szCs w:val="28"/>
        </w:rPr>
        <w:t>И</w:t>
      </w:r>
      <w:r w:rsidR="000D37FE" w:rsidRPr="006B7284">
        <w:rPr>
          <w:rFonts w:ascii="Times New Roman" w:hAnsi="Times New Roman"/>
          <w:bCs/>
          <w:sz w:val="28"/>
          <w:szCs w:val="28"/>
        </w:rPr>
        <w:t xml:space="preserve">. </w:t>
      </w:r>
      <w:r w:rsidR="006B7284" w:rsidRPr="008F0096">
        <w:rPr>
          <w:rFonts w:ascii="Times New Roman" w:hAnsi="Times New Roman"/>
          <w:bCs/>
          <w:sz w:val="28"/>
          <w:szCs w:val="28"/>
        </w:rPr>
        <w:t>Кабачник</w:t>
      </w:r>
      <w:r w:rsidR="006B7284" w:rsidRPr="006B7284">
        <w:rPr>
          <w:rFonts w:ascii="Times New Roman" w:hAnsi="Times New Roman"/>
          <w:bCs/>
          <w:sz w:val="28"/>
          <w:szCs w:val="28"/>
        </w:rPr>
        <w:t xml:space="preserve"> </w:t>
      </w:r>
      <w:r w:rsidR="00F13F6C">
        <w:rPr>
          <w:rFonts w:ascii="Times New Roman" w:hAnsi="Times New Roman"/>
          <w:bCs/>
          <w:sz w:val="28"/>
          <w:szCs w:val="28"/>
        </w:rPr>
        <w:t>//</w:t>
      </w:r>
      <w:r w:rsidR="00C74B7A" w:rsidRPr="00C74B7A">
        <w:rPr>
          <w:rFonts w:ascii="Times New Roman" w:hAnsi="Times New Roman"/>
          <w:bCs/>
          <w:sz w:val="28"/>
          <w:szCs w:val="28"/>
        </w:rPr>
        <w:t xml:space="preserve"> </w:t>
      </w:r>
      <w:r w:rsidR="008F0096" w:rsidRPr="008F0096">
        <w:rPr>
          <w:rFonts w:ascii="Times New Roman" w:hAnsi="Times New Roman"/>
          <w:bCs/>
          <w:sz w:val="28"/>
          <w:szCs w:val="28"/>
        </w:rPr>
        <w:t>Изв. АН</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СССР</w:t>
      </w:r>
      <w:r w:rsidR="008F0096" w:rsidRPr="00C97F31">
        <w:rPr>
          <w:rFonts w:ascii="Times New Roman" w:hAnsi="Times New Roman"/>
          <w:bCs/>
          <w:sz w:val="28"/>
          <w:szCs w:val="28"/>
          <w:lang w:val="en-US"/>
        </w:rPr>
        <w:t xml:space="preserve">. </w:t>
      </w:r>
      <w:r w:rsidR="00C74B7A" w:rsidRPr="00C97F31">
        <w:rPr>
          <w:rFonts w:ascii="Times New Roman" w:hAnsi="Times New Roman"/>
          <w:bCs/>
          <w:sz w:val="28"/>
          <w:szCs w:val="28"/>
          <w:lang w:val="en-US"/>
        </w:rPr>
        <w:t xml:space="preserve">- </w:t>
      </w:r>
      <w:r w:rsidR="008F0096" w:rsidRPr="008F0096">
        <w:rPr>
          <w:rFonts w:ascii="Times New Roman" w:hAnsi="Times New Roman"/>
          <w:bCs/>
          <w:sz w:val="28"/>
          <w:szCs w:val="28"/>
        </w:rPr>
        <w:t>Сер</w:t>
      </w:r>
      <w:r w:rsidR="008F0096" w:rsidRPr="00C97F31">
        <w:rPr>
          <w:rFonts w:ascii="Times New Roman" w:hAnsi="Times New Roman"/>
          <w:bCs/>
          <w:sz w:val="28"/>
          <w:szCs w:val="28"/>
          <w:lang w:val="en-US"/>
        </w:rPr>
        <w:t xml:space="preserve">. </w:t>
      </w:r>
      <w:r w:rsidR="008F0096" w:rsidRPr="008F0096">
        <w:rPr>
          <w:rFonts w:ascii="Times New Roman" w:hAnsi="Times New Roman"/>
          <w:bCs/>
          <w:sz w:val="28"/>
          <w:szCs w:val="28"/>
        </w:rPr>
        <w:t>Хим</w:t>
      </w:r>
      <w:r w:rsidR="008F0096" w:rsidRPr="00C97F31">
        <w:rPr>
          <w:rFonts w:ascii="Times New Roman" w:hAnsi="Times New Roman"/>
          <w:bCs/>
          <w:sz w:val="28"/>
          <w:szCs w:val="28"/>
          <w:lang w:val="en-US"/>
        </w:rPr>
        <w:t xml:space="preserve">. </w:t>
      </w:r>
      <w:r w:rsidR="00C74B7A" w:rsidRPr="00C97F31">
        <w:rPr>
          <w:rFonts w:ascii="Times New Roman" w:hAnsi="Times New Roman"/>
          <w:bCs/>
          <w:sz w:val="28"/>
          <w:szCs w:val="28"/>
          <w:lang w:val="en-US"/>
        </w:rPr>
        <w:t xml:space="preserve">- </w:t>
      </w:r>
      <w:r w:rsidR="008F0096" w:rsidRPr="00C97F31">
        <w:rPr>
          <w:rFonts w:ascii="Times New Roman" w:hAnsi="Times New Roman"/>
          <w:bCs/>
          <w:sz w:val="28"/>
          <w:szCs w:val="28"/>
          <w:lang w:val="en-US"/>
        </w:rPr>
        <w:t xml:space="preserve">1982. </w:t>
      </w:r>
      <w:r w:rsidR="00C74B7A" w:rsidRPr="00C97F31">
        <w:rPr>
          <w:rFonts w:ascii="Times New Roman" w:hAnsi="Times New Roman"/>
          <w:bCs/>
          <w:sz w:val="28"/>
          <w:szCs w:val="28"/>
          <w:lang w:val="en-US"/>
        </w:rPr>
        <w:t xml:space="preserve">- </w:t>
      </w:r>
      <w:r w:rsidR="008F0096" w:rsidRPr="00C97F31">
        <w:rPr>
          <w:rFonts w:ascii="Times New Roman" w:hAnsi="Times New Roman"/>
          <w:bCs/>
          <w:sz w:val="28"/>
          <w:szCs w:val="28"/>
          <w:lang w:val="en-US"/>
        </w:rPr>
        <w:t>№11.</w:t>
      </w:r>
      <w:r w:rsidR="00C74B7A" w:rsidRPr="00C97F31">
        <w:rPr>
          <w:rFonts w:ascii="Times New Roman" w:hAnsi="Times New Roman"/>
          <w:bCs/>
          <w:sz w:val="28"/>
          <w:szCs w:val="28"/>
          <w:lang w:val="en-US"/>
        </w:rPr>
        <w:t xml:space="preserve"> - </w:t>
      </w:r>
      <w:r w:rsidR="008F0096" w:rsidRPr="00C97F31">
        <w:rPr>
          <w:rFonts w:ascii="Times New Roman" w:hAnsi="Times New Roman"/>
          <w:bCs/>
          <w:sz w:val="28"/>
          <w:szCs w:val="28"/>
          <w:lang w:val="en-US"/>
        </w:rPr>
        <w:t xml:space="preserve"> </w:t>
      </w:r>
      <w:proofErr w:type="gramStart"/>
      <w:r w:rsidR="008F0096" w:rsidRPr="00C74B7A">
        <w:rPr>
          <w:rFonts w:ascii="Times New Roman" w:hAnsi="Times New Roman"/>
          <w:bCs/>
          <w:sz w:val="28"/>
          <w:szCs w:val="28"/>
          <w:lang w:val="en-US"/>
        </w:rPr>
        <w:t>C</w:t>
      </w:r>
      <w:r w:rsidR="008F0096" w:rsidRPr="00C97F31">
        <w:rPr>
          <w:rFonts w:ascii="Times New Roman" w:hAnsi="Times New Roman"/>
          <w:bCs/>
          <w:sz w:val="28"/>
          <w:szCs w:val="28"/>
          <w:lang w:val="en-US"/>
        </w:rPr>
        <w:t>.2535-2540.</w:t>
      </w:r>
      <w:proofErr w:type="gramEnd"/>
    </w:p>
    <w:p w:rsidR="004E74E8" w:rsidRPr="004E74E8" w:rsidRDefault="008F0BCB" w:rsidP="004E74E8">
      <w:pPr>
        <w:pStyle w:val="3f6"/>
        <w:tabs>
          <w:tab w:val="left" w:pos="1134"/>
        </w:tabs>
        <w:spacing w:after="0" w:line="240" w:lineRule="auto"/>
        <w:ind w:left="0"/>
        <w:jc w:val="both"/>
        <w:rPr>
          <w:rFonts w:ascii="Times New Roman" w:hAnsi="Times New Roman"/>
          <w:bCs/>
          <w:sz w:val="28"/>
          <w:szCs w:val="28"/>
          <w:lang w:val="en-US"/>
        </w:rPr>
      </w:pPr>
      <w:r w:rsidRPr="00BD3DE2">
        <w:rPr>
          <w:rFonts w:ascii="Times New Roman" w:hAnsi="Times New Roman"/>
          <w:bCs/>
          <w:sz w:val="28"/>
          <w:szCs w:val="28"/>
          <w:lang w:val="en-US"/>
        </w:rPr>
        <w:t xml:space="preserve">35 </w:t>
      </w:r>
      <w:r w:rsidRPr="008F0BCB">
        <w:rPr>
          <w:rFonts w:ascii="Times New Roman" w:hAnsi="Times New Roman"/>
          <w:bCs/>
          <w:sz w:val="28"/>
          <w:szCs w:val="28"/>
          <w:lang w:val="en-US"/>
        </w:rPr>
        <w:t>L</w:t>
      </w:r>
      <w:r w:rsidRPr="00BD3DE2">
        <w:rPr>
          <w:rFonts w:ascii="Times New Roman" w:hAnsi="Times New Roman"/>
          <w:bCs/>
          <w:sz w:val="28"/>
          <w:szCs w:val="28"/>
          <w:lang w:val="en-US"/>
        </w:rPr>
        <w:t xml:space="preserve">. </w:t>
      </w:r>
      <w:r w:rsidRPr="008F0BCB">
        <w:rPr>
          <w:rFonts w:ascii="Times New Roman" w:hAnsi="Times New Roman"/>
          <w:bCs/>
          <w:sz w:val="28"/>
          <w:szCs w:val="28"/>
          <w:lang w:val="en-US"/>
        </w:rPr>
        <w:t>Odinets</w:t>
      </w:r>
      <w:r w:rsidRPr="00BD3DE2">
        <w:rPr>
          <w:rFonts w:ascii="Times New Roman" w:hAnsi="Times New Roman"/>
          <w:bCs/>
          <w:sz w:val="28"/>
          <w:szCs w:val="28"/>
          <w:lang w:val="en-US"/>
        </w:rPr>
        <w:t>,</w:t>
      </w:r>
      <w:r w:rsidR="009A7F83" w:rsidRPr="00BD3DE2">
        <w:rPr>
          <w:rFonts w:ascii="Times New Roman" w:hAnsi="Times New Roman"/>
          <w:bCs/>
          <w:sz w:val="28"/>
          <w:szCs w:val="28"/>
          <w:lang w:val="en-US"/>
        </w:rPr>
        <w:t xml:space="preserve"> </w:t>
      </w:r>
      <w:proofErr w:type="gramStart"/>
      <w:r w:rsidRPr="00C74B7A">
        <w:rPr>
          <w:rFonts w:ascii="Times New Roman" w:hAnsi="Times New Roman"/>
          <w:bCs/>
          <w:sz w:val="28"/>
          <w:szCs w:val="28"/>
          <w:lang w:val="en-US"/>
        </w:rPr>
        <w:t>Rhodium(</w:t>
      </w:r>
      <w:proofErr w:type="gramEnd"/>
      <w:r w:rsidRPr="00C74B7A">
        <w:rPr>
          <w:rFonts w:ascii="Times New Roman" w:hAnsi="Times New Roman"/>
          <w:bCs/>
          <w:sz w:val="28"/>
          <w:szCs w:val="28"/>
          <w:lang w:val="en-US"/>
        </w:rPr>
        <w:t>III) and palladium(II) complexes of some</w:t>
      </w:r>
      <w:r w:rsidR="00C74B7A" w:rsidRPr="00C74B7A">
        <w:rPr>
          <w:rFonts w:ascii="Times New Roman" w:hAnsi="Times New Roman"/>
          <w:bCs/>
          <w:sz w:val="28"/>
          <w:szCs w:val="28"/>
          <w:lang w:val="en-US"/>
        </w:rPr>
        <w:t xml:space="preserve"> </w:t>
      </w:r>
      <w:r w:rsidRPr="00C74B7A">
        <w:rPr>
          <w:rFonts w:ascii="Times New Roman" w:hAnsi="Times New Roman"/>
          <w:bCs/>
          <w:sz w:val="28"/>
          <w:szCs w:val="28"/>
          <w:lang w:val="en-US"/>
        </w:rPr>
        <w:t>P-heterocycles; synthesis and X-ray structures</w:t>
      </w:r>
      <w:r w:rsidR="009A7F83" w:rsidRPr="009A7F83">
        <w:rPr>
          <w:rFonts w:ascii="Times New Roman" w:hAnsi="Times New Roman"/>
          <w:bCs/>
          <w:sz w:val="28"/>
          <w:szCs w:val="28"/>
          <w:lang w:val="en-US"/>
        </w:rPr>
        <w:t xml:space="preserve"> </w:t>
      </w:r>
      <w:r w:rsidRPr="00C74B7A">
        <w:rPr>
          <w:rFonts w:ascii="Times New Roman" w:hAnsi="Times New Roman"/>
          <w:bCs/>
          <w:sz w:val="28"/>
          <w:szCs w:val="28"/>
          <w:lang w:val="en-US"/>
        </w:rPr>
        <w:t>// Jour</w:t>
      </w:r>
      <w:r w:rsidR="00C74B7A">
        <w:rPr>
          <w:rFonts w:ascii="Times New Roman" w:hAnsi="Times New Roman"/>
          <w:bCs/>
          <w:sz w:val="28"/>
          <w:szCs w:val="28"/>
          <w:lang w:val="en-US"/>
        </w:rPr>
        <w:t xml:space="preserve">nal of Organometallic Chemistry – </w:t>
      </w:r>
      <w:r w:rsidRPr="00C74B7A">
        <w:rPr>
          <w:rFonts w:ascii="Times New Roman" w:hAnsi="Times New Roman"/>
          <w:bCs/>
          <w:sz w:val="28"/>
          <w:szCs w:val="28"/>
          <w:lang w:val="en-US"/>
        </w:rPr>
        <w:t>2005</w:t>
      </w:r>
      <w:r w:rsidR="00C74B7A">
        <w:rPr>
          <w:rFonts w:ascii="Times New Roman" w:hAnsi="Times New Roman"/>
          <w:bCs/>
          <w:sz w:val="28"/>
          <w:szCs w:val="28"/>
          <w:lang w:val="en-US"/>
        </w:rPr>
        <w:t xml:space="preserve">. - </w:t>
      </w:r>
      <w:r w:rsidR="00C74B7A" w:rsidRPr="00C74B7A">
        <w:rPr>
          <w:rFonts w:ascii="Times New Roman" w:hAnsi="Times New Roman"/>
          <w:bCs/>
          <w:sz w:val="28"/>
          <w:szCs w:val="28"/>
          <w:lang w:val="en-US"/>
        </w:rPr>
        <w:t xml:space="preserve">690 </w:t>
      </w:r>
      <w:r w:rsidR="00F13F6C">
        <w:rPr>
          <w:rFonts w:ascii="Times New Roman" w:hAnsi="Times New Roman"/>
          <w:bCs/>
          <w:sz w:val="28"/>
          <w:szCs w:val="28"/>
          <w:lang w:val="en-US"/>
        </w:rPr>
        <w:t>–</w:t>
      </w:r>
      <w:r w:rsidRPr="00C74B7A">
        <w:rPr>
          <w:rFonts w:ascii="Times New Roman" w:hAnsi="Times New Roman"/>
          <w:bCs/>
          <w:sz w:val="28"/>
          <w:szCs w:val="28"/>
          <w:lang w:val="en-US"/>
        </w:rPr>
        <w:t xml:space="preserve"> </w:t>
      </w:r>
      <w:r w:rsidR="00F13F6C">
        <w:rPr>
          <w:rFonts w:ascii="Times New Roman" w:hAnsi="Times New Roman"/>
          <w:bCs/>
          <w:sz w:val="28"/>
          <w:szCs w:val="28"/>
        </w:rPr>
        <w:t>Р</w:t>
      </w:r>
      <w:r w:rsidR="00F13F6C" w:rsidRPr="00CA546D">
        <w:rPr>
          <w:rFonts w:ascii="Times New Roman" w:hAnsi="Times New Roman"/>
          <w:bCs/>
          <w:sz w:val="28"/>
          <w:szCs w:val="28"/>
          <w:lang w:val="en-US"/>
        </w:rPr>
        <w:t>.</w:t>
      </w:r>
      <w:r w:rsidRPr="00C74B7A">
        <w:rPr>
          <w:rFonts w:ascii="Times New Roman" w:hAnsi="Times New Roman"/>
          <w:bCs/>
          <w:sz w:val="28"/>
          <w:szCs w:val="28"/>
          <w:lang w:val="en-US"/>
        </w:rPr>
        <w:t>704–712.</w:t>
      </w:r>
    </w:p>
    <w:p w:rsidR="00BD3DE2" w:rsidRDefault="009A2E08" w:rsidP="004E74E8">
      <w:pPr>
        <w:pStyle w:val="3f6"/>
        <w:tabs>
          <w:tab w:val="left" w:pos="1134"/>
        </w:tabs>
        <w:spacing w:after="0" w:line="240" w:lineRule="auto"/>
        <w:ind w:left="0"/>
        <w:jc w:val="both"/>
        <w:rPr>
          <w:rFonts w:ascii="Times New Roman" w:hAnsi="Times New Roman"/>
          <w:bCs/>
          <w:sz w:val="28"/>
          <w:szCs w:val="28"/>
        </w:rPr>
      </w:pPr>
      <w:r w:rsidRPr="00CD4D35">
        <w:rPr>
          <w:rFonts w:ascii="Times New Roman" w:hAnsi="Times New Roman"/>
          <w:bCs/>
          <w:sz w:val="28"/>
          <w:szCs w:val="28"/>
        </w:rPr>
        <w:t>36 ГОСТ 18995.1-73 Продукты химические жидкие. Методы определения пл</w:t>
      </w:r>
      <w:r w:rsidR="00BD3DE2">
        <w:rPr>
          <w:rFonts w:ascii="Times New Roman" w:hAnsi="Times New Roman"/>
          <w:bCs/>
          <w:sz w:val="28"/>
          <w:szCs w:val="28"/>
        </w:rPr>
        <w:t>отности (</w:t>
      </w:r>
      <w:r w:rsidRPr="00CD4D35">
        <w:rPr>
          <w:rFonts w:ascii="Times New Roman" w:hAnsi="Times New Roman"/>
          <w:bCs/>
          <w:sz w:val="28"/>
          <w:szCs w:val="28"/>
        </w:rPr>
        <w:t xml:space="preserve">с Изменениями </w:t>
      </w:r>
      <w:r w:rsidRPr="004E74E8">
        <w:rPr>
          <w:rFonts w:ascii="Times New Roman" w:hAnsi="Times New Roman"/>
          <w:bCs/>
          <w:sz w:val="28"/>
          <w:szCs w:val="28"/>
          <w:lang w:val="en-US"/>
        </w:rPr>
        <w:t>N</w:t>
      </w:r>
      <w:r w:rsidRPr="00CD4D35">
        <w:rPr>
          <w:rFonts w:ascii="Times New Roman" w:hAnsi="Times New Roman"/>
          <w:bCs/>
          <w:sz w:val="28"/>
          <w:szCs w:val="28"/>
        </w:rPr>
        <w:t xml:space="preserve"> 1, 2</w:t>
      </w:r>
      <w:r w:rsidR="00BD3DE2">
        <w:rPr>
          <w:rFonts w:ascii="Times New Roman" w:hAnsi="Times New Roman"/>
          <w:bCs/>
          <w:sz w:val="28"/>
          <w:szCs w:val="28"/>
        </w:rPr>
        <w:t xml:space="preserve">). - </w:t>
      </w:r>
      <w:r w:rsidR="00BD3DE2" w:rsidRPr="00BD3DE2">
        <w:rPr>
          <w:rFonts w:ascii="Times New Roman" w:hAnsi="Times New Roman"/>
          <w:bCs/>
          <w:sz w:val="28"/>
          <w:szCs w:val="28"/>
        </w:rPr>
        <w:t xml:space="preserve">Взамен ГОСТ </w:t>
      </w:r>
      <w:r w:rsidR="00BD3DE2">
        <w:rPr>
          <w:rFonts w:ascii="Times New Roman" w:hAnsi="Times New Roman"/>
          <w:bCs/>
          <w:sz w:val="28"/>
          <w:szCs w:val="28"/>
        </w:rPr>
        <w:t>9884-61</w:t>
      </w:r>
      <w:r w:rsidR="00BD3DE2" w:rsidRPr="00BD3DE2">
        <w:rPr>
          <w:rFonts w:ascii="Times New Roman" w:hAnsi="Times New Roman"/>
          <w:bCs/>
          <w:sz w:val="28"/>
          <w:szCs w:val="28"/>
        </w:rPr>
        <w:t xml:space="preserve">; введ. </w:t>
      </w:r>
      <w:r w:rsidR="00BD3DE2">
        <w:rPr>
          <w:rFonts w:ascii="Times New Roman" w:hAnsi="Times New Roman"/>
          <w:bCs/>
          <w:sz w:val="28"/>
          <w:szCs w:val="28"/>
        </w:rPr>
        <w:t>1973</w:t>
      </w:r>
      <w:r w:rsidR="00BD3DE2" w:rsidRPr="00BD3DE2">
        <w:rPr>
          <w:rFonts w:ascii="Times New Roman" w:hAnsi="Times New Roman"/>
          <w:bCs/>
          <w:sz w:val="28"/>
          <w:szCs w:val="28"/>
        </w:rPr>
        <w:t>-07-</w:t>
      </w:r>
      <w:r w:rsidR="00BD3DE2">
        <w:rPr>
          <w:rFonts w:ascii="Times New Roman" w:hAnsi="Times New Roman"/>
          <w:bCs/>
          <w:sz w:val="28"/>
          <w:szCs w:val="28"/>
        </w:rPr>
        <w:t>17</w:t>
      </w:r>
      <w:r w:rsidR="00BD3DE2" w:rsidRPr="00BD3DE2">
        <w:rPr>
          <w:rFonts w:ascii="Times New Roman" w:hAnsi="Times New Roman"/>
          <w:bCs/>
          <w:sz w:val="28"/>
          <w:szCs w:val="28"/>
        </w:rPr>
        <w:t xml:space="preserve">. – М.: Изд-во стандартов, </w:t>
      </w:r>
      <w:r w:rsidR="00BD3DE2">
        <w:rPr>
          <w:rFonts w:ascii="Times New Roman" w:hAnsi="Times New Roman"/>
          <w:bCs/>
          <w:sz w:val="28"/>
          <w:szCs w:val="28"/>
        </w:rPr>
        <w:t>1974. – 4</w:t>
      </w:r>
      <w:r w:rsidR="00BD3DE2" w:rsidRPr="00BD3DE2">
        <w:rPr>
          <w:rFonts w:ascii="Times New Roman" w:hAnsi="Times New Roman"/>
          <w:bCs/>
          <w:sz w:val="28"/>
          <w:szCs w:val="28"/>
        </w:rPr>
        <w:t xml:space="preserve"> с. </w:t>
      </w:r>
    </w:p>
    <w:p w:rsidR="004E74E8" w:rsidRPr="004733FF" w:rsidRDefault="004E74E8" w:rsidP="004E74E8">
      <w:pPr>
        <w:pStyle w:val="3f6"/>
        <w:tabs>
          <w:tab w:val="left" w:pos="1134"/>
        </w:tabs>
        <w:spacing w:after="0" w:line="240" w:lineRule="auto"/>
        <w:ind w:left="0"/>
        <w:jc w:val="both"/>
        <w:rPr>
          <w:rFonts w:ascii="Times New Roman" w:hAnsi="Times New Roman"/>
          <w:bCs/>
          <w:sz w:val="28"/>
          <w:szCs w:val="28"/>
        </w:rPr>
      </w:pPr>
      <w:r w:rsidRPr="004733FF">
        <w:rPr>
          <w:rFonts w:ascii="Times New Roman" w:hAnsi="Times New Roman"/>
          <w:bCs/>
          <w:sz w:val="28"/>
          <w:szCs w:val="28"/>
        </w:rPr>
        <w:lastRenderedPageBreak/>
        <w:t xml:space="preserve">37 </w:t>
      </w:r>
      <w:r w:rsidRPr="0082718A">
        <w:rPr>
          <w:rFonts w:ascii="Times New Roman" w:hAnsi="Times New Roman"/>
          <w:bCs/>
          <w:sz w:val="28"/>
          <w:szCs w:val="28"/>
          <w:lang w:val="en-US"/>
        </w:rPr>
        <w:t>Troitskaya</w:t>
      </w:r>
      <w:r w:rsidRPr="004733FF">
        <w:rPr>
          <w:rFonts w:ascii="Times New Roman" w:hAnsi="Times New Roman"/>
          <w:bCs/>
          <w:sz w:val="28"/>
          <w:szCs w:val="28"/>
        </w:rPr>
        <w:t xml:space="preserve"> </w:t>
      </w:r>
      <w:r w:rsidRPr="0082718A">
        <w:rPr>
          <w:rFonts w:ascii="Times New Roman" w:hAnsi="Times New Roman"/>
          <w:bCs/>
          <w:sz w:val="28"/>
          <w:szCs w:val="28"/>
          <w:lang w:val="en-US"/>
        </w:rPr>
        <w:t>L</w:t>
      </w:r>
      <w:r w:rsidRPr="004733FF">
        <w:rPr>
          <w:rFonts w:ascii="Times New Roman" w:hAnsi="Times New Roman"/>
          <w:bCs/>
          <w:sz w:val="28"/>
          <w:szCs w:val="28"/>
        </w:rPr>
        <w:t>.</w:t>
      </w:r>
      <w:r w:rsidRPr="0082718A">
        <w:rPr>
          <w:rFonts w:ascii="Times New Roman" w:hAnsi="Times New Roman"/>
          <w:bCs/>
          <w:sz w:val="28"/>
          <w:szCs w:val="28"/>
          <w:lang w:val="en-US"/>
        </w:rPr>
        <w:t>L</w:t>
      </w:r>
      <w:r w:rsidRPr="004733FF">
        <w:rPr>
          <w:rFonts w:ascii="Times New Roman" w:hAnsi="Times New Roman"/>
          <w:bCs/>
          <w:sz w:val="28"/>
          <w:szCs w:val="28"/>
        </w:rPr>
        <w:t xml:space="preserve">., </w:t>
      </w:r>
      <w:r w:rsidRPr="0082718A">
        <w:rPr>
          <w:rFonts w:ascii="Times New Roman" w:hAnsi="Times New Roman"/>
          <w:bCs/>
          <w:sz w:val="28"/>
          <w:szCs w:val="28"/>
          <w:lang w:val="en-US"/>
        </w:rPr>
        <w:t>Ovseenko</w:t>
      </w:r>
      <w:r w:rsidRPr="004733FF">
        <w:rPr>
          <w:rFonts w:ascii="Times New Roman" w:hAnsi="Times New Roman"/>
          <w:bCs/>
          <w:sz w:val="28"/>
          <w:szCs w:val="28"/>
        </w:rPr>
        <w:t xml:space="preserve"> </w:t>
      </w:r>
      <w:r w:rsidRPr="0082718A">
        <w:rPr>
          <w:rFonts w:ascii="Times New Roman" w:hAnsi="Times New Roman"/>
          <w:bCs/>
          <w:sz w:val="28"/>
          <w:szCs w:val="28"/>
          <w:lang w:val="en-US"/>
        </w:rPr>
        <w:t>S</w:t>
      </w:r>
      <w:r w:rsidRPr="004733FF">
        <w:rPr>
          <w:rFonts w:ascii="Times New Roman" w:hAnsi="Times New Roman"/>
          <w:bCs/>
          <w:sz w:val="28"/>
          <w:szCs w:val="28"/>
        </w:rPr>
        <w:t>.</w:t>
      </w:r>
      <w:r w:rsidRPr="0082718A">
        <w:rPr>
          <w:rFonts w:ascii="Times New Roman" w:hAnsi="Times New Roman"/>
          <w:bCs/>
          <w:sz w:val="28"/>
          <w:szCs w:val="28"/>
          <w:lang w:val="en-US"/>
        </w:rPr>
        <w:t>T</w:t>
      </w:r>
      <w:r w:rsidRPr="004733FF">
        <w:rPr>
          <w:rFonts w:ascii="Times New Roman" w:hAnsi="Times New Roman"/>
          <w:bCs/>
          <w:sz w:val="28"/>
          <w:szCs w:val="28"/>
        </w:rPr>
        <w:t xml:space="preserve">., </w:t>
      </w:r>
      <w:r w:rsidRPr="0082718A">
        <w:rPr>
          <w:rFonts w:ascii="Times New Roman" w:hAnsi="Times New Roman"/>
          <w:bCs/>
          <w:sz w:val="28"/>
          <w:szCs w:val="28"/>
          <w:lang w:val="en-US"/>
        </w:rPr>
        <w:t>Slovokhotov</w:t>
      </w:r>
      <w:r w:rsidRPr="004733FF">
        <w:rPr>
          <w:rFonts w:ascii="Times New Roman" w:hAnsi="Times New Roman"/>
          <w:bCs/>
          <w:sz w:val="28"/>
          <w:szCs w:val="28"/>
        </w:rPr>
        <w:t xml:space="preserve"> </w:t>
      </w:r>
      <w:r w:rsidRPr="0082718A">
        <w:rPr>
          <w:rFonts w:ascii="Times New Roman" w:hAnsi="Times New Roman"/>
          <w:bCs/>
          <w:sz w:val="28"/>
          <w:szCs w:val="28"/>
          <w:lang w:val="en-US"/>
        </w:rPr>
        <w:t>Yu</w:t>
      </w:r>
      <w:r w:rsidRPr="004733FF">
        <w:rPr>
          <w:rFonts w:ascii="Times New Roman" w:hAnsi="Times New Roman"/>
          <w:bCs/>
          <w:sz w:val="28"/>
          <w:szCs w:val="28"/>
        </w:rPr>
        <w:t>.</w:t>
      </w:r>
      <w:r w:rsidRPr="0082718A">
        <w:rPr>
          <w:rFonts w:ascii="Times New Roman" w:hAnsi="Times New Roman"/>
          <w:bCs/>
          <w:sz w:val="28"/>
          <w:szCs w:val="28"/>
          <w:lang w:val="en-US"/>
        </w:rPr>
        <w:t>L</w:t>
      </w:r>
      <w:r w:rsidRPr="004733FF">
        <w:rPr>
          <w:rFonts w:ascii="Times New Roman" w:hAnsi="Times New Roman"/>
          <w:bCs/>
          <w:sz w:val="28"/>
          <w:szCs w:val="28"/>
        </w:rPr>
        <w:t xml:space="preserve">., </w:t>
      </w:r>
      <w:r w:rsidRPr="0082718A">
        <w:rPr>
          <w:rFonts w:ascii="Times New Roman" w:hAnsi="Times New Roman"/>
          <w:bCs/>
          <w:sz w:val="28"/>
          <w:szCs w:val="28"/>
          <w:lang w:val="en-US"/>
        </w:rPr>
        <w:t>Neretin</w:t>
      </w:r>
      <w:r w:rsidRPr="004733FF">
        <w:rPr>
          <w:rFonts w:ascii="Times New Roman" w:hAnsi="Times New Roman"/>
          <w:bCs/>
          <w:sz w:val="28"/>
          <w:szCs w:val="28"/>
        </w:rPr>
        <w:t xml:space="preserve"> </w:t>
      </w:r>
      <w:r w:rsidRPr="0082718A">
        <w:rPr>
          <w:rFonts w:ascii="Times New Roman" w:hAnsi="Times New Roman"/>
          <w:bCs/>
          <w:sz w:val="28"/>
          <w:szCs w:val="28"/>
          <w:lang w:val="en-US"/>
        </w:rPr>
        <w:t>I</w:t>
      </w:r>
      <w:r w:rsidRPr="004733FF">
        <w:rPr>
          <w:rFonts w:ascii="Times New Roman" w:hAnsi="Times New Roman"/>
          <w:bCs/>
          <w:sz w:val="28"/>
          <w:szCs w:val="28"/>
        </w:rPr>
        <w:t>.</w:t>
      </w:r>
      <w:r w:rsidRPr="0082718A">
        <w:rPr>
          <w:rFonts w:ascii="Times New Roman" w:hAnsi="Times New Roman"/>
          <w:bCs/>
          <w:sz w:val="28"/>
          <w:szCs w:val="28"/>
          <w:lang w:val="en-US"/>
        </w:rPr>
        <w:t>S</w:t>
      </w:r>
      <w:r w:rsidRPr="004733FF">
        <w:rPr>
          <w:rFonts w:ascii="Times New Roman" w:hAnsi="Times New Roman"/>
          <w:bCs/>
          <w:sz w:val="28"/>
          <w:szCs w:val="28"/>
        </w:rPr>
        <w:t xml:space="preserve">., </w:t>
      </w:r>
      <w:r w:rsidRPr="0082718A">
        <w:rPr>
          <w:rFonts w:ascii="Times New Roman" w:hAnsi="Times New Roman"/>
          <w:bCs/>
          <w:sz w:val="28"/>
          <w:szCs w:val="28"/>
          <w:lang w:val="en-US"/>
        </w:rPr>
        <w:t>Sokolov</w:t>
      </w:r>
      <w:r w:rsidRPr="004733FF">
        <w:rPr>
          <w:rFonts w:ascii="Times New Roman" w:hAnsi="Times New Roman"/>
          <w:bCs/>
          <w:sz w:val="28"/>
          <w:szCs w:val="28"/>
        </w:rPr>
        <w:t xml:space="preserve"> </w:t>
      </w:r>
      <w:r w:rsidRPr="0082718A">
        <w:rPr>
          <w:rFonts w:ascii="Times New Roman" w:hAnsi="Times New Roman"/>
          <w:bCs/>
          <w:sz w:val="28"/>
          <w:szCs w:val="28"/>
          <w:lang w:val="en-US"/>
        </w:rPr>
        <w:t>V</w:t>
      </w:r>
      <w:r w:rsidRPr="004733FF">
        <w:rPr>
          <w:rFonts w:ascii="Times New Roman" w:hAnsi="Times New Roman"/>
          <w:bCs/>
          <w:sz w:val="28"/>
          <w:szCs w:val="28"/>
        </w:rPr>
        <w:t>.</w:t>
      </w:r>
      <w:r w:rsidRPr="0082718A">
        <w:rPr>
          <w:rFonts w:ascii="Times New Roman" w:hAnsi="Times New Roman"/>
          <w:bCs/>
          <w:sz w:val="28"/>
          <w:szCs w:val="28"/>
          <w:lang w:val="en-US"/>
        </w:rPr>
        <w:t>I</w:t>
      </w:r>
      <w:r w:rsidRPr="004733FF">
        <w:rPr>
          <w:rFonts w:ascii="Times New Roman" w:hAnsi="Times New Roman"/>
          <w:bCs/>
          <w:sz w:val="28"/>
          <w:szCs w:val="28"/>
        </w:rPr>
        <w:t>.</w:t>
      </w:r>
      <w:r w:rsidR="00B62DF4">
        <w:rPr>
          <w:rFonts w:ascii="Times New Roman" w:hAnsi="Times New Roman"/>
          <w:bCs/>
          <w:sz w:val="28"/>
          <w:szCs w:val="28"/>
        </w:rPr>
        <w:t xml:space="preserve"> //</w:t>
      </w:r>
      <w:r w:rsidRPr="0082718A">
        <w:rPr>
          <w:rFonts w:ascii="Times New Roman" w:hAnsi="Times New Roman"/>
          <w:bCs/>
          <w:sz w:val="28"/>
          <w:szCs w:val="28"/>
          <w:lang w:val="en-US"/>
        </w:rPr>
        <w:t>J</w:t>
      </w:r>
      <w:r w:rsidRPr="004733FF">
        <w:rPr>
          <w:rFonts w:ascii="Times New Roman" w:hAnsi="Times New Roman"/>
          <w:bCs/>
          <w:sz w:val="28"/>
          <w:szCs w:val="28"/>
        </w:rPr>
        <w:t xml:space="preserve">. </w:t>
      </w:r>
      <w:r w:rsidRPr="0082718A">
        <w:rPr>
          <w:rFonts w:ascii="Times New Roman" w:hAnsi="Times New Roman"/>
          <w:bCs/>
          <w:sz w:val="28"/>
          <w:szCs w:val="28"/>
          <w:lang w:val="en-US"/>
        </w:rPr>
        <w:t>Organometal</w:t>
      </w:r>
      <w:r w:rsidRPr="004733FF">
        <w:rPr>
          <w:rFonts w:ascii="Times New Roman" w:hAnsi="Times New Roman"/>
          <w:bCs/>
          <w:sz w:val="28"/>
          <w:szCs w:val="28"/>
        </w:rPr>
        <w:t xml:space="preserve">. </w:t>
      </w:r>
      <w:proofErr w:type="gramStart"/>
      <w:r w:rsidRPr="0082718A">
        <w:rPr>
          <w:rFonts w:ascii="Times New Roman" w:hAnsi="Times New Roman"/>
          <w:bCs/>
          <w:sz w:val="28"/>
          <w:szCs w:val="28"/>
          <w:lang w:val="en-US"/>
        </w:rPr>
        <w:t>Chem</w:t>
      </w:r>
      <w:r w:rsidRPr="004733FF">
        <w:rPr>
          <w:rFonts w:ascii="Times New Roman" w:hAnsi="Times New Roman"/>
          <w:bCs/>
          <w:sz w:val="28"/>
          <w:szCs w:val="28"/>
        </w:rPr>
        <w:t>. - 2002.</w:t>
      </w:r>
      <w:proofErr w:type="gramEnd"/>
      <w:r w:rsidRPr="004733FF">
        <w:rPr>
          <w:rFonts w:ascii="Times New Roman" w:hAnsi="Times New Roman"/>
          <w:bCs/>
          <w:sz w:val="28"/>
          <w:szCs w:val="28"/>
        </w:rPr>
        <w:t xml:space="preserve"> - </w:t>
      </w:r>
      <w:r w:rsidRPr="0082718A">
        <w:rPr>
          <w:rFonts w:ascii="Times New Roman" w:hAnsi="Times New Roman"/>
          <w:bCs/>
          <w:sz w:val="28"/>
          <w:szCs w:val="28"/>
          <w:lang w:val="en-US"/>
        </w:rPr>
        <w:t>Vol</w:t>
      </w:r>
      <w:r w:rsidRPr="004733FF">
        <w:rPr>
          <w:rFonts w:ascii="Times New Roman" w:hAnsi="Times New Roman"/>
          <w:bCs/>
          <w:sz w:val="28"/>
          <w:szCs w:val="28"/>
        </w:rPr>
        <w:t xml:space="preserve">. 642. – </w:t>
      </w:r>
      <w:r w:rsidRPr="0082718A">
        <w:rPr>
          <w:rFonts w:ascii="Times New Roman" w:hAnsi="Times New Roman"/>
          <w:bCs/>
          <w:sz w:val="28"/>
          <w:szCs w:val="28"/>
          <w:lang w:val="en-US"/>
        </w:rPr>
        <w:t>N</w:t>
      </w:r>
      <w:r w:rsidRPr="004733FF">
        <w:rPr>
          <w:rFonts w:ascii="Times New Roman" w:hAnsi="Times New Roman"/>
          <w:bCs/>
          <w:sz w:val="28"/>
          <w:szCs w:val="28"/>
        </w:rPr>
        <w:t xml:space="preserve">.1-2. </w:t>
      </w:r>
      <w:proofErr w:type="gramStart"/>
      <w:r w:rsidRPr="004733FF">
        <w:rPr>
          <w:rFonts w:ascii="Times New Roman" w:hAnsi="Times New Roman"/>
          <w:bCs/>
          <w:sz w:val="28"/>
          <w:szCs w:val="28"/>
        </w:rPr>
        <w:t xml:space="preserve">-  </w:t>
      </w:r>
      <w:r w:rsidRPr="0082718A">
        <w:rPr>
          <w:rFonts w:ascii="Times New Roman" w:hAnsi="Times New Roman"/>
          <w:bCs/>
          <w:sz w:val="28"/>
          <w:szCs w:val="28"/>
          <w:lang w:val="en-US"/>
        </w:rPr>
        <w:t>P</w:t>
      </w:r>
      <w:proofErr w:type="gramEnd"/>
      <w:r w:rsidRPr="004733FF">
        <w:rPr>
          <w:rFonts w:ascii="Times New Roman" w:hAnsi="Times New Roman"/>
          <w:bCs/>
          <w:sz w:val="28"/>
          <w:szCs w:val="28"/>
        </w:rPr>
        <w:t xml:space="preserve">. 191. </w:t>
      </w:r>
      <w:r w:rsidRPr="0082718A">
        <w:rPr>
          <w:rFonts w:ascii="Times New Roman" w:hAnsi="Times New Roman"/>
          <w:bCs/>
          <w:sz w:val="28"/>
          <w:szCs w:val="28"/>
          <w:lang w:val="en-US"/>
        </w:rPr>
        <w:t>DOI</w:t>
      </w:r>
      <w:r w:rsidRPr="004733FF">
        <w:rPr>
          <w:rFonts w:ascii="Times New Roman" w:hAnsi="Times New Roman"/>
          <w:bCs/>
          <w:sz w:val="28"/>
          <w:szCs w:val="28"/>
        </w:rPr>
        <w:t xml:space="preserve">: </w:t>
      </w:r>
      <w:hyperlink r:id="rId99" w:tgtFrame="doilink" w:history="1">
        <w:r w:rsidRPr="004733FF">
          <w:rPr>
            <w:rFonts w:ascii="Times New Roman" w:hAnsi="Times New Roman"/>
            <w:bCs/>
            <w:sz w:val="28"/>
            <w:szCs w:val="28"/>
          </w:rPr>
          <w:t>10.1016/</w:t>
        </w:r>
        <w:r w:rsidRPr="0082718A">
          <w:rPr>
            <w:rFonts w:ascii="Times New Roman" w:hAnsi="Times New Roman"/>
            <w:bCs/>
            <w:sz w:val="28"/>
            <w:szCs w:val="28"/>
            <w:lang w:val="en-US"/>
          </w:rPr>
          <w:t>S</w:t>
        </w:r>
        <w:r w:rsidRPr="004733FF">
          <w:rPr>
            <w:rFonts w:ascii="Times New Roman" w:hAnsi="Times New Roman"/>
            <w:bCs/>
            <w:sz w:val="28"/>
            <w:szCs w:val="28"/>
          </w:rPr>
          <w:t>0022-</w:t>
        </w:r>
        <w:proofErr w:type="gramStart"/>
        <w:r w:rsidRPr="004733FF">
          <w:rPr>
            <w:rFonts w:ascii="Times New Roman" w:hAnsi="Times New Roman"/>
            <w:bCs/>
            <w:sz w:val="28"/>
            <w:szCs w:val="28"/>
          </w:rPr>
          <w:t>328</w:t>
        </w:r>
        <w:r w:rsidRPr="0082718A">
          <w:rPr>
            <w:rFonts w:ascii="Times New Roman" w:hAnsi="Times New Roman"/>
            <w:bCs/>
            <w:sz w:val="28"/>
            <w:szCs w:val="28"/>
            <w:lang w:val="en-US"/>
          </w:rPr>
          <w:t>X</w:t>
        </w:r>
        <w:r w:rsidRPr="004733FF">
          <w:rPr>
            <w:rFonts w:ascii="Times New Roman" w:hAnsi="Times New Roman"/>
            <w:bCs/>
            <w:sz w:val="28"/>
            <w:szCs w:val="28"/>
          </w:rPr>
          <w:t>(</w:t>
        </w:r>
        <w:proofErr w:type="gramEnd"/>
        <w:r w:rsidRPr="004733FF">
          <w:rPr>
            <w:rFonts w:ascii="Times New Roman" w:hAnsi="Times New Roman"/>
            <w:bCs/>
            <w:sz w:val="28"/>
            <w:szCs w:val="28"/>
          </w:rPr>
          <w:t>01)01228-1</w:t>
        </w:r>
      </w:hyperlink>
    </w:p>
    <w:p w:rsidR="00037049" w:rsidRDefault="004E74E8" w:rsidP="004E74E8">
      <w:pPr>
        <w:pStyle w:val="3f6"/>
        <w:tabs>
          <w:tab w:val="left" w:pos="1134"/>
        </w:tabs>
        <w:spacing w:after="0" w:line="240" w:lineRule="auto"/>
        <w:ind w:left="0"/>
        <w:jc w:val="both"/>
        <w:rPr>
          <w:rFonts w:ascii="Times New Roman" w:hAnsi="Times New Roman"/>
          <w:bCs/>
          <w:sz w:val="28"/>
          <w:szCs w:val="28"/>
        </w:rPr>
      </w:pPr>
      <w:r w:rsidRPr="004733FF">
        <w:rPr>
          <w:rFonts w:ascii="Times New Roman" w:hAnsi="Times New Roman"/>
          <w:bCs/>
          <w:sz w:val="28"/>
          <w:szCs w:val="28"/>
        </w:rPr>
        <w:t xml:space="preserve">38 </w:t>
      </w:r>
      <w:r w:rsidRPr="0082718A">
        <w:rPr>
          <w:rFonts w:ascii="Times New Roman" w:hAnsi="Times New Roman"/>
          <w:bCs/>
          <w:sz w:val="28"/>
          <w:szCs w:val="28"/>
        </w:rPr>
        <w:t>Фокин</w:t>
      </w:r>
      <w:r w:rsidRPr="004733FF">
        <w:rPr>
          <w:rFonts w:ascii="Times New Roman" w:hAnsi="Times New Roman"/>
          <w:bCs/>
          <w:sz w:val="28"/>
          <w:szCs w:val="28"/>
        </w:rPr>
        <w:t xml:space="preserve"> </w:t>
      </w:r>
      <w:r w:rsidRPr="0082718A">
        <w:rPr>
          <w:rFonts w:ascii="Times New Roman" w:hAnsi="Times New Roman"/>
          <w:bCs/>
          <w:sz w:val="28"/>
          <w:szCs w:val="28"/>
        </w:rPr>
        <w:t>А</w:t>
      </w:r>
      <w:r w:rsidRPr="004733FF">
        <w:rPr>
          <w:rFonts w:ascii="Times New Roman" w:hAnsi="Times New Roman"/>
          <w:bCs/>
          <w:sz w:val="28"/>
          <w:szCs w:val="28"/>
        </w:rPr>
        <w:t>.</w:t>
      </w:r>
      <w:r w:rsidRPr="0082718A">
        <w:rPr>
          <w:rFonts w:ascii="Times New Roman" w:hAnsi="Times New Roman"/>
          <w:bCs/>
          <w:sz w:val="28"/>
          <w:szCs w:val="28"/>
        </w:rPr>
        <w:t>В</w:t>
      </w:r>
      <w:r w:rsidRPr="004733FF">
        <w:rPr>
          <w:rFonts w:ascii="Times New Roman" w:hAnsi="Times New Roman"/>
          <w:bCs/>
          <w:sz w:val="28"/>
          <w:szCs w:val="28"/>
        </w:rPr>
        <w:t>.</w:t>
      </w:r>
      <w:r w:rsidR="00037049">
        <w:rPr>
          <w:rFonts w:ascii="Times New Roman" w:hAnsi="Times New Roman"/>
          <w:bCs/>
          <w:sz w:val="28"/>
          <w:szCs w:val="28"/>
        </w:rPr>
        <w:t xml:space="preserve"> </w:t>
      </w:r>
      <w:r w:rsidR="00037049" w:rsidRPr="00037049">
        <w:rPr>
          <w:rFonts w:ascii="Times New Roman" w:hAnsi="Times New Roman"/>
          <w:bCs/>
          <w:sz w:val="28"/>
          <w:szCs w:val="28"/>
        </w:rPr>
        <w:t>Некоторые реакции три</w:t>
      </w:r>
      <w:proofErr w:type="gramStart"/>
      <w:r w:rsidR="00037049" w:rsidRPr="00037049">
        <w:rPr>
          <w:rFonts w:ascii="Times New Roman" w:hAnsi="Times New Roman"/>
          <w:bCs/>
          <w:sz w:val="28"/>
          <w:szCs w:val="28"/>
        </w:rPr>
        <w:t>с(</w:t>
      </w:r>
      <w:proofErr w:type="gramEnd"/>
      <w:r w:rsidR="00037049" w:rsidRPr="00037049">
        <w:rPr>
          <w:rFonts w:ascii="Times New Roman" w:hAnsi="Times New Roman"/>
          <w:bCs/>
          <w:sz w:val="28"/>
          <w:szCs w:val="28"/>
        </w:rPr>
        <w:t>а,а,со-тригидроперфторалкил)-фосфитов</w:t>
      </w:r>
      <w:r w:rsidR="00037049">
        <w:rPr>
          <w:rFonts w:ascii="Times New Roman" w:hAnsi="Times New Roman"/>
          <w:bCs/>
          <w:sz w:val="28"/>
          <w:szCs w:val="28"/>
        </w:rPr>
        <w:t xml:space="preserve"> /</w:t>
      </w:r>
      <w:r w:rsidRPr="004733FF">
        <w:rPr>
          <w:rFonts w:ascii="Times New Roman" w:hAnsi="Times New Roman"/>
          <w:bCs/>
          <w:sz w:val="28"/>
          <w:szCs w:val="28"/>
        </w:rPr>
        <w:t xml:space="preserve"> </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sidRPr="0082718A">
        <w:rPr>
          <w:rFonts w:ascii="Times New Roman" w:hAnsi="Times New Roman"/>
          <w:bCs/>
          <w:sz w:val="28"/>
          <w:szCs w:val="28"/>
        </w:rPr>
        <w:t>В</w:t>
      </w:r>
      <w:r w:rsidR="00037049" w:rsidRPr="004733FF">
        <w:rPr>
          <w:rFonts w:ascii="Times New Roman" w:hAnsi="Times New Roman"/>
          <w:bCs/>
          <w:sz w:val="28"/>
          <w:szCs w:val="28"/>
        </w:rPr>
        <w:t>.</w:t>
      </w:r>
      <w:r w:rsidR="00037049">
        <w:rPr>
          <w:rFonts w:ascii="Times New Roman" w:hAnsi="Times New Roman"/>
          <w:bCs/>
          <w:sz w:val="28"/>
          <w:szCs w:val="28"/>
        </w:rPr>
        <w:t xml:space="preserve"> </w:t>
      </w:r>
      <w:r w:rsidR="00037049" w:rsidRPr="0082718A">
        <w:rPr>
          <w:rFonts w:ascii="Times New Roman" w:hAnsi="Times New Roman"/>
          <w:bCs/>
          <w:sz w:val="28"/>
          <w:szCs w:val="28"/>
        </w:rPr>
        <w:t>Фокин</w:t>
      </w:r>
      <w:r w:rsidR="00037049">
        <w:rPr>
          <w:rFonts w:ascii="Times New Roman" w:hAnsi="Times New Roman"/>
          <w:bCs/>
          <w:sz w:val="28"/>
          <w:szCs w:val="28"/>
        </w:rPr>
        <w:t xml:space="preserve">, </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sidRPr="0082718A">
        <w:rPr>
          <w:rFonts w:ascii="Times New Roman" w:hAnsi="Times New Roman"/>
          <w:bCs/>
          <w:sz w:val="28"/>
          <w:szCs w:val="28"/>
        </w:rPr>
        <w:t>Ф</w:t>
      </w:r>
      <w:r w:rsidR="00037049" w:rsidRPr="004733FF">
        <w:rPr>
          <w:rFonts w:ascii="Times New Roman" w:hAnsi="Times New Roman"/>
          <w:bCs/>
          <w:sz w:val="28"/>
          <w:szCs w:val="28"/>
        </w:rPr>
        <w:t>.</w:t>
      </w:r>
      <w:r w:rsidR="00037049">
        <w:rPr>
          <w:rFonts w:ascii="Times New Roman" w:hAnsi="Times New Roman"/>
          <w:bCs/>
          <w:sz w:val="28"/>
          <w:szCs w:val="28"/>
        </w:rPr>
        <w:t xml:space="preserve"> </w:t>
      </w:r>
      <w:r w:rsidRPr="0082718A">
        <w:rPr>
          <w:rFonts w:ascii="Times New Roman" w:hAnsi="Times New Roman"/>
          <w:bCs/>
          <w:sz w:val="28"/>
          <w:szCs w:val="28"/>
        </w:rPr>
        <w:t>Коломиец</w:t>
      </w:r>
      <w:r w:rsidRPr="004733FF">
        <w:rPr>
          <w:rFonts w:ascii="Times New Roman" w:hAnsi="Times New Roman"/>
          <w:bCs/>
          <w:sz w:val="28"/>
          <w:szCs w:val="28"/>
        </w:rPr>
        <w:t xml:space="preserve">, </w:t>
      </w:r>
      <w:r w:rsidR="00037049" w:rsidRPr="0082718A">
        <w:rPr>
          <w:rFonts w:ascii="Times New Roman" w:hAnsi="Times New Roman"/>
          <w:bCs/>
          <w:sz w:val="28"/>
          <w:szCs w:val="28"/>
        </w:rPr>
        <w:t>В</w:t>
      </w:r>
      <w:r w:rsidR="00037049" w:rsidRPr="004733FF">
        <w:rPr>
          <w:rFonts w:ascii="Times New Roman" w:hAnsi="Times New Roman"/>
          <w:bCs/>
          <w:sz w:val="28"/>
          <w:szCs w:val="28"/>
        </w:rPr>
        <w:t>.</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Pr>
          <w:rFonts w:ascii="Times New Roman" w:hAnsi="Times New Roman"/>
          <w:bCs/>
          <w:sz w:val="28"/>
          <w:szCs w:val="28"/>
        </w:rPr>
        <w:t xml:space="preserve"> </w:t>
      </w:r>
      <w:r w:rsidRPr="0082718A">
        <w:rPr>
          <w:rFonts w:ascii="Times New Roman" w:hAnsi="Times New Roman"/>
          <w:bCs/>
          <w:sz w:val="28"/>
          <w:szCs w:val="28"/>
        </w:rPr>
        <w:t>Комаров</w:t>
      </w:r>
      <w:r w:rsidRPr="004733FF">
        <w:rPr>
          <w:rFonts w:ascii="Times New Roman" w:hAnsi="Times New Roman"/>
          <w:bCs/>
          <w:sz w:val="28"/>
          <w:szCs w:val="28"/>
        </w:rPr>
        <w:t xml:space="preserve">, </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sidRPr="0082718A">
        <w:rPr>
          <w:rFonts w:ascii="Times New Roman" w:hAnsi="Times New Roman"/>
          <w:bCs/>
          <w:sz w:val="28"/>
          <w:szCs w:val="28"/>
        </w:rPr>
        <w:t>И</w:t>
      </w:r>
      <w:r w:rsidR="00037049" w:rsidRPr="004733FF">
        <w:rPr>
          <w:rFonts w:ascii="Times New Roman" w:hAnsi="Times New Roman"/>
          <w:bCs/>
          <w:sz w:val="28"/>
          <w:szCs w:val="28"/>
        </w:rPr>
        <w:t>.</w:t>
      </w:r>
      <w:r w:rsidR="00037049">
        <w:rPr>
          <w:rFonts w:ascii="Times New Roman" w:hAnsi="Times New Roman"/>
          <w:bCs/>
          <w:sz w:val="28"/>
          <w:szCs w:val="28"/>
        </w:rPr>
        <w:t xml:space="preserve"> </w:t>
      </w:r>
      <w:r w:rsidRPr="0082718A">
        <w:rPr>
          <w:rFonts w:ascii="Times New Roman" w:hAnsi="Times New Roman"/>
          <w:bCs/>
          <w:sz w:val="28"/>
          <w:szCs w:val="28"/>
        </w:rPr>
        <w:t>Рапкин</w:t>
      </w:r>
      <w:r w:rsidRPr="004733FF">
        <w:rPr>
          <w:rFonts w:ascii="Times New Roman" w:hAnsi="Times New Roman"/>
          <w:bCs/>
          <w:sz w:val="28"/>
          <w:szCs w:val="28"/>
        </w:rPr>
        <w:t xml:space="preserve">, </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sidRPr="0082718A">
        <w:rPr>
          <w:rFonts w:ascii="Times New Roman" w:hAnsi="Times New Roman"/>
          <w:bCs/>
          <w:sz w:val="28"/>
          <w:szCs w:val="28"/>
        </w:rPr>
        <w:t>А</w:t>
      </w:r>
      <w:r w:rsidR="00037049" w:rsidRPr="004733FF">
        <w:rPr>
          <w:rFonts w:ascii="Times New Roman" w:hAnsi="Times New Roman"/>
          <w:bCs/>
          <w:sz w:val="28"/>
          <w:szCs w:val="28"/>
        </w:rPr>
        <w:t>.</w:t>
      </w:r>
      <w:r w:rsidR="00037049">
        <w:rPr>
          <w:rFonts w:ascii="Times New Roman" w:hAnsi="Times New Roman"/>
          <w:bCs/>
          <w:sz w:val="28"/>
          <w:szCs w:val="28"/>
        </w:rPr>
        <w:t xml:space="preserve"> </w:t>
      </w:r>
      <w:r w:rsidRPr="0082718A">
        <w:rPr>
          <w:rFonts w:ascii="Times New Roman" w:hAnsi="Times New Roman"/>
          <w:bCs/>
          <w:sz w:val="28"/>
          <w:szCs w:val="28"/>
        </w:rPr>
        <w:t>Кролевец</w:t>
      </w:r>
      <w:r w:rsidRPr="004733FF">
        <w:rPr>
          <w:rFonts w:ascii="Times New Roman" w:hAnsi="Times New Roman"/>
          <w:bCs/>
          <w:sz w:val="28"/>
          <w:szCs w:val="28"/>
        </w:rPr>
        <w:t xml:space="preserve">, </w:t>
      </w:r>
      <w:r w:rsidR="00037049" w:rsidRPr="0082718A">
        <w:rPr>
          <w:rFonts w:ascii="Times New Roman" w:hAnsi="Times New Roman"/>
          <w:bCs/>
          <w:sz w:val="28"/>
          <w:szCs w:val="28"/>
        </w:rPr>
        <w:t>К</w:t>
      </w:r>
      <w:r w:rsidR="00037049" w:rsidRPr="004733FF">
        <w:rPr>
          <w:rFonts w:ascii="Times New Roman" w:hAnsi="Times New Roman"/>
          <w:bCs/>
          <w:sz w:val="28"/>
          <w:szCs w:val="28"/>
        </w:rPr>
        <w:t>.</w:t>
      </w:r>
      <w:r w:rsidR="00037049" w:rsidRPr="0082718A">
        <w:rPr>
          <w:rFonts w:ascii="Times New Roman" w:hAnsi="Times New Roman"/>
          <w:bCs/>
          <w:sz w:val="28"/>
          <w:szCs w:val="28"/>
        </w:rPr>
        <w:t>И</w:t>
      </w:r>
      <w:r w:rsidR="00037049" w:rsidRPr="004733FF">
        <w:rPr>
          <w:rFonts w:ascii="Times New Roman" w:hAnsi="Times New Roman"/>
          <w:bCs/>
          <w:sz w:val="28"/>
          <w:szCs w:val="28"/>
        </w:rPr>
        <w:t xml:space="preserve">. </w:t>
      </w:r>
      <w:r w:rsidRPr="0082718A">
        <w:rPr>
          <w:rFonts w:ascii="Times New Roman" w:hAnsi="Times New Roman"/>
          <w:bCs/>
          <w:sz w:val="28"/>
          <w:szCs w:val="28"/>
        </w:rPr>
        <w:t>Пасевина</w:t>
      </w:r>
      <w:r w:rsidRPr="004733FF">
        <w:rPr>
          <w:rFonts w:ascii="Times New Roman" w:hAnsi="Times New Roman"/>
          <w:bCs/>
          <w:sz w:val="28"/>
          <w:szCs w:val="28"/>
        </w:rPr>
        <w:t xml:space="preserve"> // </w:t>
      </w:r>
      <w:r w:rsidRPr="0082718A">
        <w:rPr>
          <w:rFonts w:ascii="Times New Roman" w:hAnsi="Times New Roman"/>
          <w:bCs/>
          <w:sz w:val="28"/>
          <w:szCs w:val="28"/>
        </w:rPr>
        <w:t>Изв</w:t>
      </w:r>
      <w:r w:rsidRPr="004733FF">
        <w:rPr>
          <w:rFonts w:ascii="Times New Roman" w:hAnsi="Times New Roman"/>
          <w:bCs/>
          <w:sz w:val="28"/>
          <w:szCs w:val="28"/>
        </w:rPr>
        <w:t xml:space="preserve">. </w:t>
      </w:r>
      <w:r w:rsidRPr="004E74E8">
        <w:rPr>
          <w:rFonts w:ascii="Times New Roman" w:hAnsi="Times New Roman"/>
          <w:bCs/>
          <w:sz w:val="28"/>
          <w:szCs w:val="28"/>
        </w:rPr>
        <w:t>АН</w:t>
      </w:r>
      <w:r w:rsidRPr="004733FF">
        <w:rPr>
          <w:rFonts w:ascii="Times New Roman" w:hAnsi="Times New Roman"/>
          <w:bCs/>
          <w:sz w:val="28"/>
          <w:szCs w:val="28"/>
        </w:rPr>
        <w:t xml:space="preserve"> </w:t>
      </w:r>
      <w:r w:rsidRPr="004E74E8">
        <w:rPr>
          <w:rFonts w:ascii="Times New Roman" w:hAnsi="Times New Roman"/>
          <w:bCs/>
          <w:sz w:val="28"/>
          <w:szCs w:val="28"/>
        </w:rPr>
        <w:t>СССР</w:t>
      </w:r>
      <w:r w:rsidRPr="004733FF">
        <w:rPr>
          <w:rFonts w:ascii="Times New Roman" w:hAnsi="Times New Roman"/>
          <w:bCs/>
          <w:sz w:val="28"/>
          <w:szCs w:val="28"/>
        </w:rPr>
        <w:t xml:space="preserve">. - </w:t>
      </w:r>
      <w:r w:rsidRPr="004E74E8">
        <w:rPr>
          <w:rFonts w:ascii="Times New Roman" w:hAnsi="Times New Roman"/>
          <w:bCs/>
          <w:sz w:val="28"/>
          <w:szCs w:val="28"/>
        </w:rPr>
        <w:t>Сер</w:t>
      </w:r>
      <w:proofErr w:type="gramStart"/>
      <w:r w:rsidRPr="004733FF">
        <w:rPr>
          <w:rFonts w:ascii="Times New Roman" w:hAnsi="Times New Roman"/>
          <w:bCs/>
          <w:sz w:val="28"/>
          <w:szCs w:val="28"/>
        </w:rPr>
        <w:t>.</w:t>
      </w:r>
      <w:proofErr w:type="gramEnd"/>
      <w:r w:rsidRPr="004733FF">
        <w:rPr>
          <w:rFonts w:ascii="Times New Roman" w:hAnsi="Times New Roman"/>
          <w:bCs/>
          <w:sz w:val="28"/>
          <w:szCs w:val="28"/>
        </w:rPr>
        <w:t xml:space="preserve"> </w:t>
      </w:r>
      <w:proofErr w:type="gramStart"/>
      <w:r w:rsidRPr="004E74E8">
        <w:rPr>
          <w:rFonts w:ascii="Times New Roman" w:hAnsi="Times New Roman"/>
          <w:bCs/>
          <w:sz w:val="28"/>
          <w:szCs w:val="28"/>
        </w:rPr>
        <w:t>х</w:t>
      </w:r>
      <w:proofErr w:type="gramEnd"/>
      <w:r w:rsidRPr="004E74E8">
        <w:rPr>
          <w:rFonts w:ascii="Times New Roman" w:hAnsi="Times New Roman"/>
          <w:bCs/>
          <w:sz w:val="28"/>
          <w:szCs w:val="28"/>
        </w:rPr>
        <w:t>им</w:t>
      </w:r>
      <w:r w:rsidRPr="004733FF">
        <w:rPr>
          <w:rFonts w:ascii="Times New Roman" w:hAnsi="Times New Roman"/>
          <w:bCs/>
          <w:sz w:val="28"/>
          <w:szCs w:val="28"/>
        </w:rPr>
        <w:t xml:space="preserve">. - 1979. -  №1. - </w:t>
      </w:r>
      <w:r w:rsidRPr="004E74E8">
        <w:rPr>
          <w:rFonts w:ascii="Times New Roman" w:hAnsi="Times New Roman"/>
          <w:bCs/>
          <w:sz w:val="28"/>
          <w:szCs w:val="28"/>
        </w:rPr>
        <w:t>С</w:t>
      </w:r>
      <w:r w:rsidRPr="004733FF">
        <w:rPr>
          <w:rFonts w:ascii="Times New Roman" w:hAnsi="Times New Roman"/>
          <w:bCs/>
          <w:sz w:val="28"/>
          <w:szCs w:val="28"/>
        </w:rPr>
        <w:t>. 159</w:t>
      </w:r>
    </w:p>
    <w:p w:rsidR="008E0D8B" w:rsidRPr="008E0D8B" w:rsidRDefault="00457831" w:rsidP="008E0D8B">
      <w:pPr>
        <w:pStyle w:val="3f6"/>
        <w:tabs>
          <w:tab w:val="left" w:pos="1134"/>
        </w:tabs>
        <w:spacing w:after="0" w:line="240" w:lineRule="auto"/>
        <w:ind w:left="0"/>
        <w:jc w:val="both"/>
        <w:rPr>
          <w:rFonts w:ascii="Times New Roman" w:hAnsi="Times New Roman"/>
          <w:bCs/>
          <w:sz w:val="28"/>
          <w:szCs w:val="28"/>
        </w:rPr>
      </w:pPr>
      <w:r>
        <w:rPr>
          <w:rFonts w:ascii="Times New Roman" w:hAnsi="Times New Roman"/>
          <w:bCs/>
          <w:sz w:val="28"/>
          <w:szCs w:val="28"/>
        </w:rPr>
        <w:t>3</w:t>
      </w:r>
      <w:r w:rsidR="00CF2835">
        <w:rPr>
          <w:rFonts w:ascii="Times New Roman" w:hAnsi="Times New Roman"/>
          <w:bCs/>
          <w:sz w:val="28"/>
          <w:szCs w:val="28"/>
        </w:rPr>
        <w:t>9</w:t>
      </w:r>
      <w:r w:rsidRPr="008E0D8B">
        <w:rPr>
          <w:rFonts w:ascii="Times New Roman" w:hAnsi="Times New Roman"/>
          <w:bCs/>
          <w:sz w:val="28"/>
          <w:szCs w:val="28"/>
        </w:rPr>
        <w:t xml:space="preserve"> </w:t>
      </w:r>
      <w:hyperlink r:id="rId100" w:history="1">
        <w:r w:rsidR="008E0D8B" w:rsidRPr="008E0D8B">
          <w:rPr>
            <w:rFonts w:ascii="Times New Roman" w:hAnsi="Times New Roman"/>
            <w:bCs/>
            <w:sz w:val="28"/>
            <w:szCs w:val="28"/>
          </w:rPr>
          <w:t>Мастрюкова</w:t>
        </w:r>
      </w:hyperlink>
      <w:r w:rsidR="008E0D8B" w:rsidRPr="008E0D8B">
        <w:rPr>
          <w:rFonts w:ascii="Times New Roman" w:hAnsi="Times New Roman"/>
          <w:bCs/>
          <w:sz w:val="28"/>
          <w:szCs w:val="28"/>
        </w:rPr>
        <w:t xml:space="preserve"> Т.А.</w:t>
      </w:r>
      <w:r w:rsidR="008E0D8B">
        <w:rPr>
          <w:rFonts w:ascii="Times New Roman" w:hAnsi="Times New Roman"/>
          <w:bCs/>
          <w:sz w:val="28"/>
          <w:szCs w:val="28"/>
        </w:rPr>
        <w:t xml:space="preserve"> </w:t>
      </w:r>
      <w:r w:rsidR="008E0D8B" w:rsidRPr="008E0D8B">
        <w:rPr>
          <w:rFonts w:ascii="Times New Roman" w:hAnsi="Times New Roman"/>
          <w:bCs/>
          <w:sz w:val="28"/>
          <w:szCs w:val="28"/>
        </w:rPr>
        <w:t>Экстракционные свойства нейтральных фосфорорганических соединений для фракционирования радиоактивных отходов</w:t>
      </w:r>
      <w:r w:rsidR="008E0D8B">
        <w:rPr>
          <w:rFonts w:ascii="Times New Roman" w:hAnsi="Times New Roman"/>
          <w:bCs/>
          <w:sz w:val="28"/>
          <w:szCs w:val="28"/>
        </w:rPr>
        <w:t xml:space="preserve"> / </w:t>
      </w:r>
      <w:r w:rsidR="008E0D8B" w:rsidRPr="008E0D8B">
        <w:rPr>
          <w:rFonts w:ascii="Times New Roman" w:hAnsi="Times New Roman"/>
          <w:bCs/>
          <w:sz w:val="28"/>
          <w:szCs w:val="28"/>
        </w:rPr>
        <w:t>Т.А.</w:t>
      </w:r>
      <w:r w:rsidR="008E0D8B">
        <w:rPr>
          <w:rFonts w:ascii="Times New Roman" w:hAnsi="Times New Roman"/>
          <w:bCs/>
          <w:sz w:val="28"/>
          <w:szCs w:val="28"/>
        </w:rPr>
        <w:t xml:space="preserve"> </w:t>
      </w:r>
      <w:hyperlink r:id="rId101" w:history="1">
        <w:r w:rsidR="008E0D8B" w:rsidRPr="008E0D8B">
          <w:rPr>
            <w:rFonts w:ascii="Times New Roman" w:hAnsi="Times New Roman"/>
            <w:bCs/>
            <w:sz w:val="28"/>
            <w:szCs w:val="28"/>
          </w:rPr>
          <w:t>Мастрюкова</w:t>
        </w:r>
      </w:hyperlink>
      <w:r w:rsidR="008E0D8B" w:rsidRPr="008E0D8B">
        <w:rPr>
          <w:rFonts w:ascii="Times New Roman" w:hAnsi="Times New Roman"/>
          <w:bCs/>
          <w:sz w:val="28"/>
          <w:szCs w:val="28"/>
        </w:rPr>
        <w:t>, </w:t>
      </w:r>
      <w:r w:rsidR="00EB6643" w:rsidRPr="008E0D8B">
        <w:rPr>
          <w:rFonts w:ascii="Times New Roman" w:hAnsi="Times New Roman"/>
          <w:bCs/>
          <w:sz w:val="28"/>
          <w:szCs w:val="28"/>
        </w:rPr>
        <w:t>О. И.</w:t>
      </w:r>
      <w:r w:rsidR="00EB6643">
        <w:rPr>
          <w:rFonts w:ascii="Times New Roman" w:hAnsi="Times New Roman"/>
          <w:bCs/>
          <w:sz w:val="28"/>
          <w:szCs w:val="28"/>
        </w:rPr>
        <w:t xml:space="preserve">   </w:t>
      </w:r>
      <w:hyperlink r:id="rId102" w:history="1">
        <w:r w:rsidR="008E0D8B" w:rsidRPr="008E0D8B">
          <w:rPr>
            <w:rFonts w:ascii="Times New Roman" w:hAnsi="Times New Roman"/>
            <w:bCs/>
            <w:sz w:val="28"/>
            <w:szCs w:val="28"/>
          </w:rPr>
          <w:t>Артюшин</w:t>
        </w:r>
      </w:hyperlink>
      <w:r w:rsidR="008E0D8B" w:rsidRPr="008E0D8B">
        <w:rPr>
          <w:rFonts w:ascii="Times New Roman" w:hAnsi="Times New Roman"/>
          <w:bCs/>
          <w:sz w:val="28"/>
          <w:szCs w:val="28"/>
        </w:rPr>
        <w:t>, </w:t>
      </w:r>
      <w:r w:rsidR="00EB6643" w:rsidRPr="008E0D8B">
        <w:rPr>
          <w:rFonts w:ascii="Times New Roman" w:hAnsi="Times New Roman"/>
          <w:bCs/>
          <w:sz w:val="28"/>
          <w:szCs w:val="28"/>
        </w:rPr>
        <w:t>И. Л.</w:t>
      </w:r>
      <w:hyperlink r:id="rId103" w:history="1">
        <w:r w:rsidR="008E0D8B" w:rsidRPr="008E0D8B">
          <w:rPr>
            <w:rFonts w:ascii="Times New Roman" w:hAnsi="Times New Roman"/>
            <w:bCs/>
            <w:sz w:val="28"/>
            <w:szCs w:val="28"/>
          </w:rPr>
          <w:t>Одинец</w:t>
        </w:r>
      </w:hyperlink>
      <w:r w:rsidR="008E0D8B" w:rsidRPr="008E0D8B">
        <w:rPr>
          <w:rFonts w:ascii="Times New Roman" w:hAnsi="Times New Roman"/>
          <w:bCs/>
          <w:sz w:val="28"/>
          <w:szCs w:val="28"/>
        </w:rPr>
        <w:t>, </w:t>
      </w:r>
      <w:r w:rsidR="00EB6643" w:rsidRPr="008E0D8B">
        <w:rPr>
          <w:rFonts w:ascii="Times New Roman" w:hAnsi="Times New Roman"/>
          <w:bCs/>
          <w:sz w:val="28"/>
          <w:szCs w:val="28"/>
        </w:rPr>
        <w:t xml:space="preserve">И. Г. </w:t>
      </w:r>
      <w:hyperlink r:id="rId104" w:history="1">
        <w:r w:rsidR="008E0D8B" w:rsidRPr="008E0D8B">
          <w:rPr>
            <w:rFonts w:ascii="Times New Roman" w:hAnsi="Times New Roman"/>
            <w:bCs/>
            <w:sz w:val="28"/>
            <w:szCs w:val="28"/>
          </w:rPr>
          <w:t>Тананаев</w:t>
        </w:r>
      </w:hyperlink>
      <w:r w:rsidR="008E0D8B" w:rsidRPr="008E0D8B">
        <w:rPr>
          <w:rFonts w:ascii="Times New Roman" w:hAnsi="Times New Roman"/>
          <w:bCs/>
          <w:sz w:val="28"/>
          <w:szCs w:val="28"/>
        </w:rPr>
        <w:t>  // Российский химический журнал: Научно-теоретический журнал по химии и химической технологии. - 2005 . – Т. 49</w:t>
      </w:r>
      <w:r w:rsidR="00EB6643">
        <w:rPr>
          <w:rFonts w:ascii="Times New Roman" w:hAnsi="Times New Roman"/>
          <w:bCs/>
          <w:sz w:val="28"/>
          <w:szCs w:val="28"/>
        </w:rPr>
        <w:t xml:space="preserve"> -</w:t>
      </w:r>
      <w:r w:rsidR="008E0D8B" w:rsidRPr="008E0D8B">
        <w:rPr>
          <w:rFonts w:ascii="Times New Roman" w:hAnsi="Times New Roman"/>
          <w:bCs/>
          <w:sz w:val="28"/>
          <w:szCs w:val="28"/>
        </w:rPr>
        <w:t xml:space="preserve"> №2. – с. 86-96.</w:t>
      </w:r>
    </w:p>
    <w:p w:rsidR="001E41AC" w:rsidRDefault="003037D1" w:rsidP="004E74E8">
      <w:pPr>
        <w:pStyle w:val="3f6"/>
        <w:tabs>
          <w:tab w:val="left" w:pos="1134"/>
        </w:tabs>
        <w:spacing w:after="0" w:line="240" w:lineRule="auto"/>
        <w:ind w:left="0"/>
        <w:jc w:val="both"/>
        <w:rPr>
          <w:rFonts w:ascii="Times New Roman" w:hAnsi="Times New Roman"/>
          <w:bCs/>
          <w:sz w:val="28"/>
          <w:szCs w:val="28"/>
        </w:rPr>
      </w:pPr>
      <w:r w:rsidRPr="007E5AC5">
        <w:rPr>
          <w:rFonts w:ascii="Times New Roman" w:hAnsi="Times New Roman"/>
          <w:bCs/>
          <w:sz w:val="28"/>
          <w:szCs w:val="28"/>
        </w:rPr>
        <w:t>40</w:t>
      </w:r>
      <w:r w:rsidR="008A39B3">
        <w:rPr>
          <w:rFonts w:ascii="Times New Roman" w:hAnsi="Times New Roman"/>
          <w:bCs/>
          <w:sz w:val="28"/>
          <w:szCs w:val="28"/>
        </w:rPr>
        <w:t xml:space="preserve"> </w:t>
      </w:r>
      <w:r w:rsidR="007E5AC5" w:rsidRPr="007E5AC5">
        <w:rPr>
          <w:rFonts w:ascii="Times New Roman" w:hAnsi="Times New Roman"/>
          <w:bCs/>
          <w:sz w:val="28"/>
          <w:szCs w:val="28"/>
        </w:rPr>
        <w:t>Стандарт АО «НА</w:t>
      </w:r>
      <w:r w:rsidR="00F16FE1">
        <w:rPr>
          <w:rFonts w:ascii="Times New Roman" w:hAnsi="Times New Roman"/>
          <w:bCs/>
          <w:sz w:val="28"/>
          <w:szCs w:val="28"/>
        </w:rPr>
        <w:t xml:space="preserve">К «Казатомпром» </w:t>
      </w:r>
      <w:proofErr w:type="gramStart"/>
      <w:r w:rsidR="00F16FE1">
        <w:rPr>
          <w:rFonts w:ascii="Times New Roman" w:hAnsi="Times New Roman"/>
          <w:bCs/>
          <w:sz w:val="28"/>
          <w:szCs w:val="28"/>
        </w:rPr>
        <w:t>СТ</w:t>
      </w:r>
      <w:proofErr w:type="gramEnd"/>
      <w:r w:rsidR="00F16FE1">
        <w:rPr>
          <w:rFonts w:ascii="Times New Roman" w:hAnsi="Times New Roman"/>
          <w:bCs/>
          <w:sz w:val="28"/>
          <w:szCs w:val="28"/>
        </w:rPr>
        <w:t xml:space="preserve"> НАК 04-2007 </w:t>
      </w:r>
      <w:r w:rsidR="007E5AC5" w:rsidRPr="007E5AC5">
        <w:rPr>
          <w:rFonts w:ascii="Times New Roman" w:hAnsi="Times New Roman"/>
          <w:bCs/>
          <w:sz w:val="28"/>
          <w:szCs w:val="28"/>
        </w:rPr>
        <w:t>Метод определения урана в технологических растворах</w:t>
      </w:r>
      <w:r w:rsidR="00F16FE1">
        <w:rPr>
          <w:rFonts w:ascii="Times New Roman" w:hAnsi="Times New Roman"/>
          <w:bCs/>
          <w:sz w:val="28"/>
          <w:szCs w:val="28"/>
        </w:rPr>
        <w:t>: в</w:t>
      </w:r>
      <w:r w:rsidR="007E5AC5" w:rsidRPr="007E5AC5">
        <w:rPr>
          <w:rFonts w:ascii="Times New Roman" w:hAnsi="Times New Roman"/>
          <w:bCs/>
          <w:sz w:val="28"/>
          <w:szCs w:val="28"/>
        </w:rPr>
        <w:t>вед</w:t>
      </w:r>
      <w:r w:rsidR="00F16FE1">
        <w:rPr>
          <w:rFonts w:ascii="Times New Roman" w:hAnsi="Times New Roman"/>
          <w:bCs/>
          <w:sz w:val="28"/>
          <w:szCs w:val="28"/>
        </w:rPr>
        <w:t>.</w:t>
      </w:r>
      <w:r w:rsidR="007E5AC5" w:rsidRPr="007E5AC5">
        <w:rPr>
          <w:rFonts w:ascii="Times New Roman" w:hAnsi="Times New Roman"/>
          <w:bCs/>
          <w:sz w:val="28"/>
          <w:szCs w:val="28"/>
        </w:rPr>
        <w:t xml:space="preserve"> в действие с 01.07.2007 (Пр.№112 от 13.06.2007)</w:t>
      </w:r>
      <w:r w:rsidR="00F16FE1">
        <w:rPr>
          <w:rFonts w:ascii="Times New Roman" w:hAnsi="Times New Roman"/>
          <w:bCs/>
          <w:sz w:val="28"/>
          <w:szCs w:val="28"/>
        </w:rPr>
        <w:t>.</w:t>
      </w:r>
      <w:r w:rsidR="007E5AC5" w:rsidRPr="007E5AC5">
        <w:rPr>
          <w:rFonts w:ascii="Times New Roman" w:hAnsi="Times New Roman"/>
          <w:bCs/>
          <w:sz w:val="28"/>
          <w:szCs w:val="28"/>
        </w:rPr>
        <w:t xml:space="preserve"> </w:t>
      </w:r>
      <w:r w:rsidR="00F16FE1">
        <w:rPr>
          <w:rFonts w:ascii="Times New Roman" w:hAnsi="Times New Roman"/>
          <w:bCs/>
          <w:sz w:val="28"/>
          <w:szCs w:val="28"/>
        </w:rPr>
        <w:t xml:space="preserve">– </w:t>
      </w:r>
      <w:r w:rsidR="007E5AC5" w:rsidRPr="007E5AC5">
        <w:rPr>
          <w:rFonts w:ascii="Times New Roman" w:hAnsi="Times New Roman"/>
          <w:bCs/>
          <w:sz w:val="28"/>
          <w:szCs w:val="28"/>
        </w:rPr>
        <w:t>Алматы</w:t>
      </w:r>
      <w:r w:rsidR="00F16FE1">
        <w:rPr>
          <w:rFonts w:ascii="Times New Roman" w:hAnsi="Times New Roman"/>
          <w:bCs/>
          <w:sz w:val="28"/>
          <w:szCs w:val="28"/>
        </w:rPr>
        <w:t>,</w:t>
      </w:r>
      <w:r w:rsidR="007E5AC5" w:rsidRPr="007E5AC5">
        <w:rPr>
          <w:rFonts w:ascii="Times New Roman" w:hAnsi="Times New Roman"/>
          <w:bCs/>
          <w:sz w:val="28"/>
          <w:szCs w:val="28"/>
        </w:rPr>
        <w:t xml:space="preserve"> 2007</w:t>
      </w:r>
      <w:r w:rsidR="00F16FE1">
        <w:rPr>
          <w:rFonts w:ascii="Times New Roman" w:hAnsi="Times New Roman"/>
          <w:bCs/>
          <w:sz w:val="28"/>
          <w:szCs w:val="28"/>
        </w:rPr>
        <w:t>. – 42 с.</w:t>
      </w:r>
    </w:p>
    <w:p w:rsidR="001E41AC" w:rsidRDefault="001E41AC" w:rsidP="004E74E8">
      <w:pPr>
        <w:pStyle w:val="3f6"/>
        <w:tabs>
          <w:tab w:val="left" w:pos="1134"/>
        </w:tabs>
        <w:spacing w:after="0" w:line="240" w:lineRule="auto"/>
        <w:ind w:left="0"/>
        <w:jc w:val="both"/>
        <w:rPr>
          <w:rFonts w:ascii="Times New Roman" w:hAnsi="Times New Roman"/>
          <w:bCs/>
          <w:sz w:val="28"/>
          <w:szCs w:val="28"/>
        </w:rPr>
      </w:pPr>
    </w:p>
    <w:p w:rsidR="001E41AC" w:rsidRPr="00457831" w:rsidRDefault="001E41AC" w:rsidP="004E74E8">
      <w:pPr>
        <w:pStyle w:val="3f6"/>
        <w:tabs>
          <w:tab w:val="left" w:pos="1134"/>
        </w:tabs>
        <w:spacing w:after="0" w:line="240" w:lineRule="auto"/>
        <w:ind w:left="0"/>
        <w:jc w:val="both"/>
        <w:rPr>
          <w:rFonts w:ascii="Times New Roman" w:hAnsi="Times New Roman"/>
          <w:bCs/>
          <w:sz w:val="28"/>
          <w:szCs w:val="28"/>
        </w:rPr>
      </w:pPr>
    </w:p>
    <w:p w:rsidR="00DD59A9" w:rsidRDefault="00DD59A9" w:rsidP="00527063">
      <w:pPr>
        <w:ind w:left="360" w:hanging="360"/>
        <w:jc w:val="both"/>
      </w:pPr>
    </w:p>
    <w:p w:rsidR="00B54A8A" w:rsidRDefault="00B54A8A" w:rsidP="00C07136">
      <w:pPr>
        <w:pStyle w:val="3f6"/>
        <w:tabs>
          <w:tab w:val="left" w:pos="1134"/>
        </w:tabs>
        <w:spacing w:after="0" w:line="240" w:lineRule="auto"/>
        <w:ind w:left="0" w:firstLine="709"/>
        <w:jc w:val="both"/>
        <w:rPr>
          <w:rFonts w:ascii="Times New Roman" w:hAnsi="Times New Roman"/>
          <w:sz w:val="28"/>
          <w:szCs w:val="28"/>
          <w:lang w:val="kk-KZ"/>
        </w:rPr>
      </w:pPr>
    </w:p>
    <w:p w:rsidR="00B54A8A" w:rsidRPr="00B55C90" w:rsidRDefault="00B54A8A" w:rsidP="000625E5">
      <w:pPr>
        <w:pStyle w:val="3f6"/>
        <w:tabs>
          <w:tab w:val="left" w:pos="1134"/>
        </w:tabs>
        <w:spacing w:after="0" w:line="240" w:lineRule="auto"/>
        <w:ind w:left="0"/>
        <w:jc w:val="both"/>
        <w:rPr>
          <w:rFonts w:ascii="Times New Roman" w:hAnsi="Times New Roman"/>
          <w:sz w:val="28"/>
          <w:szCs w:val="28"/>
          <w:lang w:val="kk-KZ"/>
        </w:rPr>
      </w:pPr>
    </w:p>
    <w:p w:rsidR="00340D4E" w:rsidRPr="00B55C90" w:rsidRDefault="00340D4E" w:rsidP="00FA4C87">
      <w:pPr>
        <w:pStyle w:val="3f6"/>
        <w:tabs>
          <w:tab w:val="left" w:pos="1134"/>
        </w:tabs>
        <w:spacing w:after="0" w:line="240" w:lineRule="auto"/>
        <w:ind w:left="0" w:firstLine="709"/>
        <w:jc w:val="center"/>
        <w:rPr>
          <w:rFonts w:ascii="Times New Roman" w:hAnsi="Times New Roman"/>
          <w:sz w:val="28"/>
          <w:szCs w:val="28"/>
          <w:lang w:val="kk-KZ"/>
        </w:rPr>
      </w:pPr>
    </w:p>
    <w:p w:rsidR="00340D4E" w:rsidRPr="00B55C90" w:rsidRDefault="00340D4E" w:rsidP="00FA4C87">
      <w:pPr>
        <w:pStyle w:val="3f6"/>
        <w:tabs>
          <w:tab w:val="left" w:pos="1134"/>
        </w:tabs>
        <w:spacing w:after="0" w:line="240" w:lineRule="auto"/>
        <w:ind w:left="0" w:firstLine="709"/>
        <w:jc w:val="center"/>
        <w:rPr>
          <w:rFonts w:ascii="Times New Roman" w:hAnsi="Times New Roman"/>
          <w:sz w:val="28"/>
          <w:szCs w:val="28"/>
          <w:lang w:val="kk-KZ"/>
        </w:rPr>
      </w:pPr>
    </w:p>
    <w:p w:rsidR="00030BA6" w:rsidRDefault="00030BA6" w:rsidP="00BD15DB">
      <w:pPr>
        <w:pStyle w:val="3f6"/>
        <w:tabs>
          <w:tab w:val="left" w:pos="1134"/>
        </w:tabs>
        <w:spacing w:after="0" w:line="360" w:lineRule="auto"/>
        <w:ind w:left="0" w:firstLine="709"/>
        <w:jc w:val="center"/>
        <w:rPr>
          <w:rFonts w:ascii="Times New Roman" w:hAnsi="Times New Roman"/>
          <w:sz w:val="28"/>
          <w:szCs w:val="28"/>
          <w:lang w:val="kk-KZ"/>
        </w:rPr>
      </w:pPr>
    </w:p>
    <w:p w:rsidR="00FB13A6" w:rsidRDefault="00FB13A6" w:rsidP="00BD15DB">
      <w:pPr>
        <w:pStyle w:val="3f6"/>
        <w:tabs>
          <w:tab w:val="left" w:pos="1134"/>
        </w:tabs>
        <w:spacing w:after="0" w:line="360" w:lineRule="auto"/>
        <w:ind w:left="0" w:firstLine="709"/>
        <w:jc w:val="center"/>
        <w:rPr>
          <w:rFonts w:ascii="Times New Roman" w:hAnsi="Times New Roman"/>
          <w:sz w:val="28"/>
          <w:szCs w:val="28"/>
          <w:lang w:val="kk-KZ"/>
        </w:rPr>
      </w:pPr>
    </w:p>
    <w:p w:rsidR="00FB13A6" w:rsidRDefault="00FB13A6" w:rsidP="00BD15DB">
      <w:pPr>
        <w:pStyle w:val="3f6"/>
        <w:tabs>
          <w:tab w:val="left" w:pos="1134"/>
        </w:tabs>
        <w:spacing w:after="0" w:line="360" w:lineRule="auto"/>
        <w:ind w:left="0" w:firstLine="709"/>
        <w:jc w:val="center"/>
        <w:rPr>
          <w:rFonts w:ascii="Times New Roman" w:hAnsi="Times New Roman"/>
          <w:sz w:val="28"/>
          <w:szCs w:val="28"/>
          <w:lang w:val="kk-KZ"/>
        </w:rPr>
      </w:pPr>
    </w:p>
    <w:p w:rsidR="00FB13A6" w:rsidRDefault="00FB13A6" w:rsidP="00BD15DB">
      <w:pPr>
        <w:pStyle w:val="3f6"/>
        <w:tabs>
          <w:tab w:val="left" w:pos="1134"/>
        </w:tabs>
        <w:spacing w:after="0" w:line="360" w:lineRule="auto"/>
        <w:ind w:left="0" w:firstLine="709"/>
        <w:jc w:val="center"/>
        <w:rPr>
          <w:rFonts w:ascii="Times New Roman" w:hAnsi="Times New Roman"/>
          <w:sz w:val="28"/>
          <w:szCs w:val="28"/>
          <w:lang w:val="kk-KZ"/>
        </w:rPr>
      </w:pPr>
    </w:p>
    <w:p w:rsidR="00FB13A6" w:rsidRDefault="00FB13A6" w:rsidP="00BD15DB">
      <w:pPr>
        <w:pStyle w:val="3f6"/>
        <w:tabs>
          <w:tab w:val="left" w:pos="1134"/>
        </w:tabs>
        <w:spacing w:after="0" w:line="360" w:lineRule="auto"/>
        <w:ind w:left="0" w:firstLine="709"/>
        <w:jc w:val="center"/>
        <w:rPr>
          <w:rFonts w:ascii="Times New Roman" w:hAnsi="Times New Roman"/>
          <w:sz w:val="28"/>
          <w:szCs w:val="28"/>
          <w:lang w:val="kk-KZ"/>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1D1E05" w:rsidRDefault="001D1E05" w:rsidP="00FB13A6">
      <w:pPr>
        <w:spacing w:after="0" w:line="240" w:lineRule="auto"/>
        <w:ind w:left="0"/>
        <w:contextualSpacing/>
        <w:jc w:val="center"/>
        <w:rPr>
          <w:rFonts w:ascii="Times New Roman" w:hAnsi="Times New Roman"/>
          <w:sz w:val="28"/>
          <w:szCs w:val="28"/>
        </w:rPr>
      </w:pPr>
    </w:p>
    <w:p w:rsidR="00FB13A6" w:rsidRDefault="00FB13A6" w:rsidP="00FB13A6">
      <w:pPr>
        <w:spacing w:after="0" w:line="240" w:lineRule="auto"/>
        <w:ind w:left="0"/>
        <w:contextualSpacing/>
        <w:jc w:val="center"/>
        <w:rPr>
          <w:rFonts w:ascii="Times New Roman" w:hAnsi="Times New Roman"/>
          <w:sz w:val="28"/>
          <w:szCs w:val="28"/>
        </w:rPr>
      </w:pPr>
      <w:r w:rsidRPr="00797FE1">
        <w:rPr>
          <w:rFonts w:ascii="Times New Roman" w:hAnsi="Times New Roman"/>
          <w:sz w:val="28"/>
          <w:szCs w:val="28"/>
        </w:rPr>
        <w:lastRenderedPageBreak/>
        <w:t xml:space="preserve">ПРИЛОЖЕНИЕ </w:t>
      </w:r>
      <w:r>
        <w:rPr>
          <w:rFonts w:ascii="Times New Roman" w:hAnsi="Times New Roman"/>
          <w:sz w:val="28"/>
          <w:szCs w:val="28"/>
        </w:rPr>
        <w:t>А</w:t>
      </w:r>
    </w:p>
    <w:p w:rsidR="00FB13A6" w:rsidRDefault="00FB13A6" w:rsidP="00FB13A6">
      <w:pPr>
        <w:spacing w:after="0" w:line="240" w:lineRule="auto"/>
        <w:ind w:left="0"/>
        <w:contextualSpacing/>
        <w:jc w:val="center"/>
        <w:rPr>
          <w:rFonts w:ascii="Times New Roman" w:hAnsi="Times New Roman"/>
          <w:sz w:val="28"/>
          <w:szCs w:val="28"/>
        </w:rPr>
      </w:pPr>
    </w:p>
    <w:p w:rsidR="00FB13A6" w:rsidRPr="005C5FB2" w:rsidRDefault="00FB13A6" w:rsidP="00FB13A6">
      <w:pPr>
        <w:spacing w:after="0" w:line="240" w:lineRule="auto"/>
        <w:jc w:val="center"/>
        <w:rPr>
          <w:rFonts w:ascii="Times New Roman" w:hAnsi="Times New Roman"/>
          <w:sz w:val="28"/>
          <w:szCs w:val="28"/>
        </w:rPr>
      </w:pPr>
      <w:r w:rsidRPr="005C5FB2">
        <w:rPr>
          <w:rFonts w:ascii="Times New Roman" w:hAnsi="Times New Roman"/>
          <w:sz w:val="28"/>
          <w:szCs w:val="28"/>
        </w:rPr>
        <w:t>СПИСОК ОПУБЛИКОВАННЫХ РАБОТ</w:t>
      </w:r>
      <w:r>
        <w:rPr>
          <w:rFonts w:ascii="Times New Roman" w:hAnsi="Times New Roman"/>
          <w:sz w:val="28"/>
          <w:szCs w:val="28"/>
        </w:rPr>
        <w:t xml:space="preserve"> В 201</w:t>
      </w:r>
      <w:r w:rsidR="004223B8">
        <w:rPr>
          <w:rFonts w:ascii="Times New Roman" w:hAnsi="Times New Roman"/>
          <w:sz w:val="28"/>
          <w:szCs w:val="28"/>
        </w:rPr>
        <w:t>8</w:t>
      </w:r>
      <w:r>
        <w:rPr>
          <w:rFonts w:ascii="Times New Roman" w:hAnsi="Times New Roman"/>
          <w:sz w:val="28"/>
          <w:szCs w:val="28"/>
        </w:rPr>
        <w:t xml:space="preserve"> ГОДУ</w:t>
      </w:r>
    </w:p>
    <w:p w:rsidR="00FB13A6" w:rsidRPr="0048710A" w:rsidRDefault="00FB13A6" w:rsidP="00FB13A6">
      <w:pPr>
        <w:spacing w:after="0" w:line="240" w:lineRule="auto"/>
        <w:ind w:left="0" w:firstLine="709"/>
        <w:jc w:val="both"/>
        <w:rPr>
          <w:rFonts w:ascii="Times New Roman" w:hAnsi="Times New Roman"/>
          <w:sz w:val="28"/>
          <w:szCs w:val="28"/>
          <w:lang w:eastAsia="ko-KR"/>
        </w:rPr>
      </w:pPr>
    </w:p>
    <w:p w:rsidR="00FB13A6" w:rsidRPr="004C2896" w:rsidRDefault="00FB13A6" w:rsidP="00597BD9">
      <w:pPr>
        <w:pStyle w:val="aff1"/>
        <w:tabs>
          <w:tab w:val="clear" w:pos="851"/>
          <w:tab w:val="left" w:pos="0"/>
        </w:tabs>
        <w:jc w:val="both"/>
        <w:rPr>
          <w:rFonts w:ascii="Times New Roman" w:eastAsia="Times New Roman" w:hAnsi="Times New Roman" w:cs="Times New Roman"/>
          <w:sz w:val="28"/>
          <w:szCs w:val="28"/>
          <w:lang w:val="kk-KZ"/>
        </w:rPr>
      </w:pPr>
      <w:r w:rsidRPr="004C2896">
        <w:rPr>
          <w:rFonts w:ascii="Times New Roman" w:eastAsia="Times New Roman" w:hAnsi="Times New Roman" w:cs="Times New Roman"/>
          <w:sz w:val="28"/>
          <w:szCs w:val="28"/>
          <w:lang w:val="kk-KZ"/>
        </w:rPr>
        <w:t xml:space="preserve">1 </w:t>
      </w:r>
      <w:r w:rsidRPr="00F57A65">
        <w:rPr>
          <w:rFonts w:ascii="Times New Roman" w:eastAsia="Times New Roman" w:hAnsi="Times New Roman" w:cs="Times New Roman"/>
          <w:sz w:val="28"/>
          <w:szCs w:val="28"/>
          <w:lang w:val="kk-KZ"/>
        </w:rPr>
        <w:t>Гусарова Н.К</w:t>
      </w:r>
      <w:r w:rsidR="00D53C1C">
        <w:rPr>
          <w:rFonts w:ascii="Times New Roman" w:eastAsia="Times New Roman" w:hAnsi="Times New Roman" w:cs="Times New Roman"/>
          <w:sz w:val="28"/>
          <w:szCs w:val="28"/>
          <w:lang w:val="kk-KZ"/>
        </w:rPr>
        <w:t xml:space="preserve">. </w:t>
      </w:r>
      <w:r w:rsidRPr="00F57A65">
        <w:rPr>
          <w:rFonts w:ascii="Times New Roman" w:eastAsia="Times New Roman" w:hAnsi="Times New Roman" w:cs="Times New Roman"/>
          <w:sz w:val="28"/>
          <w:szCs w:val="28"/>
          <w:lang w:val="kk-KZ"/>
        </w:rPr>
        <w:t>Синтез и изучение изомерного</w:t>
      </w:r>
      <w:r w:rsidRPr="004C2896">
        <w:rPr>
          <w:rFonts w:ascii="Times New Roman" w:eastAsia="Times New Roman" w:hAnsi="Times New Roman" w:cs="Times New Roman"/>
          <w:sz w:val="28"/>
          <w:szCs w:val="28"/>
          <w:lang w:val="kk-KZ"/>
        </w:rPr>
        <w:t xml:space="preserve"> </w:t>
      </w:r>
      <w:r w:rsidRPr="00F57A65">
        <w:rPr>
          <w:rFonts w:ascii="Times New Roman" w:eastAsia="Times New Roman" w:hAnsi="Times New Roman" w:cs="Times New Roman"/>
          <w:sz w:val="28"/>
          <w:szCs w:val="28"/>
          <w:lang w:val="kk-KZ"/>
        </w:rPr>
        <w:t>состава 2-полифторалкокси-1,3,2-диоксафосфоланов и фосфоринанов</w:t>
      </w:r>
      <w:r w:rsidR="00D53C1C">
        <w:rPr>
          <w:rFonts w:ascii="Times New Roman" w:eastAsia="Times New Roman" w:hAnsi="Times New Roman" w:cs="Times New Roman"/>
          <w:sz w:val="28"/>
          <w:szCs w:val="28"/>
          <w:lang w:val="kk-KZ"/>
        </w:rPr>
        <w:t xml:space="preserve"> / </w:t>
      </w:r>
      <w:r w:rsidR="00D53C1C" w:rsidRPr="00F57A65">
        <w:rPr>
          <w:rFonts w:ascii="Times New Roman" w:eastAsia="Times New Roman" w:hAnsi="Times New Roman" w:cs="Times New Roman"/>
          <w:sz w:val="28"/>
          <w:szCs w:val="28"/>
          <w:lang w:val="kk-KZ"/>
        </w:rPr>
        <w:t>Н.К</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Гусарова</w:t>
      </w:r>
      <w:r w:rsidR="00D53C1C">
        <w:rPr>
          <w:rFonts w:ascii="Times New Roman" w:eastAsia="Times New Roman" w:hAnsi="Times New Roman" w:cs="Times New Roman"/>
          <w:sz w:val="28"/>
          <w:szCs w:val="28"/>
          <w:lang w:val="kk-KZ"/>
        </w:rPr>
        <w:t>,</w:t>
      </w:r>
      <w:r w:rsidR="00D53C1C" w:rsidRPr="00F57A65">
        <w:rPr>
          <w:rFonts w:ascii="Times New Roman" w:eastAsia="Times New Roman" w:hAnsi="Times New Roman" w:cs="Times New Roman"/>
          <w:sz w:val="28"/>
          <w:szCs w:val="28"/>
          <w:lang w:val="kk-KZ"/>
        </w:rPr>
        <w:t xml:space="preserve"> C.И.</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Верхотурова, С.Н.</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Арбузова, Т.И.</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 xml:space="preserve">Казанцева, </w:t>
      </w:r>
      <w:r w:rsidR="00D53C1C" w:rsidRPr="004C2896">
        <w:rPr>
          <w:rFonts w:ascii="Times New Roman" w:eastAsia="Times New Roman" w:hAnsi="Times New Roman" w:cs="Times New Roman"/>
          <w:sz w:val="28"/>
          <w:szCs w:val="28"/>
          <w:lang w:val="kk-KZ"/>
        </w:rPr>
        <w:t>А.И.</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А</w:t>
      </w:r>
      <w:r w:rsidR="00D53C1C" w:rsidRPr="004C2896">
        <w:rPr>
          <w:rFonts w:ascii="Times New Roman" w:eastAsia="Times New Roman" w:hAnsi="Times New Roman" w:cs="Times New Roman"/>
          <w:sz w:val="28"/>
          <w:szCs w:val="28"/>
          <w:lang w:val="kk-KZ"/>
        </w:rPr>
        <w:t>лбанов, А.М.</w:t>
      </w:r>
      <w:r w:rsidR="00D53C1C">
        <w:rPr>
          <w:rFonts w:ascii="Times New Roman" w:eastAsia="Times New Roman" w:hAnsi="Times New Roman" w:cs="Times New Roman"/>
          <w:sz w:val="28"/>
          <w:szCs w:val="28"/>
          <w:lang w:val="kk-KZ"/>
        </w:rPr>
        <w:t xml:space="preserve"> </w:t>
      </w:r>
      <w:r w:rsidR="00D53C1C" w:rsidRPr="004C2896">
        <w:rPr>
          <w:rFonts w:ascii="Times New Roman" w:eastAsia="Times New Roman" w:hAnsi="Times New Roman" w:cs="Times New Roman"/>
          <w:sz w:val="28"/>
          <w:szCs w:val="28"/>
          <w:lang w:val="kk-KZ"/>
        </w:rPr>
        <w:t xml:space="preserve">Налибаева, </w:t>
      </w:r>
      <w:r w:rsidR="00D53C1C" w:rsidRPr="00F57A65">
        <w:rPr>
          <w:rFonts w:ascii="Times New Roman" w:eastAsia="Times New Roman" w:hAnsi="Times New Roman" w:cs="Times New Roman"/>
          <w:sz w:val="28"/>
          <w:szCs w:val="28"/>
          <w:lang w:val="kk-KZ"/>
        </w:rPr>
        <w:t>Г.К.</w:t>
      </w:r>
      <w:r w:rsidR="00D53C1C">
        <w:rPr>
          <w:rFonts w:ascii="Times New Roman" w:eastAsia="Times New Roman" w:hAnsi="Times New Roman" w:cs="Times New Roman"/>
          <w:sz w:val="28"/>
          <w:szCs w:val="28"/>
          <w:lang w:val="kk-KZ"/>
        </w:rPr>
        <w:t xml:space="preserve"> </w:t>
      </w:r>
      <w:r w:rsidR="00D53C1C" w:rsidRPr="004C2896">
        <w:rPr>
          <w:rFonts w:ascii="Times New Roman" w:eastAsia="Times New Roman" w:hAnsi="Times New Roman" w:cs="Times New Roman"/>
          <w:sz w:val="28"/>
          <w:szCs w:val="28"/>
          <w:lang w:val="kk-KZ"/>
        </w:rPr>
        <w:t>Би</w:t>
      </w:r>
      <w:r w:rsidR="00D53C1C" w:rsidRPr="00F57A65">
        <w:rPr>
          <w:rFonts w:ascii="Times New Roman" w:eastAsia="Times New Roman" w:hAnsi="Times New Roman" w:cs="Times New Roman"/>
          <w:sz w:val="28"/>
          <w:szCs w:val="28"/>
          <w:lang w:val="kk-KZ"/>
        </w:rPr>
        <w:t>шимбаева, К.А.</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Апарцин, В.В.</w:t>
      </w:r>
      <w:r w:rsidR="00D53C1C">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 xml:space="preserve">Киреева, Б.А. </w:t>
      </w:r>
      <w:r w:rsidR="00D53C1C" w:rsidRPr="004C2896">
        <w:rPr>
          <w:rFonts w:ascii="Times New Roman" w:eastAsia="Times New Roman" w:hAnsi="Times New Roman" w:cs="Times New Roman"/>
          <w:sz w:val="28"/>
          <w:szCs w:val="28"/>
          <w:lang w:val="kk-KZ"/>
        </w:rPr>
        <w:t xml:space="preserve"> </w:t>
      </w:r>
      <w:r w:rsidR="00D53C1C" w:rsidRPr="00F57A65">
        <w:rPr>
          <w:rFonts w:ascii="Times New Roman" w:eastAsia="Times New Roman" w:hAnsi="Times New Roman" w:cs="Times New Roman"/>
          <w:sz w:val="28"/>
          <w:szCs w:val="28"/>
          <w:lang w:val="kk-KZ"/>
        </w:rPr>
        <w:t xml:space="preserve">Трофимов </w:t>
      </w:r>
      <w:r w:rsidRPr="004C2896">
        <w:rPr>
          <w:rFonts w:ascii="Times New Roman" w:eastAsia="Times New Roman" w:hAnsi="Times New Roman" w:cs="Times New Roman"/>
          <w:sz w:val="28"/>
          <w:szCs w:val="28"/>
          <w:lang w:val="kk-KZ"/>
        </w:rPr>
        <w:t>// Ж</w:t>
      </w:r>
      <w:r w:rsidR="00CA546D">
        <w:rPr>
          <w:rFonts w:ascii="Times New Roman" w:eastAsia="Times New Roman" w:hAnsi="Times New Roman" w:cs="Times New Roman"/>
          <w:sz w:val="28"/>
          <w:szCs w:val="28"/>
          <w:lang w:val="kk-KZ"/>
        </w:rPr>
        <w:t>урнал общей химии</w:t>
      </w:r>
      <w:r w:rsidR="00D53C1C">
        <w:rPr>
          <w:rFonts w:ascii="Times New Roman" w:eastAsia="Times New Roman" w:hAnsi="Times New Roman" w:cs="Times New Roman"/>
          <w:sz w:val="28"/>
          <w:szCs w:val="28"/>
          <w:lang w:val="kk-KZ"/>
        </w:rPr>
        <w:t>. – 2018. – Т.88</w:t>
      </w:r>
      <w:r w:rsidRPr="004C2896">
        <w:rPr>
          <w:rFonts w:ascii="Times New Roman" w:eastAsia="Times New Roman" w:hAnsi="Times New Roman" w:cs="Times New Roman"/>
          <w:sz w:val="28"/>
          <w:szCs w:val="28"/>
          <w:lang w:val="kk-KZ"/>
        </w:rPr>
        <w:t xml:space="preserve">. - вып.4. – С.623-630. </w:t>
      </w:r>
      <w:r w:rsidRPr="00F57A65">
        <w:rPr>
          <w:rFonts w:ascii="Times New Roman" w:eastAsia="Times New Roman" w:hAnsi="Times New Roman" w:cs="Times New Roman"/>
          <w:sz w:val="28"/>
          <w:szCs w:val="28"/>
          <w:lang w:val="kk-KZ"/>
        </w:rPr>
        <w:t xml:space="preserve"> </w:t>
      </w:r>
    </w:p>
    <w:p w:rsidR="004C2896" w:rsidRPr="005875FE" w:rsidRDefault="004C2896" w:rsidP="00597BD9">
      <w:pPr>
        <w:pStyle w:val="1"/>
        <w:shd w:val="clear" w:color="auto" w:fill="FCFCFC"/>
        <w:tabs>
          <w:tab w:val="left" w:pos="0"/>
        </w:tabs>
        <w:spacing w:after="120"/>
        <w:ind w:left="0" w:firstLine="0"/>
        <w:jc w:val="both"/>
        <w:rPr>
          <w:bCs/>
          <w:color w:val="333333"/>
          <w:spacing w:val="2"/>
          <w:szCs w:val="28"/>
          <w:lang w:val="en-US"/>
        </w:rPr>
      </w:pPr>
      <w:r w:rsidRPr="004C2896">
        <w:rPr>
          <w:szCs w:val="28"/>
          <w:lang w:val="kk-KZ"/>
        </w:rPr>
        <w:t>2 Gusarova</w:t>
      </w:r>
      <w:r w:rsidR="00E836C2">
        <w:rPr>
          <w:szCs w:val="28"/>
          <w:lang w:val="kk-KZ"/>
        </w:rPr>
        <w:t xml:space="preserve"> </w:t>
      </w:r>
      <w:r w:rsidR="00E836C2" w:rsidRPr="004C2896">
        <w:rPr>
          <w:szCs w:val="28"/>
          <w:lang w:val="kk-KZ"/>
        </w:rPr>
        <w:t xml:space="preserve">N. K. </w:t>
      </w:r>
      <w:r w:rsidRPr="005875FE">
        <w:rPr>
          <w:bCs/>
          <w:spacing w:val="2"/>
          <w:szCs w:val="28"/>
          <w:lang w:val="en-US"/>
        </w:rPr>
        <w:t>Synthesis and Isomer Composition of 2-Polyfluoroalkoxy-1</w:t>
      </w:r>
      <w:proofErr w:type="gramStart"/>
      <w:r w:rsidRPr="005875FE">
        <w:rPr>
          <w:bCs/>
          <w:spacing w:val="2"/>
          <w:szCs w:val="28"/>
          <w:lang w:val="en-US"/>
        </w:rPr>
        <w:t>,3,2</w:t>
      </w:r>
      <w:proofErr w:type="gramEnd"/>
      <w:r w:rsidRPr="005875FE">
        <w:rPr>
          <w:bCs/>
          <w:spacing w:val="2"/>
          <w:szCs w:val="28"/>
          <w:lang w:val="en-US"/>
        </w:rPr>
        <w:t>-dioxaphospholanes and –phosphinanes</w:t>
      </w:r>
      <w:r w:rsidR="00E836C2" w:rsidRPr="00E836C2">
        <w:rPr>
          <w:bCs/>
          <w:spacing w:val="2"/>
          <w:szCs w:val="28"/>
          <w:lang w:val="en-US"/>
        </w:rPr>
        <w:t xml:space="preserve"> /</w:t>
      </w:r>
      <w:r w:rsidR="00E836C2">
        <w:rPr>
          <w:szCs w:val="28"/>
          <w:lang w:val="kk-KZ"/>
        </w:rPr>
        <w:t xml:space="preserve"> </w:t>
      </w:r>
      <w:r w:rsidR="00E836C2" w:rsidRPr="004C2896">
        <w:rPr>
          <w:szCs w:val="28"/>
          <w:lang w:val="kk-KZ"/>
        </w:rPr>
        <w:t xml:space="preserve">N. K. </w:t>
      </w:r>
      <w:r w:rsidR="00E836C2" w:rsidRPr="00E836C2">
        <w:rPr>
          <w:bCs/>
          <w:spacing w:val="2"/>
          <w:szCs w:val="28"/>
          <w:lang w:val="en-US"/>
        </w:rPr>
        <w:t xml:space="preserve"> </w:t>
      </w:r>
      <w:r w:rsidR="00E836C2" w:rsidRPr="004C2896">
        <w:rPr>
          <w:szCs w:val="28"/>
          <w:lang w:val="kk-KZ"/>
        </w:rPr>
        <w:t>Gusarova</w:t>
      </w:r>
      <w:r w:rsidR="00E836C2">
        <w:rPr>
          <w:szCs w:val="28"/>
          <w:lang w:val="kk-KZ"/>
        </w:rPr>
        <w:t xml:space="preserve">, </w:t>
      </w:r>
      <w:r w:rsidR="00E836C2" w:rsidRPr="004C2896">
        <w:rPr>
          <w:szCs w:val="28"/>
          <w:lang w:val="kk-KZ"/>
        </w:rPr>
        <w:t xml:space="preserve">S. I. Verkhoturova , S. N. Arbuzova , T. I. Kazantseva , A. I. Albanov , A. M. Nalibaeva , G. K. Bishimbaeva , K. A. Apartsin , V. V. Kireeva , and B. A. </w:t>
      </w:r>
      <w:r w:rsidR="00E836C2" w:rsidRPr="00597BD9">
        <w:rPr>
          <w:szCs w:val="28"/>
          <w:lang w:val="kk-KZ"/>
        </w:rPr>
        <w:t>Trofimov</w:t>
      </w:r>
      <w:r w:rsidR="00E836C2">
        <w:rPr>
          <w:szCs w:val="28"/>
          <w:lang w:val="kk-KZ"/>
        </w:rPr>
        <w:t xml:space="preserve"> </w:t>
      </w:r>
      <w:r w:rsidRPr="005875FE">
        <w:rPr>
          <w:bCs/>
          <w:spacing w:val="2"/>
          <w:szCs w:val="28"/>
          <w:lang w:val="en-US"/>
        </w:rPr>
        <w:t>// Russ J Gen Chem</w:t>
      </w:r>
      <w:r w:rsidR="00E00B14" w:rsidRPr="00597BD9">
        <w:rPr>
          <w:bCs/>
          <w:spacing w:val="2"/>
          <w:szCs w:val="28"/>
          <w:lang w:val="en-US"/>
        </w:rPr>
        <w:t xml:space="preserve">. – </w:t>
      </w:r>
      <w:r w:rsidRPr="005875FE">
        <w:rPr>
          <w:bCs/>
          <w:spacing w:val="2"/>
          <w:szCs w:val="28"/>
          <w:lang w:val="en-US"/>
        </w:rPr>
        <w:t>2018</w:t>
      </w:r>
      <w:r w:rsidR="00E00B14" w:rsidRPr="00597BD9">
        <w:rPr>
          <w:bCs/>
          <w:spacing w:val="2"/>
          <w:szCs w:val="28"/>
          <w:lang w:val="en-US"/>
        </w:rPr>
        <w:t>. –</w:t>
      </w:r>
      <w:r w:rsidRPr="005875FE">
        <w:rPr>
          <w:bCs/>
          <w:spacing w:val="2"/>
          <w:szCs w:val="28"/>
          <w:lang w:val="en-US"/>
        </w:rPr>
        <w:t xml:space="preserve"> </w:t>
      </w:r>
      <w:r w:rsidR="00E00B14" w:rsidRPr="00597BD9">
        <w:rPr>
          <w:bCs/>
          <w:spacing w:val="2"/>
          <w:szCs w:val="28"/>
          <w:lang w:val="en-US"/>
        </w:rPr>
        <w:t>V.</w:t>
      </w:r>
      <w:r w:rsidRPr="005875FE">
        <w:rPr>
          <w:bCs/>
          <w:spacing w:val="2"/>
          <w:szCs w:val="28"/>
          <w:lang w:val="en-US"/>
        </w:rPr>
        <w:t>88</w:t>
      </w:r>
      <w:r w:rsidR="00E836C2" w:rsidRPr="00E836C2">
        <w:rPr>
          <w:bCs/>
          <w:spacing w:val="2"/>
          <w:szCs w:val="28"/>
          <w:lang w:val="en-US"/>
        </w:rPr>
        <w:t>.</w:t>
      </w:r>
      <w:r w:rsidR="00E00B14" w:rsidRPr="00597BD9">
        <w:rPr>
          <w:bCs/>
          <w:spacing w:val="2"/>
          <w:szCs w:val="28"/>
          <w:lang w:val="en-US"/>
        </w:rPr>
        <w:t xml:space="preserve"> –</w:t>
      </w:r>
      <w:r w:rsidRPr="005875FE">
        <w:rPr>
          <w:bCs/>
          <w:spacing w:val="2"/>
          <w:szCs w:val="28"/>
          <w:lang w:val="en-US"/>
        </w:rPr>
        <w:t xml:space="preserve"> 705</w:t>
      </w:r>
      <w:r w:rsidR="00E00B14" w:rsidRPr="00597BD9">
        <w:rPr>
          <w:bCs/>
          <w:spacing w:val="2"/>
          <w:szCs w:val="28"/>
          <w:lang w:val="en-US"/>
        </w:rPr>
        <w:t xml:space="preserve"> -712</w:t>
      </w:r>
      <w:r w:rsidRPr="005875FE">
        <w:rPr>
          <w:bCs/>
          <w:spacing w:val="2"/>
          <w:szCs w:val="28"/>
          <w:lang w:val="en-US"/>
        </w:rPr>
        <w:t>.</w:t>
      </w:r>
      <w:r w:rsidRPr="005875FE">
        <w:rPr>
          <w:bCs/>
          <w:color w:val="333333"/>
          <w:spacing w:val="2"/>
          <w:szCs w:val="28"/>
          <w:lang w:val="en-US"/>
        </w:rPr>
        <w:t xml:space="preserve"> </w:t>
      </w:r>
    </w:p>
    <w:p w:rsidR="00E00B14" w:rsidRDefault="00597BD9" w:rsidP="00597BD9">
      <w:pPr>
        <w:pStyle w:val="1"/>
        <w:shd w:val="clear" w:color="auto" w:fill="FCFCFC"/>
        <w:tabs>
          <w:tab w:val="left" w:pos="0"/>
        </w:tabs>
        <w:spacing w:after="120"/>
        <w:ind w:left="0" w:firstLine="0"/>
        <w:jc w:val="both"/>
        <w:rPr>
          <w:lang w:val="en-US"/>
        </w:rPr>
      </w:pPr>
      <w:r w:rsidRPr="00597BD9">
        <w:rPr>
          <w:szCs w:val="28"/>
          <w:lang w:val="kk-KZ"/>
        </w:rPr>
        <w:t>3</w:t>
      </w:r>
      <w:r>
        <w:rPr>
          <w:szCs w:val="28"/>
          <w:lang w:val="en-US"/>
        </w:rPr>
        <w:t xml:space="preserve"> </w:t>
      </w:r>
      <w:r w:rsidR="00A6657C">
        <w:rPr>
          <w:lang w:val="en-US"/>
        </w:rPr>
        <w:t xml:space="preserve">Bishimbayeva G. </w:t>
      </w:r>
      <w:r w:rsidRPr="00597BD9">
        <w:rPr>
          <w:lang w:val="en-US"/>
        </w:rPr>
        <w:t>Synthesis of Polyfluoralkylated Cyclic and Non-cyclic Phosphites and Phosphates</w:t>
      </w:r>
      <w:r w:rsidR="00A6657C" w:rsidRPr="00A6657C">
        <w:rPr>
          <w:lang w:val="en-US"/>
        </w:rPr>
        <w:t xml:space="preserve"> / </w:t>
      </w:r>
      <w:r w:rsidR="00A6657C">
        <w:rPr>
          <w:lang w:val="en-US"/>
        </w:rPr>
        <w:t>G. Bishimbayeva</w:t>
      </w:r>
      <w:r w:rsidR="00A6657C" w:rsidRPr="00A6657C">
        <w:rPr>
          <w:lang w:val="en-US"/>
        </w:rPr>
        <w:t xml:space="preserve">, </w:t>
      </w:r>
      <w:r w:rsidR="00A6657C">
        <w:rPr>
          <w:lang w:val="en-US"/>
        </w:rPr>
        <w:t xml:space="preserve">A. Nalibayeva, S.Verkhoturova, </w:t>
      </w:r>
      <w:r w:rsidR="00A6657C" w:rsidRPr="00597BD9">
        <w:rPr>
          <w:lang w:val="en-US"/>
        </w:rPr>
        <w:t>N</w:t>
      </w:r>
      <w:r w:rsidR="00A6657C">
        <w:rPr>
          <w:lang w:val="en-US"/>
        </w:rPr>
        <w:t>.</w:t>
      </w:r>
      <w:r w:rsidR="00A6657C" w:rsidRPr="00597BD9">
        <w:rPr>
          <w:lang w:val="en-US"/>
        </w:rPr>
        <w:t xml:space="preserve"> Gusarova</w:t>
      </w:r>
      <w:r w:rsidR="00A6657C">
        <w:rPr>
          <w:lang w:val="en-US"/>
        </w:rPr>
        <w:t xml:space="preserve"> </w:t>
      </w:r>
      <w:r w:rsidR="00DE2850">
        <w:rPr>
          <w:lang w:val="en-US"/>
        </w:rPr>
        <w:t>//</w:t>
      </w:r>
      <w:r w:rsidR="00A6657C">
        <w:rPr>
          <w:lang w:val="en-US"/>
        </w:rPr>
        <w:t xml:space="preserve"> </w:t>
      </w:r>
      <w:r w:rsidRPr="00597BD9">
        <w:rPr>
          <w:lang w:val="en-US"/>
        </w:rPr>
        <w:t>XXVIII International Conference on Organometallic Che</w:t>
      </w:r>
      <w:r w:rsidR="00A6657C">
        <w:rPr>
          <w:lang w:val="en-US"/>
        </w:rPr>
        <w:t xml:space="preserve">mistry, Florence, </w:t>
      </w:r>
      <w:r>
        <w:rPr>
          <w:lang w:val="en-US"/>
        </w:rPr>
        <w:t>Italy, 15-20</w:t>
      </w:r>
      <w:r w:rsidR="00DE2850">
        <w:rPr>
          <w:lang w:val="en-US"/>
        </w:rPr>
        <w:t xml:space="preserve"> </w:t>
      </w:r>
      <w:r w:rsidR="00DE2850" w:rsidRPr="00DE2850">
        <w:rPr>
          <w:lang w:val="en-US"/>
        </w:rPr>
        <w:t xml:space="preserve">July </w:t>
      </w:r>
      <w:r w:rsidRPr="00597BD9">
        <w:rPr>
          <w:lang w:val="en-US"/>
        </w:rPr>
        <w:t>2018</w:t>
      </w:r>
      <w:r w:rsidR="00A6657C">
        <w:rPr>
          <w:lang w:val="en-US"/>
        </w:rPr>
        <w:t>. -</w:t>
      </w:r>
      <w:r>
        <w:rPr>
          <w:lang w:val="en-US"/>
        </w:rPr>
        <w:t xml:space="preserve"> Florence c. – 2018. – P.548.</w:t>
      </w:r>
    </w:p>
    <w:p w:rsidR="00597BD9" w:rsidRDefault="00597BD9" w:rsidP="00270DD3">
      <w:pPr>
        <w:pStyle w:val="1"/>
        <w:shd w:val="clear" w:color="auto" w:fill="FCFCFC"/>
        <w:tabs>
          <w:tab w:val="left" w:pos="0"/>
        </w:tabs>
        <w:ind w:left="0" w:firstLine="0"/>
        <w:jc w:val="both"/>
        <w:rPr>
          <w:lang w:val="en-US"/>
        </w:rPr>
      </w:pPr>
      <w:r>
        <w:rPr>
          <w:lang w:val="en-US"/>
        </w:rPr>
        <w:t xml:space="preserve">4 </w:t>
      </w:r>
      <w:r w:rsidR="00F972F0" w:rsidRPr="00F972F0">
        <w:rPr>
          <w:lang w:val="en-US"/>
        </w:rPr>
        <w:t>Nalibayeva</w:t>
      </w:r>
      <w:r w:rsidR="00595EB1">
        <w:rPr>
          <w:lang w:val="en-US"/>
        </w:rPr>
        <w:t xml:space="preserve"> </w:t>
      </w:r>
      <w:r w:rsidR="00F972F0" w:rsidRPr="00F972F0">
        <w:rPr>
          <w:lang w:val="en-US"/>
        </w:rPr>
        <w:t xml:space="preserve"> </w:t>
      </w:r>
      <w:r w:rsidR="00595EB1" w:rsidRPr="00F972F0">
        <w:rPr>
          <w:lang w:val="en-US"/>
        </w:rPr>
        <w:t>A</w:t>
      </w:r>
      <w:r w:rsidR="00595EB1">
        <w:rPr>
          <w:lang w:val="en-US"/>
        </w:rPr>
        <w:t xml:space="preserve">. </w:t>
      </w:r>
      <w:r w:rsidR="000D667E" w:rsidRPr="000D667E">
        <w:rPr>
          <w:lang w:val="en-US"/>
        </w:rPr>
        <w:t>Prospects for using a new phosphorus-containing extractant in uranium technology</w:t>
      </w:r>
      <w:r w:rsidR="00A6657C">
        <w:rPr>
          <w:lang w:val="en-US"/>
        </w:rPr>
        <w:t xml:space="preserve"> / </w:t>
      </w:r>
      <w:r w:rsidR="00A6657C" w:rsidRPr="00F972F0">
        <w:rPr>
          <w:lang w:val="en-US"/>
        </w:rPr>
        <w:t>A</w:t>
      </w:r>
      <w:r w:rsidR="00A6657C">
        <w:rPr>
          <w:lang w:val="en-US"/>
        </w:rPr>
        <w:t>.</w:t>
      </w:r>
      <w:r w:rsidR="00A6657C" w:rsidRPr="00F972F0">
        <w:rPr>
          <w:lang w:val="en-US"/>
        </w:rPr>
        <w:t xml:space="preserve"> Nalibayeva, G</w:t>
      </w:r>
      <w:r w:rsidR="00A6657C">
        <w:rPr>
          <w:lang w:val="en-US"/>
        </w:rPr>
        <w:t>.</w:t>
      </w:r>
      <w:r w:rsidR="00A6657C" w:rsidRPr="00F972F0">
        <w:rPr>
          <w:lang w:val="en-US"/>
        </w:rPr>
        <w:t xml:space="preserve"> Bishimbayeva, S</w:t>
      </w:r>
      <w:r w:rsidR="00A6657C">
        <w:rPr>
          <w:lang w:val="en-US"/>
        </w:rPr>
        <w:t>.</w:t>
      </w:r>
      <w:r w:rsidR="00A6657C" w:rsidRPr="00F972F0">
        <w:rPr>
          <w:lang w:val="en-US"/>
        </w:rPr>
        <w:t xml:space="preserve"> Saidullayeva, M</w:t>
      </w:r>
      <w:r w:rsidR="00A6657C">
        <w:rPr>
          <w:lang w:val="en-US"/>
        </w:rPr>
        <w:t>.</w:t>
      </w:r>
      <w:r w:rsidR="00A6657C" w:rsidRPr="00F972F0">
        <w:rPr>
          <w:lang w:val="en-US"/>
        </w:rPr>
        <w:t xml:space="preserve"> Kopbaeva, S</w:t>
      </w:r>
      <w:r w:rsidR="00A6657C">
        <w:rPr>
          <w:lang w:val="en-US"/>
        </w:rPr>
        <w:t xml:space="preserve">. </w:t>
      </w:r>
      <w:r w:rsidR="00A6657C" w:rsidRPr="00F972F0">
        <w:rPr>
          <w:lang w:val="en-US"/>
        </w:rPr>
        <w:t>Verkhoturova, S</w:t>
      </w:r>
      <w:r w:rsidR="00A6657C">
        <w:rPr>
          <w:lang w:val="en-US"/>
        </w:rPr>
        <w:t xml:space="preserve">. </w:t>
      </w:r>
      <w:r w:rsidR="00A6657C" w:rsidRPr="00F972F0">
        <w:rPr>
          <w:lang w:val="en-US"/>
        </w:rPr>
        <w:t>Arbuzova, N</w:t>
      </w:r>
      <w:r w:rsidR="00A6657C">
        <w:rPr>
          <w:lang w:val="en-US"/>
        </w:rPr>
        <w:t>.</w:t>
      </w:r>
      <w:r w:rsidR="00A6657C" w:rsidRPr="00F972F0">
        <w:rPr>
          <w:lang w:val="en-US"/>
        </w:rPr>
        <w:t xml:space="preserve"> Gusarova, Uldana Kydyrbayeva</w:t>
      </w:r>
      <w:r w:rsidR="00595EB1">
        <w:rPr>
          <w:lang w:val="en-US"/>
        </w:rPr>
        <w:t xml:space="preserve"> </w:t>
      </w:r>
      <w:r w:rsidR="000D667E" w:rsidRPr="00DE2850">
        <w:rPr>
          <w:lang w:val="en-US"/>
        </w:rPr>
        <w:t>/</w:t>
      </w:r>
      <w:r w:rsidR="00DE2850">
        <w:rPr>
          <w:lang w:val="en-US"/>
        </w:rPr>
        <w:t>/</w:t>
      </w:r>
      <w:r w:rsidR="005E1505" w:rsidRPr="005E1505">
        <w:rPr>
          <w:lang w:val="en-US"/>
        </w:rPr>
        <w:t xml:space="preserve"> </w:t>
      </w:r>
      <w:r w:rsidR="00DE2850">
        <w:rPr>
          <w:lang w:val="en-US"/>
        </w:rPr>
        <w:t>The 6</w:t>
      </w:r>
      <w:r w:rsidR="00DE2850" w:rsidRPr="00DE2850">
        <w:rPr>
          <w:bCs/>
          <w:lang w:val="en-US"/>
        </w:rPr>
        <w:t xml:space="preserve">th </w:t>
      </w:r>
      <w:r w:rsidR="00DE2850" w:rsidRPr="00DE2850">
        <w:rPr>
          <w:lang w:val="en-US"/>
        </w:rPr>
        <w:t>International Conference on Nanomaterials and A</w:t>
      </w:r>
      <w:r w:rsidR="00595EB1">
        <w:rPr>
          <w:lang w:val="en-US"/>
        </w:rPr>
        <w:t xml:space="preserve">dvanced Energy Storage Systems </w:t>
      </w:r>
      <w:r w:rsidR="00DE2850" w:rsidRPr="00DE2850">
        <w:rPr>
          <w:lang w:val="en-US"/>
        </w:rPr>
        <w:t>INESS-2017</w:t>
      </w:r>
      <w:r w:rsidR="00DE2850">
        <w:rPr>
          <w:lang w:val="en-US"/>
        </w:rPr>
        <w:t xml:space="preserve">, </w:t>
      </w:r>
      <w:r w:rsidR="00DE2850" w:rsidRPr="00DE2850">
        <w:rPr>
          <w:lang w:val="en-US"/>
        </w:rPr>
        <w:t>Astana</w:t>
      </w:r>
      <w:r w:rsidR="00DE2850">
        <w:rPr>
          <w:lang w:val="en-US"/>
        </w:rPr>
        <w:t>,</w:t>
      </w:r>
      <w:r w:rsidR="00DE2850" w:rsidRPr="00DE2850">
        <w:rPr>
          <w:lang w:val="en-US"/>
        </w:rPr>
        <w:t xml:space="preserve"> </w:t>
      </w:r>
      <w:r w:rsidR="00DE2850">
        <w:rPr>
          <w:lang w:val="en-US"/>
        </w:rPr>
        <w:t>8-10 August 2018</w:t>
      </w:r>
      <w:r w:rsidR="00595EB1">
        <w:rPr>
          <w:lang w:val="en-US"/>
        </w:rPr>
        <w:t>. -</w:t>
      </w:r>
      <w:bookmarkStart w:id="3" w:name="_GoBack"/>
      <w:bookmarkEnd w:id="3"/>
      <w:r w:rsidR="00DE2850">
        <w:rPr>
          <w:lang w:val="en-US"/>
        </w:rPr>
        <w:t xml:space="preserve"> Astana c. – P.92.</w:t>
      </w:r>
    </w:p>
    <w:p w:rsidR="004C2896" w:rsidRPr="00B966DE" w:rsidRDefault="00270DD3" w:rsidP="00BC5DAA">
      <w:pPr>
        <w:pStyle w:val="1"/>
        <w:shd w:val="clear" w:color="auto" w:fill="FCFCFC"/>
        <w:tabs>
          <w:tab w:val="left" w:pos="0"/>
        </w:tabs>
        <w:ind w:left="0" w:firstLine="0"/>
        <w:jc w:val="both"/>
        <w:rPr>
          <w:lang w:val="en-US"/>
        </w:rPr>
      </w:pPr>
      <w:r>
        <w:rPr>
          <w:lang w:val="en-US"/>
        </w:rPr>
        <w:t xml:space="preserve">5 </w:t>
      </w:r>
      <w:r w:rsidRPr="00270DD3">
        <w:rPr>
          <w:lang w:val="en-US"/>
        </w:rPr>
        <w:t>Налибаева</w:t>
      </w:r>
      <w:r>
        <w:rPr>
          <w:lang w:val="en-US"/>
        </w:rPr>
        <w:t xml:space="preserve"> </w:t>
      </w:r>
      <w:r w:rsidRPr="00270DD3">
        <w:rPr>
          <w:lang w:val="en-US"/>
        </w:rPr>
        <w:t>А.М., Бишимбаева</w:t>
      </w:r>
      <w:r>
        <w:rPr>
          <w:lang w:val="en-US"/>
        </w:rPr>
        <w:t xml:space="preserve"> </w:t>
      </w:r>
      <w:r w:rsidRPr="00270DD3">
        <w:rPr>
          <w:lang w:val="en-US"/>
        </w:rPr>
        <w:t>Г.К., Сайдуллаева</w:t>
      </w:r>
      <w:r>
        <w:rPr>
          <w:lang w:val="en-US"/>
        </w:rPr>
        <w:t xml:space="preserve"> </w:t>
      </w:r>
      <w:r w:rsidRPr="00270DD3">
        <w:rPr>
          <w:lang w:val="en-US"/>
        </w:rPr>
        <w:t>С.А., Копбаева</w:t>
      </w:r>
      <w:r>
        <w:rPr>
          <w:lang w:val="en-US"/>
        </w:rPr>
        <w:t xml:space="preserve"> </w:t>
      </w:r>
      <w:r w:rsidRPr="00270DD3">
        <w:rPr>
          <w:lang w:val="en-US"/>
        </w:rPr>
        <w:t xml:space="preserve">М.П., Верхотурова С.И., Арбузова С.Н., Гусарова Н. К. </w:t>
      </w:r>
      <w:proofErr w:type="gramStart"/>
      <w:r w:rsidRPr="00270DD3">
        <w:rPr>
          <w:lang w:val="en-US"/>
        </w:rPr>
        <w:t>Бис(</w:t>
      </w:r>
      <w:proofErr w:type="gramEnd"/>
      <w:r w:rsidRPr="00270DD3">
        <w:rPr>
          <w:lang w:val="en-US"/>
        </w:rPr>
        <w:t>2,2,2-трифторэтил)(2-цианоэтил)фосфат - новый экстрагент урана</w:t>
      </w:r>
      <w:r>
        <w:rPr>
          <w:lang w:val="en-US"/>
        </w:rPr>
        <w:t xml:space="preserve"> // </w:t>
      </w:r>
      <w:r>
        <w:t>Ж</w:t>
      </w:r>
      <w:r w:rsidR="005E1505">
        <w:t>урнал</w:t>
      </w:r>
      <w:r w:rsidR="005E1505" w:rsidRPr="005E1505">
        <w:rPr>
          <w:lang w:val="en-US"/>
        </w:rPr>
        <w:t xml:space="preserve"> </w:t>
      </w:r>
      <w:r w:rsidR="005E1505">
        <w:t>прикладной</w:t>
      </w:r>
      <w:r w:rsidR="005E1505" w:rsidRPr="005E1505">
        <w:rPr>
          <w:lang w:val="en-US"/>
        </w:rPr>
        <w:t xml:space="preserve"> </w:t>
      </w:r>
      <w:r w:rsidR="005E1505">
        <w:t>химии</w:t>
      </w:r>
      <w:r w:rsidRPr="00270DD3">
        <w:rPr>
          <w:lang w:val="en-US"/>
        </w:rPr>
        <w:t xml:space="preserve">. – </w:t>
      </w:r>
      <w:proofErr w:type="gramStart"/>
      <w:r>
        <w:t>подана</w:t>
      </w:r>
      <w:proofErr w:type="gramEnd"/>
      <w:r w:rsidRPr="00270DD3">
        <w:rPr>
          <w:lang w:val="en-US"/>
        </w:rPr>
        <w:t xml:space="preserve"> </w:t>
      </w:r>
      <w:r>
        <w:t>в</w:t>
      </w:r>
      <w:r w:rsidRPr="00270DD3">
        <w:rPr>
          <w:lang w:val="en-US"/>
        </w:rPr>
        <w:t xml:space="preserve"> </w:t>
      </w:r>
      <w:r>
        <w:t>печать</w:t>
      </w:r>
    </w:p>
    <w:p w:rsidR="008B5387" w:rsidRDefault="008B5387" w:rsidP="008B5387">
      <w:pPr>
        <w:pStyle w:val="1"/>
        <w:shd w:val="clear" w:color="auto" w:fill="FCFCFC"/>
        <w:tabs>
          <w:tab w:val="left" w:pos="0"/>
        </w:tabs>
        <w:ind w:left="0" w:firstLine="0"/>
        <w:jc w:val="both"/>
      </w:pPr>
      <w:r w:rsidRPr="008B5387">
        <w:rPr>
          <w:bCs/>
        </w:rPr>
        <w:t>6 Бишимбаева</w:t>
      </w:r>
      <w:r w:rsidR="005038D7">
        <w:rPr>
          <w:bCs/>
        </w:rPr>
        <w:t xml:space="preserve"> </w:t>
      </w:r>
      <w:r w:rsidR="005038D7" w:rsidRPr="008B5387">
        <w:rPr>
          <w:bCs/>
        </w:rPr>
        <w:t>Г.К.</w:t>
      </w:r>
      <w:r w:rsidR="005038D7">
        <w:rPr>
          <w:bCs/>
        </w:rPr>
        <w:t xml:space="preserve">, </w:t>
      </w:r>
      <w:r w:rsidRPr="008B5387">
        <w:rPr>
          <w:bCs/>
        </w:rPr>
        <w:t>Налибаева</w:t>
      </w:r>
      <w:r w:rsidR="005038D7">
        <w:rPr>
          <w:bCs/>
        </w:rPr>
        <w:t xml:space="preserve"> </w:t>
      </w:r>
      <w:r w:rsidR="005038D7" w:rsidRPr="008B5387">
        <w:rPr>
          <w:bCs/>
        </w:rPr>
        <w:t>А.М.</w:t>
      </w:r>
      <w:r w:rsidRPr="008B5387">
        <w:rPr>
          <w:bCs/>
        </w:rPr>
        <w:t>, Полимбетова</w:t>
      </w:r>
      <w:r w:rsidR="005038D7">
        <w:rPr>
          <w:bCs/>
        </w:rPr>
        <w:t xml:space="preserve"> </w:t>
      </w:r>
      <w:r w:rsidR="005038D7" w:rsidRPr="008B5387">
        <w:rPr>
          <w:bCs/>
        </w:rPr>
        <w:t>Г.С.</w:t>
      </w:r>
      <w:r w:rsidRPr="008B5387">
        <w:rPr>
          <w:bCs/>
        </w:rPr>
        <w:t>, Борангазиева</w:t>
      </w:r>
      <w:r w:rsidR="005038D7">
        <w:rPr>
          <w:bCs/>
        </w:rPr>
        <w:t xml:space="preserve"> </w:t>
      </w:r>
      <w:r w:rsidR="005038D7" w:rsidRPr="008B5387">
        <w:rPr>
          <w:bCs/>
        </w:rPr>
        <w:t>А.К.</w:t>
      </w:r>
      <w:r w:rsidRPr="008B5387">
        <w:rPr>
          <w:bCs/>
        </w:rPr>
        <w:t>, Ибраимова</w:t>
      </w:r>
      <w:r w:rsidR="005038D7">
        <w:rPr>
          <w:bCs/>
        </w:rPr>
        <w:t xml:space="preserve"> </w:t>
      </w:r>
      <w:r w:rsidR="005038D7" w:rsidRPr="008B5387">
        <w:rPr>
          <w:bCs/>
        </w:rPr>
        <w:t>Ж.У.</w:t>
      </w:r>
      <w:r w:rsidRPr="008B5387">
        <w:rPr>
          <w:bCs/>
        </w:rPr>
        <w:t xml:space="preserve">, </w:t>
      </w:r>
      <w:r w:rsidRPr="008B5387">
        <w:rPr>
          <w:bCs/>
          <w:lang w:val="en-US"/>
        </w:rPr>
        <w:t> </w:t>
      </w:r>
      <w:r w:rsidR="005038D7" w:rsidRPr="008B5387">
        <w:rPr>
          <w:bCs/>
        </w:rPr>
        <w:t xml:space="preserve"> </w:t>
      </w:r>
      <w:r w:rsidRPr="008B5387">
        <w:rPr>
          <w:bCs/>
        </w:rPr>
        <w:t>Жанабаева</w:t>
      </w:r>
      <w:r w:rsidRPr="008B5387">
        <w:rPr>
          <w:bCs/>
          <w:lang w:val="en-US"/>
        </w:rPr>
        <w:t> </w:t>
      </w:r>
      <w:r>
        <w:rPr>
          <w:bCs/>
        </w:rPr>
        <w:t xml:space="preserve"> </w:t>
      </w:r>
      <w:r w:rsidR="005038D7" w:rsidRPr="008B5387">
        <w:rPr>
          <w:bCs/>
        </w:rPr>
        <w:t>А.К.</w:t>
      </w:r>
      <w:r w:rsidR="005038D7" w:rsidRPr="008B5387">
        <w:rPr>
          <w:bCs/>
          <w:lang w:val="en-US"/>
        </w:rPr>
        <w:t> </w:t>
      </w:r>
      <w:r>
        <w:rPr>
          <w:bCs/>
        </w:rPr>
        <w:t>К</w:t>
      </w:r>
      <w:r w:rsidRPr="008B5387">
        <w:rPr>
          <w:bCs/>
        </w:rPr>
        <w:t>аталитический синтез фосфорсодержащего</w:t>
      </w:r>
      <w:r>
        <w:rPr>
          <w:bCs/>
        </w:rPr>
        <w:t xml:space="preserve"> э</w:t>
      </w:r>
      <w:r w:rsidRPr="008B5387">
        <w:rPr>
          <w:bCs/>
        </w:rPr>
        <w:t>кстрагента</w:t>
      </w:r>
      <w:r w:rsidRPr="008B5387">
        <w:rPr>
          <w:bCs/>
          <w:lang w:val="en-US"/>
        </w:rPr>
        <w:t> </w:t>
      </w:r>
      <w:r w:rsidRPr="008B5387">
        <w:t>–</w:t>
      </w:r>
      <w:r w:rsidRPr="008B5387">
        <w:rPr>
          <w:bCs/>
          <w:lang w:val="en-US"/>
        </w:rPr>
        <w:t> </w:t>
      </w:r>
      <w:r w:rsidRPr="008B5387">
        <w:rPr>
          <w:bCs/>
        </w:rPr>
        <w:t>трибутилфосфата</w:t>
      </w:r>
      <w:r>
        <w:rPr>
          <w:bCs/>
        </w:rPr>
        <w:t xml:space="preserve">// </w:t>
      </w:r>
      <w:r>
        <w:t>Ж</w:t>
      </w:r>
      <w:r w:rsidR="005E1505">
        <w:t>урнал прикладной химии</w:t>
      </w:r>
      <w:proofErr w:type="gramStart"/>
      <w:r w:rsidRPr="008B5387">
        <w:t>.</w:t>
      </w:r>
      <w:proofErr w:type="gramEnd"/>
      <w:r w:rsidRPr="008B5387">
        <w:t xml:space="preserve"> – </w:t>
      </w:r>
      <w:proofErr w:type="gramStart"/>
      <w:r>
        <w:t>п</w:t>
      </w:r>
      <w:proofErr w:type="gramEnd"/>
      <w:r>
        <w:t>одана</w:t>
      </w:r>
      <w:r w:rsidRPr="008B5387">
        <w:t xml:space="preserve"> </w:t>
      </w:r>
      <w:r>
        <w:t>в</w:t>
      </w:r>
      <w:r w:rsidRPr="008B5387">
        <w:t xml:space="preserve"> </w:t>
      </w:r>
      <w:r>
        <w:t>печать</w:t>
      </w:r>
    </w:p>
    <w:p w:rsidR="008B5387" w:rsidRPr="008B5387" w:rsidRDefault="008B5387" w:rsidP="008B5387">
      <w:pPr>
        <w:pStyle w:val="1"/>
        <w:shd w:val="clear" w:color="auto" w:fill="FCFCFC"/>
        <w:tabs>
          <w:tab w:val="left" w:pos="0"/>
        </w:tabs>
        <w:ind w:left="0" w:firstLine="0"/>
        <w:jc w:val="both"/>
      </w:pPr>
    </w:p>
    <w:p w:rsidR="008B5387" w:rsidRDefault="008B5387" w:rsidP="008B5387">
      <w:pPr>
        <w:pStyle w:val="msonormalmailrucssattributepostfix"/>
        <w:shd w:val="clear" w:color="auto" w:fill="FFFFFF"/>
        <w:spacing w:after="0" w:afterAutospacing="0"/>
        <w:jc w:val="center"/>
        <w:rPr>
          <w:rFonts w:ascii="Arial" w:hAnsi="Arial" w:cs="Arial"/>
          <w:color w:val="000000"/>
          <w:sz w:val="23"/>
          <w:szCs w:val="23"/>
        </w:rPr>
      </w:pPr>
      <w:r>
        <w:rPr>
          <w:rStyle w:val="af"/>
          <w:color w:val="000000"/>
        </w:rPr>
        <w:t> </w:t>
      </w:r>
    </w:p>
    <w:p w:rsidR="008B5387" w:rsidRPr="008B5387" w:rsidRDefault="008B5387" w:rsidP="008B5387">
      <w:pPr>
        <w:rPr>
          <w:lang w:eastAsia="ar-SA"/>
        </w:rPr>
      </w:pPr>
    </w:p>
    <w:p w:rsidR="000362E6" w:rsidRDefault="000362E6" w:rsidP="000362E6">
      <w:pPr>
        <w:rPr>
          <w:lang w:eastAsia="ar-SA"/>
        </w:rPr>
      </w:pPr>
    </w:p>
    <w:p w:rsidR="0003419C" w:rsidRDefault="0003419C" w:rsidP="000362E6">
      <w:pPr>
        <w:rPr>
          <w:lang w:eastAsia="ar-SA"/>
        </w:rPr>
      </w:pPr>
    </w:p>
    <w:p w:rsidR="0003419C" w:rsidRDefault="0003419C" w:rsidP="000362E6">
      <w:pPr>
        <w:rPr>
          <w:lang w:eastAsia="ar-SA"/>
        </w:rPr>
      </w:pPr>
    </w:p>
    <w:p w:rsidR="0003419C" w:rsidRDefault="0003419C" w:rsidP="000362E6">
      <w:pPr>
        <w:rPr>
          <w:lang w:eastAsia="ar-SA"/>
        </w:rPr>
      </w:pPr>
    </w:p>
    <w:p w:rsidR="0003419C" w:rsidRDefault="0003419C" w:rsidP="000362E6">
      <w:pPr>
        <w:rPr>
          <w:lang w:eastAsia="ar-SA"/>
        </w:rPr>
      </w:pPr>
    </w:p>
    <w:p w:rsidR="0003419C" w:rsidRDefault="0003419C" w:rsidP="000362E6">
      <w:pPr>
        <w:rPr>
          <w:lang w:eastAsia="ar-SA"/>
        </w:rPr>
      </w:pPr>
    </w:p>
    <w:p w:rsidR="0003419C" w:rsidRDefault="0003419C" w:rsidP="0003419C">
      <w:pPr>
        <w:spacing w:after="0" w:line="240" w:lineRule="auto"/>
        <w:ind w:left="0"/>
        <w:contextualSpacing/>
        <w:jc w:val="center"/>
        <w:rPr>
          <w:rFonts w:ascii="Times New Roman" w:hAnsi="Times New Roman"/>
          <w:sz w:val="28"/>
          <w:szCs w:val="28"/>
        </w:rPr>
      </w:pPr>
      <w:r w:rsidRPr="00797FE1">
        <w:rPr>
          <w:rFonts w:ascii="Times New Roman" w:hAnsi="Times New Roman"/>
          <w:sz w:val="28"/>
          <w:szCs w:val="28"/>
        </w:rPr>
        <w:lastRenderedPageBreak/>
        <w:t xml:space="preserve">ПРИЛОЖЕНИЕ </w:t>
      </w:r>
      <w:r w:rsidR="006A6379">
        <w:rPr>
          <w:rFonts w:ascii="Times New Roman" w:hAnsi="Times New Roman"/>
          <w:sz w:val="28"/>
          <w:szCs w:val="28"/>
        </w:rPr>
        <w:t>Б</w:t>
      </w:r>
    </w:p>
    <w:p w:rsidR="0003419C" w:rsidRDefault="0003419C" w:rsidP="000362E6">
      <w:pPr>
        <w:rPr>
          <w:lang w:eastAsia="ar-SA"/>
        </w:rPr>
      </w:pPr>
      <w:r>
        <w:rPr>
          <w:noProof/>
          <w:lang w:eastAsia="ru-RU"/>
        </w:rPr>
        <w:drawing>
          <wp:inline distT="0" distB="0" distL="0" distR="0">
            <wp:extent cx="5190903" cy="809137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srcRect l="10420" t="4156" r="2262"/>
                    <a:stretch>
                      <a:fillRect/>
                    </a:stretch>
                  </pic:blipFill>
                  <pic:spPr bwMode="auto">
                    <a:xfrm>
                      <a:off x="0" y="0"/>
                      <a:ext cx="5190903" cy="8091376"/>
                    </a:xfrm>
                    <a:prstGeom prst="rect">
                      <a:avLst/>
                    </a:prstGeom>
                    <a:noFill/>
                    <a:ln w="9525">
                      <a:noFill/>
                      <a:miter lim="800000"/>
                      <a:headEnd/>
                      <a:tailEnd/>
                    </a:ln>
                  </pic:spPr>
                </pic:pic>
              </a:graphicData>
            </a:graphic>
          </wp:inline>
        </w:drawing>
      </w:r>
    </w:p>
    <w:p w:rsidR="0003419C" w:rsidRDefault="0003419C" w:rsidP="000362E6">
      <w:pPr>
        <w:rPr>
          <w:lang w:eastAsia="ar-SA"/>
        </w:rPr>
      </w:pPr>
    </w:p>
    <w:p w:rsidR="0003419C" w:rsidRDefault="0003419C" w:rsidP="0003419C">
      <w:pPr>
        <w:ind w:left="0"/>
        <w:rPr>
          <w:lang w:eastAsia="ar-SA"/>
        </w:rPr>
      </w:pPr>
      <w:r>
        <w:rPr>
          <w:noProof/>
          <w:lang w:eastAsia="ru-RU"/>
        </w:rPr>
        <w:lastRenderedPageBreak/>
        <w:drawing>
          <wp:inline distT="0" distB="0" distL="0" distR="0">
            <wp:extent cx="5563043" cy="8411579"/>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l="6757" t="3016" r="5304" b="1554"/>
                    <a:stretch>
                      <a:fillRect/>
                    </a:stretch>
                  </pic:blipFill>
                  <pic:spPr bwMode="auto">
                    <a:xfrm>
                      <a:off x="0" y="0"/>
                      <a:ext cx="5563043" cy="8411579"/>
                    </a:xfrm>
                    <a:prstGeom prst="rect">
                      <a:avLst/>
                    </a:prstGeom>
                    <a:noFill/>
                    <a:ln w="9525">
                      <a:noFill/>
                      <a:miter lim="800000"/>
                      <a:headEnd/>
                      <a:tailEnd/>
                    </a:ln>
                  </pic:spPr>
                </pic:pic>
              </a:graphicData>
            </a:graphic>
          </wp:inline>
        </w:drawing>
      </w:r>
    </w:p>
    <w:p w:rsidR="0003419C" w:rsidRDefault="0003419C" w:rsidP="0003419C">
      <w:pPr>
        <w:ind w:left="0"/>
        <w:rPr>
          <w:lang w:eastAsia="ar-SA"/>
        </w:rPr>
      </w:pPr>
    </w:p>
    <w:p w:rsidR="0003419C" w:rsidRDefault="0003419C" w:rsidP="0003419C">
      <w:pPr>
        <w:ind w:left="0"/>
        <w:rPr>
          <w:lang w:eastAsia="ar-SA"/>
        </w:rPr>
      </w:pPr>
      <w:r>
        <w:rPr>
          <w:noProof/>
          <w:lang w:eastAsia="ru-RU"/>
        </w:rPr>
        <w:lastRenderedPageBreak/>
        <w:drawing>
          <wp:inline distT="0" distB="0" distL="0" distR="0">
            <wp:extent cx="5748404" cy="8495414"/>
            <wp:effectExtent l="19050" t="0" r="4696"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l="3258"/>
                    <a:stretch>
                      <a:fillRect/>
                    </a:stretch>
                  </pic:blipFill>
                  <pic:spPr bwMode="auto">
                    <a:xfrm>
                      <a:off x="0" y="0"/>
                      <a:ext cx="5748404" cy="8495414"/>
                    </a:xfrm>
                    <a:prstGeom prst="rect">
                      <a:avLst/>
                    </a:prstGeom>
                    <a:noFill/>
                    <a:ln w="9525">
                      <a:noFill/>
                      <a:miter lim="800000"/>
                      <a:headEnd/>
                      <a:tailEnd/>
                    </a:ln>
                  </pic:spPr>
                </pic:pic>
              </a:graphicData>
            </a:graphic>
          </wp:inline>
        </w:drawing>
      </w:r>
    </w:p>
    <w:p w:rsidR="0003419C" w:rsidRDefault="0003419C" w:rsidP="0003419C">
      <w:pPr>
        <w:ind w:left="0"/>
        <w:rPr>
          <w:lang w:eastAsia="ar-SA"/>
        </w:rPr>
      </w:pPr>
    </w:p>
    <w:p w:rsidR="0003419C" w:rsidRDefault="0003419C" w:rsidP="0003419C">
      <w:pPr>
        <w:ind w:left="0"/>
        <w:rPr>
          <w:lang w:eastAsia="ar-SA"/>
        </w:rPr>
      </w:pPr>
    </w:p>
    <w:p w:rsidR="0003419C" w:rsidRDefault="0003419C" w:rsidP="0003419C">
      <w:pPr>
        <w:ind w:left="0"/>
        <w:rPr>
          <w:lang w:eastAsia="ar-SA"/>
        </w:rPr>
      </w:pPr>
      <w:r>
        <w:rPr>
          <w:noProof/>
          <w:lang w:eastAsia="ru-RU"/>
        </w:rPr>
        <w:lastRenderedPageBreak/>
        <w:drawing>
          <wp:inline distT="0" distB="0" distL="0" distR="0">
            <wp:extent cx="5939790" cy="8168348"/>
            <wp:effectExtent l="1905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srcRect/>
                    <a:stretch>
                      <a:fillRect/>
                    </a:stretch>
                  </pic:blipFill>
                  <pic:spPr bwMode="auto">
                    <a:xfrm>
                      <a:off x="0" y="0"/>
                      <a:ext cx="5939790" cy="8168348"/>
                    </a:xfrm>
                    <a:prstGeom prst="rect">
                      <a:avLst/>
                    </a:prstGeom>
                    <a:noFill/>
                    <a:ln w="9525">
                      <a:noFill/>
                      <a:miter lim="800000"/>
                      <a:headEnd/>
                      <a:tailEnd/>
                    </a:ln>
                  </pic:spPr>
                </pic:pic>
              </a:graphicData>
            </a:graphic>
          </wp:inline>
        </w:drawing>
      </w:r>
    </w:p>
    <w:p w:rsidR="00820767" w:rsidRDefault="00820767" w:rsidP="0003419C">
      <w:pPr>
        <w:ind w:left="0"/>
        <w:rPr>
          <w:lang w:eastAsia="ar-SA"/>
        </w:rPr>
      </w:pPr>
    </w:p>
    <w:p w:rsidR="00820767" w:rsidRDefault="00820767" w:rsidP="0003419C">
      <w:pPr>
        <w:ind w:left="0"/>
        <w:rPr>
          <w:lang w:eastAsia="ar-SA"/>
        </w:rPr>
      </w:pPr>
    </w:p>
    <w:p w:rsidR="00820767" w:rsidRDefault="00820767" w:rsidP="0003419C">
      <w:pPr>
        <w:ind w:left="0"/>
        <w:rPr>
          <w:lang w:eastAsia="ar-SA"/>
        </w:rPr>
      </w:pPr>
    </w:p>
    <w:p w:rsidR="0057701A" w:rsidRDefault="00820767" w:rsidP="00820767">
      <w:pPr>
        <w:ind w:left="0"/>
        <w:jc w:val="center"/>
        <w:rPr>
          <w:noProof/>
          <w:lang w:eastAsia="ru-RU"/>
        </w:rPr>
      </w:pPr>
      <w:r w:rsidRPr="00797FE1">
        <w:rPr>
          <w:rFonts w:ascii="Times New Roman" w:hAnsi="Times New Roman"/>
          <w:sz w:val="28"/>
          <w:szCs w:val="28"/>
        </w:rPr>
        <w:lastRenderedPageBreak/>
        <w:t>ПРИЛОЖЕНИЕ</w:t>
      </w:r>
      <w:r>
        <w:rPr>
          <w:rFonts w:ascii="Times New Roman" w:hAnsi="Times New Roman"/>
          <w:sz w:val="28"/>
          <w:szCs w:val="28"/>
        </w:rPr>
        <w:t xml:space="preserve"> </w:t>
      </w:r>
      <w:proofErr w:type="gramStart"/>
      <w:r>
        <w:rPr>
          <w:rFonts w:ascii="Times New Roman" w:hAnsi="Times New Roman"/>
          <w:sz w:val="28"/>
          <w:szCs w:val="28"/>
        </w:rPr>
        <w:t>В</w:t>
      </w:r>
      <w:proofErr w:type="gramEnd"/>
      <w:r w:rsidR="0057701A" w:rsidRPr="0057701A">
        <w:rPr>
          <w:noProof/>
          <w:lang w:eastAsia="ru-RU"/>
        </w:rPr>
        <w:t xml:space="preserve"> </w:t>
      </w:r>
    </w:p>
    <w:p w:rsidR="00820767" w:rsidRDefault="0088257A" w:rsidP="00820767">
      <w:pPr>
        <w:ind w:left="0"/>
        <w:jc w:val="center"/>
        <w:rPr>
          <w:lang w:eastAsia="ar-SA"/>
        </w:rPr>
      </w:pPr>
      <w:r>
        <w:rPr>
          <w:noProof/>
          <w:lang w:eastAsia="ru-RU"/>
        </w:rPr>
        <w:drawing>
          <wp:inline distT="0" distB="0" distL="0" distR="0">
            <wp:extent cx="5938553" cy="8098971"/>
            <wp:effectExtent l="19050" t="0" r="504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srcRect t="3262"/>
                    <a:stretch>
                      <a:fillRect/>
                    </a:stretch>
                  </pic:blipFill>
                  <pic:spPr bwMode="auto">
                    <a:xfrm>
                      <a:off x="0" y="0"/>
                      <a:ext cx="5938553" cy="8098971"/>
                    </a:xfrm>
                    <a:prstGeom prst="rect">
                      <a:avLst/>
                    </a:prstGeom>
                    <a:noFill/>
                    <a:ln w="9525">
                      <a:noFill/>
                      <a:miter lim="800000"/>
                      <a:headEnd/>
                      <a:tailEnd/>
                    </a:ln>
                  </pic:spPr>
                </pic:pic>
              </a:graphicData>
            </a:graphic>
          </wp:inline>
        </w:drawing>
      </w:r>
    </w:p>
    <w:p w:rsidR="0057701A" w:rsidRDefault="0057701A" w:rsidP="00820767">
      <w:pPr>
        <w:ind w:left="0"/>
        <w:jc w:val="center"/>
        <w:rPr>
          <w:lang w:eastAsia="ar-SA"/>
        </w:rPr>
      </w:pPr>
      <w:r w:rsidRPr="0057701A">
        <w:rPr>
          <w:noProof/>
          <w:lang w:eastAsia="ru-RU"/>
        </w:rPr>
        <w:lastRenderedPageBreak/>
        <w:drawing>
          <wp:inline distT="0" distB="0" distL="0" distR="0">
            <wp:extent cx="5939790" cy="5146476"/>
            <wp:effectExtent l="19050" t="0" r="3810" b="0"/>
            <wp:docPr id="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cstate="print"/>
                    <a:srcRect/>
                    <a:stretch>
                      <a:fillRect/>
                    </a:stretch>
                  </pic:blipFill>
                  <pic:spPr bwMode="auto">
                    <a:xfrm>
                      <a:off x="0" y="0"/>
                      <a:ext cx="5939790" cy="5146476"/>
                    </a:xfrm>
                    <a:prstGeom prst="rect">
                      <a:avLst/>
                    </a:prstGeom>
                    <a:noFill/>
                    <a:ln w="9525">
                      <a:noFill/>
                      <a:miter lim="800000"/>
                      <a:headEnd/>
                      <a:tailEnd/>
                    </a:ln>
                  </pic:spPr>
                </pic:pic>
              </a:graphicData>
            </a:graphic>
          </wp:inline>
        </w:drawing>
      </w: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lang w:eastAsia="ar-SA"/>
        </w:rPr>
      </w:pPr>
    </w:p>
    <w:p w:rsidR="0057701A" w:rsidRDefault="0057701A" w:rsidP="00820767">
      <w:pPr>
        <w:ind w:left="0"/>
        <w:jc w:val="center"/>
        <w:rPr>
          <w:rFonts w:ascii="Times New Roman" w:hAnsi="Times New Roman"/>
          <w:sz w:val="28"/>
          <w:szCs w:val="28"/>
          <w:lang w:eastAsia="ar-SA"/>
        </w:rPr>
      </w:pPr>
      <w:r w:rsidRPr="0057701A">
        <w:rPr>
          <w:rFonts w:ascii="Times New Roman" w:hAnsi="Times New Roman"/>
          <w:sz w:val="28"/>
          <w:szCs w:val="28"/>
          <w:lang w:eastAsia="ar-SA"/>
        </w:rPr>
        <w:lastRenderedPageBreak/>
        <w:t>ПРИЛОЖЕНИЕ Г</w:t>
      </w:r>
    </w:p>
    <w:p w:rsidR="0057701A" w:rsidRPr="0057701A" w:rsidRDefault="00B808F6" w:rsidP="00820767">
      <w:pPr>
        <w:ind w:left="0"/>
        <w:jc w:val="center"/>
        <w:rPr>
          <w:rFonts w:ascii="Times New Roman" w:hAnsi="Times New Roman"/>
          <w:sz w:val="28"/>
          <w:szCs w:val="28"/>
          <w:lang w:eastAsia="ar-SA"/>
        </w:rPr>
      </w:pPr>
      <w:r>
        <w:rPr>
          <w:rFonts w:ascii="Times New Roman" w:hAnsi="Times New Roman"/>
          <w:noProof/>
          <w:sz w:val="28"/>
          <w:szCs w:val="28"/>
          <w:lang w:eastAsia="ru-RU"/>
        </w:rPr>
        <w:drawing>
          <wp:inline distT="0" distB="0" distL="0" distR="0">
            <wp:extent cx="5644771" cy="8571109"/>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5643457" cy="8569114"/>
                    </a:xfrm>
                    <a:prstGeom prst="rect">
                      <a:avLst/>
                    </a:prstGeom>
                    <a:noFill/>
                    <a:ln w="9525">
                      <a:noFill/>
                      <a:miter lim="800000"/>
                      <a:headEnd/>
                      <a:tailEnd/>
                    </a:ln>
                  </pic:spPr>
                </pic:pic>
              </a:graphicData>
            </a:graphic>
          </wp:inline>
        </w:drawing>
      </w:r>
    </w:p>
    <w:sectPr w:rsidR="0057701A" w:rsidRPr="0057701A" w:rsidSect="00F05D22">
      <w:footerReference w:type="default" r:id="rId11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797" w:rsidRDefault="00475797" w:rsidP="00CD751F">
      <w:pPr>
        <w:spacing w:after="0" w:line="240" w:lineRule="auto"/>
      </w:pPr>
      <w:r>
        <w:separator/>
      </w:r>
    </w:p>
  </w:endnote>
  <w:endnote w:type="continuationSeparator" w:id="0">
    <w:p w:rsidR="00475797" w:rsidRDefault="00475797" w:rsidP="00CD7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OpenSymbol">
    <w:altName w:val="Courier New"/>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TraktirC">
    <w:altName w:val="Courier New"/>
    <w:charset w:val="CC"/>
    <w:family w:val="auto"/>
    <w:pitch w:val="default"/>
    <w:sig w:usb0="00000201" w:usb1="00000000" w:usb2="00000000" w:usb3="00000000" w:csb0="00000004" w:csb1="00000000"/>
  </w:font>
  <w:font w:name="Friz Quadrata Std">
    <w:altName w:val="Times New Roman"/>
    <w:panose1 w:val="00000000000000000000"/>
    <w:charset w:val="00"/>
    <w:family w:val="roman"/>
    <w:notTrueType/>
    <w:pitch w:val="default"/>
    <w:sig w:usb0="00000003" w:usb1="00000000" w:usb2="00000000" w:usb3="00000000" w:csb0="00000001" w:csb1="00000000"/>
  </w:font>
  <w:font w:name="Frutiger LT Std 55 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991562"/>
      <w:docPartObj>
        <w:docPartGallery w:val="Page Numbers (Bottom of Page)"/>
        <w:docPartUnique/>
      </w:docPartObj>
    </w:sdtPr>
    <w:sdtContent>
      <w:p w:rsidR="00037049" w:rsidRDefault="002916BA">
        <w:pPr>
          <w:pStyle w:val="af5"/>
          <w:jc w:val="center"/>
        </w:pPr>
        <w:r>
          <w:fldChar w:fldCharType="begin"/>
        </w:r>
        <w:r w:rsidR="00037049">
          <w:instrText>PAGE   \* MERGEFORMAT</w:instrText>
        </w:r>
        <w:r>
          <w:fldChar w:fldCharType="separate"/>
        </w:r>
        <w:r w:rsidR="00C97F31">
          <w:rPr>
            <w:noProof/>
          </w:rPr>
          <w:t>3</w:t>
        </w:r>
        <w:r>
          <w:rPr>
            <w:noProof/>
          </w:rPr>
          <w:fldChar w:fldCharType="end"/>
        </w:r>
      </w:p>
    </w:sdtContent>
  </w:sdt>
  <w:p w:rsidR="00037049" w:rsidRDefault="00037049">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797" w:rsidRDefault="00475797" w:rsidP="00CD751F">
      <w:pPr>
        <w:spacing w:after="0" w:line="240" w:lineRule="auto"/>
      </w:pPr>
      <w:r>
        <w:separator/>
      </w:r>
    </w:p>
  </w:footnote>
  <w:footnote w:type="continuationSeparator" w:id="0">
    <w:p w:rsidR="00475797" w:rsidRDefault="00475797" w:rsidP="00CD75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2599"/>
    <w:multiLevelType w:val="hybridMultilevel"/>
    <w:tmpl w:val="A02A00AC"/>
    <w:lvl w:ilvl="0" w:tplc="94BA15B0">
      <w:start w:val="1"/>
      <w:numFmt w:val="decimal"/>
      <w:pStyle w:val="a"/>
      <w:lvlText w:val="%1."/>
      <w:lvlJc w:val="left"/>
      <w:pPr>
        <w:tabs>
          <w:tab w:val="num" w:pos="139"/>
        </w:tabs>
        <w:ind w:left="122" w:firstLine="20"/>
      </w:pPr>
      <w:rPr>
        <w:rFonts w:hint="default"/>
        <w:b w:val="0"/>
        <w:color w:val="auto"/>
        <w:sz w:val="24"/>
        <w:szCs w:val="24"/>
      </w:rPr>
    </w:lvl>
    <w:lvl w:ilvl="1" w:tplc="0419000D">
      <w:start w:val="1"/>
      <w:numFmt w:val="bullet"/>
      <w:lvlText w:val=""/>
      <w:lvlJc w:val="left"/>
      <w:pPr>
        <w:tabs>
          <w:tab w:val="num" w:pos="1222"/>
        </w:tabs>
        <w:ind w:left="1222" w:hanging="360"/>
      </w:pPr>
      <w:rPr>
        <w:rFonts w:ascii="Wingdings" w:hAnsi="Wingdings" w:hint="default"/>
        <w:b w:val="0"/>
        <w:color w:val="auto"/>
        <w:sz w:val="24"/>
        <w:szCs w:val="24"/>
      </w:rPr>
    </w:lvl>
    <w:lvl w:ilvl="2" w:tplc="0419001B" w:tentative="1">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rPr>
        <w:rFonts w:hint="default"/>
        <w:b w:val="0"/>
        <w:color w:val="auto"/>
        <w:sz w:val="24"/>
        <w:szCs w:val="24"/>
      </w:r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08600D7F"/>
    <w:multiLevelType w:val="singleLevel"/>
    <w:tmpl w:val="285CC4B8"/>
    <w:lvl w:ilvl="0">
      <w:start w:val="1"/>
      <w:numFmt w:val="decimal"/>
      <w:pStyle w:val="a0"/>
      <w:lvlText w:val="%1."/>
      <w:lvlJc w:val="left"/>
      <w:pPr>
        <w:tabs>
          <w:tab w:val="num" w:pos="360"/>
        </w:tabs>
        <w:ind w:left="360" w:hanging="360"/>
      </w:pPr>
    </w:lvl>
  </w:abstractNum>
  <w:abstractNum w:abstractNumId="2">
    <w:nsid w:val="0B7C4A3D"/>
    <w:multiLevelType w:val="hybridMultilevel"/>
    <w:tmpl w:val="38C087B6"/>
    <w:lvl w:ilvl="0" w:tplc="F24CDDA0">
      <w:start w:val="1"/>
      <w:numFmt w:val="bullet"/>
      <w:pStyle w:val="a1"/>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0BB849CD"/>
    <w:multiLevelType w:val="hybridMultilevel"/>
    <w:tmpl w:val="F726174E"/>
    <w:lvl w:ilvl="0" w:tplc="627C8B90">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DE52E4B"/>
    <w:multiLevelType w:val="hybridMultilevel"/>
    <w:tmpl w:val="C3481E24"/>
    <w:lvl w:ilvl="0" w:tplc="18665C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4F1247E"/>
    <w:multiLevelType w:val="hybridMultilevel"/>
    <w:tmpl w:val="C3481E24"/>
    <w:lvl w:ilvl="0" w:tplc="18665CCE">
      <w:start w:val="1"/>
      <w:numFmt w:val="decimal"/>
      <w:lvlText w:val="%1."/>
      <w:lvlJc w:val="left"/>
      <w:pPr>
        <w:ind w:left="928"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5244BE7"/>
    <w:multiLevelType w:val="hybridMultilevel"/>
    <w:tmpl w:val="98242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D05866"/>
    <w:multiLevelType w:val="hybridMultilevel"/>
    <w:tmpl w:val="C3481E24"/>
    <w:lvl w:ilvl="0" w:tplc="18665C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1CE0567"/>
    <w:multiLevelType w:val="singleLevel"/>
    <w:tmpl w:val="79EE347E"/>
    <w:lvl w:ilvl="0">
      <w:start w:val="1"/>
      <w:numFmt w:val="decimal"/>
      <w:pStyle w:val="Book"/>
      <w:lvlText w:val="%1"/>
      <w:lvlJc w:val="left"/>
      <w:pPr>
        <w:tabs>
          <w:tab w:val="num" w:pos="927"/>
        </w:tabs>
        <w:ind w:left="0" w:firstLine="567"/>
      </w:pPr>
      <w:rPr>
        <w:b w:val="0"/>
        <w:i w:val="0"/>
      </w:rPr>
    </w:lvl>
  </w:abstractNum>
  <w:abstractNum w:abstractNumId="9">
    <w:nsid w:val="2C991F4E"/>
    <w:multiLevelType w:val="hybridMultilevel"/>
    <w:tmpl w:val="9D40516A"/>
    <w:lvl w:ilvl="0" w:tplc="86A864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00A2D80"/>
    <w:multiLevelType w:val="hybridMultilevel"/>
    <w:tmpl w:val="9F1A3DB0"/>
    <w:lvl w:ilvl="0" w:tplc="87C626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21B6470"/>
    <w:multiLevelType w:val="hybridMultilevel"/>
    <w:tmpl w:val="C3481E24"/>
    <w:lvl w:ilvl="0" w:tplc="18665CCE">
      <w:start w:val="1"/>
      <w:numFmt w:val="decimal"/>
      <w:lvlText w:val="%1."/>
      <w:lvlJc w:val="left"/>
      <w:pPr>
        <w:ind w:left="928"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35AA711E"/>
    <w:multiLevelType w:val="hybridMultilevel"/>
    <w:tmpl w:val="350097DC"/>
    <w:lvl w:ilvl="0" w:tplc="CC8E02C6">
      <w:start w:val="1"/>
      <w:numFmt w:val="decimal"/>
      <w:lvlText w:val="%1."/>
      <w:lvlJc w:val="left"/>
      <w:pPr>
        <w:tabs>
          <w:tab w:val="num" w:pos="1353"/>
        </w:tabs>
        <w:ind w:left="1353" w:hanging="360"/>
      </w:pPr>
      <w:rPr>
        <w:rFonts w:hint="default"/>
        <w:color w:val="000000"/>
      </w:rPr>
    </w:lvl>
    <w:lvl w:ilvl="1" w:tplc="6DA835B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E173438"/>
    <w:multiLevelType w:val="hybridMultilevel"/>
    <w:tmpl w:val="9FE6E860"/>
    <w:lvl w:ilvl="0" w:tplc="7CE4D8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6B125C7"/>
    <w:multiLevelType w:val="multilevel"/>
    <w:tmpl w:val="0419001D"/>
    <w:styleLink w:val="2"/>
    <w:lvl w:ilvl="0">
      <w:start w:val="1"/>
      <w:numFmt w:val="russianLower"/>
      <w:lvlText w:val="%1"/>
      <w:lvlJc w:val="left"/>
      <w:pPr>
        <w:tabs>
          <w:tab w:val="num" w:pos="360"/>
        </w:tabs>
        <w:ind w:left="360" w:hanging="360"/>
      </w:pPr>
      <w:rPr>
        <w:rFonts w:ascii="Times New Roman" w:hAnsi="Times New Roman" w:cs="Times New Roman" w:hint="default"/>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0C76B60"/>
    <w:multiLevelType w:val="hybridMultilevel"/>
    <w:tmpl w:val="740441CE"/>
    <w:lvl w:ilvl="0" w:tplc="0419000B">
      <w:start w:val="1"/>
      <w:numFmt w:val="bullet"/>
      <w:pStyle w:val="a2"/>
      <w:lvlText w:val=""/>
      <w:lvlJc w:val="left"/>
      <w:pPr>
        <w:tabs>
          <w:tab w:val="num" w:pos="720"/>
        </w:tabs>
        <w:ind w:left="720" w:hanging="360"/>
      </w:pPr>
      <w:rPr>
        <w:rFonts w:ascii="Symbol" w:hAnsi="Symbol" w:hint="default"/>
        <w:sz w:val="22"/>
        <w:szCs w:val="22"/>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67F44E7F"/>
    <w:multiLevelType w:val="hybridMultilevel"/>
    <w:tmpl w:val="C3481E24"/>
    <w:lvl w:ilvl="0" w:tplc="18665C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FC22218"/>
    <w:multiLevelType w:val="multilevel"/>
    <w:tmpl w:val="719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4"/>
  </w:num>
  <w:num w:numId="4">
    <w:abstractNumId w:val="2"/>
  </w:num>
  <w:num w:numId="5">
    <w:abstractNumId w:val="0"/>
  </w:num>
  <w:num w:numId="6">
    <w:abstractNumId w:val="15"/>
  </w:num>
  <w:num w:numId="7">
    <w:abstractNumId w:val="3"/>
  </w:num>
  <w:num w:numId="8">
    <w:abstractNumId w:val="6"/>
  </w:num>
  <w:num w:numId="9">
    <w:abstractNumId w:val="5"/>
  </w:num>
  <w:num w:numId="10">
    <w:abstractNumId w:val="9"/>
  </w:num>
  <w:num w:numId="11">
    <w:abstractNumId w:val="7"/>
  </w:num>
  <w:num w:numId="12">
    <w:abstractNumId w:val="10"/>
  </w:num>
  <w:num w:numId="13">
    <w:abstractNumId w:val="13"/>
  </w:num>
  <w:num w:numId="14">
    <w:abstractNumId w:val="11"/>
  </w:num>
  <w:num w:numId="15">
    <w:abstractNumId w:val="4"/>
  </w:num>
  <w:num w:numId="16">
    <w:abstractNumId w:val="16"/>
  </w:num>
  <w:num w:numId="17">
    <w:abstractNumId w:val="12"/>
  </w:num>
  <w:num w:numId="18">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34FBF"/>
    <w:rsid w:val="00002FA6"/>
    <w:rsid w:val="000121D9"/>
    <w:rsid w:val="000147C4"/>
    <w:rsid w:val="00023D3A"/>
    <w:rsid w:val="000240A0"/>
    <w:rsid w:val="000300F4"/>
    <w:rsid w:val="00030BA6"/>
    <w:rsid w:val="00031112"/>
    <w:rsid w:val="00033D97"/>
    <w:rsid w:val="0003419C"/>
    <w:rsid w:val="00036245"/>
    <w:rsid w:val="000362E6"/>
    <w:rsid w:val="00037049"/>
    <w:rsid w:val="00037492"/>
    <w:rsid w:val="0003776B"/>
    <w:rsid w:val="0004342E"/>
    <w:rsid w:val="0004486F"/>
    <w:rsid w:val="00052825"/>
    <w:rsid w:val="00060FC8"/>
    <w:rsid w:val="00062413"/>
    <w:rsid w:val="000625E5"/>
    <w:rsid w:val="00062861"/>
    <w:rsid w:val="00063A01"/>
    <w:rsid w:val="00071810"/>
    <w:rsid w:val="0007222B"/>
    <w:rsid w:val="00072ADF"/>
    <w:rsid w:val="00073465"/>
    <w:rsid w:val="0007574E"/>
    <w:rsid w:val="00076183"/>
    <w:rsid w:val="0007699D"/>
    <w:rsid w:val="00080A76"/>
    <w:rsid w:val="00085CE0"/>
    <w:rsid w:val="0008766C"/>
    <w:rsid w:val="00087BAE"/>
    <w:rsid w:val="000A38A8"/>
    <w:rsid w:val="000A4A01"/>
    <w:rsid w:val="000A7038"/>
    <w:rsid w:val="000B3F72"/>
    <w:rsid w:val="000C0474"/>
    <w:rsid w:val="000C0AA3"/>
    <w:rsid w:val="000D18E1"/>
    <w:rsid w:val="000D37FE"/>
    <w:rsid w:val="000D649C"/>
    <w:rsid w:val="000D667E"/>
    <w:rsid w:val="000D7306"/>
    <w:rsid w:val="000E29D1"/>
    <w:rsid w:val="000F1454"/>
    <w:rsid w:val="000F4E22"/>
    <w:rsid w:val="00103541"/>
    <w:rsid w:val="001037CE"/>
    <w:rsid w:val="00110E82"/>
    <w:rsid w:val="0011641C"/>
    <w:rsid w:val="00116685"/>
    <w:rsid w:val="00116C23"/>
    <w:rsid w:val="00116CAC"/>
    <w:rsid w:val="00117598"/>
    <w:rsid w:val="0012598B"/>
    <w:rsid w:val="00127DF2"/>
    <w:rsid w:val="0013133A"/>
    <w:rsid w:val="001340D0"/>
    <w:rsid w:val="00134930"/>
    <w:rsid w:val="00141F42"/>
    <w:rsid w:val="00143B9D"/>
    <w:rsid w:val="00144331"/>
    <w:rsid w:val="00145FCA"/>
    <w:rsid w:val="00146EC4"/>
    <w:rsid w:val="00147441"/>
    <w:rsid w:val="00151618"/>
    <w:rsid w:val="00151D1A"/>
    <w:rsid w:val="0015237A"/>
    <w:rsid w:val="00160106"/>
    <w:rsid w:val="001614DE"/>
    <w:rsid w:val="00170B8F"/>
    <w:rsid w:val="001737CF"/>
    <w:rsid w:val="00173F32"/>
    <w:rsid w:val="0017550B"/>
    <w:rsid w:val="00182419"/>
    <w:rsid w:val="001830AB"/>
    <w:rsid w:val="00197E7B"/>
    <w:rsid w:val="001A1E30"/>
    <w:rsid w:val="001A20E8"/>
    <w:rsid w:val="001A3818"/>
    <w:rsid w:val="001A4C9C"/>
    <w:rsid w:val="001B00E6"/>
    <w:rsid w:val="001B7531"/>
    <w:rsid w:val="001C1328"/>
    <w:rsid w:val="001C3366"/>
    <w:rsid w:val="001D05D4"/>
    <w:rsid w:val="001D1E05"/>
    <w:rsid w:val="001D4EE7"/>
    <w:rsid w:val="001D633A"/>
    <w:rsid w:val="001D795A"/>
    <w:rsid w:val="001E0C92"/>
    <w:rsid w:val="001E148E"/>
    <w:rsid w:val="001E3691"/>
    <w:rsid w:val="001E419E"/>
    <w:rsid w:val="001E41AC"/>
    <w:rsid w:val="001E5DBD"/>
    <w:rsid w:val="001E7077"/>
    <w:rsid w:val="001F28D6"/>
    <w:rsid w:val="001F6068"/>
    <w:rsid w:val="001F652B"/>
    <w:rsid w:val="001F6778"/>
    <w:rsid w:val="002026CF"/>
    <w:rsid w:val="00204E6E"/>
    <w:rsid w:val="002100A5"/>
    <w:rsid w:val="002138F2"/>
    <w:rsid w:val="00215B14"/>
    <w:rsid w:val="00220BA9"/>
    <w:rsid w:val="002231A5"/>
    <w:rsid w:val="002239CC"/>
    <w:rsid w:val="002241ED"/>
    <w:rsid w:val="00227738"/>
    <w:rsid w:val="002365B3"/>
    <w:rsid w:val="00236CFE"/>
    <w:rsid w:val="0023794C"/>
    <w:rsid w:val="0024031F"/>
    <w:rsid w:val="00241A11"/>
    <w:rsid w:val="00243FE4"/>
    <w:rsid w:val="00247A1F"/>
    <w:rsid w:val="00247FC4"/>
    <w:rsid w:val="00250892"/>
    <w:rsid w:val="00250B2A"/>
    <w:rsid w:val="0025134F"/>
    <w:rsid w:val="00251BAB"/>
    <w:rsid w:val="0025514B"/>
    <w:rsid w:val="002553A0"/>
    <w:rsid w:val="00255645"/>
    <w:rsid w:val="002633B1"/>
    <w:rsid w:val="0026431A"/>
    <w:rsid w:val="002645B3"/>
    <w:rsid w:val="0026533B"/>
    <w:rsid w:val="00270A7C"/>
    <w:rsid w:val="00270AFF"/>
    <w:rsid w:val="00270DD3"/>
    <w:rsid w:val="00271544"/>
    <w:rsid w:val="00274BEB"/>
    <w:rsid w:val="00276593"/>
    <w:rsid w:val="002808C8"/>
    <w:rsid w:val="00280C78"/>
    <w:rsid w:val="00282AAA"/>
    <w:rsid w:val="00284E71"/>
    <w:rsid w:val="00284F60"/>
    <w:rsid w:val="00286DBB"/>
    <w:rsid w:val="002877A7"/>
    <w:rsid w:val="002906ED"/>
    <w:rsid w:val="00291274"/>
    <w:rsid w:val="0029154D"/>
    <w:rsid w:val="002916BA"/>
    <w:rsid w:val="00292594"/>
    <w:rsid w:val="002929FC"/>
    <w:rsid w:val="00294A61"/>
    <w:rsid w:val="00294C26"/>
    <w:rsid w:val="00297C30"/>
    <w:rsid w:val="00297FBD"/>
    <w:rsid w:val="002A516E"/>
    <w:rsid w:val="002A5721"/>
    <w:rsid w:val="002B187D"/>
    <w:rsid w:val="002B4E38"/>
    <w:rsid w:val="002C12FE"/>
    <w:rsid w:val="002C548B"/>
    <w:rsid w:val="002D3BFC"/>
    <w:rsid w:val="002D4416"/>
    <w:rsid w:val="002D47E8"/>
    <w:rsid w:val="002D5007"/>
    <w:rsid w:val="002D5AFD"/>
    <w:rsid w:val="002D5DC9"/>
    <w:rsid w:val="002D7237"/>
    <w:rsid w:val="002D7553"/>
    <w:rsid w:val="002E2B25"/>
    <w:rsid w:val="002E64E3"/>
    <w:rsid w:val="002E6A0C"/>
    <w:rsid w:val="002F043B"/>
    <w:rsid w:val="002F678C"/>
    <w:rsid w:val="002F7CF7"/>
    <w:rsid w:val="00301D46"/>
    <w:rsid w:val="003037D1"/>
    <w:rsid w:val="00304392"/>
    <w:rsid w:val="00304CC0"/>
    <w:rsid w:val="00306B5B"/>
    <w:rsid w:val="00310649"/>
    <w:rsid w:val="00310A72"/>
    <w:rsid w:val="003113D4"/>
    <w:rsid w:val="00311410"/>
    <w:rsid w:val="003261E8"/>
    <w:rsid w:val="00327232"/>
    <w:rsid w:val="00331EE7"/>
    <w:rsid w:val="00331F7F"/>
    <w:rsid w:val="00334174"/>
    <w:rsid w:val="003346D2"/>
    <w:rsid w:val="003370E9"/>
    <w:rsid w:val="00340914"/>
    <w:rsid w:val="00340D4E"/>
    <w:rsid w:val="00341391"/>
    <w:rsid w:val="003419B4"/>
    <w:rsid w:val="0034202F"/>
    <w:rsid w:val="00351A39"/>
    <w:rsid w:val="00355001"/>
    <w:rsid w:val="003561F2"/>
    <w:rsid w:val="0036338F"/>
    <w:rsid w:val="00365CD8"/>
    <w:rsid w:val="0036660F"/>
    <w:rsid w:val="00366AF2"/>
    <w:rsid w:val="0036754D"/>
    <w:rsid w:val="003703CC"/>
    <w:rsid w:val="003706AF"/>
    <w:rsid w:val="003865AE"/>
    <w:rsid w:val="00390E95"/>
    <w:rsid w:val="00392413"/>
    <w:rsid w:val="00393828"/>
    <w:rsid w:val="0039685F"/>
    <w:rsid w:val="003A3283"/>
    <w:rsid w:val="003A3AEC"/>
    <w:rsid w:val="003A4030"/>
    <w:rsid w:val="003B1C74"/>
    <w:rsid w:val="003B6C68"/>
    <w:rsid w:val="003B6D8A"/>
    <w:rsid w:val="003B70A7"/>
    <w:rsid w:val="003C2444"/>
    <w:rsid w:val="003C2C97"/>
    <w:rsid w:val="003C3FA7"/>
    <w:rsid w:val="003C5BC1"/>
    <w:rsid w:val="003C65FA"/>
    <w:rsid w:val="003D0149"/>
    <w:rsid w:val="003D3AF1"/>
    <w:rsid w:val="003E2989"/>
    <w:rsid w:val="003E3200"/>
    <w:rsid w:val="003F0C51"/>
    <w:rsid w:val="003F3A24"/>
    <w:rsid w:val="0040066B"/>
    <w:rsid w:val="00401D93"/>
    <w:rsid w:val="00402EF8"/>
    <w:rsid w:val="0040540E"/>
    <w:rsid w:val="004061D7"/>
    <w:rsid w:val="00407DB9"/>
    <w:rsid w:val="0041001E"/>
    <w:rsid w:val="0041200A"/>
    <w:rsid w:val="00415FB7"/>
    <w:rsid w:val="00417E39"/>
    <w:rsid w:val="004213FA"/>
    <w:rsid w:val="004223B8"/>
    <w:rsid w:val="004229D1"/>
    <w:rsid w:val="00426109"/>
    <w:rsid w:val="00426D6E"/>
    <w:rsid w:val="00432A8F"/>
    <w:rsid w:val="004331FD"/>
    <w:rsid w:val="00436B4E"/>
    <w:rsid w:val="00436FB7"/>
    <w:rsid w:val="004378B6"/>
    <w:rsid w:val="004410FC"/>
    <w:rsid w:val="004444D2"/>
    <w:rsid w:val="004454BC"/>
    <w:rsid w:val="004465E3"/>
    <w:rsid w:val="00447B19"/>
    <w:rsid w:val="00450AB8"/>
    <w:rsid w:val="00451221"/>
    <w:rsid w:val="00456CDE"/>
    <w:rsid w:val="00457831"/>
    <w:rsid w:val="00462FC5"/>
    <w:rsid w:val="00466D71"/>
    <w:rsid w:val="00471D08"/>
    <w:rsid w:val="004733FF"/>
    <w:rsid w:val="00475797"/>
    <w:rsid w:val="00483B5E"/>
    <w:rsid w:val="00487A98"/>
    <w:rsid w:val="00487BD3"/>
    <w:rsid w:val="00491E81"/>
    <w:rsid w:val="00492A4D"/>
    <w:rsid w:val="00493741"/>
    <w:rsid w:val="0049531F"/>
    <w:rsid w:val="004A2BA2"/>
    <w:rsid w:val="004A6058"/>
    <w:rsid w:val="004A7993"/>
    <w:rsid w:val="004A7A5A"/>
    <w:rsid w:val="004B125F"/>
    <w:rsid w:val="004B7015"/>
    <w:rsid w:val="004C2000"/>
    <w:rsid w:val="004C2896"/>
    <w:rsid w:val="004C4139"/>
    <w:rsid w:val="004C6A09"/>
    <w:rsid w:val="004C7C6A"/>
    <w:rsid w:val="004D2E82"/>
    <w:rsid w:val="004D3943"/>
    <w:rsid w:val="004D6C80"/>
    <w:rsid w:val="004D73C2"/>
    <w:rsid w:val="004E16A8"/>
    <w:rsid w:val="004E40C5"/>
    <w:rsid w:val="004E461D"/>
    <w:rsid w:val="004E74E8"/>
    <w:rsid w:val="004F0FD3"/>
    <w:rsid w:val="004F3676"/>
    <w:rsid w:val="004F5E9C"/>
    <w:rsid w:val="005038D7"/>
    <w:rsid w:val="00505C8E"/>
    <w:rsid w:val="005064E0"/>
    <w:rsid w:val="005130D4"/>
    <w:rsid w:val="00514C7D"/>
    <w:rsid w:val="00515C23"/>
    <w:rsid w:val="00520FAC"/>
    <w:rsid w:val="005246A4"/>
    <w:rsid w:val="00527063"/>
    <w:rsid w:val="00531814"/>
    <w:rsid w:val="0053228E"/>
    <w:rsid w:val="00534042"/>
    <w:rsid w:val="00534DC7"/>
    <w:rsid w:val="005350F8"/>
    <w:rsid w:val="00541699"/>
    <w:rsid w:val="005427F6"/>
    <w:rsid w:val="00543698"/>
    <w:rsid w:val="005474B7"/>
    <w:rsid w:val="00547C40"/>
    <w:rsid w:val="00554767"/>
    <w:rsid w:val="005566A5"/>
    <w:rsid w:val="005624ED"/>
    <w:rsid w:val="0056477B"/>
    <w:rsid w:val="00572014"/>
    <w:rsid w:val="00574114"/>
    <w:rsid w:val="00575237"/>
    <w:rsid w:val="00575DD7"/>
    <w:rsid w:val="00576C7D"/>
    <w:rsid w:val="0057701A"/>
    <w:rsid w:val="00577CB2"/>
    <w:rsid w:val="00580AF0"/>
    <w:rsid w:val="005811CB"/>
    <w:rsid w:val="005820E2"/>
    <w:rsid w:val="00583570"/>
    <w:rsid w:val="0058482C"/>
    <w:rsid w:val="005848B6"/>
    <w:rsid w:val="00585107"/>
    <w:rsid w:val="005875FE"/>
    <w:rsid w:val="005903F7"/>
    <w:rsid w:val="005909BA"/>
    <w:rsid w:val="00595EB1"/>
    <w:rsid w:val="00597BD9"/>
    <w:rsid w:val="005A30DD"/>
    <w:rsid w:val="005A4A3F"/>
    <w:rsid w:val="005B052C"/>
    <w:rsid w:val="005B174F"/>
    <w:rsid w:val="005B4435"/>
    <w:rsid w:val="005B4D2C"/>
    <w:rsid w:val="005B6081"/>
    <w:rsid w:val="005C0E7C"/>
    <w:rsid w:val="005C1D2F"/>
    <w:rsid w:val="005D72C1"/>
    <w:rsid w:val="005E1505"/>
    <w:rsid w:val="005E55DB"/>
    <w:rsid w:val="005E67C7"/>
    <w:rsid w:val="005F126F"/>
    <w:rsid w:val="005F2832"/>
    <w:rsid w:val="005F3164"/>
    <w:rsid w:val="005F317B"/>
    <w:rsid w:val="005F374F"/>
    <w:rsid w:val="005F5670"/>
    <w:rsid w:val="005F7AA8"/>
    <w:rsid w:val="00602EF9"/>
    <w:rsid w:val="006030FD"/>
    <w:rsid w:val="00603EDD"/>
    <w:rsid w:val="00605020"/>
    <w:rsid w:val="006070A0"/>
    <w:rsid w:val="0060756D"/>
    <w:rsid w:val="0061045F"/>
    <w:rsid w:val="00617FBE"/>
    <w:rsid w:val="00621931"/>
    <w:rsid w:val="00621B8B"/>
    <w:rsid w:val="00630240"/>
    <w:rsid w:val="00631523"/>
    <w:rsid w:val="00633687"/>
    <w:rsid w:val="006351BD"/>
    <w:rsid w:val="006357B1"/>
    <w:rsid w:val="00635D40"/>
    <w:rsid w:val="006402AA"/>
    <w:rsid w:val="006438DC"/>
    <w:rsid w:val="00643A59"/>
    <w:rsid w:val="006517D0"/>
    <w:rsid w:val="00651E1E"/>
    <w:rsid w:val="00661F1A"/>
    <w:rsid w:val="00662427"/>
    <w:rsid w:val="00663760"/>
    <w:rsid w:val="006677CE"/>
    <w:rsid w:val="00667B16"/>
    <w:rsid w:val="00671EA8"/>
    <w:rsid w:val="0067509D"/>
    <w:rsid w:val="00675ECF"/>
    <w:rsid w:val="00682C70"/>
    <w:rsid w:val="00684271"/>
    <w:rsid w:val="0068454E"/>
    <w:rsid w:val="006860B4"/>
    <w:rsid w:val="006912FB"/>
    <w:rsid w:val="00692905"/>
    <w:rsid w:val="00696286"/>
    <w:rsid w:val="0069678E"/>
    <w:rsid w:val="006A0035"/>
    <w:rsid w:val="006A5E4A"/>
    <w:rsid w:val="006A6379"/>
    <w:rsid w:val="006B2636"/>
    <w:rsid w:val="006B28DE"/>
    <w:rsid w:val="006B5920"/>
    <w:rsid w:val="006B7284"/>
    <w:rsid w:val="006C0E3A"/>
    <w:rsid w:val="006C213D"/>
    <w:rsid w:val="006C4DA2"/>
    <w:rsid w:val="006C71EB"/>
    <w:rsid w:val="006D01F0"/>
    <w:rsid w:val="006D1645"/>
    <w:rsid w:val="006D2852"/>
    <w:rsid w:val="006D7153"/>
    <w:rsid w:val="006D7F93"/>
    <w:rsid w:val="006E0A76"/>
    <w:rsid w:val="006E39E4"/>
    <w:rsid w:val="006E5249"/>
    <w:rsid w:val="006E7430"/>
    <w:rsid w:val="006F0502"/>
    <w:rsid w:val="006F4D11"/>
    <w:rsid w:val="006F505B"/>
    <w:rsid w:val="006F524C"/>
    <w:rsid w:val="007017CF"/>
    <w:rsid w:val="00703145"/>
    <w:rsid w:val="00703746"/>
    <w:rsid w:val="00706176"/>
    <w:rsid w:val="00706D62"/>
    <w:rsid w:val="007108C3"/>
    <w:rsid w:val="007128CE"/>
    <w:rsid w:val="00714545"/>
    <w:rsid w:val="00714D28"/>
    <w:rsid w:val="00715296"/>
    <w:rsid w:val="00716355"/>
    <w:rsid w:val="00716BC1"/>
    <w:rsid w:val="00723007"/>
    <w:rsid w:val="0072506C"/>
    <w:rsid w:val="00725223"/>
    <w:rsid w:val="00730B66"/>
    <w:rsid w:val="0073119A"/>
    <w:rsid w:val="00731568"/>
    <w:rsid w:val="00732666"/>
    <w:rsid w:val="00733E63"/>
    <w:rsid w:val="007351E9"/>
    <w:rsid w:val="0073573B"/>
    <w:rsid w:val="00737988"/>
    <w:rsid w:val="0074136A"/>
    <w:rsid w:val="00741EFF"/>
    <w:rsid w:val="00741FA6"/>
    <w:rsid w:val="00743C92"/>
    <w:rsid w:val="00745EB2"/>
    <w:rsid w:val="00746DF1"/>
    <w:rsid w:val="00747AF8"/>
    <w:rsid w:val="007525AA"/>
    <w:rsid w:val="007526A0"/>
    <w:rsid w:val="00753262"/>
    <w:rsid w:val="00754FFD"/>
    <w:rsid w:val="00755287"/>
    <w:rsid w:val="007578C1"/>
    <w:rsid w:val="0076053D"/>
    <w:rsid w:val="00763884"/>
    <w:rsid w:val="00765EF8"/>
    <w:rsid w:val="0076612D"/>
    <w:rsid w:val="007716EE"/>
    <w:rsid w:val="00773E7C"/>
    <w:rsid w:val="00775881"/>
    <w:rsid w:val="00775993"/>
    <w:rsid w:val="00782223"/>
    <w:rsid w:val="00783462"/>
    <w:rsid w:val="00784831"/>
    <w:rsid w:val="00786BD9"/>
    <w:rsid w:val="00790179"/>
    <w:rsid w:val="0079083A"/>
    <w:rsid w:val="00792815"/>
    <w:rsid w:val="00796283"/>
    <w:rsid w:val="00796367"/>
    <w:rsid w:val="007970F3"/>
    <w:rsid w:val="00797743"/>
    <w:rsid w:val="007A1323"/>
    <w:rsid w:val="007A1CA5"/>
    <w:rsid w:val="007A3B98"/>
    <w:rsid w:val="007A4846"/>
    <w:rsid w:val="007A616E"/>
    <w:rsid w:val="007A6870"/>
    <w:rsid w:val="007A7CDE"/>
    <w:rsid w:val="007B2FF4"/>
    <w:rsid w:val="007B6BFD"/>
    <w:rsid w:val="007B711D"/>
    <w:rsid w:val="007B7D97"/>
    <w:rsid w:val="007C0F47"/>
    <w:rsid w:val="007C4E82"/>
    <w:rsid w:val="007C643C"/>
    <w:rsid w:val="007D1A90"/>
    <w:rsid w:val="007D56D2"/>
    <w:rsid w:val="007D6961"/>
    <w:rsid w:val="007E2BBD"/>
    <w:rsid w:val="007E532A"/>
    <w:rsid w:val="007E5AC5"/>
    <w:rsid w:val="007E62B6"/>
    <w:rsid w:val="007E7CDB"/>
    <w:rsid w:val="007F2CFB"/>
    <w:rsid w:val="007F3890"/>
    <w:rsid w:val="007F41DE"/>
    <w:rsid w:val="00801D09"/>
    <w:rsid w:val="00801DE0"/>
    <w:rsid w:val="0080326C"/>
    <w:rsid w:val="00804E78"/>
    <w:rsid w:val="008072A3"/>
    <w:rsid w:val="00812269"/>
    <w:rsid w:val="008134A2"/>
    <w:rsid w:val="00813FDB"/>
    <w:rsid w:val="00820767"/>
    <w:rsid w:val="008222C0"/>
    <w:rsid w:val="00822498"/>
    <w:rsid w:val="00824036"/>
    <w:rsid w:val="00825145"/>
    <w:rsid w:val="00825270"/>
    <w:rsid w:val="0082718A"/>
    <w:rsid w:val="00831849"/>
    <w:rsid w:val="00831D95"/>
    <w:rsid w:val="00832B35"/>
    <w:rsid w:val="00834B89"/>
    <w:rsid w:val="00835266"/>
    <w:rsid w:val="00836876"/>
    <w:rsid w:val="00837026"/>
    <w:rsid w:val="00840B16"/>
    <w:rsid w:val="008411DE"/>
    <w:rsid w:val="008430E8"/>
    <w:rsid w:val="0084367A"/>
    <w:rsid w:val="00845E78"/>
    <w:rsid w:val="00846B57"/>
    <w:rsid w:val="00851DCA"/>
    <w:rsid w:val="0085313A"/>
    <w:rsid w:val="008536D0"/>
    <w:rsid w:val="008540AA"/>
    <w:rsid w:val="0085491E"/>
    <w:rsid w:val="008557D0"/>
    <w:rsid w:val="00855C8F"/>
    <w:rsid w:val="0085769A"/>
    <w:rsid w:val="00864B79"/>
    <w:rsid w:val="00872070"/>
    <w:rsid w:val="00874FFA"/>
    <w:rsid w:val="00876DA5"/>
    <w:rsid w:val="008813B4"/>
    <w:rsid w:val="0088257A"/>
    <w:rsid w:val="00882AEB"/>
    <w:rsid w:val="008918EE"/>
    <w:rsid w:val="00892BF3"/>
    <w:rsid w:val="00892C62"/>
    <w:rsid w:val="00893AF1"/>
    <w:rsid w:val="00897D10"/>
    <w:rsid w:val="008A39B3"/>
    <w:rsid w:val="008A6DD5"/>
    <w:rsid w:val="008B37F1"/>
    <w:rsid w:val="008B5387"/>
    <w:rsid w:val="008B5890"/>
    <w:rsid w:val="008B5A6D"/>
    <w:rsid w:val="008B5D82"/>
    <w:rsid w:val="008B7C91"/>
    <w:rsid w:val="008C3B7C"/>
    <w:rsid w:val="008C4B0C"/>
    <w:rsid w:val="008C620D"/>
    <w:rsid w:val="008C7374"/>
    <w:rsid w:val="008C7DD3"/>
    <w:rsid w:val="008D226C"/>
    <w:rsid w:val="008D4C5B"/>
    <w:rsid w:val="008E0900"/>
    <w:rsid w:val="008E0D8B"/>
    <w:rsid w:val="008E3E2E"/>
    <w:rsid w:val="008E46B2"/>
    <w:rsid w:val="008F0096"/>
    <w:rsid w:val="008F0AC2"/>
    <w:rsid w:val="008F0BCB"/>
    <w:rsid w:val="008F11F9"/>
    <w:rsid w:val="008F2BAF"/>
    <w:rsid w:val="008F6B04"/>
    <w:rsid w:val="008F75F2"/>
    <w:rsid w:val="0090331C"/>
    <w:rsid w:val="0091003B"/>
    <w:rsid w:val="00911B26"/>
    <w:rsid w:val="00914CC2"/>
    <w:rsid w:val="00916B4D"/>
    <w:rsid w:val="00922A2C"/>
    <w:rsid w:val="009234DF"/>
    <w:rsid w:val="00923621"/>
    <w:rsid w:val="009277D0"/>
    <w:rsid w:val="009357EE"/>
    <w:rsid w:val="00935929"/>
    <w:rsid w:val="00936088"/>
    <w:rsid w:val="00942033"/>
    <w:rsid w:val="00943FA3"/>
    <w:rsid w:val="0094482D"/>
    <w:rsid w:val="00950CCE"/>
    <w:rsid w:val="00953E6B"/>
    <w:rsid w:val="00955B1D"/>
    <w:rsid w:val="009577AF"/>
    <w:rsid w:val="00973D37"/>
    <w:rsid w:val="0097628B"/>
    <w:rsid w:val="00981B00"/>
    <w:rsid w:val="00991BE5"/>
    <w:rsid w:val="0099558F"/>
    <w:rsid w:val="00997BC5"/>
    <w:rsid w:val="009A0369"/>
    <w:rsid w:val="009A1C77"/>
    <w:rsid w:val="009A2E08"/>
    <w:rsid w:val="009A453B"/>
    <w:rsid w:val="009A5644"/>
    <w:rsid w:val="009A7F83"/>
    <w:rsid w:val="009B629F"/>
    <w:rsid w:val="009D2BD8"/>
    <w:rsid w:val="009D2FF9"/>
    <w:rsid w:val="009D3ED7"/>
    <w:rsid w:val="009D69E2"/>
    <w:rsid w:val="009D7633"/>
    <w:rsid w:val="009E0642"/>
    <w:rsid w:val="009E0D53"/>
    <w:rsid w:val="009E0D84"/>
    <w:rsid w:val="009E107F"/>
    <w:rsid w:val="009E14F2"/>
    <w:rsid w:val="009E1A15"/>
    <w:rsid w:val="009E3A80"/>
    <w:rsid w:val="009E53D8"/>
    <w:rsid w:val="009E7434"/>
    <w:rsid w:val="009E75B2"/>
    <w:rsid w:val="009E76D2"/>
    <w:rsid w:val="009F01C0"/>
    <w:rsid w:val="009F2C4E"/>
    <w:rsid w:val="009F2F81"/>
    <w:rsid w:val="009F5B8C"/>
    <w:rsid w:val="009F5F5B"/>
    <w:rsid w:val="009F6E8F"/>
    <w:rsid w:val="009F6F8D"/>
    <w:rsid w:val="009F7616"/>
    <w:rsid w:val="00A04A4E"/>
    <w:rsid w:val="00A06599"/>
    <w:rsid w:val="00A13DED"/>
    <w:rsid w:val="00A20841"/>
    <w:rsid w:val="00A25F76"/>
    <w:rsid w:val="00A269D3"/>
    <w:rsid w:val="00A30BF8"/>
    <w:rsid w:val="00A32B84"/>
    <w:rsid w:val="00A33206"/>
    <w:rsid w:val="00A34FBF"/>
    <w:rsid w:val="00A352B6"/>
    <w:rsid w:val="00A4342F"/>
    <w:rsid w:val="00A43E01"/>
    <w:rsid w:val="00A47EAB"/>
    <w:rsid w:val="00A53037"/>
    <w:rsid w:val="00A560A2"/>
    <w:rsid w:val="00A60FC3"/>
    <w:rsid w:val="00A61146"/>
    <w:rsid w:val="00A638B7"/>
    <w:rsid w:val="00A642C6"/>
    <w:rsid w:val="00A649A0"/>
    <w:rsid w:val="00A6657C"/>
    <w:rsid w:val="00A705D2"/>
    <w:rsid w:val="00A73C1E"/>
    <w:rsid w:val="00A74908"/>
    <w:rsid w:val="00A840A9"/>
    <w:rsid w:val="00A86129"/>
    <w:rsid w:val="00A8712F"/>
    <w:rsid w:val="00A92C15"/>
    <w:rsid w:val="00A93A5D"/>
    <w:rsid w:val="00A94D69"/>
    <w:rsid w:val="00A96FB2"/>
    <w:rsid w:val="00AA0A51"/>
    <w:rsid w:val="00AA0B64"/>
    <w:rsid w:val="00AA1048"/>
    <w:rsid w:val="00AA1EC9"/>
    <w:rsid w:val="00AA4471"/>
    <w:rsid w:val="00AA4F5D"/>
    <w:rsid w:val="00AA7F01"/>
    <w:rsid w:val="00AB3728"/>
    <w:rsid w:val="00AB3A49"/>
    <w:rsid w:val="00AB623C"/>
    <w:rsid w:val="00AB77CA"/>
    <w:rsid w:val="00AB78BA"/>
    <w:rsid w:val="00AC16D0"/>
    <w:rsid w:val="00AC6BC2"/>
    <w:rsid w:val="00AD2A62"/>
    <w:rsid w:val="00AD3182"/>
    <w:rsid w:val="00AE1EDA"/>
    <w:rsid w:val="00AE2D1B"/>
    <w:rsid w:val="00AE5B78"/>
    <w:rsid w:val="00AE650E"/>
    <w:rsid w:val="00AE6DAE"/>
    <w:rsid w:val="00AF6D68"/>
    <w:rsid w:val="00AF721B"/>
    <w:rsid w:val="00AF7C9B"/>
    <w:rsid w:val="00B03199"/>
    <w:rsid w:val="00B0522D"/>
    <w:rsid w:val="00B05FD7"/>
    <w:rsid w:val="00B10CFF"/>
    <w:rsid w:val="00B12DFE"/>
    <w:rsid w:val="00B14587"/>
    <w:rsid w:val="00B14F36"/>
    <w:rsid w:val="00B15799"/>
    <w:rsid w:val="00B20221"/>
    <w:rsid w:val="00B22A47"/>
    <w:rsid w:val="00B24B6E"/>
    <w:rsid w:val="00B24F77"/>
    <w:rsid w:val="00B27D2D"/>
    <w:rsid w:val="00B304A2"/>
    <w:rsid w:val="00B30824"/>
    <w:rsid w:val="00B308D5"/>
    <w:rsid w:val="00B31A80"/>
    <w:rsid w:val="00B31CB0"/>
    <w:rsid w:val="00B33E00"/>
    <w:rsid w:val="00B34436"/>
    <w:rsid w:val="00B34BE6"/>
    <w:rsid w:val="00B37440"/>
    <w:rsid w:val="00B429DB"/>
    <w:rsid w:val="00B4352B"/>
    <w:rsid w:val="00B505A8"/>
    <w:rsid w:val="00B508DC"/>
    <w:rsid w:val="00B534C3"/>
    <w:rsid w:val="00B54A8A"/>
    <w:rsid w:val="00B55C90"/>
    <w:rsid w:val="00B570C8"/>
    <w:rsid w:val="00B570F0"/>
    <w:rsid w:val="00B6099A"/>
    <w:rsid w:val="00B61488"/>
    <w:rsid w:val="00B62DF4"/>
    <w:rsid w:val="00B63E3D"/>
    <w:rsid w:val="00B65999"/>
    <w:rsid w:val="00B72DC2"/>
    <w:rsid w:val="00B72E75"/>
    <w:rsid w:val="00B7450F"/>
    <w:rsid w:val="00B74682"/>
    <w:rsid w:val="00B7701B"/>
    <w:rsid w:val="00B808F6"/>
    <w:rsid w:val="00B81F6D"/>
    <w:rsid w:val="00B8331C"/>
    <w:rsid w:val="00B84555"/>
    <w:rsid w:val="00B854FA"/>
    <w:rsid w:val="00B85B4E"/>
    <w:rsid w:val="00B87653"/>
    <w:rsid w:val="00B907FC"/>
    <w:rsid w:val="00B91186"/>
    <w:rsid w:val="00B918F6"/>
    <w:rsid w:val="00B92364"/>
    <w:rsid w:val="00B9552C"/>
    <w:rsid w:val="00B966DE"/>
    <w:rsid w:val="00BA1305"/>
    <w:rsid w:val="00BA2592"/>
    <w:rsid w:val="00BA2C12"/>
    <w:rsid w:val="00BB0029"/>
    <w:rsid w:val="00BB0574"/>
    <w:rsid w:val="00BB18C2"/>
    <w:rsid w:val="00BB3C4F"/>
    <w:rsid w:val="00BB4950"/>
    <w:rsid w:val="00BB66F8"/>
    <w:rsid w:val="00BB7D6C"/>
    <w:rsid w:val="00BC4EAE"/>
    <w:rsid w:val="00BC5DAA"/>
    <w:rsid w:val="00BC7447"/>
    <w:rsid w:val="00BD15DB"/>
    <w:rsid w:val="00BD1738"/>
    <w:rsid w:val="00BD2014"/>
    <w:rsid w:val="00BD39B4"/>
    <w:rsid w:val="00BD3DE2"/>
    <w:rsid w:val="00BD4167"/>
    <w:rsid w:val="00BD4CD6"/>
    <w:rsid w:val="00BD5BA2"/>
    <w:rsid w:val="00BD6F11"/>
    <w:rsid w:val="00BF1292"/>
    <w:rsid w:val="00BF17C8"/>
    <w:rsid w:val="00BF25C3"/>
    <w:rsid w:val="00BF2ECF"/>
    <w:rsid w:val="00BF586C"/>
    <w:rsid w:val="00BF5E8E"/>
    <w:rsid w:val="00BF7225"/>
    <w:rsid w:val="00BF7482"/>
    <w:rsid w:val="00C02147"/>
    <w:rsid w:val="00C03812"/>
    <w:rsid w:val="00C03E6A"/>
    <w:rsid w:val="00C04E73"/>
    <w:rsid w:val="00C05663"/>
    <w:rsid w:val="00C07136"/>
    <w:rsid w:val="00C10CF5"/>
    <w:rsid w:val="00C11DDF"/>
    <w:rsid w:val="00C22349"/>
    <w:rsid w:val="00C23028"/>
    <w:rsid w:val="00C230F4"/>
    <w:rsid w:val="00C2600D"/>
    <w:rsid w:val="00C308CE"/>
    <w:rsid w:val="00C36502"/>
    <w:rsid w:val="00C36C02"/>
    <w:rsid w:val="00C37938"/>
    <w:rsid w:val="00C37A3A"/>
    <w:rsid w:val="00C410A7"/>
    <w:rsid w:val="00C423B4"/>
    <w:rsid w:val="00C42E12"/>
    <w:rsid w:val="00C43059"/>
    <w:rsid w:val="00C4430F"/>
    <w:rsid w:val="00C538D5"/>
    <w:rsid w:val="00C54191"/>
    <w:rsid w:val="00C60299"/>
    <w:rsid w:val="00C62001"/>
    <w:rsid w:val="00C6292E"/>
    <w:rsid w:val="00C62A28"/>
    <w:rsid w:val="00C63644"/>
    <w:rsid w:val="00C64C9C"/>
    <w:rsid w:val="00C66422"/>
    <w:rsid w:val="00C71340"/>
    <w:rsid w:val="00C7134E"/>
    <w:rsid w:val="00C74B7A"/>
    <w:rsid w:val="00C76174"/>
    <w:rsid w:val="00C85B08"/>
    <w:rsid w:val="00C86372"/>
    <w:rsid w:val="00C868FE"/>
    <w:rsid w:val="00C931C6"/>
    <w:rsid w:val="00C9327E"/>
    <w:rsid w:val="00C94A59"/>
    <w:rsid w:val="00C94F2A"/>
    <w:rsid w:val="00C95EE4"/>
    <w:rsid w:val="00C97F31"/>
    <w:rsid w:val="00C97FC0"/>
    <w:rsid w:val="00CA0974"/>
    <w:rsid w:val="00CA1920"/>
    <w:rsid w:val="00CA194A"/>
    <w:rsid w:val="00CA546D"/>
    <w:rsid w:val="00CA6084"/>
    <w:rsid w:val="00CA7EA3"/>
    <w:rsid w:val="00CB2544"/>
    <w:rsid w:val="00CB61F3"/>
    <w:rsid w:val="00CB6CD3"/>
    <w:rsid w:val="00CB6D8A"/>
    <w:rsid w:val="00CB7387"/>
    <w:rsid w:val="00CB7F64"/>
    <w:rsid w:val="00CC13CB"/>
    <w:rsid w:val="00CC2368"/>
    <w:rsid w:val="00CC2DB1"/>
    <w:rsid w:val="00CD2F38"/>
    <w:rsid w:val="00CD4D35"/>
    <w:rsid w:val="00CD751F"/>
    <w:rsid w:val="00CE1E71"/>
    <w:rsid w:val="00CE4E50"/>
    <w:rsid w:val="00CE5B38"/>
    <w:rsid w:val="00CE6D81"/>
    <w:rsid w:val="00CF209E"/>
    <w:rsid w:val="00CF2835"/>
    <w:rsid w:val="00CF6213"/>
    <w:rsid w:val="00D0045D"/>
    <w:rsid w:val="00D010A8"/>
    <w:rsid w:val="00D02992"/>
    <w:rsid w:val="00D04396"/>
    <w:rsid w:val="00D119A8"/>
    <w:rsid w:val="00D11EED"/>
    <w:rsid w:val="00D120CF"/>
    <w:rsid w:val="00D1220C"/>
    <w:rsid w:val="00D1314B"/>
    <w:rsid w:val="00D17B79"/>
    <w:rsid w:val="00D20A72"/>
    <w:rsid w:val="00D250B5"/>
    <w:rsid w:val="00D26BDB"/>
    <w:rsid w:val="00D30BDB"/>
    <w:rsid w:val="00D30EC6"/>
    <w:rsid w:val="00D320DF"/>
    <w:rsid w:val="00D32BCC"/>
    <w:rsid w:val="00D33077"/>
    <w:rsid w:val="00D33205"/>
    <w:rsid w:val="00D35BD9"/>
    <w:rsid w:val="00D36957"/>
    <w:rsid w:val="00D369C2"/>
    <w:rsid w:val="00D37927"/>
    <w:rsid w:val="00D4428E"/>
    <w:rsid w:val="00D44D5B"/>
    <w:rsid w:val="00D50D86"/>
    <w:rsid w:val="00D5116E"/>
    <w:rsid w:val="00D53C1C"/>
    <w:rsid w:val="00D55B95"/>
    <w:rsid w:val="00D56286"/>
    <w:rsid w:val="00D57B91"/>
    <w:rsid w:val="00D653D7"/>
    <w:rsid w:val="00D67308"/>
    <w:rsid w:val="00D706D0"/>
    <w:rsid w:val="00D70AF9"/>
    <w:rsid w:val="00D71266"/>
    <w:rsid w:val="00D7248C"/>
    <w:rsid w:val="00D76DFF"/>
    <w:rsid w:val="00D84961"/>
    <w:rsid w:val="00D90BFF"/>
    <w:rsid w:val="00D91463"/>
    <w:rsid w:val="00D9506F"/>
    <w:rsid w:val="00D964FB"/>
    <w:rsid w:val="00DA29CD"/>
    <w:rsid w:val="00DA3461"/>
    <w:rsid w:val="00DA4745"/>
    <w:rsid w:val="00DA522B"/>
    <w:rsid w:val="00DA7A94"/>
    <w:rsid w:val="00DB4925"/>
    <w:rsid w:val="00DB658C"/>
    <w:rsid w:val="00DC1A4E"/>
    <w:rsid w:val="00DC3976"/>
    <w:rsid w:val="00DC45BE"/>
    <w:rsid w:val="00DD0186"/>
    <w:rsid w:val="00DD5029"/>
    <w:rsid w:val="00DD59A9"/>
    <w:rsid w:val="00DD638C"/>
    <w:rsid w:val="00DE0098"/>
    <w:rsid w:val="00DE1FAD"/>
    <w:rsid w:val="00DE2850"/>
    <w:rsid w:val="00DE331B"/>
    <w:rsid w:val="00DE3F74"/>
    <w:rsid w:val="00DE7D36"/>
    <w:rsid w:val="00DF641D"/>
    <w:rsid w:val="00E00B14"/>
    <w:rsid w:val="00E00C15"/>
    <w:rsid w:val="00E032C6"/>
    <w:rsid w:val="00E037B4"/>
    <w:rsid w:val="00E04995"/>
    <w:rsid w:val="00E052C9"/>
    <w:rsid w:val="00E0595F"/>
    <w:rsid w:val="00E0786D"/>
    <w:rsid w:val="00E07CF5"/>
    <w:rsid w:val="00E1001F"/>
    <w:rsid w:val="00E12045"/>
    <w:rsid w:val="00E12F4E"/>
    <w:rsid w:val="00E136C9"/>
    <w:rsid w:val="00E13B8E"/>
    <w:rsid w:val="00E162C1"/>
    <w:rsid w:val="00E17BBA"/>
    <w:rsid w:val="00E22B00"/>
    <w:rsid w:val="00E25165"/>
    <w:rsid w:val="00E2520D"/>
    <w:rsid w:val="00E32D49"/>
    <w:rsid w:val="00E4062F"/>
    <w:rsid w:val="00E43E59"/>
    <w:rsid w:val="00E5473D"/>
    <w:rsid w:val="00E61DA2"/>
    <w:rsid w:val="00E6391A"/>
    <w:rsid w:val="00E64CB4"/>
    <w:rsid w:val="00E67E3E"/>
    <w:rsid w:val="00E71780"/>
    <w:rsid w:val="00E7185F"/>
    <w:rsid w:val="00E73E61"/>
    <w:rsid w:val="00E817A7"/>
    <w:rsid w:val="00E81AC3"/>
    <w:rsid w:val="00E8261E"/>
    <w:rsid w:val="00E836C2"/>
    <w:rsid w:val="00E8429A"/>
    <w:rsid w:val="00E86B89"/>
    <w:rsid w:val="00E946C3"/>
    <w:rsid w:val="00EA57F5"/>
    <w:rsid w:val="00EB01C8"/>
    <w:rsid w:val="00EB6643"/>
    <w:rsid w:val="00EB7586"/>
    <w:rsid w:val="00EC4EF9"/>
    <w:rsid w:val="00EC6D61"/>
    <w:rsid w:val="00ED6093"/>
    <w:rsid w:val="00ED6941"/>
    <w:rsid w:val="00ED6A57"/>
    <w:rsid w:val="00ED6CF4"/>
    <w:rsid w:val="00EE2236"/>
    <w:rsid w:val="00EE2275"/>
    <w:rsid w:val="00EE3E33"/>
    <w:rsid w:val="00EE6911"/>
    <w:rsid w:val="00EE76FF"/>
    <w:rsid w:val="00EF2E96"/>
    <w:rsid w:val="00EF47FB"/>
    <w:rsid w:val="00EF5C68"/>
    <w:rsid w:val="00F05D22"/>
    <w:rsid w:val="00F07AF9"/>
    <w:rsid w:val="00F11D16"/>
    <w:rsid w:val="00F11F95"/>
    <w:rsid w:val="00F12B8A"/>
    <w:rsid w:val="00F13F6C"/>
    <w:rsid w:val="00F16FE1"/>
    <w:rsid w:val="00F20E56"/>
    <w:rsid w:val="00F21AB1"/>
    <w:rsid w:val="00F234FE"/>
    <w:rsid w:val="00F23E57"/>
    <w:rsid w:val="00F264FE"/>
    <w:rsid w:val="00F265DD"/>
    <w:rsid w:val="00F31F9D"/>
    <w:rsid w:val="00F36D05"/>
    <w:rsid w:val="00F36EFE"/>
    <w:rsid w:val="00F401EE"/>
    <w:rsid w:val="00F40F00"/>
    <w:rsid w:val="00F42765"/>
    <w:rsid w:val="00F4293B"/>
    <w:rsid w:val="00F50188"/>
    <w:rsid w:val="00F53B8E"/>
    <w:rsid w:val="00F54567"/>
    <w:rsid w:val="00F54831"/>
    <w:rsid w:val="00F56299"/>
    <w:rsid w:val="00F56E2C"/>
    <w:rsid w:val="00F577E5"/>
    <w:rsid w:val="00F63716"/>
    <w:rsid w:val="00F65E12"/>
    <w:rsid w:val="00F67180"/>
    <w:rsid w:val="00F675BB"/>
    <w:rsid w:val="00F718F6"/>
    <w:rsid w:val="00F72A97"/>
    <w:rsid w:val="00F74285"/>
    <w:rsid w:val="00F744BB"/>
    <w:rsid w:val="00F75FD4"/>
    <w:rsid w:val="00F772BC"/>
    <w:rsid w:val="00F77DD8"/>
    <w:rsid w:val="00F80906"/>
    <w:rsid w:val="00F80E54"/>
    <w:rsid w:val="00F81506"/>
    <w:rsid w:val="00F83448"/>
    <w:rsid w:val="00F84FC0"/>
    <w:rsid w:val="00F854B1"/>
    <w:rsid w:val="00F87309"/>
    <w:rsid w:val="00F876CA"/>
    <w:rsid w:val="00F900FD"/>
    <w:rsid w:val="00F9279E"/>
    <w:rsid w:val="00F9326B"/>
    <w:rsid w:val="00F934D6"/>
    <w:rsid w:val="00F95920"/>
    <w:rsid w:val="00F972F0"/>
    <w:rsid w:val="00FA1F2B"/>
    <w:rsid w:val="00FA2A6E"/>
    <w:rsid w:val="00FA47D0"/>
    <w:rsid w:val="00FA4C87"/>
    <w:rsid w:val="00FB13A6"/>
    <w:rsid w:val="00FB47BE"/>
    <w:rsid w:val="00FC14A1"/>
    <w:rsid w:val="00FC676F"/>
    <w:rsid w:val="00FD3FCC"/>
    <w:rsid w:val="00FD5399"/>
    <w:rsid w:val="00FD7B5F"/>
    <w:rsid w:val="00FE2C38"/>
    <w:rsid w:val="00FE4AD6"/>
    <w:rsid w:val="00FF5B50"/>
    <w:rsid w:val="00FF7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Cite" w:uiPriority="0"/>
    <w:lsdException w:name="HTML Preformatted" w:uiPriority="0"/>
    <w:lsdException w:name="annotation subject" w:uiPriority="0"/>
    <w:lsdException w:name="Table Classic 1"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11D16"/>
    <w:pPr>
      <w:ind w:left="170"/>
    </w:pPr>
    <w:rPr>
      <w:rFonts w:ascii="Calibri" w:eastAsia="Calibri" w:hAnsi="Calibri" w:cs="Times New Roman"/>
    </w:rPr>
  </w:style>
  <w:style w:type="paragraph" w:styleId="1">
    <w:name w:val="heading 1"/>
    <w:basedOn w:val="a3"/>
    <w:next w:val="a3"/>
    <w:link w:val="11"/>
    <w:qFormat/>
    <w:rsid w:val="00306B5B"/>
    <w:pPr>
      <w:keepNext/>
      <w:tabs>
        <w:tab w:val="num" w:pos="0"/>
      </w:tabs>
      <w:suppressAutoHyphens/>
      <w:spacing w:after="0" w:line="240" w:lineRule="auto"/>
      <w:ind w:left="432" w:hanging="432"/>
      <w:jc w:val="right"/>
      <w:outlineLvl w:val="0"/>
    </w:pPr>
    <w:rPr>
      <w:rFonts w:ascii="Times New Roman" w:eastAsia="Times New Roman" w:hAnsi="Times New Roman"/>
      <w:sz w:val="28"/>
      <w:szCs w:val="20"/>
      <w:lang w:eastAsia="ar-SA"/>
    </w:rPr>
  </w:style>
  <w:style w:type="paragraph" w:styleId="20">
    <w:name w:val="heading 2"/>
    <w:basedOn w:val="a3"/>
    <w:next w:val="a3"/>
    <w:link w:val="21"/>
    <w:qFormat/>
    <w:rsid w:val="00306B5B"/>
    <w:pPr>
      <w:keepNext/>
      <w:tabs>
        <w:tab w:val="num" w:pos="0"/>
      </w:tabs>
      <w:suppressAutoHyphens/>
      <w:spacing w:after="0" w:line="240" w:lineRule="auto"/>
      <w:ind w:left="576" w:hanging="576"/>
      <w:jc w:val="center"/>
      <w:outlineLvl w:val="1"/>
    </w:pPr>
    <w:rPr>
      <w:rFonts w:ascii="Times New Roman" w:eastAsia="Times New Roman" w:hAnsi="Times New Roman"/>
      <w:sz w:val="28"/>
      <w:szCs w:val="20"/>
      <w:lang w:eastAsia="ar-SA"/>
    </w:rPr>
  </w:style>
  <w:style w:type="paragraph" w:styleId="3">
    <w:name w:val="heading 3"/>
    <w:basedOn w:val="a3"/>
    <w:next w:val="a3"/>
    <w:link w:val="31"/>
    <w:qFormat/>
    <w:rsid w:val="00306B5B"/>
    <w:pPr>
      <w:keepNext/>
      <w:tabs>
        <w:tab w:val="num" w:pos="0"/>
      </w:tabs>
      <w:suppressAutoHyphens/>
      <w:spacing w:after="0" w:line="240" w:lineRule="auto"/>
      <w:ind w:left="720" w:hanging="720"/>
      <w:jc w:val="center"/>
      <w:outlineLvl w:val="2"/>
    </w:pPr>
    <w:rPr>
      <w:rFonts w:ascii="Times New Roman" w:eastAsia="Times New Roman" w:hAnsi="Times New Roman"/>
      <w:b/>
      <w:bCs/>
      <w:sz w:val="24"/>
      <w:szCs w:val="20"/>
      <w:lang w:eastAsia="ar-SA"/>
    </w:rPr>
  </w:style>
  <w:style w:type="paragraph" w:styleId="4">
    <w:name w:val="heading 4"/>
    <w:basedOn w:val="a3"/>
    <w:next w:val="a3"/>
    <w:link w:val="40"/>
    <w:qFormat/>
    <w:rsid w:val="00306B5B"/>
    <w:pPr>
      <w:keepNext/>
      <w:tabs>
        <w:tab w:val="num" w:pos="0"/>
      </w:tabs>
      <w:suppressAutoHyphens/>
      <w:spacing w:after="0" w:line="240" w:lineRule="auto"/>
      <w:ind w:left="864" w:hanging="864"/>
      <w:jc w:val="right"/>
      <w:outlineLvl w:val="3"/>
    </w:pPr>
    <w:rPr>
      <w:rFonts w:ascii="Times New Roman" w:eastAsia="Times New Roman" w:hAnsi="Times New Roman"/>
      <w:sz w:val="24"/>
      <w:szCs w:val="20"/>
      <w:lang w:eastAsia="ar-SA"/>
    </w:rPr>
  </w:style>
  <w:style w:type="paragraph" w:styleId="5">
    <w:name w:val="heading 5"/>
    <w:basedOn w:val="a3"/>
    <w:next w:val="a3"/>
    <w:link w:val="50"/>
    <w:qFormat/>
    <w:rsid w:val="00306B5B"/>
    <w:pPr>
      <w:keepNext/>
      <w:spacing w:after="120" w:line="240" w:lineRule="auto"/>
      <w:ind w:left="0"/>
      <w:jc w:val="center"/>
      <w:outlineLvl w:val="4"/>
    </w:pPr>
    <w:rPr>
      <w:rFonts w:ascii="Times New Roman" w:eastAsia="Times New Roman" w:hAnsi="Times New Roman"/>
      <w:b/>
      <w:szCs w:val="20"/>
      <w:lang w:eastAsia="ru-RU"/>
    </w:rPr>
  </w:style>
  <w:style w:type="paragraph" w:styleId="6">
    <w:name w:val="heading 6"/>
    <w:basedOn w:val="a3"/>
    <w:next w:val="a3"/>
    <w:link w:val="60"/>
    <w:qFormat/>
    <w:rsid w:val="00306B5B"/>
    <w:pPr>
      <w:keepNext/>
      <w:spacing w:after="0" w:line="240" w:lineRule="auto"/>
      <w:ind w:left="0"/>
      <w:jc w:val="right"/>
      <w:outlineLvl w:val="5"/>
    </w:pPr>
    <w:rPr>
      <w:rFonts w:ascii="Times New Roman" w:eastAsia="Times New Roman" w:hAnsi="Times New Roman"/>
      <w:sz w:val="24"/>
      <w:szCs w:val="20"/>
      <w:lang w:val="en-GB" w:eastAsia="ru-RU"/>
    </w:rPr>
  </w:style>
  <w:style w:type="paragraph" w:styleId="7">
    <w:name w:val="heading 7"/>
    <w:basedOn w:val="a3"/>
    <w:next w:val="a3"/>
    <w:link w:val="70"/>
    <w:qFormat/>
    <w:rsid w:val="00306B5B"/>
    <w:pPr>
      <w:keepNext/>
      <w:tabs>
        <w:tab w:val="num" w:pos="0"/>
      </w:tabs>
      <w:suppressAutoHyphens/>
      <w:spacing w:after="0" w:line="260" w:lineRule="exact"/>
      <w:ind w:left="-57"/>
      <w:jc w:val="center"/>
      <w:outlineLvl w:val="6"/>
    </w:pPr>
    <w:rPr>
      <w:rFonts w:ascii="Times New Roman" w:eastAsia="Times New Roman" w:hAnsi="Times New Roman"/>
      <w:b/>
      <w:bCs/>
      <w:sz w:val="16"/>
      <w:lang w:val="en-US" w:eastAsia="ar-SA"/>
    </w:rPr>
  </w:style>
  <w:style w:type="paragraph" w:styleId="8">
    <w:name w:val="heading 8"/>
    <w:basedOn w:val="a3"/>
    <w:next w:val="a3"/>
    <w:link w:val="81"/>
    <w:qFormat/>
    <w:rsid w:val="00306B5B"/>
    <w:pPr>
      <w:spacing w:before="240" w:after="60" w:line="240" w:lineRule="auto"/>
      <w:ind w:left="0"/>
      <w:outlineLvl w:val="7"/>
    </w:pPr>
    <w:rPr>
      <w:rFonts w:ascii="Times New Roman" w:eastAsia="Times New Roman" w:hAnsi="Times New Roman"/>
      <w:i/>
      <w:iCs/>
      <w:sz w:val="24"/>
      <w:szCs w:val="24"/>
      <w:lang w:eastAsia="ar-SA"/>
    </w:rPr>
  </w:style>
  <w:style w:type="paragraph" w:styleId="9">
    <w:name w:val="heading 9"/>
    <w:basedOn w:val="a3"/>
    <w:next w:val="a3"/>
    <w:link w:val="90"/>
    <w:qFormat/>
    <w:rsid w:val="00306B5B"/>
    <w:pPr>
      <w:tabs>
        <w:tab w:val="num" w:pos="0"/>
      </w:tabs>
      <w:suppressAutoHyphens/>
      <w:spacing w:before="240" w:after="60" w:line="240" w:lineRule="auto"/>
      <w:ind w:left="1584" w:hanging="1584"/>
      <w:outlineLvl w:val="8"/>
    </w:pPr>
    <w:rPr>
      <w:rFonts w:ascii="Arial" w:eastAsia="Times New Roman" w:hAnsi="Arial" w:cs="Arial"/>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F1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3"/>
    <w:link w:val="a9"/>
    <w:uiPriority w:val="99"/>
    <w:rsid w:val="00B61488"/>
    <w:pPr>
      <w:tabs>
        <w:tab w:val="center" w:pos="4153"/>
        <w:tab w:val="right" w:pos="8306"/>
      </w:tabs>
      <w:spacing w:after="0" w:line="240" w:lineRule="auto"/>
      <w:ind w:left="0"/>
    </w:pPr>
    <w:rPr>
      <w:rFonts w:ascii="Times New Roman" w:eastAsia="Times New Roman" w:hAnsi="Times New Roman"/>
      <w:sz w:val="24"/>
      <w:szCs w:val="24"/>
      <w:lang w:eastAsia="ru-RU"/>
    </w:rPr>
  </w:style>
  <w:style w:type="character" w:customStyle="1" w:styleId="a9">
    <w:name w:val="Верхний колонтитул Знак"/>
    <w:basedOn w:val="a4"/>
    <w:link w:val="a8"/>
    <w:uiPriority w:val="99"/>
    <w:rsid w:val="00B61488"/>
    <w:rPr>
      <w:rFonts w:ascii="Times New Roman" w:eastAsia="Times New Roman" w:hAnsi="Times New Roman" w:cs="Times New Roman"/>
      <w:sz w:val="24"/>
      <w:szCs w:val="24"/>
      <w:lang w:eastAsia="ru-RU"/>
    </w:rPr>
  </w:style>
  <w:style w:type="character" w:customStyle="1" w:styleId="10">
    <w:name w:val="Заголовок 1 Знак"/>
    <w:basedOn w:val="a4"/>
    <w:rsid w:val="00306B5B"/>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semiHidden/>
    <w:rsid w:val="00306B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semiHidden/>
    <w:rsid w:val="00306B5B"/>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306B5B"/>
    <w:rPr>
      <w:rFonts w:ascii="Times New Roman" w:eastAsia="Times New Roman" w:hAnsi="Times New Roman" w:cs="Times New Roman"/>
      <w:sz w:val="24"/>
      <w:szCs w:val="20"/>
      <w:lang w:eastAsia="ar-SA"/>
    </w:rPr>
  </w:style>
  <w:style w:type="character" w:customStyle="1" w:styleId="50">
    <w:name w:val="Заголовок 5 Знак"/>
    <w:basedOn w:val="a4"/>
    <w:link w:val="5"/>
    <w:rsid w:val="00306B5B"/>
    <w:rPr>
      <w:rFonts w:ascii="Times New Roman" w:eastAsia="Times New Roman" w:hAnsi="Times New Roman" w:cs="Times New Roman"/>
      <w:b/>
      <w:szCs w:val="20"/>
      <w:lang w:eastAsia="ru-RU"/>
    </w:rPr>
  </w:style>
  <w:style w:type="character" w:customStyle="1" w:styleId="60">
    <w:name w:val="Заголовок 6 Знак"/>
    <w:basedOn w:val="a4"/>
    <w:link w:val="6"/>
    <w:rsid w:val="00306B5B"/>
    <w:rPr>
      <w:rFonts w:ascii="Times New Roman" w:eastAsia="Times New Roman" w:hAnsi="Times New Roman" w:cs="Times New Roman"/>
      <w:sz w:val="24"/>
      <w:szCs w:val="20"/>
      <w:lang w:val="en-GB" w:eastAsia="ru-RU"/>
    </w:rPr>
  </w:style>
  <w:style w:type="character" w:customStyle="1" w:styleId="70">
    <w:name w:val="Заголовок 7 Знак"/>
    <w:basedOn w:val="a4"/>
    <w:link w:val="7"/>
    <w:rsid w:val="00306B5B"/>
    <w:rPr>
      <w:rFonts w:ascii="Times New Roman" w:eastAsia="Times New Roman" w:hAnsi="Times New Roman" w:cs="Times New Roman"/>
      <w:b/>
      <w:bCs/>
      <w:sz w:val="16"/>
      <w:lang w:val="en-US" w:eastAsia="ar-SA"/>
    </w:rPr>
  </w:style>
  <w:style w:type="character" w:customStyle="1" w:styleId="80">
    <w:name w:val="Заголовок 8 Знак"/>
    <w:basedOn w:val="a4"/>
    <w:semiHidden/>
    <w:rsid w:val="00306B5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rsid w:val="00306B5B"/>
    <w:rPr>
      <w:rFonts w:ascii="Arial" w:eastAsia="Times New Roman" w:hAnsi="Arial" w:cs="Arial"/>
      <w:lang w:eastAsia="ar-SA"/>
    </w:rPr>
  </w:style>
  <w:style w:type="character" w:customStyle="1" w:styleId="WW8Num3z0">
    <w:name w:val="WW8Num3z0"/>
    <w:rsid w:val="00306B5B"/>
    <w:rPr>
      <w:i w:val="0"/>
    </w:rPr>
  </w:style>
  <w:style w:type="character" w:customStyle="1" w:styleId="WW8Num6z0">
    <w:name w:val="WW8Num6z0"/>
    <w:rsid w:val="00306B5B"/>
    <w:rPr>
      <w:rFonts w:ascii="Times New Roman" w:hAnsi="Times New Roman"/>
      <w:b w:val="0"/>
      <w:i w:val="0"/>
      <w:sz w:val="18"/>
    </w:rPr>
  </w:style>
  <w:style w:type="character" w:customStyle="1" w:styleId="Absatz-Standardschriftart">
    <w:name w:val="Absatz-Standardschriftart"/>
    <w:rsid w:val="00306B5B"/>
  </w:style>
  <w:style w:type="character" w:customStyle="1" w:styleId="WW8Num4z0">
    <w:name w:val="WW8Num4z0"/>
    <w:rsid w:val="00306B5B"/>
    <w:rPr>
      <w:i w:val="0"/>
    </w:rPr>
  </w:style>
  <w:style w:type="character" w:customStyle="1" w:styleId="WW8Num8z0">
    <w:name w:val="WW8Num8z0"/>
    <w:rsid w:val="00306B5B"/>
    <w:rPr>
      <w:rFonts w:ascii="Symbol" w:hAnsi="Symbol"/>
    </w:rPr>
  </w:style>
  <w:style w:type="character" w:customStyle="1" w:styleId="WW8Num9z0">
    <w:name w:val="WW8Num9z0"/>
    <w:rsid w:val="00306B5B"/>
    <w:rPr>
      <w:rFonts w:ascii="Symbol" w:hAnsi="Symbol"/>
    </w:rPr>
  </w:style>
  <w:style w:type="character" w:customStyle="1" w:styleId="WW8Num10z0">
    <w:name w:val="WW8Num10z0"/>
    <w:rsid w:val="00306B5B"/>
    <w:rPr>
      <w:i w:val="0"/>
      <w:color w:val="FF0000"/>
    </w:rPr>
  </w:style>
  <w:style w:type="character" w:customStyle="1" w:styleId="WW8Num14z0">
    <w:name w:val="WW8Num14z0"/>
    <w:rsid w:val="00306B5B"/>
    <w:rPr>
      <w:b/>
    </w:rPr>
  </w:style>
  <w:style w:type="character" w:customStyle="1" w:styleId="WW8Num16z0">
    <w:name w:val="WW8Num16z0"/>
    <w:rsid w:val="00306B5B"/>
    <w:rPr>
      <w:rFonts w:ascii="Times New Roman" w:eastAsia="Times New Roman" w:hAnsi="Times New Roman" w:cs="Times New Roman"/>
    </w:rPr>
  </w:style>
  <w:style w:type="character" w:customStyle="1" w:styleId="WW8Num18z0">
    <w:name w:val="WW8Num18z0"/>
    <w:rsid w:val="00306B5B"/>
    <w:rPr>
      <w:i w:val="0"/>
      <w:color w:val="FF0000"/>
    </w:rPr>
  </w:style>
  <w:style w:type="character" w:customStyle="1" w:styleId="WW8Num20z0">
    <w:name w:val="WW8Num20z0"/>
    <w:rsid w:val="00306B5B"/>
    <w:rPr>
      <w:rFonts w:ascii="Times New Roman" w:eastAsia="Times New Roman" w:hAnsi="Times New Roman" w:cs="Times New Roman"/>
    </w:rPr>
  </w:style>
  <w:style w:type="character" w:customStyle="1" w:styleId="WW8Num22z0">
    <w:name w:val="WW8Num22z0"/>
    <w:rsid w:val="00306B5B"/>
    <w:rPr>
      <w:i w:val="0"/>
      <w:color w:val="auto"/>
    </w:rPr>
  </w:style>
  <w:style w:type="character" w:customStyle="1" w:styleId="WW8Num23z0">
    <w:name w:val="WW8Num23z0"/>
    <w:rsid w:val="00306B5B"/>
    <w:rPr>
      <w:rFonts w:ascii="Times New Roman" w:eastAsia="Times New Roman" w:hAnsi="Times New Roman" w:cs="Times New Roman"/>
    </w:rPr>
  </w:style>
  <w:style w:type="character" w:customStyle="1" w:styleId="WW8Num24z0">
    <w:name w:val="WW8Num24z0"/>
    <w:rsid w:val="00306B5B"/>
    <w:rPr>
      <w:i w:val="0"/>
      <w:color w:val="auto"/>
    </w:rPr>
  </w:style>
  <w:style w:type="character" w:customStyle="1" w:styleId="71">
    <w:name w:val="Основной шрифт абзаца7"/>
    <w:rsid w:val="00306B5B"/>
  </w:style>
  <w:style w:type="character" w:customStyle="1" w:styleId="WW8Num5z0">
    <w:name w:val="WW8Num5z0"/>
    <w:rsid w:val="00306B5B"/>
    <w:rPr>
      <w:rFonts w:ascii="Arial" w:hAnsi="Arial"/>
    </w:rPr>
  </w:style>
  <w:style w:type="character" w:customStyle="1" w:styleId="32">
    <w:name w:val="Основной шрифт абзаца3"/>
    <w:rsid w:val="00306B5B"/>
  </w:style>
  <w:style w:type="character" w:customStyle="1" w:styleId="23">
    <w:name w:val="Основной шрифт абзаца2"/>
    <w:rsid w:val="00306B5B"/>
  </w:style>
  <w:style w:type="character" w:customStyle="1" w:styleId="WW8Num2z0">
    <w:name w:val="WW8Num2z0"/>
    <w:rsid w:val="00306B5B"/>
    <w:rPr>
      <w:sz w:val="18"/>
      <w:szCs w:val="18"/>
    </w:rPr>
  </w:style>
  <w:style w:type="character" w:customStyle="1" w:styleId="WW8Num9z1">
    <w:name w:val="WW8Num9z1"/>
    <w:rsid w:val="00306B5B"/>
    <w:rPr>
      <w:rFonts w:ascii="Courier New" w:hAnsi="Courier New" w:cs="Courier New"/>
    </w:rPr>
  </w:style>
  <w:style w:type="character" w:customStyle="1" w:styleId="WW8Num9z2">
    <w:name w:val="WW8Num9z2"/>
    <w:rsid w:val="00306B5B"/>
    <w:rPr>
      <w:rFonts w:ascii="Wingdings" w:hAnsi="Wingdings"/>
    </w:rPr>
  </w:style>
  <w:style w:type="character" w:customStyle="1" w:styleId="WW8Num17z0">
    <w:name w:val="WW8Num17z0"/>
    <w:rsid w:val="00306B5B"/>
    <w:rPr>
      <w:i w:val="0"/>
      <w:sz w:val="22"/>
      <w:szCs w:val="22"/>
    </w:rPr>
  </w:style>
  <w:style w:type="character" w:customStyle="1" w:styleId="WW8Num28z0">
    <w:name w:val="WW8Num28z0"/>
    <w:rsid w:val="00306B5B"/>
    <w:rPr>
      <w:i w:val="0"/>
    </w:rPr>
  </w:style>
  <w:style w:type="character" w:customStyle="1" w:styleId="WW8Num39z0">
    <w:name w:val="WW8Num39z0"/>
    <w:rsid w:val="00306B5B"/>
    <w:rPr>
      <w:i w:val="0"/>
      <w:color w:val="auto"/>
    </w:rPr>
  </w:style>
  <w:style w:type="character" w:customStyle="1" w:styleId="WW8Num45z1">
    <w:name w:val="WW8Num45z1"/>
    <w:rsid w:val="00306B5B"/>
    <w:rPr>
      <w:rFonts w:ascii="Courier New" w:hAnsi="Courier New" w:cs="Courier New"/>
    </w:rPr>
  </w:style>
  <w:style w:type="character" w:customStyle="1" w:styleId="WW8Num45z2">
    <w:name w:val="WW8Num45z2"/>
    <w:rsid w:val="00306B5B"/>
    <w:rPr>
      <w:rFonts w:ascii="Wingdings" w:hAnsi="Wingdings"/>
    </w:rPr>
  </w:style>
  <w:style w:type="character" w:customStyle="1" w:styleId="WW8Num45z3">
    <w:name w:val="WW8Num45z3"/>
    <w:rsid w:val="00306B5B"/>
    <w:rPr>
      <w:rFonts w:ascii="Symbol" w:hAnsi="Symbol"/>
    </w:rPr>
  </w:style>
  <w:style w:type="character" w:customStyle="1" w:styleId="12">
    <w:name w:val="Основной шрифт абзаца1"/>
    <w:rsid w:val="00306B5B"/>
  </w:style>
  <w:style w:type="character" w:styleId="aa">
    <w:name w:val="page number"/>
    <w:basedOn w:val="12"/>
    <w:rsid w:val="00306B5B"/>
  </w:style>
  <w:style w:type="character" w:customStyle="1" w:styleId="ab">
    <w:name w:val="Символ сноски"/>
    <w:rsid w:val="00306B5B"/>
    <w:rPr>
      <w:vertAlign w:val="superscript"/>
    </w:rPr>
  </w:style>
  <w:style w:type="character" w:styleId="ac">
    <w:name w:val="Hyperlink"/>
    <w:rsid w:val="00306B5B"/>
    <w:rPr>
      <w:color w:val="0000FF"/>
      <w:u w:val="single"/>
    </w:rPr>
  </w:style>
  <w:style w:type="character" w:customStyle="1" w:styleId="13">
    <w:name w:val="Знак Знак1"/>
    <w:rsid w:val="00306B5B"/>
    <w:rPr>
      <w:lang w:val="ru-RU" w:eastAsia="ar-SA" w:bidi="ar-SA"/>
    </w:rPr>
  </w:style>
  <w:style w:type="character" w:customStyle="1" w:styleId="FontStyle40">
    <w:name w:val="Font Style40"/>
    <w:rsid w:val="00306B5B"/>
    <w:rPr>
      <w:rFonts w:ascii="Times New Roman" w:hAnsi="Times New Roman" w:cs="Times New Roman"/>
      <w:sz w:val="26"/>
      <w:szCs w:val="26"/>
    </w:rPr>
  </w:style>
  <w:style w:type="character" w:customStyle="1" w:styleId="FontStyle12">
    <w:name w:val="Font Style12"/>
    <w:rsid w:val="00306B5B"/>
    <w:rPr>
      <w:rFonts w:ascii="Times New Roman" w:hAnsi="Times New Roman" w:cs="Times New Roman"/>
      <w:b/>
      <w:bCs/>
      <w:i/>
      <w:iCs/>
      <w:spacing w:val="10"/>
      <w:sz w:val="20"/>
      <w:szCs w:val="20"/>
    </w:rPr>
  </w:style>
  <w:style w:type="character" w:customStyle="1" w:styleId="apple-style-span">
    <w:name w:val="apple-style-span"/>
    <w:basedOn w:val="32"/>
    <w:rsid w:val="00306B5B"/>
  </w:style>
  <w:style w:type="character" w:customStyle="1" w:styleId="61">
    <w:name w:val="Основной шрифт абзаца6"/>
    <w:rsid w:val="00306B5B"/>
  </w:style>
  <w:style w:type="character" w:customStyle="1" w:styleId="WW-Absatz-Standardschriftart">
    <w:name w:val="WW-Absatz-Standardschriftart"/>
    <w:rsid w:val="00306B5B"/>
  </w:style>
  <w:style w:type="character" w:customStyle="1" w:styleId="WW-Absatz-Standardschriftart1">
    <w:name w:val="WW-Absatz-Standardschriftart1"/>
    <w:rsid w:val="00306B5B"/>
  </w:style>
  <w:style w:type="character" w:customStyle="1" w:styleId="51">
    <w:name w:val="Основной шрифт абзаца5"/>
    <w:rsid w:val="00306B5B"/>
  </w:style>
  <w:style w:type="character" w:customStyle="1" w:styleId="41">
    <w:name w:val="Основной шрифт абзаца4"/>
    <w:rsid w:val="00306B5B"/>
  </w:style>
  <w:style w:type="character" w:customStyle="1" w:styleId="WW-Absatz-Standardschriftart11">
    <w:name w:val="WW-Absatz-Standardschriftart11"/>
    <w:rsid w:val="00306B5B"/>
  </w:style>
  <w:style w:type="character" w:customStyle="1" w:styleId="WW-Absatz-Standardschriftart111">
    <w:name w:val="WW-Absatz-Standardschriftart111"/>
    <w:rsid w:val="00306B5B"/>
  </w:style>
  <w:style w:type="character" w:customStyle="1" w:styleId="WW8Num7z0">
    <w:name w:val="WW8Num7z0"/>
    <w:rsid w:val="00306B5B"/>
    <w:rPr>
      <w:rFonts w:ascii="Symbol" w:hAnsi="Symbol"/>
    </w:rPr>
  </w:style>
  <w:style w:type="character" w:customStyle="1" w:styleId="-">
    <w:name w:val="Лит-авторы"/>
    <w:rsid w:val="00306B5B"/>
    <w:rPr>
      <w:spacing w:val="40"/>
      <w:sz w:val="20"/>
      <w:szCs w:val="20"/>
    </w:rPr>
  </w:style>
  <w:style w:type="character" w:customStyle="1" w:styleId="ad">
    <w:name w:val="Рис_подпись"/>
    <w:rsid w:val="00306B5B"/>
    <w:rPr>
      <w:sz w:val="18"/>
    </w:rPr>
  </w:style>
  <w:style w:type="character" w:customStyle="1" w:styleId="ae">
    <w:name w:val="Маркеры списка"/>
    <w:rsid w:val="00306B5B"/>
    <w:rPr>
      <w:rFonts w:ascii="OpenSymbol" w:eastAsia="OpenSymbol" w:hAnsi="OpenSymbol" w:cs="OpenSymbol"/>
    </w:rPr>
  </w:style>
  <w:style w:type="character" w:styleId="af">
    <w:name w:val="Strong"/>
    <w:uiPriority w:val="22"/>
    <w:qFormat/>
    <w:rsid w:val="00306B5B"/>
    <w:rPr>
      <w:b/>
      <w:bCs/>
    </w:rPr>
  </w:style>
  <w:style w:type="character" w:customStyle="1" w:styleId="af0">
    <w:name w:val="Символ нумерации"/>
    <w:rsid w:val="00306B5B"/>
  </w:style>
  <w:style w:type="paragraph" w:customStyle="1" w:styleId="af1">
    <w:name w:val="Заголовок"/>
    <w:basedOn w:val="a3"/>
    <w:next w:val="af2"/>
    <w:rsid w:val="00306B5B"/>
    <w:pPr>
      <w:keepNext/>
      <w:suppressAutoHyphens/>
      <w:spacing w:before="240" w:after="120" w:line="240" w:lineRule="auto"/>
      <w:ind w:left="0"/>
    </w:pPr>
    <w:rPr>
      <w:rFonts w:ascii="Arial" w:eastAsia="Arial Unicode MS" w:hAnsi="Arial" w:cs="Mangal"/>
      <w:sz w:val="28"/>
      <w:szCs w:val="28"/>
      <w:lang w:eastAsia="ar-SA"/>
    </w:rPr>
  </w:style>
  <w:style w:type="paragraph" w:styleId="af2">
    <w:name w:val="Body Text"/>
    <w:basedOn w:val="a3"/>
    <w:link w:val="14"/>
    <w:rsid w:val="00306B5B"/>
    <w:pPr>
      <w:suppressAutoHyphens/>
      <w:spacing w:after="0" w:line="240" w:lineRule="auto"/>
      <w:ind w:left="0"/>
      <w:jc w:val="both"/>
    </w:pPr>
    <w:rPr>
      <w:rFonts w:ascii="Times New Roman" w:eastAsia="Times New Roman" w:hAnsi="Times New Roman"/>
      <w:sz w:val="24"/>
      <w:szCs w:val="20"/>
      <w:lang w:eastAsia="ar-SA"/>
    </w:rPr>
  </w:style>
  <w:style w:type="character" w:customStyle="1" w:styleId="af3">
    <w:name w:val="Основной текст Знак"/>
    <w:basedOn w:val="a4"/>
    <w:rsid w:val="00306B5B"/>
    <w:rPr>
      <w:rFonts w:ascii="Calibri" w:eastAsia="Calibri" w:hAnsi="Calibri" w:cs="Times New Roman"/>
    </w:rPr>
  </w:style>
  <w:style w:type="paragraph" w:styleId="af4">
    <w:name w:val="List"/>
    <w:basedOn w:val="af2"/>
    <w:rsid w:val="00306B5B"/>
    <w:rPr>
      <w:rFonts w:ascii="Arial" w:hAnsi="Arial" w:cs="Mangal"/>
    </w:rPr>
  </w:style>
  <w:style w:type="paragraph" w:customStyle="1" w:styleId="72">
    <w:name w:val="Название7"/>
    <w:basedOn w:val="a3"/>
    <w:rsid w:val="00306B5B"/>
    <w:pPr>
      <w:suppressLineNumbers/>
      <w:suppressAutoHyphens/>
      <w:spacing w:before="120" w:after="120" w:line="240" w:lineRule="auto"/>
      <w:ind w:left="0"/>
    </w:pPr>
    <w:rPr>
      <w:rFonts w:ascii="Times New Roman" w:eastAsia="Times New Roman" w:hAnsi="Times New Roman" w:cs="Tahoma"/>
      <w:i/>
      <w:iCs/>
      <w:sz w:val="24"/>
      <w:szCs w:val="24"/>
      <w:lang w:eastAsia="ar-SA"/>
    </w:rPr>
  </w:style>
  <w:style w:type="paragraph" w:customStyle="1" w:styleId="73">
    <w:name w:val="Указатель7"/>
    <w:basedOn w:val="a3"/>
    <w:rsid w:val="00306B5B"/>
    <w:pPr>
      <w:suppressLineNumbers/>
      <w:suppressAutoHyphens/>
      <w:spacing w:after="0" w:line="240" w:lineRule="auto"/>
      <w:ind w:left="0"/>
    </w:pPr>
    <w:rPr>
      <w:rFonts w:ascii="Times New Roman" w:eastAsia="Times New Roman" w:hAnsi="Times New Roman" w:cs="Tahoma"/>
      <w:sz w:val="20"/>
      <w:szCs w:val="20"/>
      <w:lang w:eastAsia="ar-SA"/>
    </w:rPr>
  </w:style>
  <w:style w:type="paragraph" w:customStyle="1" w:styleId="33">
    <w:name w:val="Название3"/>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34">
    <w:name w:val="Указатель3"/>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24">
    <w:name w:val="Название2"/>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25">
    <w:name w:val="Указатель2"/>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15">
    <w:name w:val="Название1"/>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16">
    <w:name w:val="Указатель1"/>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320">
    <w:name w:val="Основной текст 32"/>
    <w:basedOn w:val="a3"/>
    <w:rsid w:val="00306B5B"/>
    <w:pPr>
      <w:widowControl w:val="0"/>
      <w:suppressAutoHyphens/>
      <w:spacing w:after="0" w:line="280" w:lineRule="exact"/>
      <w:ind w:left="0"/>
      <w:jc w:val="both"/>
    </w:pPr>
    <w:rPr>
      <w:rFonts w:ascii="Times New Roman" w:eastAsia="Times New Roman" w:hAnsi="Times New Roman"/>
      <w:sz w:val="24"/>
      <w:szCs w:val="24"/>
      <w:lang w:eastAsia="ar-SA"/>
    </w:rPr>
  </w:style>
  <w:style w:type="paragraph" w:styleId="af5">
    <w:name w:val="footer"/>
    <w:basedOn w:val="a3"/>
    <w:link w:val="17"/>
    <w:uiPriority w:val="99"/>
    <w:rsid w:val="00306B5B"/>
    <w:pPr>
      <w:tabs>
        <w:tab w:val="center" w:pos="4677"/>
        <w:tab w:val="right" w:pos="9355"/>
      </w:tabs>
      <w:suppressAutoHyphens/>
      <w:spacing w:after="0" w:line="240" w:lineRule="auto"/>
      <w:ind w:left="0"/>
    </w:pPr>
    <w:rPr>
      <w:rFonts w:ascii="Times New Roman" w:eastAsia="Times New Roman" w:hAnsi="Times New Roman"/>
      <w:sz w:val="20"/>
      <w:szCs w:val="20"/>
      <w:lang w:eastAsia="ar-SA"/>
    </w:rPr>
  </w:style>
  <w:style w:type="character" w:customStyle="1" w:styleId="af6">
    <w:name w:val="Нижний колонтитул Знак"/>
    <w:basedOn w:val="a4"/>
    <w:uiPriority w:val="99"/>
    <w:rsid w:val="00306B5B"/>
    <w:rPr>
      <w:rFonts w:ascii="Calibri" w:eastAsia="Calibri" w:hAnsi="Calibri" w:cs="Times New Roman"/>
    </w:rPr>
  </w:style>
  <w:style w:type="paragraph" w:styleId="af7">
    <w:name w:val="footnote text"/>
    <w:basedOn w:val="a3"/>
    <w:link w:val="af8"/>
    <w:semiHidden/>
    <w:rsid w:val="00306B5B"/>
    <w:pPr>
      <w:suppressAutoHyphens/>
      <w:spacing w:after="0" w:line="240" w:lineRule="auto"/>
      <w:ind w:left="0"/>
    </w:pPr>
    <w:rPr>
      <w:rFonts w:ascii="Times New Roman" w:eastAsia="Times New Roman" w:hAnsi="Times New Roman"/>
      <w:sz w:val="20"/>
      <w:szCs w:val="20"/>
      <w:lang w:eastAsia="ar-SA"/>
    </w:rPr>
  </w:style>
  <w:style w:type="character" w:customStyle="1" w:styleId="af8">
    <w:name w:val="Текст сноски Знак"/>
    <w:basedOn w:val="a4"/>
    <w:link w:val="af7"/>
    <w:semiHidden/>
    <w:rsid w:val="00306B5B"/>
    <w:rPr>
      <w:rFonts w:ascii="Times New Roman" w:eastAsia="Times New Roman" w:hAnsi="Times New Roman" w:cs="Times New Roman"/>
      <w:sz w:val="20"/>
      <w:szCs w:val="20"/>
      <w:lang w:eastAsia="ar-SA"/>
    </w:rPr>
  </w:style>
  <w:style w:type="paragraph" w:customStyle="1" w:styleId="310">
    <w:name w:val="Основной текст с отступом 31"/>
    <w:basedOn w:val="a3"/>
    <w:rsid w:val="00306B5B"/>
    <w:pPr>
      <w:suppressAutoHyphens/>
      <w:spacing w:after="120" w:line="240" w:lineRule="auto"/>
      <w:ind w:left="283"/>
    </w:pPr>
    <w:rPr>
      <w:rFonts w:ascii="Times New Roman" w:eastAsia="Times New Roman" w:hAnsi="Times New Roman"/>
      <w:sz w:val="16"/>
      <w:szCs w:val="16"/>
      <w:lang w:eastAsia="ar-SA"/>
    </w:rPr>
  </w:style>
  <w:style w:type="paragraph" w:customStyle="1" w:styleId="Normal1">
    <w:name w:val="Normal1"/>
    <w:rsid w:val="00306B5B"/>
    <w:pPr>
      <w:suppressAutoHyphens/>
      <w:spacing w:after="0" w:line="360" w:lineRule="auto"/>
    </w:pPr>
    <w:rPr>
      <w:rFonts w:ascii="Times New Roman" w:eastAsia="Arial" w:hAnsi="Times New Roman" w:cs="Times New Roman"/>
      <w:sz w:val="28"/>
      <w:szCs w:val="20"/>
      <w:lang w:eastAsia="ar-SA"/>
    </w:rPr>
  </w:style>
  <w:style w:type="paragraph" w:styleId="af9">
    <w:name w:val="Subtitle"/>
    <w:basedOn w:val="a3"/>
    <w:next w:val="af2"/>
    <w:link w:val="afa"/>
    <w:qFormat/>
    <w:rsid w:val="00306B5B"/>
    <w:pPr>
      <w:suppressAutoHyphens/>
      <w:spacing w:after="0" w:line="240" w:lineRule="auto"/>
      <w:ind w:left="0"/>
      <w:jc w:val="center"/>
    </w:pPr>
    <w:rPr>
      <w:rFonts w:ascii="Times New Roman" w:eastAsia="Times New Roman" w:hAnsi="Times New Roman"/>
      <w:b/>
      <w:bCs/>
      <w:sz w:val="24"/>
      <w:szCs w:val="24"/>
      <w:lang w:eastAsia="ar-SA"/>
    </w:rPr>
  </w:style>
  <w:style w:type="character" w:customStyle="1" w:styleId="afa">
    <w:name w:val="Подзаголовок Знак"/>
    <w:basedOn w:val="a4"/>
    <w:link w:val="af9"/>
    <w:rsid w:val="00306B5B"/>
    <w:rPr>
      <w:rFonts w:ascii="Times New Roman" w:eastAsia="Times New Roman" w:hAnsi="Times New Roman" w:cs="Times New Roman"/>
      <w:b/>
      <w:bCs/>
      <w:sz w:val="24"/>
      <w:szCs w:val="24"/>
      <w:lang w:eastAsia="ar-SA"/>
    </w:rPr>
  </w:style>
  <w:style w:type="paragraph" w:styleId="afb">
    <w:name w:val="Body Text Indent"/>
    <w:basedOn w:val="a3"/>
    <w:link w:val="18"/>
    <w:rsid w:val="00306B5B"/>
    <w:pPr>
      <w:suppressAutoHyphens/>
      <w:spacing w:after="120" w:line="240" w:lineRule="auto"/>
      <w:ind w:left="283"/>
    </w:pPr>
    <w:rPr>
      <w:rFonts w:ascii="Times New Roman" w:eastAsia="Times New Roman" w:hAnsi="Times New Roman"/>
      <w:sz w:val="20"/>
      <w:szCs w:val="20"/>
      <w:lang w:eastAsia="ar-SA"/>
    </w:rPr>
  </w:style>
  <w:style w:type="character" w:customStyle="1" w:styleId="afc">
    <w:name w:val="Основной текст с отступом Знак"/>
    <w:basedOn w:val="a4"/>
    <w:semiHidden/>
    <w:rsid w:val="00306B5B"/>
    <w:rPr>
      <w:rFonts w:ascii="Calibri" w:eastAsia="Calibri" w:hAnsi="Calibri" w:cs="Times New Roman"/>
    </w:rPr>
  </w:style>
  <w:style w:type="paragraph" w:customStyle="1" w:styleId="210">
    <w:name w:val="Основной текст 21"/>
    <w:basedOn w:val="a3"/>
    <w:rsid w:val="00306B5B"/>
    <w:pPr>
      <w:suppressAutoHyphens/>
      <w:spacing w:after="120" w:line="480" w:lineRule="auto"/>
      <w:ind w:left="0"/>
    </w:pPr>
    <w:rPr>
      <w:rFonts w:ascii="Times New Roman" w:eastAsia="Times New Roman" w:hAnsi="Times New Roman"/>
      <w:sz w:val="20"/>
      <w:szCs w:val="20"/>
      <w:lang w:eastAsia="ar-SA"/>
    </w:rPr>
  </w:style>
  <w:style w:type="paragraph" w:customStyle="1" w:styleId="211">
    <w:name w:val="Основной текст с отступом 21"/>
    <w:basedOn w:val="a3"/>
    <w:rsid w:val="00306B5B"/>
    <w:pPr>
      <w:suppressAutoHyphens/>
      <w:spacing w:after="0" w:line="240" w:lineRule="auto"/>
      <w:ind w:left="1134" w:hanging="1134"/>
    </w:pPr>
    <w:rPr>
      <w:rFonts w:ascii="Times New Roman" w:eastAsia="Times New Roman" w:hAnsi="Times New Roman"/>
      <w:sz w:val="24"/>
      <w:szCs w:val="20"/>
      <w:lang w:eastAsia="ar-SA"/>
    </w:rPr>
  </w:style>
  <w:style w:type="paragraph" w:styleId="afd">
    <w:name w:val="Title"/>
    <w:basedOn w:val="a3"/>
    <w:next w:val="af9"/>
    <w:link w:val="19"/>
    <w:qFormat/>
    <w:rsid w:val="00306B5B"/>
    <w:pPr>
      <w:suppressAutoHyphens/>
      <w:spacing w:after="0" w:line="240" w:lineRule="auto"/>
      <w:ind w:left="0"/>
      <w:jc w:val="center"/>
    </w:pPr>
    <w:rPr>
      <w:rFonts w:ascii="Times New Roman" w:eastAsia="Times New Roman" w:hAnsi="Times New Roman"/>
      <w:sz w:val="24"/>
      <w:szCs w:val="20"/>
      <w:lang w:eastAsia="ar-SA"/>
    </w:rPr>
  </w:style>
  <w:style w:type="character" w:customStyle="1" w:styleId="afe">
    <w:name w:val="Название Знак"/>
    <w:basedOn w:val="a4"/>
    <w:rsid w:val="00306B5B"/>
    <w:rPr>
      <w:rFonts w:asciiTheme="majorHAnsi" w:eastAsiaTheme="majorEastAsia" w:hAnsiTheme="majorHAnsi" w:cstheme="majorBidi"/>
      <w:color w:val="17365D" w:themeColor="text2" w:themeShade="BF"/>
      <w:spacing w:val="5"/>
      <w:kern w:val="28"/>
      <w:sz w:val="52"/>
      <w:szCs w:val="52"/>
    </w:rPr>
  </w:style>
  <w:style w:type="paragraph" w:customStyle="1" w:styleId="Style4">
    <w:name w:val="Style4"/>
    <w:basedOn w:val="a3"/>
    <w:rsid w:val="00306B5B"/>
    <w:pPr>
      <w:widowControl w:val="0"/>
      <w:suppressAutoHyphens/>
      <w:autoSpaceDE w:val="0"/>
      <w:spacing w:after="0" w:line="240" w:lineRule="auto"/>
      <w:ind w:left="0"/>
      <w:jc w:val="both"/>
    </w:pPr>
    <w:rPr>
      <w:rFonts w:ascii="Times New Roman" w:eastAsia="Times New Roman" w:hAnsi="Times New Roman"/>
      <w:sz w:val="24"/>
      <w:szCs w:val="24"/>
      <w:lang w:eastAsia="ar-SA"/>
    </w:rPr>
  </w:style>
  <w:style w:type="paragraph" w:customStyle="1" w:styleId="1a">
    <w:name w:val="Название объекта1"/>
    <w:basedOn w:val="a3"/>
    <w:next w:val="a3"/>
    <w:rsid w:val="00306B5B"/>
    <w:pPr>
      <w:suppressAutoHyphens/>
      <w:spacing w:after="0" w:line="480" w:lineRule="auto"/>
      <w:ind w:left="0"/>
      <w:jc w:val="right"/>
    </w:pPr>
    <w:rPr>
      <w:rFonts w:ascii="Times New Roman" w:eastAsia="Times New Roman" w:hAnsi="Times New Roman"/>
      <w:b/>
      <w:bCs/>
      <w:sz w:val="24"/>
      <w:szCs w:val="24"/>
      <w:lang w:eastAsia="ar-SA"/>
    </w:rPr>
  </w:style>
  <w:style w:type="paragraph" w:customStyle="1" w:styleId="26">
    <w:name w:val="Абзац списка2"/>
    <w:basedOn w:val="a3"/>
    <w:qFormat/>
    <w:rsid w:val="00306B5B"/>
    <w:pPr>
      <w:suppressAutoHyphens/>
      <w:spacing w:after="0" w:line="240" w:lineRule="auto"/>
      <w:ind w:left="720" w:right="-40" w:firstLine="851"/>
      <w:jc w:val="both"/>
    </w:pPr>
    <w:rPr>
      <w:lang w:eastAsia="ar-SA"/>
    </w:rPr>
  </w:style>
  <w:style w:type="paragraph" w:customStyle="1" w:styleId="311">
    <w:name w:val="Основной текст 31"/>
    <w:basedOn w:val="a3"/>
    <w:rsid w:val="00306B5B"/>
    <w:pPr>
      <w:widowControl w:val="0"/>
      <w:shd w:val="clear" w:color="auto" w:fill="FFFFFF"/>
      <w:suppressAutoHyphens/>
      <w:spacing w:after="0" w:line="240" w:lineRule="auto"/>
      <w:ind w:left="0"/>
      <w:jc w:val="both"/>
    </w:pPr>
    <w:rPr>
      <w:rFonts w:ascii="Arial" w:eastAsia="Arial Unicode MS" w:hAnsi="Arial"/>
      <w:sz w:val="28"/>
      <w:szCs w:val="20"/>
      <w:lang w:eastAsia="ar-SA"/>
    </w:rPr>
  </w:style>
  <w:style w:type="paragraph" w:customStyle="1" w:styleId="aff">
    <w:name w:val="Содержимое таблицы"/>
    <w:basedOn w:val="a3"/>
    <w:rsid w:val="00306B5B"/>
    <w:pPr>
      <w:suppressLineNumbers/>
      <w:suppressAutoHyphens/>
      <w:spacing w:after="0" w:line="240" w:lineRule="auto"/>
      <w:ind w:left="0"/>
    </w:pPr>
    <w:rPr>
      <w:rFonts w:ascii="Times New Roman" w:eastAsia="Times New Roman" w:hAnsi="Times New Roman"/>
      <w:sz w:val="20"/>
      <w:szCs w:val="20"/>
      <w:lang w:eastAsia="ar-SA"/>
    </w:rPr>
  </w:style>
  <w:style w:type="paragraph" w:customStyle="1" w:styleId="aff0">
    <w:name w:val="Заголовок таблицы"/>
    <w:basedOn w:val="aff"/>
    <w:rsid w:val="00306B5B"/>
    <w:pPr>
      <w:jc w:val="center"/>
    </w:pPr>
    <w:rPr>
      <w:b/>
      <w:bCs/>
    </w:rPr>
  </w:style>
  <w:style w:type="paragraph" w:customStyle="1" w:styleId="Default">
    <w:name w:val="Default"/>
    <w:rsid w:val="00306B5B"/>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ff1">
    <w:name w:val="List Paragraph"/>
    <w:basedOn w:val="a3"/>
    <w:uiPriority w:val="34"/>
    <w:qFormat/>
    <w:rsid w:val="00306B5B"/>
    <w:pPr>
      <w:widowControl w:val="0"/>
      <w:tabs>
        <w:tab w:val="left" w:pos="851"/>
      </w:tabs>
      <w:suppressAutoHyphens/>
      <w:spacing w:after="0" w:line="240" w:lineRule="auto"/>
      <w:ind w:left="0"/>
    </w:pPr>
    <w:rPr>
      <w:rFonts w:ascii="Arial" w:eastAsia="Lucida Sans Unicode" w:hAnsi="Arial" w:cs="Tahoma"/>
      <w:kern w:val="1"/>
      <w:sz w:val="20"/>
      <w:szCs w:val="24"/>
      <w:lang w:eastAsia="ar-SA"/>
    </w:rPr>
  </w:style>
  <w:style w:type="paragraph" w:customStyle="1" w:styleId="BodyText22">
    <w:name w:val="Body Text 22"/>
    <w:basedOn w:val="a3"/>
    <w:rsid w:val="00306B5B"/>
    <w:pPr>
      <w:widowControl w:val="0"/>
      <w:spacing w:after="0" w:line="360" w:lineRule="auto"/>
      <w:ind w:left="0" w:firstLine="709"/>
      <w:jc w:val="both"/>
    </w:pPr>
    <w:rPr>
      <w:rFonts w:ascii="Times New Roman" w:eastAsia="Times New Roman" w:hAnsi="Times New Roman"/>
      <w:sz w:val="28"/>
      <w:szCs w:val="20"/>
      <w:lang w:eastAsia="ar-SA"/>
    </w:rPr>
  </w:style>
  <w:style w:type="paragraph" w:customStyle="1" w:styleId="220">
    <w:name w:val="Основной текст 22"/>
    <w:basedOn w:val="a3"/>
    <w:rsid w:val="00306B5B"/>
    <w:pPr>
      <w:spacing w:after="0" w:line="240" w:lineRule="auto"/>
      <w:ind w:left="0"/>
      <w:jc w:val="center"/>
    </w:pPr>
    <w:rPr>
      <w:rFonts w:ascii="Times New Roman" w:eastAsia="Times New Roman" w:hAnsi="Times New Roman"/>
      <w:sz w:val="20"/>
      <w:szCs w:val="20"/>
      <w:lang w:eastAsia="ar-SA"/>
    </w:rPr>
  </w:style>
  <w:style w:type="paragraph" w:customStyle="1" w:styleId="221">
    <w:name w:val="Основной текст с отступом 22"/>
    <w:basedOn w:val="a3"/>
    <w:rsid w:val="00306B5B"/>
    <w:pPr>
      <w:widowControl w:val="0"/>
      <w:tabs>
        <w:tab w:val="left" w:pos="0"/>
        <w:tab w:val="left" w:pos="7938"/>
      </w:tabs>
      <w:spacing w:after="0" w:line="360" w:lineRule="auto"/>
      <w:ind w:left="0" w:firstLine="851"/>
      <w:jc w:val="both"/>
    </w:pPr>
    <w:rPr>
      <w:rFonts w:ascii="Times New Roman" w:eastAsia="Times New Roman" w:hAnsi="Times New Roman"/>
      <w:sz w:val="28"/>
      <w:szCs w:val="20"/>
      <w:lang w:eastAsia="ar-SA"/>
    </w:rPr>
  </w:style>
  <w:style w:type="paragraph" w:customStyle="1" w:styleId="62">
    <w:name w:val="заголовок 6"/>
    <w:basedOn w:val="a3"/>
    <w:next w:val="a3"/>
    <w:rsid w:val="00306B5B"/>
    <w:pPr>
      <w:keepNext/>
      <w:autoSpaceDE w:val="0"/>
      <w:spacing w:after="0" w:line="360" w:lineRule="auto"/>
      <w:ind w:left="0"/>
      <w:jc w:val="both"/>
    </w:pPr>
    <w:rPr>
      <w:rFonts w:ascii="Times New Roman" w:eastAsia="Times New Roman" w:hAnsi="Times New Roman"/>
      <w:i/>
      <w:iCs/>
      <w:sz w:val="28"/>
      <w:szCs w:val="28"/>
      <w:lang w:eastAsia="ar-SA"/>
    </w:rPr>
  </w:style>
  <w:style w:type="paragraph" w:customStyle="1" w:styleId="42">
    <w:name w:val="заголовок 4"/>
    <w:basedOn w:val="a3"/>
    <w:next w:val="a3"/>
    <w:rsid w:val="00306B5B"/>
    <w:pPr>
      <w:keepNext/>
      <w:autoSpaceDE w:val="0"/>
      <w:spacing w:after="0" w:line="360" w:lineRule="auto"/>
      <w:ind w:left="0"/>
      <w:jc w:val="center"/>
    </w:pPr>
    <w:rPr>
      <w:rFonts w:ascii="Times New Roman" w:eastAsia="Times New Roman" w:hAnsi="Times New Roman"/>
      <w:b/>
      <w:bCs/>
      <w:sz w:val="28"/>
      <w:szCs w:val="28"/>
      <w:lang w:val="en-US" w:eastAsia="ar-SA"/>
    </w:rPr>
  </w:style>
  <w:style w:type="paragraph" w:customStyle="1" w:styleId="1b">
    <w:name w:val="заголовок 1"/>
    <w:basedOn w:val="a3"/>
    <w:next w:val="a3"/>
    <w:rsid w:val="00306B5B"/>
    <w:pPr>
      <w:keepNext/>
      <w:autoSpaceDE w:val="0"/>
      <w:spacing w:after="0" w:line="240" w:lineRule="auto"/>
      <w:ind w:left="0"/>
      <w:jc w:val="both"/>
    </w:pPr>
    <w:rPr>
      <w:rFonts w:ascii="Times New Roman" w:eastAsia="Times New Roman" w:hAnsi="Times New Roman"/>
      <w:sz w:val="28"/>
      <w:szCs w:val="28"/>
      <w:lang w:eastAsia="ar-SA"/>
    </w:rPr>
  </w:style>
  <w:style w:type="paragraph" w:styleId="aff2">
    <w:name w:val="No Spacing"/>
    <w:link w:val="1c"/>
    <w:uiPriority w:val="1"/>
    <w:qFormat/>
    <w:rsid w:val="00306B5B"/>
    <w:pPr>
      <w:suppressAutoHyphens/>
      <w:spacing w:after="0" w:line="240" w:lineRule="auto"/>
    </w:pPr>
    <w:rPr>
      <w:rFonts w:ascii="Calibri" w:eastAsia="Arial" w:hAnsi="Calibri" w:cs="Calibri"/>
      <w:lang w:eastAsia="ar-SA"/>
    </w:rPr>
  </w:style>
  <w:style w:type="paragraph" w:customStyle="1" w:styleId="63">
    <w:name w:val="Название6"/>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64">
    <w:name w:val="Указатель6"/>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52">
    <w:name w:val="Название5"/>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53">
    <w:name w:val="Указатель5"/>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43">
    <w:name w:val="Название4"/>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44">
    <w:name w:val="Указатель4"/>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aff3">
    <w:name w:val="Аннотация"/>
    <w:basedOn w:val="a3"/>
    <w:next w:val="a3"/>
    <w:rsid w:val="00306B5B"/>
    <w:pPr>
      <w:spacing w:after="180" w:line="200" w:lineRule="atLeast"/>
      <w:ind w:left="567" w:firstLine="454"/>
      <w:jc w:val="both"/>
    </w:pPr>
    <w:rPr>
      <w:rFonts w:ascii="Times New Roman" w:eastAsia="Times New Roman" w:hAnsi="Times New Roman"/>
      <w:sz w:val="18"/>
      <w:szCs w:val="20"/>
      <w:lang w:eastAsia="ar-SA"/>
    </w:rPr>
  </w:style>
  <w:style w:type="paragraph" w:customStyle="1" w:styleId="aff4">
    <w:name w:val="Формула"/>
    <w:basedOn w:val="a3"/>
    <w:rsid w:val="00306B5B"/>
    <w:pPr>
      <w:tabs>
        <w:tab w:val="center" w:pos="4536"/>
        <w:tab w:val="right" w:pos="9356"/>
      </w:tabs>
      <w:spacing w:before="40" w:after="40" w:line="220" w:lineRule="atLeast"/>
      <w:ind w:left="0"/>
      <w:jc w:val="both"/>
    </w:pPr>
    <w:rPr>
      <w:rFonts w:ascii="Times New Roman" w:eastAsia="Times New Roman" w:hAnsi="Times New Roman"/>
      <w:szCs w:val="20"/>
      <w:lang w:eastAsia="ar-SA"/>
    </w:rPr>
  </w:style>
  <w:style w:type="paragraph" w:customStyle="1" w:styleId="aff5">
    <w:name w:val="текст без отступа"/>
    <w:basedOn w:val="a3"/>
    <w:rsid w:val="00306B5B"/>
    <w:pPr>
      <w:spacing w:after="0" w:line="220" w:lineRule="atLeast"/>
      <w:ind w:left="0" w:firstLine="454"/>
      <w:jc w:val="both"/>
    </w:pPr>
    <w:rPr>
      <w:rFonts w:ascii="Times New Roman" w:eastAsia="Times New Roman" w:hAnsi="Times New Roman"/>
      <w:sz w:val="21"/>
      <w:szCs w:val="20"/>
      <w:lang w:eastAsia="ar-SA"/>
    </w:rPr>
  </w:style>
  <w:style w:type="paragraph" w:customStyle="1" w:styleId="aff6">
    <w:name w:val="Лит.авторы"/>
    <w:basedOn w:val="af2"/>
    <w:rsid w:val="00306B5B"/>
    <w:pPr>
      <w:suppressAutoHyphens w:val="0"/>
      <w:spacing w:after="120" w:line="220" w:lineRule="atLeast"/>
    </w:pPr>
    <w:rPr>
      <w:spacing w:val="40"/>
      <w:sz w:val="18"/>
    </w:rPr>
  </w:style>
  <w:style w:type="paragraph" w:customStyle="1" w:styleId="aff7">
    <w:name w:val="Авторы"/>
    <w:basedOn w:val="a3"/>
    <w:next w:val="1"/>
    <w:rsid w:val="00306B5B"/>
    <w:pPr>
      <w:suppressAutoHyphens/>
      <w:spacing w:before="120" w:after="0" w:line="220" w:lineRule="atLeast"/>
      <w:ind w:left="0"/>
      <w:jc w:val="center"/>
    </w:pPr>
    <w:rPr>
      <w:rFonts w:ascii="Times New Roman" w:eastAsia="Times New Roman" w:hAnsi="Times New Roman"/>
      <w:i/>
      <w:caps/>
      <w:sz w:val="18"/>
      <w:szCs w:val="20"/>
      <w:lang w:eastAsia="ar-SA"/>
    </w:rPr>
  </w:style>
  <w:style w:type="paragraph" w:customStyle="1" w:styleId="1d">
    <w:name w:val="Табл1"/>
    <w:basedOn w:val="a3"/>
    <w:rsid w:val="00306B5B"/>
    <w:pPr>
      <w:spacing w:after="0" w:line="220" w:lineRule="atLeast"/>
      <w:ind w:left="0"/>
      <w:jc w:val="right"/>
    </w:pPr>
    <w:rPr>
      <w:rFonts w:ascii="Times New Roman" w:eastAsia="Times New Roman" w:hAnsi="Times New Roman"/>
      <w:spacing w:val="40"/>
      <w:sz w:val="20"/>
      <w:szCs w:val="20"/>
      <w:lang w:eastAsia="ar-SA"/>
    </w:rPr>
  </w:style>
  <w:style w:type="paragraph" w:customStyle="1" w:styleId="aff8">
    <w:name w:val="Табл_заг"/>
    <w:basedOn w:val="a3"/>
    <w:rsid w:val="00306B5B"/>
    <w:pPr>
      <w:spacing w:after="40" w:line="220" w:lineRule="atLeast"/>
      <w:ind w:left="0" w:firstLine="454"/>
      <w:jc w:val="center"/>
    </w:pPr>
    <w:rPr>
      <w:rFonts w:ascii="Times New Roman" w:eastAsia="Times New Roman" w:hAnsi="Times New Roman"/>
      <w:b/>
      <w:sz w:val="19"/>
      <w:szCs w:val="20"/>
      <w:lang w:eastAsia="ar-SA"/>
    </w:rPr>
  </w:style>
  <w:style w:type="paragraph" w:styleId="27">
    <w:name w:val="toc 2"/>
    <w:basedOn w:val="a3"/>
    <w:next w:val="a3"/>
    <w:semiHidden/>
    <w:rsid w:val="00306B5B"/>
    <w:pPr>
      <w:tabs>
        <w:tab w:val="right" w:leader="dot" w:pos="10713"/>
      </w:tabs>
      <w:spacing w:after="0" w:line="220" w:lineRule="atLeast"/>
      <w:ind w:left="340" w:right="340" w:firstLine="454"/>
      <w:jc w:val="both"/>
    </w:pPr>
    <w:rPr>
      <w:rFonts w:ascii="Times New Roman" w:eastAsia="Times New Roman" w:hAnsi="Times New Roman"/>
      <w:szCs w:val="20"/>
      <w:lang w:eastAsia="ar-SA"/>
    </w:rPr>
  </w:style>
  <w:style w:type="paragraph" w:styleId="1e">
    <w:name w:val="index 1"/>
    <w:basedOn w:val="a3"/>
    <w:next w:val="a3"/>
    <w:semiHidden/>
    <w:rsid w:val="00306B5B"/>
    <w:pPr>
      <w:tabs>
        <w:tab w:val="right" w:pos="4383"/>
      </w:tabs>
      <w:spacing w:after="0" w:line="260" w:lineRule="atLeast"/>
      <w:ind w:left="200" w:hanging="200"/>
      <w:jc w:val="both"/>
    </w:pPr>
    <w:rPr>
      <w:rFonts w:ascii="Times New Roman" w:eastAsia="Times New Roman" w:hAnsi="Times New Roman"/>
      <w:sz w:val="18"/>
      <w:szCs w:val="20"/>
      <w:lang w:eastAsia="ar-SA"/>
    </w:rPr>
  </w:style>
  <w:style w:type="paragraph" w:customStyle="1" w:styleId="aff9">
    <w:name w:val="Приложение"/>
    <w:basedOn w:val="1"/>
    <w:rsid w:val="00306B5B"/>
    <w:pPr>
      <w:widowControl w:val="0"/>
      <w:tabs>
        <w:tab w:val="clear" w:pos="0"/>
      </w:tabs>
      <w:spacing w:after="180" w:line="220" w:lineRule="atLeast"/>
      <w:ind w:left="0" w:firstLine="0"/>
    </w:pPr>
    <w:rPr>
      <w:caps/>
      <w:spacing w:val="40"/>
      <w:kern w:val="1"/>
      <w:sz w:val="20"/>
    </w:rPr>
  </w:style>
  <w:style w:type="paragraph" w:customStyle="1" w:styleId="affa">
    <w:name w:val="Закон"/>
    <w:basedOn w:val="a3"/>
    <w:rsid w:val="00306B5B"/>
    <w:pPr>
      <w:suppressAutoHyphens/>
      <w:spacing w:after="0" w:line="220" w:lineRule="atLeast"/>
      <w:ind w:left="1701" w:firstLine="454"/>
      <w:jc w:val="right"/>
    </w:pPr>
    <w:rPr>
      <w:rFonts w:ascii="Times New Roman" w:eastAsia="Times New Roman" w:hAnsi="Times New Roman"/>
      <w:sz w:val="18"/>
      <w:szCs w:val="20"/>
      <w:lang w:eastAsia="ar-SA"/>
    </w:rPr>
  </w:style>
  <w:style w:type="paragraph" w:customStyle="1" w:styleId="affb">
    <w:name w:val="Обычный без отступа"/>
    <w:basedOn w:val="a3"/>
    <w:next w:val="a3"/>
    <w:rsid w:val="00306B5B"/>
    <w:pPr>
      <w:spacing w:after="0" w:line="220" w:lineRule="atLeast"/>
      <w:ind w:left="0"/>
      <w:jc w:val="both"/>
    </w:pPr>
    <w:rPr>
      <w:rFonts w:ascii="Times New Roman" w:eastAsia="Times New Roman" w:hAnsi="Times New Roman"/>
      <w:szCs w:val="20"/>
      <w:lang w:eastAsia="ar-SA"/>
    </w:rPr>
  </w:style>
  <w:style w:type="paragraph" w:customStyle="1" w:styleId="affc">
    <w:name w:val="УДК"/>
    <w:basedOn w:val="a3"/>
    <w:next w:val="aff7"/>
    <w:rsid w:val="00306B5B"/>
    <w:pPr>
      <w:keepNext/>
      <w:widowControl w:val="0"/>
      <w:spacing w:before="1080" w:after="0" w:line="220" w:lineRule="atLeast"/>
      <w:ind w:left="0"/>
    </w:pPr>
    <w:rPr>
      <w:rFonts w:ascii="Times New Roman" w:eastAsia="Times New Roman" w:hAnsi="Times New Roman"/>
      <w:caps/>
      <w:sz w:val="18"/>
      <w:szCs w:val="20"/>
      <w:lang w:eastAsia="ar-SA"/>
    </w:rPr>
  </w:style>
  <w:style w:type="paragraph" w:customStyle="1" w:styleId="affd">
    <w:name w:val="Лит заголок"/>
    <w:basedOn w:val="a3"/>
    <w:rsid w:val="00306B5B"/>
    <w:pPr>
      <w:spacing w:before="120" w:after="120" w:line="240" w:lineRule="auto"/>
      <w:ind w:left="0"/>
      <w:jc w:val="center"/>
    </w:pPr>
    <w:rPr>
      <w:rFonts w:ascii="Times New Roman" w:eastAsia="Times New Roman" w:hAnsi="Times New Roman"/>
      <w:caps/>
      <w:sz w:val="18"/>
      <w:szCs w:val="20"/>
      <w:lang w:eastAsia="ar-SA"/>
    </w:rPr>
  </w:style>
  <w:style w:type="paragraph" w:customStyle="1" w:styleId="affe">
    <w:name w:val="Лит список"/>
    <w:basedOn w:val="a3"/>
    <w:rsid w:val="00306B5B"/>
    <w:pPr>
      <w:tabs>
        <w:tab w:val="num" w:pos="720"/>
        <w:tab w:val="right" w:pos="9356"/>
      </w:tabs>
      <w:spacing w:after="0" w:line="240" w:lineRule="auto"/>
      <w:ind w:left="720" w:hanging="360"/>
      <w:jc w:val="both"/>
    </w:pPr>
    <w:rPr>
      <w:rFonts w:ascii="Times New Roman" w:eastAsia="Times New Roman" w:hAnsi="Times New Roman"/>
      <w:sz w:val="18"/>
      <w:szCs w:val="20"/>
      <w:lang w:eastAsia="ar-SA"/>
    </w:rPr>
  </w:style>
  <w:style w:type="paragraph" w:customStyle="1" w:styleId="afff">
    <w:name w:val="Подписи к рис"/>
    <w:basedOn w:val="a3"/>
    <w:rsid w:val="00306B5B"/>
    <w:pPr>
      <w:spacing w:after="0" w:line="180" w:lineRule="atLeast"/>
      <w:ind w:left="0"/>
      <w:jc w:val="both"/>
    </w:pPr>
    <w:rPr>
      <w:rFonts w:ascii="Times New Roman" w:eastAsia="Times New Roman" w:hAnsi="Times New Roman"/>
      <w:sz w:val="18"/>
      <w:szCs w:val="20"/>
      <w:lang w:eastAsia="ar-SA"/>
    </w:rPr>
  </w:style>
  <w:style w:type="paragraph" w:customStyle="1" w:styleId="1f">
    <w:name w:val="Оглавление1"/>
    <w:basedOn w:val="aff3"/>
    <w:rsid w:val="00306B5B"/>
    <w:pPr>
      <w:tabs>
        <w:tab w:val="right" w:leader="dot" w:pos="12764"/>
      </w:tabs>
      <w:suppressAutoHyphens/>
      <w:spacing w:after="0" w:line="240" w:lineRule="auto"/>
      <w:ind w:left="284" w:right="567" w:hanging="284"/>
    </w:pPr>
  </w:style>
  <w:style w:type="paragraph" w:customStyle="1" w:styleId="1f0">
    <w:name w:val="Заголовок1"/>
    <w:basedOn w:val="a3"/>
    <w:next w:val="aff3"/>
    <w:rsid w:val="00306B5B"/>
    <w:pPr>
      <w:keepNext/>
      <w:keepLines/>
      <w:suppressLineNumbers/>
      <w:suppressAutoHyphens/>
      <w:spacing w:before="120" w:after="180" w:line="220" w:lineRule="atLeast"/>
      <w:ind w:left="0"/>
      <w:jc w:val="center"/>
    </w:pPr>
    <w:rPr>
      <w:rFonts w:ascii="Times New Roman" w:eastAsia="Times New Roman" w:hAnsi="Times New Roman"/>
      <w:b/>
      <w:caps/>
      <w:szCs w:val="20"/>
      <w:lang w:eastAsia="ar-SA"/>
    </w:rPr>
  </w:style>
  <w:style w:type="paragraph" w:customStyle="1" w:styleId="28">
    <w:name w:val="Заголовок2"/>
    <w:basedOn w:val="a3"/>
    <w:next w:val="a3"/>
    <w:rsid w:val="00306B5B"/>
    <w:pPr>
      <w:keepNext/>
      <w:keepLines/>
      <w:suppressAutoHyphens/>
      <w:spacing w:before="180" w:after="120" w:line="220" w:lineRule="atLeast"/>
      <w:ind w:left="0"/>
      <w:jc w:val="center"/>
    </w:pPr>
    <w:rPr>
      <w:rFonts w:ascii="Times New Roman" w:eastAsia="Times New Roman" w:hAnsi="Times New Roman"/>
      <w:b/>
      <w:szCs w:val="20"/>
      <w:lang w:eastAsia="ar-SA"/>
    </w:rPr>
  </w:style>
  <w:style w:type="paragraph" w:customStyle="1" w:styleId="35">
    <w:name w:val="Заголовок3"/>
    <w:basedOn w:val="a3"/>
    <w:rsid w:val="00306B5B"/>
    <w:pPr>
      <w:keepNext/>
      <w:keepLines/>
      <w:suppressAutoHyphens/>
      <w:overflowPunct w:val="0"/>
      <w:autoSpaceDE w:val="0"/>
      <w:spacing w:before="180" w:after="120" w:line="240" w:lineRule="atLeast"/>
      <w:ind w:left="0"/>
      <w:jc w:val="center"/>
      <w:textAlignment w:val="baseline"/>
    </w:pPr>
    <w:rPr>
      <w:rFonts w:ascii="Times New Roman" w:eastAsia="Times New Roman" w:hAnsi="Times New Roman"/>
      <w:spacing w:val="40"/>
      <w:sz w:val="24"/>
      <w:szCs w:val="20"/>
      <w:lang w:eastAsia="ar-SA"/>
    </w:rPr>
  </w:style>
  <w:style w:type="paragraph" w:customStyle="1" w:styleId="afff0">
    <w:name w:val="Обычный б/отступа"/>
    <w:basedOn w:val="a3"/>
    <w:rsid w:val="00306B5B"/>
    <w:pPr>
      <w:widowControl w:val="0"/>
      <w:spacing w:after="0" w:line="220" w:lineRule="atLeast"/>
      <w:ind w:left="0"/>
      <w:jc w:val="both"/>
    </w:pPr>
    <w:rPr>
      <w:rFonts w:ascii="Times New Roman" w:eastAsia="Times New Roman" w:hAnsi="Times New Roman"/>
      <w:szCs w:val="20"/>
      <w:lang w:eastAsia="ar-SA"/>
    </w:rPr>
  </w:style>
  <w:style w:type="paragraph" w:customStyle="1" w:styleId="-0">
    <w:name w:val="Лит-заголовок"/>
    <w:basedOn w:val="a3"/>
    <w:next w:val="-1"/>
    <w:rsid w:val="00306B5B"/>
    <w:pPr>
      <w:keepNext/>
      <w:overflowPunct w:val="0"/>
      <w:autoSpaceDE w:val="0"/>
      <w:spacing w:before="180" w:after="120" w:line="200" w:lineRule="exact"/>
      <w:ind w:left="0"/>
      <w:jc w:val="center"/>
      <w:textAlignment w:val="baseline"/>
    </w:pPr>
    <w:rPr>
      <w:rFonts w:ascii="Times New Roman" w:eastAsia="Times New Roman" w:hAnsi="Times New Roman"/>
      <w:caps/>
      <w:sz w:val="20"/>
      <w:szCs w:val="20"/>
      <w:lang w:eastAsia="ar-SA"/>
    </w:rPr>
  </w:style>
  <w:style w:type="paragraph" w:customStyle="1" w:styleId="-1">
    <w:name w:val="Лит-список"/>
    <w:basedOn w:val="a3"/>
    <w:rsid w:val="00306B5B"/>
    <w:pPr>
      <w:tabs>
        <w:tab w:val="num" w:pos="360"/>
      </w:tabs>
      <w:overflowPunct w:val="0"/>
      <w:autoSpaceDE w:val="0"/>
      <w:spacing w:after="0" w:line="240" w:lineRule="auto"/>
      <w:ind w:left="360" w:hanging="360"/>
      <w:jc w:val="both"/>
      <w:textAlignment w:val="baseline"/>
    </w:pPr>
    <w:rPr>
      <w:rFonts w:ascii="Times New Roman" w:eastAsia="Times New Roman" w:hAnsi="Times New Roman"/>
      <w:sz w:val="20"/>
      <w:szCs w:val="20"/>
      <w:lang w:eastAsia="ar-SA"/>
    </w:rPr>
  </w:style>
  <w:style w:type="paragraph" w:customStyle="1" w:styleId="DANNIE">
    <w:name w:val="DANNIE"/>
    <w:basedOn w:val="a3"/>
    <w:rsid w:val="00306B5B"/>
    <w:pPr>
      <w:spacing w:after="0" w:line="240" w:lineRule="auto"/>
      <w:ind w:left="0"/>
      <w:jc w:val="center"/>
    </w:pPr>
    <w:rPr>
      <w:rFonts w:ascii="Times New Roman" w:eastAsia="Times New Roman" w:hAnsi="Times New Roman"/>
      <w:szCs w:val="24"/>
      <w:lang w:val="en-US" w:eastAsia="ar-SA"/>
    </w:rPr>
  </w:style>
  <w:style w:type="paragraph" w:customStyle="1" w:styleId="afff1">
    <w:name w:val="Содержимое врезки"/>
    <w:basedOn w:val="af2"/>
    <w:rsid w:val="00306B5B"/>
    <w:pPr>
      <w:suppressAutoHyphens w:val="0"/>
      <w:spacing w:after="120" w:line="220" w:lineRule="atLeast"/>
      <w:ind w:firstLine="454"/>
    </w:pPr>
    <w:rPr>
      <w:sz w:val="22"/>
    </w:rPr>
  </w:style>
  <w:style w:type="paragraph" w:customStyle="1" w:styleId="afff2">
    <w:name w:val="Текст в заданном формате"/>
    <w:basedOn w:val="a3"/>
    <w:rsid w:val="00306B5B"/>
    <w:pPr>
      <w:spacing w:after="0" w:line="220" w:lineRule="atLeast"/>
      <w:ind w:left="0" w:firstLine="454"/>
      <w:jc w:val="both"/>
    </w:pPr>
    <w:rPr>
      <w:rFonts w:ascii="Courier New" w:eastAsia="Courier New" w:hAnsi="Courier New" w:cs="Courier New"/>
      <w:sz w:val="20"/>
      <w:szCs w:val="20"/>
      <w:lang w:eastAsia="ar-SA"/>
    </w:rPr>
  </w:style>
  <w:style w:type="paragraph" w:styleId="29">
    <w:name w:val="Body Text 2"/>
    <w:basedOn w:val="a3"/>
    <w:link w:val="212"/>
    <w:rsid w:val="00306B5B"/>
    <w:pPr>
      <w:suppressAutoHyphens/>
      <w:spacing w:after="120" w:line="480" w:lineRule="auto"/>
      <w:ind w:left="0"/>
    </w:pPr>
    <w:rPr>
      <w:rFonts w:ascii="Times New Roman" w:eastAsia="Times New Roman" w:hAnsi="Times New Roman"/>
      <w:sz w:val="20"/>
      <w:szCs w:val="20"/>
      <w:lang w:eastAsia="ar-SA"/>
    </w:rPr>
  </w:style>
  <w:style w:type="character" w:customStyle="1" w:styleId="2a">
    <w:name w:val="Основной текст 2 Знак"/>
    <w:basedOn w:val="a4"/>
    <w:semiHidden/>
    <w:rsid w:val="00306B5B"/>
    <w:rPr>
      <w:rFonts w:ascii="Calibri" w:eastAsia="Calibri" w:hAnsi="Calibri" w:cs="Times New Roman"/>
    </w:rPr>
  </w:style>
  <w:style w:type="paragraph" w:customStyle="1" w:styleId="Style1">
    <w:name w:val="Style1"/>
    <w:basedOn w:val="a3"/>
    <w:rsid w:val="00306B5B"/>
    <w:pPr>
      <w:widowControl w:val="0"/>
      <w:autoSpaceDE w:val="0"/>
      <w:autoSpaceDN w:val="0"/>
      <w:adjustRightInd w:val="0"/>
      <w:spacing w:after="0" w:line="197" w:lineRule="exact"/>
      <w:ind w:left="0"/>
      <w:jc w:val="both"/>
    </w:pPr>
    <w:rPr>
      <w:rFonts w:ascii="Times New Roman" w:eastAsia="Times New Roman" w:hAnsi="Times New Roman"/>
      <w:sz w:val="24"/>
      <w:szCs w:val="24"/>
      <w:lang w:eastAsia="ru-RU"/>
    </w:rPr>
  </w:style>
  <w:style w:type="paragraph" w:customStyle="1" w:styleId="Style9">
    <w:name w:val="Style9"/>
    <w:basedOn w:val="a3"/>
    <w:rsid w:val="00306B5B"/>
    <w:pPr>
      <w:widowControl w:val="0"/>
      <w:autoSpaceDE w:val="0"/>
      <w:autoSpaceDN w:val="0"/>
      <w:adjustRightInd w:val="0"/>
      <w:spacing w:after="0" w:line="200" w:lineRule="exact"/>
      <w:ind w:left="0" w:firstLine="312"/>
    </w:pPr>
    <w:rPr>
      <w:rFonts w:ascii="Times New Roman" w:eastAsia="Times New Roman" w:hAnsi="Times New Roman"/>
      <w:sz w:val="24"/>
      <w:szCs w:val="24"/>
      <w:lang w:eastAsia="ru-RU"/>
    </w:rPr>
  </w:style>
  <w:style w:type="paragraph" w:customStyle="1" w:styleId="Style10">
    <w:name w:val="Style10"/>
    <w:basedOn w:val="a3"/>
    <w:rsid w:val="00306B5B"/>
    <w:pPr>
      <w:widowControl w:val="0"/>
      <w:autoSpaceDE w:val="0"/>
      <w:autoSpaceDN w:val="0"/>
      <w:adjustRightInd w:val="0"/>
      <w:spacing w:after="0" w:line="203" w:lineRule="exact"/>
      <w:ind w:left="0" w:firstLine="322"/>
      <w:jc w:val="both"/>
    </w:pPr>
    <w:rPr>
      <w:rFonts w:ascii="Times New Roman" w:eastAsia="Times New Roman" w:hAnsi="Times New Roman"/>
      <w:sz w:val="24"/>
      <w:szCs w:val="24"/>
      <w:lang w:eastAsia="ru-RU"/>
    </w:rPr>
  </w:style>
  <w:style w:type="paragraph" w:customStyle="1" w:styleId="Style11">
    <w:name w:val="Style11"/>
    <w:basedOn w:val="a3"/>
    <w:rsid w:val="00306B5B"/>
    <w:pPr>
      <w:widowControl w:val="0"/>
      <w:autoSpaceDE w:val="0"/>
      <w:autoSpaceDN w:val="0"/>
      <w:adjustRightInd w:val="0"/>
      <w:spacing w:after="0" w:line="198" w:lineRule="exact"/>
      <w:ind w:left="0" w:firstLine="144"/>
      <w:jc w:val="both"/>
    </w:pPr>
    <w:rPr>
      <w:rFonts w:ascii="Times New Roman" w:eastAsia="Times New Roman" w:hAnsi="Times New Roman"/>
      <w:sz w:val="24"/>
      <w:szCs w:val="24"/>
      <w:lang w:eastAsia="ru-RU"/>
    </w:rPr>
  </w:style>
  <w:style w:type="paragraph" w:customStyle="1" w:styleId="Style13">
    <w:name w:val="Style13"/>
    <w:basedOn w:val="a3"/>
    <w:rsid w:val="00306B5B"/>
    <w:pPr>
      <w:widowControl w:val="0"/>
      <w:autoSpaceDE w:val="0"/>
      <w:autoSpaceDN w:val="0"/>
      <w:adjustRightInd w:val="0"/>
      <w:spacing w:after="0" w:line="214" w:lineRule="exact"/>
      <w:ind w:left="0" w:firstLine="926"/>
    </w:pPr>
    <w:rPr>
      <w:rFonts w:ascii="Times New Roman" w:eastAsia="Times New Roman" w:hAnsi="Times New Roman"/>
      <w:sz w:val="24"/>
      <w:szCs w:val="24"/>
      <w:lang w:eastAsia="ru-RU"/>
    </w:rPr>
  </w:style>
  <w:style w:type="character" w:customStyle="1" w:styleId="FontStyle32">
    <w:name w:val="Font Style32"/>
    <w:rsid w:val="00306B5B"/>
    <w:rPr>
      <w:rFonts w:ascii="Times New Roman" w:hAnsi="Times New Roman" w:cs="Times New Roman"/>
      <w:b/>
      <w:bCs/>
      <w:spacing w:val="-10"/>
      <w:sz w:val="16"/>
      <w:szCs w:val="16"/>
    </w:rPr>
  </w:style>
  <w:style w:type="character" w:customStyle="1" w:styleId="FontStyle33">
    <w:name w:val="Font Style33"/>
    <w:rsid w:val="00306B5B"/>
    <w:rPr>
      <w:rFonts w:ascii="Times New Roman" w:hAnsi="Times New Roman" w:cs="Times New Roman"/>
      <w:b/>
      <w:bCs/>
      <w:sz w:val="16"/>
      <w:szCs w:val="16"/>
    </w:rPr>
  </w:style>
  <w:style w:type="character" w:customStyle="1" w:styleId="FontStyle34">
    <w:name w:val="Font Style34"/>
    <w:rsid w:val="00306B5B"/>
    <w:rPr>
      <w:rFonts w:ascii="Times New Roman" w:hAnsi="Times New Roman" w:cs="Times New Roman"/>
      <w:b/>
      <w:bCs/>
      <w:sz w:val="14"/>
      <w:szCs w:val="14"/>
    </w:rPr>
  </w:style>
  <w:style w:type="character" w:customStyle="1" w:styleId="FontStyle35">
    <w:name w:val="Font Style35"/>
    <w:rsid w:val="00306B5B"/>
    <w:rPr>
      <w:rFonts w:ascii="Bookman Old Style" w:hAnsi="Bookman Old Style" w:cs="Bookman Old Style"/>
      <w:b/>
      <w:bCs/>
      <w:sz w:val="22"/>
      <w:szCs w:val="22"/>
    </w:rPr>
  </w:style>
  <w:style w:type="character" w:customStyle="1" w:styleId="FontStyle36">
    <w:name w:val="Font Style36"/>
    <w:rsid w:val="00306B5B"/>
    <w:rPr>
      <w:rFonts w:ascii="Lucida Sans Unicode" w:hAnsi="Lucida Sans Unicode" w:cs="Lucida Sans Unicode"/>
      <w:b/>
      <w:bCs/>
      <w:spacing w:val="-10"/>
      <w:sz w:val="12"/>
      <w:szCs w:val="12"/>
    </w:rPr>
  </w:style>
  <w:style w:type="character" w:customStyle="1" w:styleId="FontStyle37">
    <w:name w:val="Font Style37"/>
    <w:rsid w:val="00306B5B"/>
    <w:rPr>
      <w:rFonts w:ascii="Times New Roman" w:hAnsi="Times New Roman" w:cs="Times New Roman"/>
      <w:spacing w:val="10"/>
      <w:sz w:val="8"/>
      <w:szCs w:val="8"/>
    </w:rPr>
  </w:style>
  <w:style w:type="character" w:customStyle="1" w:styleId="FontStyle38">
    <w:name w:val="Font Style38"/>
    <w:rsid w:val="00306B5B"/>
    <w:rPr>
      <w:rFonts w:ascii="Times New Roman" w:hAnsi="Times New Roman" w:cs="Times New Roman"/>
      <w:sz w:val="14"/>
      <w:szCs w:val="14"/>
    </w:rPr>
  </w:style>
  <w:style w:type="character" w:customStyle="1" w:styleId="FontStyle52">
    <w:name w:val="Font Style52"/>
    <w:rsid w:val="00306B5B"/>
    <w:rPr>
      <w:rFonts w:ascii="Times New Roman" w:hAnsi="Times New Roman" w:cs="Times New Roman"/>
      <w:spacing w:val="40"/>
      <w:sz w:val="12"/>
      <w:szCs w:val="12"/>
    </w:rPr>
  </w:style>
  <w:style w:type="character" w:customStyle="1" w:styleId="FontStyle39">
    <w:name w:val="Font Style39"/>
    <w:rsid w:val="00306B5B"/>
    <w:rPr>
      <w:rFonts w:ascii="Franklin Gothic Demi Cond" w:hAnsi="Franklin Gothic Demi Cond" w:cs="Franklin Gothic Demi Cond"/>
      <w:sz w:val="14"/>
      <w:szCs w:val="14"/>
    </w:rPr>
  </w:style>
  <w:style w:type="paragraph" w:customStyle="1" w:styleId="Style6">
    <w:name w:val="Style6"/>
    <w:basedOn w:val="a3"/>
    <w:rsid w:val="00306B5B"/>
    <w:pPr>
      <w:widowControl w:val="0"/>
      <w:autoSpaceDE w:val="0"/>
      <w:autoSpaceDN w:val="0"/>
      <w:adjustRightInd w:val="0"/>
      <w:spacing w:after="0" w:line="197" w:lineRule="exact"/>
      <w:ind w:left="0"/>
      <w:jc w:val="both"/>
    </w:pPr>
    <w:rPr>
      <w:rFonts w:ascii="Times New Roman" w:eastAsia="Times New Roman" w:hAnsi="Times New Roman"/>
      <w:sz w:val="24"/>
      <w:szCs w:val="24"/>
      <w:lang w:eastAsia="ru-RU"/>
    </w:rPr>
  </w:style>
  <w:style w:type="character" w:customStyle="1" w:styleId="FontStyle50">
    <w:name w:val="Font Style50"/>
    <w:rsid w:val="00306B5B"/>
    <w:rPr>
      <w:rFonts w:ascii="Times New Roman" w:hAnsi="Times New Roman" w:cs="Times New Roman"/>
      <w:b/>
      <w:bCs/>
      <w:i/>
      <w:iCs/>
      <w:spacing w:val="10"/>
      <w:sz w:val="14"/>
      <w:szCs w:val="14"/>
    </w:rPr>
  </w:style>
  <w:style w:type="paragraph" w:customStyle="1" w:styleId="Style16">
    <w:name w:val="Style16"/>
    <w:basedOn w:val="a3"/>
    <w:rsid w:val="00306B5B"/>
    <w:pPr>
      <w:widowControl w:val="0"/>
      <w:autoSpaceDE w:val="0"/>
      <w:autoSpaceDN w:val="0"/>
      <w:adjustRightInd w:val="0"/>
      <w:spacing w:after="0" w:line="204" w:lineRule="exact"/>
      <w:ind w:left="0"/>
      <w:jc w:val="center"/>
    </w:pPr>
    <w:rPr>
      <w:rFonts w:ascii="Times New Roman" w:eastAsia="Times New Roman" w:hAnsi="Times New Roman"/>
      <w:sz w:val="24"/>
      <w:szCs w:val="24"/>
      <w:lang w:eastAsia="ru-RU"/>
    </w:rPr>
  </w:style>
  <w:style w:type="paragraph" w:customStyle="1" w:styleId="Style20">
    <w:name w:val="Style20"/>
    <w:basedOn w:val="a3"/>
    <w:rsid w:val="00306B5B"/>
    <w:pPr>
      <w:widowControl w:val="0"/>
      <w:autoSpaceDE w:val="0"/>
      <w:autoSpaceDN w:val="0"/>
      <w:adjustRightInd w:val="0"/>
      <w:spacing w:after="0" w:line="240" w:lineRule="auto"/>
      <w:ind w:left="0"/>
    </w:pPr>
    <w:rPr>
      <w:rFonts w:ascii="Times New Roman" w:eastAsia="Times New Roman" w:hAnsi="Times New Roman"/>
      <w:sz w:val="24"/>
      <w:szCs w:val="24"/>
      <w:lang w:eastAsia="ru-RU"/>
    </w:rPr>
  </w:style>
  <w:style w:type="paragraph" w:customStyle="1" w:styleId="Style23">
    <w:name w:val="Style23"/>
    <w:basedOn w:val="a3"/>
    <w:rsid w:val="00306B5B"/>
    <w:pPr>
      <w:widowControl w:val="0"/>
      <w:autoSpaceDE w:val="0"/>
      <w:autoSpaceDN w:val="0"/>
      <w:adjustRightInd w:val="0"/>
      <w:spacing w:after="0" w:line="240" w:lineRule="auto"/>
      <w:ind w:left="0"/>
    </w:pPr>
    <w:rPr>
      <w:rFonts w:ascii="Times New Roman" w:eastAsia="Times New Roman" w:hAnsi="Times New Roman"/>
      <w:sz w:val="24"/>
      <w:szCs w:val="24"/>
      <w:lang w:eastAsia="ru-RU"/>
    </w:rPr>
  </w:style>
  <w:style w:type="character" w:customStyle="1" w:styleId="FontStyle51">
    <w:name w:val="Font Style51"/>
    <w:rsid w:val="00306B5B"/>
    <w:rPr>
      <w:rFonts w:ascii="Times New Roman" w:hAnsi="Times New Roman" w:cs="Times New Roman"/>
      <w:sz w:val="14"/>
      <w:szCs w:val="14"/>
    </w:rPr>
  </w:style>
  <w:style w:type="paragraph" w:customStyle="1" w:styleId="Style14">
    <w:name w:val="Style14"/>
    <w:basedOn w:val="a3"/>
    <w:rsid w:val="00306B5B"/>
    <w:pPr>
      <w:widowControl w:val="0"/>
      <w:autoSpaceDE w:val="0"/>
      <w:autoSpaceDN w:val="0"/>
      <w:adjustRightInd w:val="0"/>
      <w:spacing w:after="0" w:line="182" w:lineRule="exact"/>
      <w:ind w:left="0" w:hanging="970"/>
    </w:pPr>
    <w:rPr>
      <w:rFonts w:ascii="Times New Roman" w:eastAsia="Times New Roman" w:hAnsi="Times New Roman"/>
      <w:sz w:val="24"/>
      <w:szCs w:val="24"/>
      <w:lang w:eastAsia="ru-RU"/>
    </w:rPr>
  </w:style>
  <w:style w:type="paragraph" w:customStyle="1" w:styleId="Style17">
    <w:name w:val="Style17"/>
    <w:basedOn w:val="a3"/>
    <w:rsid w:val="00306B5B"/>
    <w:pPr>
      <w:widowControl w:val="0"/>
      <w:autoSpaceDE w:val="0"/>
      <w:autoSpaceDN w:val="0"/>
      <w:adjustRightInd w:val="0"/>
      <w:spacing w:after="0" w:line="214" w:lineRule="exact"/>
      <w:ind w:left="0" w:firstLine="2299"/>
    </w:pPr>
    <w:rPr>
      <w:rFonts w:ascii="Times New Roman" w:eastAsia="Times New Roman" w:hAnsi="Times New Roman"/>
      <w:sz w:val="24"/>
      <w:szCs w:val="24"/>
      <w:lang w:eastAsia="ru-RU"/>
    </w:rPr>
  </w:style>
  <w:style w:type="character" w:customStyle="1" w:styleId="FontStyle41">
    <w:name w:val="Font Style41"/>
    <w:rsid w:val="00306B5B"/>
    <w:rPr>
      <w:rFonts w:ascii="Times New Roman" w:hAnsi="Times New Roman" w:cs="Times New Roman"/>
      <w:b/>
      <w:bCs/>
      <w:smallCaps/>
      <w:sz w:val="10"/>
      <w:szCs w:val="10"/>
    </w:rPr>
  </w:style>
  <w:style w:type="character" w:customStyle="1" w:styleId="FontStyle48">
    <w:name w:val="Font Style48"/>
    <w:rsid w:val="00306B5B"/>
    <w:rPr>
      <w:rFonts w:ascii="Georgia" w:hAnsi="Georgia" w:cs="Georgia"/>
      <w:sz w:val="14"/>
      <w:szCs w:val="14"/>
    </w:rPr>
  </w:style>
  <w:style w:type="paragraph" w:customStyle="1" w:styleId="afff3">
    <w:name w:val="Сведения об авторах"/>
    <w:basedOn w:val="a3"/>
    <w:rsid w:val="00306B5B"/>
    <w:pPr>
      <w:spacing w:after="0" w:line="240" w:lineRule="auto"/>
      <w:ind w:left="0" w:firstLine="386"/>
      <w:jc w:val="both"/>
    </w:pPr>
    <w:rPr>
      <w:rFonts w:ascii="Times New Roman" w:eastAsia="Times New Roman" w:hAnsi="Times New Roman"/>
      <w:sz w:val="20"/>
      <w:szCs w:val="20"/>
      <w:lang w:eastAsia="ru-RU"/>
    </w:rPr>
  </w:style>
  <w:style w:type="paragraph" w:styleId="afff4">
    <w:name w:val="Plain Text"/>
    <w:basedOn w:val="a3"/>
    <w:link w:val="afff5"/>
    <w:rsid w:val="00306B5B"/>
    <w:pPr>
      <w:spacing w:after="0" w:line="560" w:lineRule="exact"/>
      <w:ind w:left="0" w:firstLine="720"/>
      <w:jc w:val="both"/>
    </w:pPr>
    <w:rPr>
      <w:rFonts w:ascii="Times New Roman" w:eastAsia="Times New Roman" w:hAnsi="Times New Roman"/>
      <w:sz w:val="28"/>
      <w:szCs w:val="20"/>
      <w:lang w:eastAsia="ru-RU"/>
    </w:rPr>
  </w:style>
  <w:style w:type="character" w:customStyle="1" w:styleId="afff5">
    <w:name w:val="Текст Знак"/>
    <w:basedOn w:val="a4"/>
    <w:link w:val="afff4"/>
    <w:rsid w:val="00306B5B"/>
    <w:rPr>
      <w:rFonts w:ascii="Times New Roman" w:eastAsia="Times New Roman" w:hAnsi="Times New Roman" w:cs="Times New Roman"/>
      <w:sz w:val="28"/>
      <w:szCs w:val="20"/>
      <w:lang w:eastAsia="ru-RU"/>
    </w:rPr>
  </w:style>
  <w:style w:type="paragraph" w:customStyle="1" w:styleId="MTDisplayEquation">
    <w:name w:val="MTDisplayEquation"/>
    <w:basedOn w:val="a3"/>
    <w:next w:val="a3"/>
    <w:autoRedefine/>
    <w:rsid w:val="00306B5B"/>
    <w:pPr>
      <w:spacing w:after="0" w:line="240" w:lineRule="auto"/>
      <w:ind w:left="0" w:firstLine="567"/>
      <w:jc w:val="both"/>
    </w:pPr>
    <w:rPr>
      <w:rFonts w:ascii="Times New Roman" w:eastAsia="Times New Roman" w:hAnsi="Times New Roman"/>
      <w:szCs w:val="20"/>
      <w:lang w:val="en-US" w:eastAsia="ru-RU"/>
    </w:rPr>
  </w:style>
  <w:style w:type="character" w:customStyle="1" w:styleId="MTEquationSection">
    <w:name w:val="MTEquationSection"/>
    <w:rsid w:val="00306B5B"/>
    <w:rPr>
      <w:noProof w:val="0"/>
      <w:vanish w:val="0"/>
      <w:color w:val="FF0000"/>
      <w:lang w:val="en-US"/>
    </w:rPr>
  </w:style>
  <w:style w:type="paragraph" w:styleId="afff6">
    <w:name w:val="Document Map"/>
    <w:basedOn w:val="a3"/>
    <w:link w:val="1f1"/>
    <w:semiHidden/>
    <w:rsid w:val="00306B5B"/>
    <w:pPr>
      <w:shd w:val="clear" w:color="auto" w:fill="000080"/>
      <w:spacing w:after="0" w:line="240" w:lineRule="auto"/>
      <w:ind w:left="0"/>
      <w:jc w:val="both"/>
    </w:pPr>
    <w:rPr>
      <w:rFonts w:ascii="Tahoma" w:eastAsia="Times New Roman" w:hAnsi="Tahoma"/>
      <w:szCs w:val="20"/>
      <w:lang w:eastAsia="ru-RU"/>
    </w:rPr>
  </w:style>
  <w:style w:type="character" w:customStyle="1" w:styleId="afff7">
    <w:name w:val="Схема документа Знак"/>
    <w:basedOn w:val="a4"/>
    <w:semiHidden/>
    <w:rsid w:val="00306B5B"/>
    <w:rPr>
      <w:rFonts w:ascii="Tahoma" w:eastAsia="Calibri" w:hAnsi="Tahoma" w:cs="Tahoma"/>
      <w:sz w:val="16"/>
      <w:szCs w:val="16"/>
    </w:rPr>
  </w:style>
  <w:style w:type="paragraph" w:styleId="2b">
    <w:name w:val="List 2"/>
    <w:basedOn w:val="a3"/>
    <w:rsid w:val="00306B5B"/>
    <w:pPr>
      <w:spacing w:after="0" w:line="240" w:lineRule="auto"/>
      <w:ind w:left="566" w:hanging="283"/>
      <w:jc w:val="both"/>
    </w:pPr>
    <w:rPr>
      <w:rFonts w:ascii="Times New Roman" w:eastAsia="Times New Roman" w:hAnsi="Times New Roman"/>
      <w:szCs w:val="20"/>
      <w:lang w:eastAsia="ru-RU"/>
    </w:rPr>
  </w:style>
  <w:style w:type="paragraph" w:styleId="36">
    <w:name w:val="List 3"/>
    <w:basedOn w:val="a3"/>
    <w:rsid w:val="00306B5B"/>
    <w:pPr>
      <w:spacing w:after="0" w:line="240" w:lineRule="auto"/>
      <w:ind w:left="849" w:hanging="283"/>
      <w:jc w:val="both"/>
    </w:pPr>
    <w:rPr>
      <w:rFonts w:ascii="Times New Roman" w:eastAsia="Times New Roman" w:hAnsi="Times New Roman"/>
      <w:szCs w:val="20"/>
      <w:lang w:eastAsia="ru-RU"/>
    </w:rPr>
  </w:style>
  <w:style w:type="paragraph" w:styleId="2c">
    <w:name w:val="List Continue 2"/>
    <w:basedOn w:val="a3"/>
    <w:rsid w:val="00306B5B"/>
    <w:pPr>
      <w:spacing w:after="120" w:line="240" w:lineRule="auto"/>
      <w:ind w:left="566"/>
      <w:jc w:val="both"/>
    </w:pPr>
    <w:rPr>
      <w:rFonts w:ascii="Times New Roman" w:eastAsia="Times New Roman" w:hAnsi="Times New Roman"/>
      <w:szCs w:val="20"/>
      <w:lang w:eastAsia="ru-RU"/>
    </w:rPr>
  </w:style>
  <w:style w:type="paragraph" w:customStyle="1" w:styleId="Book">
    <w:name w:val="НИИ_Book_Публикации"/>
    <w:basedOn w:val="a3"/>
    <w:rsid w:val="00306B5B"/>
    <w:pPr>
      <w:numPr>
        <w:numId w:val="1"/>
      </w:numPr>
      <w:tabs>
        <w:tab w:val="left" w:pos="1021"/>
      </w:tabs>
      <w:spacing w:after="120" w:line="240" w:lineRule="auto"/>
      <w:ind w:firstLine="454"/>
      <w:jc w:val="both"/>
    </w:pPr>
    <w:rPr>
      <w:rFonts w:ascii="Times New Roman" w:eastAsia="Times New Roman" w:hAnsi="Times New Roman"/>
      <w:i/>
      <w:sz w:val="20"/>
      <w:szCs w:val="20"/>
      <w:lang w:eastAsia="ru-RU"/>
    </w:rPr>
  </w:style>
  <w:style w:type="paragraph" w:customStyle="1" w:styleId="afff8">
    <w:name w:val="аннотация"/>
    <w:basedOn w:val="a3"/>
    <w:rsid w:val="00306B5B"/>
    <w:pPr>
      <w:spacing w:after="0" w:line="240" w:lineRule="auto"/>
      <w:ind w:left="0" w:firstLine="386"/>
      <w:jc w:val="both"/>
    </w:pPr>
    <w:rPr>
      <w:rFonts w:ascii="Times New Roman" w:eastAsia="Times New Roman" w:hAnsi="Times New Roman"/>
      <w:sz w:val="20"/>
      <w:szCs w:val="20"/>
      <w:lang w:eastAsia="ru-RU"/>
    </w:rPr>
  </w:style>
  <w:style w:type="paragraph" w:customStyle="1" w:styleId="afff9">
    <w:name w:val="рисунок"/>
    <w:basedOn w:val="a3"/>
    <w:link w:val="afffa"/>
    <w:rsid w:val="00306B5B"/>
    <w:pPr>
      <w:spacing w:before="120" w:after="240" w:line="240" w:lineRule="auto"/>
      <w:ind w:left="0"/>
      <w:jc w:val="both"/>
    </w:pPr>
    <w:rPr>
      <w:rFonts w:ascii="Times New Roman" w:eastAsia="Times New Roman" w:hAnsi="Times New Roman"/>
      <w:sz w:val="20"/>
      <w:szCs w:val="20"/>
      <w:lang w:eastAsia="ru-RU"/>
    </w:rPr>
  </w:style>
  <w:style w:type="paragraph" w:customStyle="1" w:styleId="afffb">
    <w:name w:val="Дата поступления"/>
    <w:next w:val="afff3"/>
    <w:rsid w:val="00306B5B"/>
    <w:pPr>
      <w:spacing w:after="0" w:line="240" w:lineRule="auto"/>
      <w:ind w:left="5727"/>
    </w:pPr>
    <w:rPr>
      <w:rFonts w:ascii="Times New Roman" w:eastAsia="Times New Roman" w:hAnsi="Times New Roman" w:cs="Times New Roman"/>
      <w:noProof/>
      <w:sz w:val="18"/>
      <w:szCs w:val="20"/>
      <w:lang w:eastAsia="ru-RU"/>
    </w:rPr>
  </w:style>
  <w:style w:type="paragraph" w:customStyle="1" w:styleId="afffc">
    <w:name w:val="фамилии"/>
    <w:basedOn w:val="a3"/>
    <w:next w:val="a3"/>
    <w:rsid w:val="00306B5B"/>
    <w:pPr>
      <w:spacing w:before="120" w:after="480" w:line="240" w:lineRule="auto"/>
      <w:ind w:left="0"/>
      <w:jc w:val="center"/>
    </w:pPr>
    <w:rPr>
      <w:rFonts w:ascii="Times New Roman" w:eastAsia="Times New Roman" w:hAnsi="Times New Roman"/>
      <w:i/>
      <w:sz w:val="24"/>
      <w:szCs w:val="20"/>
      <w:lang w:eastAsia="ru-RU"/>
    </w:rPr>
  </w:style>
  <w:style w:type="paragraph" w:customStyle="1" w:styleId="afffd">
    <w:name w:val="список лит"/>
    <w:basedOn w:val="a3"/>
    <w:rsid w:val="00306B5B"/>
    <w:pPr>
      <w:spacing w:before="360" w:after="120" w:line="240" w:lineRule="auto"/>
      <w:ind w:left="0"/>
      <w:jc w:val="center"/>
    </w:pPr>
    <w:rPr>
      <w:rFonts w:ascii="Times New Roman" w:eastAsia="Times New Roman" w:hAnsi="Times New Roman"/>
      <w:b/>
      <w:sz w:val="20"/>
      <w:szCs w:val="20"/>
      <w:lang w:eastAsia="ru-RU"/>
    </w:rPr>
  </w:style>
  <w:style w:type="paragraph" w:customStyle="1" w:styleId="a0">
    <w:name w:val="Публикации"/>
    <w:basedOn w:val="Book"/>
    <w:link w:val="afffe"/>
    <w:rsid w:val="00306B5B"/>
    <w:pPr>
      <w:numPr>
        <w:numId w:val="2"/>
      </w:numPr>
      <w:spacing w:after="60"/>
      <w:ind w:left="357" w:hanging="357"/>
    </w:pPr>
    <w:rPr>
      <w:i w:val="0"/>
      <w:lang w:val="en-US"/>
    </w:rPr>
  </w:style>
  <w:style w:type="paragraph" w:customStyle="1" w:styleId="-2">
    <w:name w:val="АННОТАЦ-заголов"/>
    <w:basedOn w:val="afff8"/>
    <w:next w:val="afff8"/>
    <w:rsid w:val="00306B5B"/>
    <w:pPr>
      <w:spacing w:after="120"/>
      <w:ind w:firstLine="0"/>
      <w:jc w:val="center"/>
    </w:pPr>
    <w:rPr>
      <w:b/>
    </w:rPr>
  </w:style>
  <w:style w:type="paragraph" w:styleId="affff">
    <w:name w:val="Block Text"/>
    <w:basedOn w:val="a3"/>
    <w:rsid w:val="00306B5B"/>
    <w:pPr>
      <w:autoSpaceDE w:val="0"/>
      <w:autoSpaceDN w:val="0"/>
      <w:adjustRightInd w:val="0"/>
      <w:spacing w:after="120" w:line="240" w:lineRule="auto"/>
      <w:ind w:left="180" w:right="240"/>
      <w:jc w:val="both"/>
    </w:pPr>
    <w:rPr>
      <w:rFonts w:ascii="Times New Roman" w:eastAsia="Times New Roman" w:hAnsi="Times New Roman"/>
      <w:sz w:val="28"/>
      <w:szCs w:val="20"/>
      <w:lang w:eastAsia="ru-RU"/>
    </w:rPr>
  </w:style>
  <w:style w:type="character" w:styleId="affff0">
    <w:name w:val="footnote reference"/>
    <w:semiHidden/>
    <w:rsid w:val="00306B5B"/>
    <w:rPr>
      <w:vertAlign w:val="superscript"/>
    </w:rPr>
  </w:style>
  <w:style w:type="paragraph" w:styleId="2d">
    <w:name w:val="Body Text Indent 2"/>
    <w:basedOn w:val="a3"/>
    <w:link w:val="213"/>
    <w:rsid w:val="00306B5B"/>
    <w:pPr>
      <w:spacing w:after="40" w:line="240" w:lineRule="auto"/>
      <w:ind w:left="0" w:firstLine="567"/>
      <w:jc w:val="both"/>
    </w:pPr>
    <w:rPr>
      <w:rFonts w:ascii="Arial" w:eastAsia="Times New Roman" w:hAnsi="Arial"/>
      <w:sz w:val="20"/>
      <w:szCs w:val="20"/>
      <w:lang w:eastAsia="ru-RU"/>
    </w:rPr>
  </w:style>
  <w:style w:type="character" w:customStyle="1" w:styleId="2e">
    <w:name w:val="Основной текст с отступом 2 Знак"/>
    <w:basedOn w:val="a4"/>
    <w:semiHidden/>
    <w:rsid w:val="00306B5B"/>
    <w:rPr>
      <w:rFonts w:ascii="Calibri" w:eastAsia="Calibri" w:hAnsi="Calibri" w:cs="Times New Roman"/>
    </w:rPr>
  </w:style>
  <w:style w:type="paragraph" w:customStyle="1" w:styleId="SUMMARY">
    <w:name w:val="SUMMARY"/>
    <w:basedOn w:val="-2"/>
    <w:rsid w:val="00306B5B"/>
    <w:pPr>
      <w:spacing w:before="360"/>
    </w:pPr>
  </w:style>
  <w:style w:type="paragraph" w:customStyle="1" w:styleId="authorsummary">
    <w:name w:val="author_summary"/>
    <w:basedOn w:val="afff8"/>
    <w:rsid w:val="00306B5B"/>
    <w:pPr>
      <w:spacing w:after="60"/>
    </w:pPr>
    <w:rPr>
      <w:i/>
      <w:lang w:val="en-US"/>
    </w:rPr>
  </w:style>
  <w:style w:type="paragraph" w:styleId="37">
    <w:name w:val="Body Text 3"/>
    <w:basedOn w:val="a3"/>
    <w:link w:val="38"/>
    <w:rsid w:val="00306B5B"/>
    <w:pPr>
      <w:spacing w:after="120" w:line="240" w:lineRule="auto"/>
      <w:ind w:left="0"/>
    </w:pPr>
    <w:rPr>
      <w:rFonts w:ascii="Times New Roman" w:eastAsia="Times New Roman" w:hAnsi="Times New Roman"/>
      <w:sz w:val="16"/>
      <w:szCs w:val="16"/>
      <w:lang w:eastAsia="ru-RU"/>
    </w:rPr>
  </w:style>
  <w:style w:type="character" w:customStyle="1" w:styleId="38">
    <w:name w:val="Основной текст 3 Знак"/>
    <w:basedOn w:val="a4"/>
    <w:link w:val="37"/>
    <w:rsid w:val="00306B5B"/>
    <w:rPr>
      <w:rFonts w:ascii="Times New Roman" w:eastAsia="Times New Roman" w:hAnsi="Times New Roman" w:cs="Times New Roman"/>
      <w:sz w:val="16"/>
      <w:szCs w:val="16"/>
      <w:lang w:eastAsia="ru-RU"/>
    </w:rPr>
  </w:style>
  <w:style w:type="paragraph" w:styleId="HTML">
    <w:name w:val="HTML Preformatted"/>
    <w:basedOn w:val="a3"/>
    <w:link w:val="HTML0"/>
    <w:rsid w:val="0030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306B5B"/>
    <w:rPr>
      <w:rFonts w:ascii="Courier New" w:eastAsia="Times New Roman" w:hAnsi="Courier New" w:cs="Courier New"/>
      <w:sz w:val="20"/>
      <w:szCs w:val="20"/>
      <w:lang w:eastAsia="ru-RU"/>
    </w:rPr>
  </w:style>
  <w:style w:type="character" w:customStyle="1" w:styleId="citation">
    <w:name w:val="citation"/>
    <w:basedOn w:val="a4"/>
    <w:rsid w:val="00306B5B"/>
  </w:style>
  <w:style w:type="character" w:customStyle="1" w:styleId="ti">
    <w:name w:val="ti"/>
    <w:basedOn w:val="a4"/>
    <w:rsid w:val="00306B5B"/>
  </w:style>
  <w:style w:type="character" w:customStyle="1" w:styleId="featuredlinkouts">
    <w:name w:val="featured_linkouts"/>
    <w:basedOn w:val="a4"/>
    <w:rsid w:val="00306B5B"/>
  </w:style>
  <w:style w:type="character" w:customStyle="1" w:styleId="14">
    <w:name w:val="Основной текст Знак1"/>
    <w:link w:val="af2"/>
    <w:rsid w:val="00306B5B"/>
    <w:rPr>
      <w:rFonts w:ascii="Times New Roman" w:eastAsia="Times New Roman" w:hAnsi="Times New Roman" w:cs="Times New Roman"/>
      <w:sz w:val="24"/>
      <w:szCs w:val="20"/>
      <w:lang w:eastAsia="ar-SA"/>
    </w:rPr>
  </w:style>
  <w:style w:type="character" w:customStyle="1" w:styleId="textbold">
    <w:name w:val="text_bold"/>
    <w:basedOn w:val="a4"/>
    <w:rsid w:val="00306B5B"/>
  </w:style>
  <w:style w:type="character" w:customStyle="1" w:styleId="ja50-ce-author">
    <w:name w:val="ja50-ce-author"/>
    <w:basedOn w:val="a4"/>
    <w:rsid w:val="00306B5B"/>
  </w:style>
  <w:style w:type="character" w:customStyle="1" w:styleId="ti2">
    <w:name w:val="ti2"/>
    <w:rsid w:val="00306B5B"/>
    <w:rPr>
      <w:sz w:val="22"/>
      <w:szCs w:val="22"/>
    </w:rPr>
  </w:style>
  <w:style w:type="paragraph" w:customStyle="1" w:styleId="affff1">
    <w:name w:val="Нормальный"/>
    <w:rsid w:val="00306B5B"/>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2">
    <w:name w:val="Стиль2"/>
    <w:rsid w:val="00306B5B"/>
    <w:pPr>
      <w:numPr>
        <w:numId w:val="3"/>
      </w:numPr>
    </w:pPr>
  </w:style>
  <w:style w:type="paragraph" w:styleId="affff2">
    <w:name w:val="Normal (Web)"/>
    <w:basedOn w:val="a3"/>
    <w:link w:val="affff3"/>
    <w:uiPriority w:val="99"/>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affff4">
    <w:name w:val="Знак Знак Знак"/>
    <w:basedOn w:val="a3"/>
    <w:rsid w:val="00306B5B"/>
    <w:pPr>
      <w:spacing w:before="100" w:beforeAutospacing="1" w:after="100" w:afterAutospacing="1" w:line="240" w:lineRule="auto"/>
      <w:ind w:left="0"/>
    </w:pPr>
    <w:rPr>
      <w:rFonts w:ascii="Tahoma" w:eastAsia="Times New Roman" w:hAnsi="Tahoma" w:cs="Tahoma"/>
      <w:sz w:val="20"/>
      <w:szCs w:val="20"/>
      <w:lang w:val="en-US"/>
    </w:rPr>
  </w:style>
  <w:style w:type="character" w:customStyle="1" w:styleId="longtext1">
    <w:name w:val="long_text1"/>
    <w:rsid w:val="00306B5B"/>
    <w:rPr>
      <w:sz w:val="20"/>
      <w:szCs w:val="20"/>
    </w:rPr>
  </w:style>
  <w:style w:type="character" w:customStyle="1" w:styleId="longtext">
    <w:name w:val="long_text"/>
    <w:basedOn w:val="a4"/>
    <w:rsid w:val="00306B5B"/>
  </w:style>
  <w:style w:type="paragraph" w:customStyle="1" w:styleId="articlecategory4">
    <w:name w:val="articlecategory4"/>
    <w:basedOn w:val="a3"/>
    <w:rsid w:val="00306B5B"/>
    <w:pPr>
      <w:shd w:val="clear" w:color="auto" w:fill="FFFFFF"/>
      <w:spacing w:after="120" w:line="312" w:lineRule="atLeast"/>
      <w:ind w:left="0"/>
    </w:pPr>
    <w:rPr>
      <w:rFonts w:ascii="Times New Roman" w:eastAsia="Times New Roman" w:hAnsi="Times New Roman"/>
      <w:b/>
      <w:bCs/>
      <w:color w:val="A3A2A2"/>
      <w:sz w:val="29"/>
      <w:szCs w:val="29"/>
      <w:lang w:eastAsia="ru-RU"/>
    </w:rPr>
  </w:style>
  <w:style w:type="character" w:customStyle="1" w:styleId="gt-icon-text1">
    <w:name w:val="gt-icon-text1"/>
    <w:basedOn w:val="a4"/>
    <w:rsid w:val="00306B5B"/>
  </w:style>
  <w:style w:type="character" w:customStyle="1" w:styleId="doccaption">
    <w:name w:val="doccaption"/>
    <w:basedOn w:val="a4"/>
    <w:rsid w:val="00306B5B"/>
  </w:style>
  <w:style w:type="character" w:customStyle="1" w:styleId="affff5">
    <w:name w:val="Гипертекстовая ссылка"/>
    <w:rsid w:val="00306B5B"/>
    <w:rPr>
      <w:color w:val="008000"/>
    </w:rPr>
  </w:style>
  <w:style w:type="paragraph" w:customStyle="1" w:styleId="affff6">
    <w:name w:val="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7">
    <w:name w:val="Настя Знак Знак Знак"/>
    <w:basedOn w:val="a3"/>
    <w:rsid w:val="00306B5B"/>
    <w:pPr>
      <w:spacing w:after="160" w:line="240" w:lineRule="exact"/>
      <w:ind w:left="720"/>
      <w:contextualSpacing/>
      <w:jc w:val="center"/>
    </w:pPr>
    <w:rPr>
      <w:rFonts w:ascii="Times New Roman" w:eastAsia="Times New Roman" w:hAnsi="Times New Roman" w:cs="Verdana"/>
      <w:b/>
      <w:sz w:val="24"/>
      <w:szCs w:val="20"/>
      <w:lang w:val="en-US"/>
    </w:rPr>
  </w:style>
  <w:style w:type="character" w:customStyle="1" w:styleId="b-translate-answerlanmultiitem">
    <w:name w:val="b-translate-answer__lan__multiitem"/>
    <w:basedOn w:val="a4"/>
    <w:rsid w:val="00306B5B"/>
  </w:style>
  <w:style w:type="character" w:styleId="affff8">
    <w:name w:val="annotation reference"/>
    <w:rsid w:val="00306B5B"/>
    <w:rPr>
      <w:sz w:val="16"/>
      <w:szCs w:val="16"/>
    </w:rPr>
  </w:style>
  <w:style w:type="paragraph" w:styleId="affff9">
    <w:name w:val="annotation text"/>
    <w:basedOn w:val="a3"/>
    <w:link w:val="affffa"/>
    <w:rsid w:val="00306B5B"/>
    <w:pPr>
      <w:spacing w:after="0" w:line="240" w:lineRule="auto"/>
      <w:ind w:left="0"/>
    </w:pPr>
    <w:rPr>
      <w:rFonts w:ascii="Times New Roman" w:eastAsia="Times New Roman" w:hAnsi="Times New Roman"/>
      <w:sz w:val="20"/>
      <w:szCs w:val="20"/>
      <w:lang w:eastAsia="ru-RU"/>
    </w:rPr>
  </w:style>
  <w:style w:type="character" w:customStyle="1" w:styleId="affffa">
    <w:name w:val="Текст примечания Знак"/>
    <w:basedOn w:val="a4"/>
    <w:link w:val="affff9"/>
    <w:rsid w:val="00306B5B"/>
    <w:rPr>
      <w:rFonts w:ascii="Times New Roman" w:eastAsia="Times New Roman" w:hAnsi="Times New Roman" w:cs="Times New Roman"/>
      <w:sz w:val="20"/>
      <w:szCs w:val="20"/>
      <w:lang w:eastAsia="ru-RU"/>
    </w:rPr>
  </w:style>
  <w:style w:type="paragraph" w:styleId="affffb">
    <w:name w:val="annotation subject"/>
    <w:basedOn w:val="affff9"/>
    <w:next w:val="affff9"/>
    <w:link w:val="affffc"/>
    <w:semiHidden/>
    <w:rsid w:val="00306B5B"/>
    <w:rPr>
      <w:b/>
      <w:bCs/>
    </w:rPr>
  </w:style>
  <w:style w:type="character" w:customStyle="1" w:styleId="affffc">
    <w:name w:val="Тема примечания Знак"/>
    <w:basedOn w:val="affffa"/>
    <w:link w:val="affffb"/>
    <w:semiHidden/>
    <w:rsid w:val="00306B5B"/>
    <w:rPr>
      <w:rFonts w:ascii="Times New Roman" w:eastAsia="Times New Roman" w:hAnsi="Times New Roman" w:cs="Times New Roman"/>
      <w:b/>
      <w:bCs/>
      <w:sz w:val="20"/>
      <w:szCs w:val="20"/>
      <w:lang w:eastAsia="ru-RU"/>
    </w:rPr>
  </w:style>
  <w:style w:type="paragraph" w:styleId="affffd">
    <w:name w:val="Balloon Text"/>
    <w:basedOn w:val="a3"/>
    <w:link w:val="affffe"/>
    <w:uiPriority w:val="99"/>
    <w:semiHidden/>
    <w:rsid w:val="00306B5B"/>
    <w:pPr>
      <w:spacing w:after="0" w:line="240" w:lineRule="auto"/>
      <w:ind w:left="0"/>
    </w:pPr>
    <w:rPr>
      <w:rFonts w:ascii="Tahoma" w:eastAsia="Times New Roman" w:hAnsi="Tahoma" w:cs="Tahoma"/>
      <w:sz w:val="16"/>
      <w:szCs w:val="16"/>
      <w:lang w:eastAsia="ru-RU"/>
    </w:rPr>
  </w:style>
  <w:style w:type="character" w:customStyle="1" w:styleId="affffe">
    <w:name w:val="Текст выноски Знак"/>
    <w:basedOn w:val="a4"/>
    <w:link w:val="affffd"/>
    <w:uiPriority w:val="99"/>
    <w:semiHidden/>
    <w:rsid w:val="00306B5B"/>
    <w:rPr>
      <w:rFonts w:ascii="Tahoma" w:eastAsia="Times New Roman" w:hAnsi="Tahoma" w:cs="Tahoma"/>
      <w:sz w:val="16"/>
      <w:szCs w:val="16"/>
      <w:lang w:eastAsia="ru-RU"/>
    </w:rPr>
  </w:style>
  <w:style w:type="paragraph" w:styleId="afffff">
    <w:name w:val="List Bullet"/>
    <w:basedOn w:val="a3"/>
    <w:autoRedefine/>
    <w:rsid w:val="00306B5B"/>
    <w:pPr>
      <w:spacing w:after="0" w:line="240" w:lineRule="auto"/>
      <w:ind w:left="0" w:firstLine="540"/>
      <w:jc w:val="both"/>
    </w:pPr>
    <w:rPr>
      <w:rFonts w:ascii="Times New Roman" w:eastAsia="Times New Roman" w:hAnsi="Times New Roman"/>
      <w:lang w:eastAsia="ru-RU"/>
    </w:rPr>
  </w:style>
  <w:style w:type="character" w:customStyle="1" w:styleId="val">
    <w:name w:val="val"/>
    <w:basedOn w:val="a4"/>
    <w:rsid w:val="00306B5B"/>
  </w:style>
  <w:style w:type="character" w:customStyle="1" w:styleId="textitalics">
    <w:name w:val="textitalics"/>
    <w:basedOn w:val="a4"/>
    <w:rsid w:val="00306B5B"/>
  </w:style>
  <w:style w:type="character" w:customStyle="1" w:styleId="txtboldonly">
    <w:name w:val="txtboldonly"/>
    <w:basedOn w:val="a4"/>
    <w:rsid w:val="00306B5B"/>
  </w:style>
  <w:style w:type="paragraph" w:customStyle="1" w:styleId="1f2">
    <w:name w:val="Знак Знак1 Знак Знак"/>
    <w:basedOn w:val="a3"/>
    <w:rsid w:val="00306B5B"/>
    <w:pPr>
      <w:spacing w:after="160" w:line="240" w:lineRule="exact"/>
      <w:ind w:left="0"/>
    </w:pPr>
    <w:rPr>
      <w:rFonts w:ascii="Verdana" w:eastAsia="Times New Roman" w:hAnsi="Verdana" w:cs="Verdana"/>
      <w:sz w:val="20"/>
      <w:szCs w:val="20"/>
      <w:lang w:val="en-US"/>
    </w:rPr>
  </w:style>
  <w:style w:type="character" w:customStyle="1" w:styleId="21">
    <w:name w:val="Заголовок 2 Знак1"/>
    <w:link w:val="20"/>
    <w:rsid w:val="00306B5B"/>
    <w:rPr>
      <w:rFonts w:ascii="Times New Roman" w:eastAsia="Times New Roman" w:hAnsi="Times New Roman" w:cs="Times New Roman"/>
      <w:sz w:val="28"/>
      <w:szCs w:val="20"/>
      <w:lang w:eastAsia="ar-SA"/>
    </w:rPr>
  </w:style>
  <w:style w:type="character" w:customStyle="1" w:styleId="18">
    <w:name w:val="Основной текст с отступом Знак1"/>
    <w:link w:val="afb"/>
    <w:rsid w:val="00306B5B"/>
    <w:rPr>
      <w:rFonts w:ascii="Times New Roman" w:eastAsia="Times New Roman" w:hAnsi="Times New Roman" w:cs="Times New Roman"/>
      <w:sz w:val="20"/>
      <w:szCs w:val="20"/>
      <w:lang w:eastAsia="ar-SA"/>
    </w:rPr>
  </w:style>
  <w:style w:type="character" w:customStyle="1" w:styleId="213">
    <w:name w:val="Основной текст с отступом 2 Знак1"/>
    <w:link w:val="2d"/>
    <w:rsid w:val="00306B5B"/>
    <w:rPr>
      <w:rFonts w:ascii="Arial" w:eastAsia="Times New Roman" w:hAnsi="Arial" w:cs="Times New Roman"/>
      <w:sz w:val="20"/>
      <w:szCs w:val="20"/>
      <w:lang w:eastAsia="ru-RU"/>
    </w:rPr>
  </w:style>
  <w:style w:type="character" w:customStyle="1" w:styleId="17">
    <w:name w:val="Нижний колонтитул Знак1"/>
    <w:link w:val="af5"/>
    <w:rsid w:val="00306B5B"/>
    <w:rPr>
      <w:rFonts w:ascii="Times New Roman" w:eastAsia="Times New Roman" w:hAnsi="Times New Roman" w:cs="Times New Roman"/>
      <w:sz w:val="20"/>
      <w:szCs w:val="20"/>
      <w:lang w:eastAsia="ar-SA"/>
    </w:rPr>
  </w:style>
  <w:style w:type="character" w:customStyle="1" w:styleId="39">
    <w:name w:val="Знак Знак3"/>
    <w:rsid w:val="00306B5B"/>
    <w:rPr>
      <w:noProof/>
      <w:sz w:val="24"/>
      <w:szCs w:val="24"/>
      <w:lang w:val="ru-RU" w:eastAsia="ru-RU" w:bidi="ar-SA"/>
    </w:rPr>
  </w:style>
  <w:style w:type="character" w:customStyle="1" w:styleId="1f1">
    <w:name w:val="Схема документа Знак1"/>
    <w:link w:val="afff6"/>
    <w:semiHidden/>
    <w:rsid w:val="00306B5B"/>
    <w:rPr>
      <w:rFonts w:ascii="Tahoma" w:eastAsia="Times New Roman" w:hAnsi="Tahoma" w:cs="Times New Roman"/>
      <w:szCs w:val="20"/>
      <w:shd w:val="clear" w:color="auto" w:fill="000080"/>
      <w:lang w:eastAsia="ru-RU"/>
    </w:rPr>
  </w:style>
  <w:style w:type="character" w:customStyle="1" w:styleId="word">
    <w:name w:val="word"/>
    <w:basedOn w:val="a4"/>
    <w:rsid w:val="00306B5B"/>
  </w:style>
  <w:style w:type="paragraph" w:customStyle="1" w:styleId="1f3">
    <w:name w:val="Без интервала1"/>
    <w:link w:val="afffff0"/>
    <w:qFormat/>
    <w:rsid w:val="00306B5B"/>
    <w:pPr>
      <w:spacing w:after="0" w:line="240" w:lineRule="auto"/>
    </w:pPr>
    <w:rPr>
      <w:rFonts w:ascii="Calibri" w:eastAsia="Calibri" w:hAnsi="Calibri" w:cs="Times New Roman"/>
    </w:rPr>
  </w:style>
  <w:style w:type="character" w:styleId="afffff1">
    <w:name w:val="Emphasis"/>
    <w:qFormat/>
    <w:rsid w:val="00306B5B"/>
    <w:rPr>
      <w:b/>
      <w:bCs/>
      <w:i w:val="0"/>
      <w:iCs w:val="0"/>
    </w:rPr>
  </w:style>
  <w:style w:type="paragraph" w:customStyle="1" w:styleId="2f">
    <w:name w:val="Знак Знак2 Знак"/>
    <w:basedOn w:val="a3"/>
    <w:rsid w:val="00306B5B"/>
    <w:pPr>
      <w:spacing w:after="160" w:line="240" w:lineRule="exact"/>
      <w:ind w:left="0"/>
    </w:pPr>
    <w:rPr>
      <w:rFonts w:ascii="Verdana" w:eastAsia="Times New Roman" w:hAnsi="Verdana"/>
      <w:sz w:val="20"/>
      <w:szCs w:val="20"/>
      <w:lang w:val="en-US"/>
    </w:rPr>
  </w:style>
  <w:style w:type="paragraph" w:customStyle="1" w:styleId="2f0">
    <w:name w:val="Знак Знак2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namepos">
    <w:name w:val="name_pos"/>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styleId="3a">
    <w:name w:val="Body Text Indent 3"/>
    <w:basedOn w:val="a3"/>
    <w:link w:val="312"/>
    <w:rsid w:val="00306B5B"/>
    <w:pPr>
      <w:suppressAutoHyphens/>
      <w:spacing w:after="120" w:line="240" w:lineRule="auto"/>
      <w:ind w:left="283"/>
    </w:pPr>
    <w:rPr>
      <w:rFonts w:ascii="Times New Roman" w:eastAsia="Times New Roman" w:hAnsi="Times New Roman"/>
      <w:sz w:val="16"/>
      <w:szCs w:val="16"/>
      <w:lang w:eastAsia="ar-SA"/>
    </w:rPr>
  </w:style>
  <w:style w:type="character" w:customStyle="1" w:styleId="3b">
    <w:name w:val="Основной текст с отступом 3 Знак"/>
    <w:basedOn w:val="a4"/>
    <w:semiHidden/>
    <w:rsid w:val="00306B5B"/>
    <w:rPr>
      <w:rFonts w:ascii="Calibri" w:eastAsia="Calibri" w:hAnsi="Calibri" w:cs="Times New Roman"/>
      <w:sz w:val="16"/>
      <w:szCs w:val="16"/>
    </w:rPr>
  </w:style>
  <w:style w:type="paragraph" w:styleId="afffff2">
    <w:name w:val="endnote text"/>
    <w:aliases w:val="Endnote Text Char,Endnote Text Char Char Char Char"/>
    <w:basedOn w:val="a3"/>
    <w:link w:val="afffff3"/>
    <w:semiHidden/>
    <w:rsid w:val="00306B5B"/>
    <w:pPr>
      <w:spacing w:after="0" w:line="240" w:lineRule="auto"/>
      <w:ind w:left="0"/>
    </w:pPr>
    <w:rPr>
      <w:rFonts w:ascii="Times New Roman" w:eastAsia="Times New Roman" w:hAnsi="Times New Roman"/>
      <w:sz w:val="20"/>
      <w:szCs w:val="20"/>
      <w:lang w:eastAsia="ru-RU"/>
    </w:rPr>
  </w:style>
  <w:style w:type="character" w:customStyle="1" w:styleId="afffff3">
    <w:name w:val="Текст концевой сноски Знак"/>
    <w:aliases w:val="Endnote Text Char Знак,Endnote Text Char Char Char Char Знак"/>
    <w:basedOn w:val="a4"/>
    <w:link w:val="afffff2"/>
    <w:semiHidden/>
    <w:rsid w:val="00306B5B"/>
    <w:rPr>
      <w:rFonts w:ascii="Times New Roman" w:eastAsia="Times New Roman" w:hAnsi="Times New Roman" w:cs="Times New Roman"/>
      <w:sz w:val="20"/>
      <w:szCs w:val="20"/>
      <w:lang w:eastAsia="ru-RU"/>
    </w:rPr>
  </w:style>
  <w:style w:type="character" w:styleId="afffff4">
    <w:name w:val="endnote reference"/>
    <w:semiHidden/>
    <w:rsid w:val="00306B5B"/>
    <w:rPr>
      <w:vertAlign w:val="superscript"/>
    </w:rPr>
  </w:style>
  <w:style w:type="paragraph" w:customStyle="1" w:styleId="afffff5">
    <w:name w:val="Знак"/>
    <w:basedOn w:val="a3"/>
    <w:rsid w:val="00306B5B"/>
    <w:pPr>
      <w:spacing w:before="100" w:beforeAutospacing="1" w:after="100" w:afterAutospacing="1" w:line="240" w:lineRule="auto"/>
      <w:ind w:left="0"/>
    </w:pPr>
    <w:rPr>
      <w:rFonts w:ascii="Tahoma" w:eastAsia="Times New Roman" w:hAnsi="Tahoma"/>
      <w:sz w:val="20"/>
      <w:szCs w:val="20"/>
      <w:lang w:val="en-US"/>
    </w:rPr>
  </w:style>
  <w:style w:type="character" w:customStyle="1" w:styleId="volume">
    <w:name w:val="volume"/>
    <w:basedOn w:val="a4"/>
    <w:rsid w:val="00306B5B"/>
  </w:style>
  <w:style w:type="character" w:customStyle="1" w:styleId="pagerange">
    <w:name w:val="pagerange"/>
    <w:basedOn w:val="a4"/>
    <w:rsid w:val="00306B5B"/>
  </w:style>
  <w:style w:type="character" w:customStyle="1" w:styleId="st">
    <w:name w:val="st"/>
    <w:basedOn w:val="a4"/>
    <w:rsid w:val="00306B5B"/>
  </w:style>
  <w:style w:type="character" w:styleId="HTML1">
    <w:name w:val="HTML Cite"/>
    <w:rsid w:val="00306B5B"/>
    <w:rPr>
      <w:i/>
      <w:iCs/>
    </w:rPr>
  </w:style>
  <w:style w:type="character" w:customStyle="1" w:styleId="citationyear">
    <w:name w:val="citation_year"/>
    <w:basedOn w:val="a4"/>
    <w:rsid w:val="00306B5B"/>
  </w:style>
  <w:style w:type="character" w:customStyle="1" w:styleId="citationvolume">
    <w:name w:val="citation_volume"/>
    <w:basedOn w:val="a4"/>
    <w:rsid w:val="00306B5B"/>
  </w:style>
  <w:style w:type="character" w:customStyle="1" w:styleId="container">
    <w:name w:val="container"/>
    <w:basedOn w:val="a4"/>
    <w:rsid w:val="00306B5B"/>
  </w:style>
  <w:style w:type="character" w:customStyle="1" w:styleId="author">
    <w:name w:val="author"/>
    <w:basedOn w:val="a4"/>
    <w:rsid w:val="00306B5B"/>
  </w:style>
  <w:style w:type="character" w:customStyle="1" w:styleId="longtextshorttext">
    <w:name w:val="long_text short_text"/>
    <w:basedOn w:val="a4"/>
    <w:rsid w:val="00306B5B"/>
  </w:style>
  <w:style w:type="character" w:customStyle="1" w:styleId="hps">
    <w:name w:val="hps"/>
    <w:basedOn w:val="a4"/>
    <w:rsid w:val="00306B5B"/>
  </w:style>
  <w:style w:type="character" w:customStyle="1" w:styleId="hpsatn">
    <w:name w:val="hps atn"/>
    <w:basedOn w:val="a4"/>
    <w:rsid w:val="00306B5B"/>
  </w:style>
  <w:style w:type="paragraph" w:customStyle="1" w:styleId="afffff6">
    <w:name w:val="Основной"/>
    <w:basedOn w:val="a3"/>
    <w:rsid w:val="00306B5B"/>
    <w:pPr>
      <w:spacing w:after="0" w:line="360" w:lineRule="auto"/>
      <w:ind w:left="0" w:firstLine="709"/>
      <w:jc w:val="both"/>
    </w:pPr>
    <w:rPr>
      <w:rFonts w:ascii="Times New Roman" w:eastAsia="Times New Roman" w:hAnsi="Times New Roman"/>
      <w:sz w:val="28"/>
      <w:szCs w:val="20"/>
      <w:lang w:eastAsia="ru-RU"/>
    </w:rPr>
  </w:style>
  <w:style w:type="paragraph" w:customStyle="1" w:styleId="TimesNewRoman14">
    <w:name w:val="Стиль Times New Roman 14 пт Междустр.интервал:  полуторный"/>
    <w:basedOn w:val="a3"/>
    <w:rsid w:val="00306B5B"/>
    <w:pPr>
      <w:spacing w:after="0" w:line="360" w:lineRule="auto"/>
      <w:ind w:left="0" w:firstLine="709"/>
      <w:jc w:val="both"/>
    </w:pPr>
    <w:rPr>
      <w:rFonts w:ascii="Times New Roman" w:eastAsia="Times New Roman" w:hAnsi="Times New Roman"/>
      <w:sz w:val="28"/>
      <w:szCs w:val="20"/>
    </w:rPr>
  </w:style>
  <w:style w:type="paragraph" w:customStyle="1" w:styleId="BodyTextIndent31">
    <w:name w:val="Body Text Indent 31"/>
    <w:basedOn w:val="a3"/>
    <w:rsid w:val="00306B5B"/>
    <w:pPr>
      <w:widowControl w:val="0"/>
      <w:overflowPunct w:val="0"/>
      <w:autoSpaceDE w:val="0"/>
      <w:autoSpaceDN w:val="0"/>
      <w:adjustRightInd w:val="0"/>
      <w:spacing w:after="0" w:line="360" w:lineRule="auto"/>
      <w:ind w:left="0" w:firstLine="720"/>
      <w:jc w:val="both"/>
      <w:textAlignment w:val="baseline"/>
    </w:pPr>
    <w:rPr>
      <w:rFonts w:ascii="Times New Roman" w:eastAsia="Times New Roman" w:hAnsi="Times New Roman"/>
      <w:spacing w:val="10"/>
      <w:sz w:val="28"/>
      <w:szCs w:val="20"/>
      <w:lang w:eastAsia="ru-RU"/>
    </w:rPr>
  </w:style>
  <w:style w:type="paragraph" w:customStyle="1" w:styleId="2f1">
    <w:name w:val="Основной шрифт абзаца2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Normal2">
    <w:name w:val="Normal2"/>
    <w:rsid w:val="00306B5B"/>
    <w:pPr>
      <w:spacing w:after="0" w:line="360" w:lineRule="auto"/>
    </w:pPr>
    <w:rPr>
      <w:rFonts w:ascii="Times New Roman" w:eastAsia="Times New Roman" w:hAnsi="Times New Roman" w:cs="Times New Roman"/>
      <w:snapToGrid w:val="0"/>
      <w:sz w:val="28"/>
      <w:szCs w:val="20"/>
      <w:lang w:eastAsia="ru-RU"/>
    </w:rPr>
  </w:style>
  <w:style w:type="paragraph" w:styleId="2f2">
    <w:name w:val="List Bullet 2"/>
    <w:basedOn w:val="a3"/>
    <w:autoRedefine/>
    <w:rsid w:val="00306B5B"/>
    <w:pPr>
      <w:tabs>
        <w:tab w:val="num" w:pos="360"/>
      </w:tabs>
      <w:autoSpaceDE w:val="0"/>
      <w:autoSpaceDN w:val="0"/>
      <w:adjustRightInd w:val="0"/>
      <w:spacing w:after="0" w:line="240" w:lineRule="auto"/>
      <w:ind w:left="360" w:hanging="360"/>
    </w:pPr>
    <w:rPr>
      <w:rFonts w:ascii="Times New Roman" w:eastAsia="Times New Roman" w:hAnsi="Times New Roman"/>
      <w:sz w:val="20"/>
      <w:szCs w:val="20"/>
      <w:lang w:eastAsia="ru-RU"/>
    </w:rPr>
  </w:style>
  <w:style w:type="character" w:styleId="afffff7">
    <w:name w:val="FollowedHyperlink"/>
    <w:rsid w:val="00306B5B"/>
    <w:rPr>
      <w:color w:val="800080"/>
      <w:u w:val="single"/>
    </w:rPr>
  </w:style>
  <w:style w:type="paragraph" w:customStyle="1" w:styleId="TAMainText">
    <w:name w:val="TA_Main_Text"/>
    <w:basedOn w:val="a3"/>
    <w:link w:val="TAMainText0"/>
    <w:rsid w:val="00306B5B"/>
    <w:pPr>
      <w:spacing w:after="0" w:line="480" w:lineRule="auto"/>
      <w:ind w:left="0" w:firstLine="202"/>
      <w:jc w:val="both"/>
    </w:pPr>
    <w:rPr>
      <w:rFonts w:ascii="Times" w:eastAsia="Times New Roman" w:hAnsi="Times"/>
      <w:sz w:val="24"/>
      <w:szCs w:val="20"/>
      <w:lang w:val="en-US"/>
    </w:rPr>
  </w:style>
  <w:style w:type="character" w:customStyle="1" w:styleId="TAMainText0">
    <w:name w:val="TA_Main_Text Знак"/>
    <w:link w:val="TAMainText"/>
    <w:rsid w:val="00306B5B"/>
    <w:rPr>
      <w:rFonts w:ascii="Times" w:eastAsia="Times New Roman" w:hAnsi="Times" w:cs="Times New Roman"/>
      <w:sz w:val="24"/>
      <w:szCs w:val="20"/>
      <w:lang w:val="en-US"/>
    </w:rPr>
  </w:style>
  <w:style w:type="paragraph" w:customStyle="1" w:styleId="G4bTableBody">
    <w:name w:val="G4b Table Body"/>
    <w:rsid w:val="00306B5B"/>
    <w:pPr>
      <w:keepNext/>
      <w:keepLines/>
      <w:spacing w:after="0" w:line="240" w:lineRule="auto"/>
      <w:jc w:val="center"/>
    </w:pPr>
    <w:rPr>
      <w:rFonts w:ascii="Times New Roman" w:eastAsia="Times New Roman" w:hAnsi="Times New Roman" w:cs="Times New Roman"/>
      <w:sz w:val="16"/>
      <w:szCs w:val="16"/>
      <w:lang w:val="en-GB" w:eastAsia="en-GB"/>
    </w:rPr>
  </w:style>
  <w:style w:type="paragraph" w:customStyle="1" w:styleId="TCTableBody">
    <w:name w:val="TC_Table_Body"/>
    <w:basedOn w:val="a3"/>
    <w:rsid w:val="00306B5B"/>
    <w:pPr>
      <w:spacing w:line="240" w:lineRule="auto"/>
      <w:ind w:left="0"/>
      <w:jc w:val="both"/>
    </w:pPr>
    <w:rPr>
      <w:rFonts w:ascii="Times" w:eastAsia="Times New Roman" w:hAnsi="Times"/>
      <w:sz w:val="24"/>
      <w:szCs w:val="20"/>
      <w:lang w:val="en-US"/>
    </w:rPr>
  </w:style>
  <w:style w:type="character" w:customStyle="1" w:styleId="bold">
    <w:name w:val="bold"/>
    <w:basedOn w:val="a4"/>
    <w:rsid w:val="00306B5B"/>
  </w:style>
  <w:style w:type="paragraph" w:customStyle="1" w:styleId="110">
    <w:name w:val="Знак Знак Знак1 Знак1"/>
    <w:basedOn w:val="a3"/>
    <w:rsid w:val="00306B5B"/>
    <w:pPr>
      <w:spacing w:after="160" w:line="240" w:lineRule="exact"/>
      <w:ind w:left="0"/>
    </w:pPr>
    <w:rPr>
      <w:rFonts w:ascii="Verdana" w:eastAsia="Times New Roman" w:hAnsi="Verdana" w:cs="Verdana"/>
      <w:sz w:val="20"/>
      <w:szCs w:val="20"/>
      <w:lang w:val="en-US"/>
    </w:rPr>
  </w:style>
  <w:style w:type="paragraph" w:customStyle="1" w:styleId="afffff8">
    <w:name w:val="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character" w:customStyle="1" w:styleId="textsmall">
    <w:name w:val="textsmall"/>
    <w:basedOn w:val="a4"/>
    <w:rsid w:val="00306B5B"/>
  </w:style>
  <w:style w:type="character" w:customStyle="1" w:styleId="msg-recipient">
    <w:name w:val="msg-recipient"/>
    <w:rsid w:val="00306B5B"/>
    <w:rPr>
      <w:rFonts w:cs="Times New Roman"/>
    </w:rPr>
  </w:style>
  <w:style w:type="paragraph" w:styleId="afffff9">
    <w:name w:val="caption"/>
    <w:basedOn w:val="a3"/>
    <w:next w:val="a3"/>
    <w:qFormat/>
    <w:rsid w:val="00306B5B"/>
    <w:pPr>
      <w:spacing w:after="0" w:line="480" w:lineRule="auto"/>
      <w:ind w:left="0"/>
      <w:jc w:val="right"/>
    </w:pPr>
    <w:rPr>
      <w:rFonts w:ascii="Times New Roman" w:eastAsia="Times New Roman" w:hAnsi="Times New Roman"/>
      <w:b/>
      <w:bCs/>
      <w:sz w:val="24"/>
      <w:szCs w:val="24"/>
      <w:lang w:eastAsia="ru-RU"/>
    </w:rPr>
  </w:style>
  <w:style w:type="paragraph" w:customStyle="1" w:styleId="Els-Author">
    <w:name w:val="Els-Author"/>
    <w:next w:val="a3"/>
    <w:rsid w:val="00306B5B"/>
    <w:pPr>
      <w:keepNext/>
      <w:suppressAutoHyphens/>
      <w:spacing w:after="160" w:line="300" w:lineRule="exact"/>
      <w:jc w:val="center"/>
    </w:pPr>
    <w:rPr>
      <w:rFonts w:ascii="Times New Roman" w:eastAsia="Times New Roman" w:hAnsi="Times New Roman" w:cs="Times New Roman"/>
      <w:noProof/>
      <w:sz w:val="26"/>
      <w:szCs w:val="20"/>
      <w:lang w:eastAsia="ru-RU"/>
    </w:rPr>
  </w:style>
  <w:style w:type="paragraph" w:customStyle="1" w:styleId="afffffa">
    <w:name w:val="Литература"/>
    <w:basedOn w:val="a3"/>
    <w:rsid w:val="00306B5B"/>
    <w:pPr>
      <w:tabs>
        <w:tab w:val="left" w:pos="284"/>
      </w:tabs>
      <w:suppressAutoHyphens/>
      <w:spacing w:after="0" w:line="240" w:lineRule="auto"/>
      <w:ind w:left="0" w:right="282"/>
    </w:pPr>
    <w:rPr>
      <w:rFonts w:ascii="Times New Roman" w:eastAsia="Times New Roman" w:hAnsi="Times New Roman"/>
      <w:szCs w:val="24"/>
      <w:lang w:eastAsia="ar-SA"/>
    </w:rPr>
  </w:style>
  <w:style w:type="paragraph" w:customStyle="1" w:styleId="Iauiue">
    <w:name w:val="Обычный.Iau?iue"/>
    <w:rsid w:val="00306B5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txtboldonly1">
    <w:name w:val="txtboldonly1"/>
    <w:rsid w:val="00306B5B"/>
    <w:rPr>
      <w:b/>
      <w:bCs/>
    </w:rPr>
  </w:style>
  <w:style w:type="character" w:customStyle="1" w:styleId="txtsmallabstractlink">
    <w:name w:val="txtsmall abstractlink"/>
    <w:basedOn w:val="a4"/>
    <w:rsid w:val="00306B5B"/>
  </w:style>
  <w:style w:type="character" w:customStyle="1" w:styleId="licensedcontent">
    <w:name w:val="licensedcontent"/>
    <w:basedOn w:val="a4"/>
    <w:rsid w:val="00306B5B"/>
  </w:style>
  <w:style w:type="character" w:customStyle="1" w:styleId="texhtml">
    <w:name w:val="texhtml"/>
    <w:basedOn w:val="a4"/>
    <w:rsid w:val="00306B5B"/>
  </w:style>
  <w:style w:type="paragraph" w:customStyle="1" w:styleId="afffffb">
    <w:name w:val="Табл №"/>
    <w:basedOn w:val="3a"/>
    <w:next w:val="af2"/>
    <w:rsid w:val="00306B5B"/>
    <w:pPr>
      <w:spacing w:before="180" w:after="0"/>
      <w:ind w:left="0"/>
      <w:jc w:val="right"/>
    </w:pPr>
    <w:rPr>
      <w:sz w:val="28"/>
      <w:szCs w:val="28"/>
      <w:lang w:eastAsia="ru-RU"/>
    </w:rPr>
  </w:style>
  <w:style w:type="paragraph" w:customStyle="1" w:styleId="214">
    <w:name w:val="Стиль Заголовок 2 + 14 пт"/>
    <w:basedOn w:val="20"/>
    <w:rsid w:val="00306B5B"/>
    <w:pPr>
      <w:tabs>
        <w:tab w:val="clear" w:pos="0"/>
      </w:tabs>
      <w:spacing w:before="240" w:after="180"/>
      <w:ind w:left="0" w:firstLine="0"/>
    </w:pPr>
    <w:rPr>
      <w:rFonts w:ascii="Arial Narrow" w:hAnsi="Arial Narrow"/>
      <w:b/>
      <w:bCs/>
      <w:lang w:eastAsia="ru-RU"/>
    </w:rPr>
  </w:style>
  <w:style w:type="paragraph" w:customStyle="1" w:styleId="afffffc">
    <w:name w:val="Задачи"/>
    <w:basedOn w:val="a3"/>
    <w:rsid w:val="00306B5B"/>
    <w:pPr>
      <w:keepNext/>
      <w:suppressAutoHyphens/>
      <w:spacing w:before="180" w:after="120" w:line="240" w:lineRule="auto"/>
      <w:ind w:left="0"/>
      <w:jc w:val="center"/>
    </w:pPr>
    <w:rPr>
      <w:rFonts w:ascii="Times New Roman" w:eastAsia="Times New Roman" w:hAnsi="Times New Roman"/>
      <w:b/>
      <w:bCs/>
      <w:sz w:val="28"/>
      <w:szCs w:val="28"/>
      <w:lang w:eastAsia="ru-RU"/>
    </w:rPr>
  </w:style>
  <w:style w:type="paragraph" w:customStyle="1" w:styleId="afffffd">
    <w:name w:val="Подпись к рисунку"/>
    <w:basedOn w:val="a3"/>
    <w:rsid w:val="00306B5B"/>
    <w:pPr>
      <w:suppressAutoHyphens/>
      <w:spacing w:after="0" w:line="240" w:lineRule="auto"/>
      <w:ind w:left="0"/>
      <w:jc w:val="center"/>
    </w:pPr>
    <w:rPr>
      <w:rFonts w:ascii="Times New Roman" w:eastAsia="Times New Roman" w:hAnsi="Times New Roman"/>
      <w:i/>
      <w:sz w:val="26"/>
      <w:szCs w:val="26"/>
      <w:lang w:eastAsia="ru-RU"/>
    </w:rPr>
  </w:style>
  <w:style w:type="paragraph" w:customStyle="1" w:styleId="3c">
    <w:name w:val="Стиль Заголовок3"/>
    <w:basedOn w:val="214"/>
    <w:rsid w:val="00306B5B"/>
  </w:style>
  <w:style w:type="paragraph" w:customStyle="1" w:styleId="afffffe">
    <w:name w:val="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
    <w:name w:val="где"/>
    <w:basedOn w:val="a3"/>
    <w:rsid w:val="00306B5B"/>
    <w:pPr>
      <w:autoSpaceDE w:val="0"/>
      <w:autoSpaceDN w:val="0"/>
      <w:adjustRightInd w:val="0"/>
      <w:spacing w:after="0" w:line="360" w:lineRule="auto"/>
      <w:ind w:left="540" w:hanging="540"/>
      <w:jc w:val="both"/>
    </w:pPr>
    <w:rPr>
      <w:rFonts w:ascii="Times New Roman" w:eastAsia="Times New Roman" w:hAnsi="Times New Roman"/>
      <w:sz w:val="28"/>
      <w:szCs w:val="20"/>
      <w:lang w:eastAsia="ru-RU"/>
    </w:rPr>
  </w:style>
  <w:style w:type="paragraph" w:customStyle="1" w:styleId="affffff0">
    <w:name w:val="Центр"/>
    <w:basedOn w:val="a3"/>
    <w:next w:val="a3"/>
    <w:rsid w:val="00306B5B"/>
    <w:pPr>
      <w:autoSpaceDE w:val="0"/>
      <w:autoSpaceDN w:val="0"/>
      <w:adjustRightInd w:val="0"/>
      <w:spacing w:after="0" w:line="360" w:lineRule="auto"/>
      <w:ind w:left="0"/>
      <w:jc w:val="center"/>
    </w:pPr>
    <w:rPr>
      <w:rFonts w:ascii="Times New Roman" w:eastAsia="Times New Roman" w:hAnsi="Times New Roman"/>
      <w:sz w:val="28"/>
      <w:szCs w:val="20"/>
      <w:lang w:eastAsia="ru-RU"/>
    </w:rPr>
  </w:style>
  <w:style w:type="paragraph" w:customStyle="1" w:styleId="affffff1">
    <w:name w:val="Точка"/>
    <w:basedOn w:val="a3"/>
    <w:rsid w:val="00306B5B"/>
    <w:pPr>
      <w:tabs>
        <w:tab w:val="num" w:pos="927"/>
      </w:tabs>
      <w:autoSpaceDE w:val="0"/>
      <w:autoSpaceDN w:val="0"/>
      <w:adjustRightInd w:val="0"/>
      <w:spacing w:after="0" w:line="360" w:lineRule="auto"/>
      <w:ind w:left="0" w:firstLine="567"/>
      <w:jc w:val="both"/>
    </w:pPr>
    <w:rPr>
      <w:rFonts w:ascii="Times New Roman" w:eastAsia="Times New Roman" w:hAnsi="Times New Roman"/>
      <w:sz w:val="28"/>
      <w:szCs w:val="20"/>
      <w:lang w:eastAsia="ru-RU"/>
    </w:rPr>
  </w:style>
  <w:style w:type="paragraph" w:customStyle="1" w:styleId="affffff2">
    <w:name w:val="Место работы"/>
    <w:basedOn w:val="a3"/>
    <w:next w:val="a3"/>
    <w:rsid w:val="00306B5B"/>
    <w:pPr>
      <w:autoSpaceDE w:val="0"/>
      <w:autoSpaceDN w:val="0"/>
      <w:adjustRightInd w:val="0"/>
      <w:spacing w:after="0" w:line="360" w:lineRule="auto"/>
      <w:ind w:left="0"/>
      <w:jc w:val="center"/>
    </w:pPr>
    <w:rPr>
      <w:rFonts w:ascii="Times New Roman" w:eastAsia="Times New Roman" w:hAnsi="Times New Roman"/>
      <w:i/>
      <w:sz w:val="28"/>
      <w:szCs w:val="20"/>
      <w:lang w:eastAsia="ru-RU"/>
    </w:rPr>
  </w:style>
  <w:style w:type="paragraph" w:customStyle="1" w:styleId="affffff3">
    <w:name w:val="Стиль"/>
    <w:basedOn w:val="a3"/>
    <w:rsid w:val="00306B5B"/>
    <w:pPr>
      <w:spacing w:after="160" w:line="240" w:lineRule="exact"/>
      <w:ind w:left="0"/>
    </w:pPr>
    <w:rPr>
      <w:rFonts w:ascii="Verdana" w:eastAsia="Times New Roman" w:hAnsi="Verdana" w:cs="Verdana"/>
      <w:sz w:val="20"/>
      <w:szCs w:val="20"/>
      <w:lang w:val="en-US"/>
    </w:rPr>
  </w:style>
  <w:style w:type="paragraph" w:customStyle="1" w:styleId="1f4">
    <w:name w:val="1"/>
    <w:basedOn w:val="a3"/>
    <w:link w:val="1f5"/>
    <w:rsid w:val="00306B5B"/>
    <w:pPr>
      <w:spacing w:after="160" w:line="240" w:lineRule="auto"/>
      <w:ind w:left="0" w:firstLine="284"/>
      <w:jc w:val="both"/>
    </w:pPr>
    <w:rPr>
      <w:rFonts w:ascii="Times New Roman" w:eastAsia="Times New Roman" w:hAnsi="Times New Roman" w:cs="Verdana"/>
      <w:sz w:val="20"/>
      <w:szCs w:val="20"/>
      <w:lang w:val="en-US"/>
    </w:rPr>
  </w:style>
  <w:style w:type="paragraph" w:customStyle="1" w:styleId="affffff4">
    <w:name w:val="Стиль По центру"/>
    <w:basedOn w:val="a3"/>
    <w:rsid w:val="00306B5B"/>
    <w:pPr>
      <w:spacing w:after="0" w:line="240" w:lineRule="auto"/>
      <w:ind w:left="0"/>
      <w:jc w:val="center"/>
    </w:pPr>
    <w:rPr>
      <w:rFonts w:ascii="Times New Roman" w:eastAsia="Times New Roman" w:hAnsi="Times New Roman"/>
      <w:kern w:val="28"/>
      <w:sz w:val="24"/>
      <w:szCs w:val="20"/>
      <w:lang w:eastAsia="ru-RU"/>
    </w:rPr>
  </w:style>
  <w:style w:type="paragraph" w:customStyle="1" w:styleId="a1">
    <w:name w:val="Заг табл"/>
    <w:basedOn w:val="a3"/>
    <w:rsid w:val="00306B5B"/>
    <w:pPr>
      <w:numPr>
        <w:numId w:val="4"/>
      </w:numPr>
      <w:tabs>
        <w:tab w:val="clear" w:pos="360"/>
      </w:tabs>
      <w:spacing w:after="0" w:line="360" w:lineRule="auto"/>
      <w:ind w:left="0" w:firstLine="0"/>
    </w:pPr>
    <w:rPr>
      <w:rFonts w:ascii="Times New Roman" w:eastAsia="Times New Roman" w:hAnsi="Times New Roman"/>
      <w:sz w:val="28"/>
      <w:szCs w:val="28"/>
      <w:lang w:eastAsia="ru-RU"/>
    </w:rPr>
  </w:style>
  <w:style w:type="paragraph" w:customStyle="1" w:styleId="affffff5">
    <w:name w:val="Таблица"/>
    <w:basedOn w:val="a3"/>
    <w:rsid w:val="00306B5B"/>
    <w:pPr>
      <w:spacing w:before="60" w:after="60" w:line="240" w:lineRule="auto"/>
      <w:ind w:left="0"/>
      <w:jc w:val="right"/>
    </w:pPr>
    <w:rPr>
      <w:rFonts w:ascii="Times New Roman" w:eastAsia="Times New Roman" w:hAnsi="Times New Roman"/>
      <w:sz w:val="28"/>
      <w:szCs w:val="24"/>
      <w:lang w:eastAsia="ru-RU"/>
    </w:rPr>
  </w:style>
  <w:style w:type="character" w:customStyle="1" w:styleId="notinjournal">
    <w:name w:val="notinjournal"/>
    <w:basedOn w:val="a4"/>
    <w:rsid w:val="00306B5B"/>
  </w:style>
  <w:style w:type="paragraph" w:customStyle="1" w:styleId="CharChar">
    <w:name w:val="Char Char"/>
    <w:basedOn w:val="a3"/>
    <w:rsid w:val="00306B5B"/>
    <w:pPr>
      <w:spacing w:after="160" w:line="240" w:lineRule="exact"/>
      <w:ind w:left="0"/>
    </w:pPr>
    <w:rPr>
      <w:rFonts w:ascii="Verdana" w:eastAsia="Times New Roman" w:hAnsi="Verdana" w:cs="Verdana"/>
      <w:sz w:val="20"/>
      <w:szCs w:val="20"/>
      <w:lang w:val="en-US"/>
    </w:rPr>
  </w:style>
  <w:style w:type="paragraph" w:customStyle="1" w:styleId="p">
    <w:name w:val="p"/>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3d">
    <w:name w:val="3"/>
    <w:basedOn w:val="a3"/>
    <w:next w:val="affff2"/>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306B5B"/>
    <w:pPr>
      <w:spacing w:before="100" w:beforeAutospacing="1" w:after="100" w:afterAutospacing="1" w:line="240" w:lineRule="auto"/>
      <w:ind w:left="0"/>
    </w:pPr>
    <w:rPr>
      <w:rFonts w:ascii="Tahoma" w:hAnsi="Tahoma" w:cs="Tahoma"/>
      <w:sz w:val="20"/>
      <w:szCs w:val="20"/>
      <w:lang w:val="en-US"/>
    </w:rPr>
  </w:style>
  <w:style w:type="character" w:customStyle="1" w:styleId="shorttext">
    <w:name w:val="short_text"/>
    <w:basedOn w:val="a4"/>
    <w:rsid w:val="00306B5B"/>
  </w:style>
  <w:style w:type="paragraph" w:customStyle="1" w:styleId="affffff6">
    <w:name w:val="Маша"/>
    <w:basedOn w:val="a3"/>
    <w:autoRedefine/>
    <w:rsid w:val="00306B5B"/>
    <w:pPr>
      <w:spacing w:after="0" w:line="240" w:lineRule="auto"/>
      <w:ind w:left="0"/>
    </w:pPr>
    <w:rPr>
      <w:rFonts w:ascii="Times New Roman" w:eastAsia="Times New Roman" w:hAnsi="Times New Roman"/>
      <w:i/>
      <w:sz w:val="20"/>
      <w:szCs w:val="20"/>
      <w:lang w:eastAsia="ru-RU"/>
    </w:rPr>
  </w:style>
  <w:style w:type="paragraph" w:customStyle="1" w:styleId="Iaoa">
    <w:name w:val="Iaoa"/>
    <w:basedOn w:val="a3"/>
    <w:rsid w:val="00306B5B"/>
    <w:pPr>
      <w:overflowPunct w:val="0"/>
      <w:autoSpaceDE w:val="0"/>
      <w:autoSpaceDN w:val="0"/>
      <w:adjustRightInd w:val="0"/>
      <w:spacing w:after="0" w:line="360" w:lineRule="auto"/>
      <w:ind w:left="0" w:firstLine="851"/>
      <w:jc w:val="both"/>
    </w:pPr>
    <w:rPr>
      <w:rFonts w:ascii="Times New Roman" w:eastAsia="Times New Roman" w:hAnsi="Times New Roman"/>
      <w:sz w:val="28"/>
      <w:szCs w:val="20"/>
      <w:lang w:eastAsia="ru-RU"/>
    </w:rPr>
  </w:style>
  <w:style w:type="character" w:customStyle="1" w:styleId="apple-converted-space">
    <w:name w:val="apple-converted-space"/>
    <w:basedOn w:val="a4"/>
    <w:rsid w:val="00306B5B"/>
  </w:style>
  <w:style w:type="paragraph" w:customStyle="1" w:styleId="2f3">
    <w:name w:val="Обычный2"/>
    <w:rsid w:val="00306B5B"/>
    <w:pPr>
      <w:spacing w:after="0" w:line="240" w:lineRule="auto"/>
      <w:ind w:firstLine="709"/>
      <w:jc w:val="both"/>
    </w:pPr>
    <w:rPr>
      <w:rFonts w:ascii="Times New Roman" w:eastAsia="Calibri" w:hAnsi="Times New Roman" w:cs="Times New Roman"/>
      <w:sz w:val="28"/>
      <w:szCs w:val="20"/>
      <w:lang w:val="en-US" w:eastAsia="ru-RU"/>
    </w:rPr>
  </w:style>
  <w:style w:type="paragraph" w:customStyle="1" w:styleId="03AuthorAddress">
    <w:name w:val="03 Author Address"/>
    <w:rsid w:val="00306B5B"/>
    <w:pPr>
      <w:spacing w:after="0" w:line="220" w:lineRule="exact"/>
      <w:ind w:right="567"/>
    </w:pPr>
    <w:rPr>
      <w:rFonts w:ascii="Times New Roman" w:eastAsia="Times New Roman" w:hAnsi="Times New Roman" w:cs="Times New Roman"/>
      <w:i/>
      <w:noProof/>
      <w:sz w:val="20"/>
      <w:szCs w:val="20"/>
      <w:lang w:val="en-GB" w:eastAsia="en-GB"/>
    </w:rPr>
  </w:style>
  <w:style w:type="character" w:styleId="affffff7">
    <w:name w:val="line number"/>
    <w:basedOn w:val="a4"/>
    <w:rsid w:val="00306B5B"/>
  </w:style>
  <w:style w:type="paragraph" w:customStyle="1" w:styleId="Text">
    <w:name w:val="Text"/>
    <w:basedOn w:val="a3"/>
    <w:rsid w:val="00306B5B"/>
    <w:pPr>
      <w:spacing w:after="0" w:line="240" w:lineRule="auto"/>
      <w:ind w:left="0" w:firstLine="680"/>
      <w:jc w:val="both"/>
    </w:pPr>
    <w:rPr>
      <w:rFonts w:ascii="Times New Roman" w:eastAsia="Times New Roman" w:hAnsi="Times New Roman"/>
      <w:sz w:val="24"/>
      <w:szCs w:val="24"/>
      <w:lang w:eastAsia="ru-RU"/>
    </w:rPr>
  </w:style>
  <w:style w:type="paragraph" w:customStyle="1" w:styleId="affffff8">
    <w:name w:val="ДипСтиль Знак"/>
    <w:basedOn w:val="a3"/>
    <w:link w:val="affffff9"/>
    <w:rsid w:val="00306B5B"/>
    <w:pPr>
      <w:spacing w:after="0" w:line="240" w:lineRule="auto"/>
      <w:ind w:left="0" w:firstLine="540"/>
      <w:jc w:val="both"/>
    </w:pPr>
    <w:rPr>
      <w:rFonts w:ascii="Times New Roman" w:eastAsia="Times New Roman" w:hAnsi="Times New Roman"/>
      <w:sz w:val="24"/>
      <w:szCs w:val="24"/>
      <w:lang w:eastAsia="ru-RU"/>
    </w:rPr>
  </w:style>
  <w:style w:type="character" w:customStyle="1" w:styleId="affffff9">
    <w:name w:val="ДипСтиль Знак Знак"/>
    <w:link w:val="affffff8"/>
    <w:locked/>
    <w:rsid w:val="00306B5B"/>
    <w:rPr>
      <w:rFonts w:ascii="Times New Roman" w:eastAsia="Times New Roman" w:hAnsi="Times New Roman" w:cs="Times New Roman"/>
      <w:sz w:val="24"/>
      <w:szCs w:val="24"/>
      <w:lang w:eastAsia="ru-RU"/>
    </w:rPr>
  </w:style>
  <w:style w:type="character" w:customStyle="1" w:styleId="1f5">
    <w:name w:val="1 Знак"/>
    <w:link w:val="1f4"/>
    <w:locked/>
    <w:rsid w:val="00306B5B"/>
    <w:rPr>
      <w:rFonts w:ascii="Times New Roman" w:eastAsia="Times New Roman" w:hAnsi="Times New Roman" w:cs="Verdana"/>
      <w:sz w:val="20"/>
      <w:szCs w:val="20"/>
      <w:lang w:val="en-US"/>
    </w:rPr>
  </w:style>
  <w:style w:type="paragraph" w:customStyle="1" w:styleId="Adress">
    <w:name w:val="Adress"/>
    <w:basedOn w:val="Default"/>
    <w:next w:val="Default"/>
    <w:rsid w:val="00306B5B"/>
    <w:pPr>
      <w:suppressAutoHyphens w:val="0"/>
      <w:autoSpaceDN w:val="0"/>
      <w:adjustRightInd w:val="0"/>
    </w:pPr>
    <w:rPr>
      <w:rFonts w:eastAsia="Times New Roman"/>
      <w:color w:val="auto"/>
      <w:lang w:eastAsia="ru-RU"/>
    </w:rPr>
  </w:style>
  <w:style w:type="character" w:customStyle="1" w:styleId="312">
    <w:name w:val="Основной текст с отступом 3 Знак1"/>
    <w:link w:val="3a"/>
    <w:locked/>
    <w:rsid w:val="00306B5B"/>
    <w:rPr>
      <w:rFonts w:ascii="Times New Roman" w:eastAsia="Times New Roman" w:hAnsi="Times New Roman" w:cs="Times New Roman"/>
      <w:sz w:val="16"/>
      <w:szCs w:val="16"/>
      <w:lang w:eastAsia="ar-SA"/>
    </w:rPr>
  </w:style>
  <w:style w:type="paragraph" w:styleId="affffffa">
    <w:name w:val="Revision"/>
    <w:hidden/>
    <w:semiHidden/>
    <w:rsid w:val="00306B5B"/>
    <w:pPr>
      <w:spacing w:after="0" w:line="240" w:lineRule="auto"/>
    </w:pPr>
    <w:rPr>
      <w:rFonts w:ascii="Calibri" w:eastAsia="Times New Roman" w:hAnsi="Calibri" w:cs="Times New Roman"/>
      <w:lang w:eastAsia="ru-RU"/>
    </w:rPr>
  </w:style>
  <w:style w:type="character" w:customStyle="1" w:styleId="BalloonTextChar">
    <w:name w:val="Balloon Text Char"/>
    <w:semiHidden/>
    <w:locked/>
    <w:rsid w:val="00306B5B"/>
    <w:rPr>
      <w:rFonts w:ascii="Tahoma" w:hAnsi="Tahoma" w:cs="Tahoma"/>
      <w:b/>
      <w:sz w:val="16"/>
      <w:szCs w:val="16"/>
      <w:lang w:val="ru-RU" w:eastAsia="ru-RU" w:bidi="ar-SA"/>
    </w:rPr>
  </w:style>
  <w:style w:type="character" w:customStyle="1" w:styleId="1f6">
    <w:name w:val="Верхний колонтитул Знак1"/>
    <w:semiHidden/>
    <w:locked/>
    <w:rsid w:val="00306B5B"/>
    <w:rPr>
      <w:lang w:val="ru-RU" w:eastAsia="ar-SA" w:bidi="ar-SA"/>
    </w:rPr>
  </w:style>
  <w:style w:type="character" w:customStyle="1" w:styleId="FooterChar">
    <w:name w:val="Footer Char"/>
    <w:locked/>
    <w:rsid w:val="00306B5B"/>
    <w:rPr>
      <w:b/>
      <w:sz w:val="24"/>
      <w:szCs w:val="28"/>
      <w:lang w:val="ru-RU" w:eastAsia="ru-RU" w:bidi="ar-SA"/>
    </w:rPr>
  </w:style>
  <w:style w:type="character" w:customStyle="1" w:styleId="BodyTextIndentChar">
    <w:name w:val="Body Text Indent Char"/>
    <w:locked/>
    <w:rsid w:val="00306B5B"/>
    <w:rPr>
      <w:b/>
      <w:sz w:val="24"/>
      <w:szCs w:val="28"/>
      <w:lang w:val="ru-RU" w:eastAsia="ru-RU" w:bidi="ar-SA"/>
    </w:rPr>
  </w:style>
  <w:style w:type="character" w:customStyle="1" w:styleId="212">
    <w:name w:val="Основной текст 2 Знак1"/>
    <w:link w:val="29"/>
    <w:locked/>
    <w:rsid w:val="00306B5B"/>
    <w:rPr>
      <w:rFonts w:ascii="Times New Roman" w:eastAsia="Times New Roman" w:hAnsi="Times New Roman" w:cs="Times New Roman"/>
      <w:sz w:val="20"/>
      <w:szCs w:val="20"/>
      <w:lang w:eastAsia="ar-SA"/>
    </w:rPr>
  </w:style>
  <w:style w:type="paragraph" w:customStyle="1" w:styleId="Els-body-text">
    <w:name w:val="Els-body-text"/>
    <w:link w:val="Els-body-text0"/>
    <w:rsid w:val="00306B5B"/>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sz w:val="20"/>
      <w:szCs w:val="20"/>
      <w:lang w:val="en-US" w:eastAsia="ru-RU"/>
    </w:rPr>
  </w:style>
  <w:style w:type="character" w:customStyle="1" w:styleId="Els-body-text0">
    <w:name w:val="Els-body-text Знак"/>
    <w:link w:val="Els-body-text"/>
    <w:rsid w:val="00306B5B"/>
    <w:rPr>
      <w:rFonts w:ascii="Times New Roman" w:eastAsia="Times New Roman" w:hAnsi="Times New Roman" w:cs="Times New Roman"/>
      <w:sz w:val="20"/>
      <w:szCs w:val="20"/>
      <w:lang w:val="en-US" w:eastAsia="ru-RU"/>
    </w:rPr>
  </w:style>
  <w:style w:type="character" w:customStyle="1" w:styleId="afffe">
    <w:name w:val="Публикации Знак"/>
    <w:link w:val="a0"/>
    <w:rsid w:val="00306B5B"/>
    <w:rPr>
      <w:rFonts w:ascii="Times New Roman" w:eastAsia="Times New Roman" w:hAnsi="Times New Roman" w:cs="Times New Roman"/>
      <w:sz w:val="20"/>
      <w:szCs w:val="20"/>
      <w:lang w:val="en-US" w:eastAsia="ru-RU"/>
    </w:rPr>
  </w:style>
  <w:style w:type="character" w:customStyle="1" w:styleId="textbold0">
    <w:name w:val="textbold"/>
    <w:basedOn w:val="a4"/>
    <w:rsid w:val="00306B5B"/>
  </w:style>
  <w:style w:type="character" w:customStyle="1" w:styleId="text0">
    <w:name w:val="text"/>
    <w:basedOn w:val="a4"/>
    <w:rsid w:val="00306B5B"/>
  </w:style>
  <w:style w:type="character" w:customStyle="1" w:styleId="11">
    <w:name w:val="Заголовок 1 Знак1"/>
    <w:link w:val="1"/>
    <w:rsid w:val="00306B5B"/>
    <w:rPr>
      <w:rFonts w:ascii="Times New Roman" w:eastAsia="Times New Roman" w:hAnsi="Times New Roman" w:cs="Times New Roman"/>
      <w:sz w:val="28"/>
      <w:szCs w:val="20"/>
      <w:lang w:eastAsia="ar-SA"/>
    </w:rPr>
  </w:style>
  <w:style w:type="character" w:customStyle="1" w:styleId="190">
    <w:name w:val="Знак Знак19"/>
    <w:rsid w:val="00306B5B"/>
    <w:rPr>
      <w:rFonts w:ascii="Arial" w:eastAsia="Times New Roman" w:hAnsi="Arial" w:cs="Arial"/>
      <w:b/>
      <w:bCs/>
      <w:i/>
      <w:iCs/>
      <w:sz w:val="28"/>
      <w:szCs w:val="28"/>
      <w:lang w:eastAsia="ru-RU"/>
    </w:rPr>
  </w:style>
  <w:style w:type="character" w:customStyle="1" w:styleId="31">
    <w:name w:val="Заголовок 3 Знак1"/>
    <w:link w:val="3"/>
    <w:rsid w:val="00306B5B"/>
    <w:rPr>
      <w:rFonts w:ascii="Times New Roman" w:eastAsia="Times New Roman" w:hAnsi="Times New Roman" w:cs="Times New Roman"/>
      <w:b/>
      <w:bCs/>
      <w:sz w:val="24"/>
      <w:szCs w:val="20"/>
      <w:lang w:eastAsia="ar-SA"/>
    </w:rPr>
  </w:style>
  <w:style w:type="character" w:customStyle="1" w:styleId="150">
    <w:name w:val="Знак Знак15"/>
    <w:rsid w:val="00306B5B"/>
    <w:rPr>
      <w:rFonts w:ascii="Times New Roman" w:eastAsia="Times New Roman" w:hAnsi="Times New Roman" w:cs="Times New Roman"/>
      <w:b/>
      <w:bCs/>
      <w:lang w:eastAsia="ru-RU"/>
    </w:rPr>
  </w:style>
  <w:style w:type="character" w:customStyle="1" w:styleId="81">
    <w:name w:val="Заголовок 8 Знак1"/>
    <w:link w:val="8"/>
    <w:rsid w:val="00306B5B"/>
    <w:rPr>
      <w:rFonts w:ascii="Times New Roman" w:eastAsia="Times New Roman" w:hAnsi="Times New Roman" w:cs="Times New Roman"/>
      <w:i/>
      <w:iCs/>
      <w:sz w:val="24"/>
      <w:szCs w:val="24"/>
      <w:lang w:eastAsia="ar-SA"/>
    </w:rPr>
  </w:style>
  <w:style w:type="character" w:customStyle="1" w:styleId="111">
    <w:name w:val="Знак Знак11"/>
    <w:semiHidden/>
    <w:rsid w:val="00306B5B"/>
    <w:rPr>
      <w:rFonts w:ascii="Times New Roman" w:eastAsia="Times New Roman" w:hAnsi="Times New Roman" w:cs="Times New Roman"/>
      <w:lang w:eastAsia="ru-RU"/>
    </w:rPr>
  </w:style>
  <w:style w:type="character" w:customStyle="1" w:styleId="100">
    <w:name w:val="Знак Знак10"/>
    <w:semiHidden/>
    <w:rsid w:val="00306B5B"/>
    <w:rPr>
      <w:rFonts w:ascii="Times New Roman" w:eastAsia="Times New Roman" w:hAnsi="Times New Roman" w:cs="Times New Roman"/>
      <w:sz w:val="24"/>
      <w:szCs w:val="24"/>
      <w:lang w:eastAsia="ru-RU"/>
    </w:rPr>
  </w:style>
  <w:style w:type="paragraph" w:customStyle="1" w:styleId="affffffb">
    <w:name w:val="Глава"/>
    <w:basedOn w:val="a3"/>
    <w:rsid w:val="00306B5B"/>
    <w:pPr>
      <w:pageBreakBefore/>
      <w:tabs>
        <w:tab w:val="left" w:pos="0"/>
      </w:tabs>
      <w:spacing w:after="0" w:line="360" w:lineRule="auto"/>
      <w:ind w:left="0"/>
      <w:jc w:val="center"/>
    </w:pPr>
    <w:rPr>
      <w:rFonts w:ascii="Times New Roman" w:eastAsia="Times New Roman" w:hAnsi="Times New Roman"/>
      <w:b/>
      <w:caps/>
      <w:sz w:val="24"/>
      <w:szCs w:val="24"/>
      <w:lang w:eastAsia="ru-RU"/>
    </w:rPr>
  </w:style>
  <w:style w:type="paragraph" w:customStyle="1" w:styleId="affffffc">
    <w:name w:val="Текст дисертации"/>
    <w:basedOn w:val="2d"/>
    <w:link w:val="affffffd"/>
    <w:rsid w:val="00306B5B"/>
    <w:pPr>
      <w:spacing w:after="0" w:line="360" w:lineRule="auto"/>
    </w:pPr>
    <w:rPr>
      <w:rFonts w:ascii="Times New Roman" w:hAnsi="Times New Roman"/>
      <w:sz w:val="24"/>
      <w:szCs w:val="24"/>
    </w:rPr>
  </w:style>
  <w:style w:type="character" w:customStyle="1" w:styleId="affffffd">
    <w:name w:val="Текст дисертации Знак"/>
    <w:link w:val="affffffc"/>
    <w:rsid w:val="00306B5B"/>
    <w:rPr>
      <w:rFonts w:ascii="Times New Roman" w:eastAsia="Times New Roman" w:hAnsi="Times New Roman" w:cs="Times New Roman"/>
      <w:sz w:val="24"/>
      <w:szCs w:val="24"/>
      <w:lang w:eastAsia="ru-RU"/>
    </w:rPr>
  </w:style>
  <w:style w:type="paragraph" w:customStyle="1" w:styleId="affffffe">
    <w:name w:val="Рисунок"/>
    <w:basedOn w:val="affffffc"/>
    <w:rsid w:val="00306B5B"/>
    <w:pPr>
      <w:spacing w:after="120"/>
      <w:ind w:firstLine="0"/>
      <w:jc w:val="center"/>
    </w:pPr>
    <w:rPr>
      <w:i/>
      <w:noProof/>
    </w:rPr>
  </w:style>
  <w:style w:type="paragraph" w:customStyle="1" w:styleId="afffffff">
    <w:name w:val="список с галочкой"/>
    <w:basedOn w:val="afb"/>
    <w:rsid w:val="00306B5B"/>
    <w:pPr>
      <w:tabs>
        <w:tab w:val="num" w:pos="720"/>
      </w:tabs>
      <w:suppressAutoHyphens w:val="0"/>
      <w:spacing w:after="0" w:line="360" w:lineRule="auto"/>
      <w:ind w:left="714" w:hanging="357"/>
      <w:jc w:val="both"/>
    </w:pPr>
    <w:rPr>
      <w:sz w:val="24"/>
      <w:szCs w:val="24"/>
      <w:lang w:eastAsia="ru-RU"/>
    </w:rPr>
  </w:style>
  <w:style w:type="paragraph" w:customStyle="1" w:styleId="a">
    <w:name w:val="Сисок литры"/>
    <w:basedOn w:val="affff9"/>
    <w:rsid w:val="00306B5B"/>
    <w:pPr>
      <w:numPr>
        <w:numId w:val="5"/>
      </w:numPr>
      <w:tabs>
        <w:tab w:val="left" w:pos="1080"/>
      </w:tabs>
      <w:spacing w:line="360" w:lineRule="auto"/>
      <w:jc w:val="both"/>
    </w:pPr>
    <w:rPr>
      <w:noProof/>
      <w:color w:val="000000"/>
      <w:sz w:val="24"/>
      <w:szCs w:val="24"/>
    </w:rPr>
  </w:style>
  <w:style w:type="paragraph" w:customStyle="1" w:styleId="2f4">
    <w:name w:val="Поппункт 2"/>
    <w:basedOn w:val="a3"/>
    <w:rsid w:val="00306B5B"/>
    <w:pPr>
      <w:spacing w:after="120" w:line="360" w:lineRule="auto"/>
      <w:ind w:left="0"/>
      <w:jc w:val="center"/>
    </w:pPr>
    <w:rPr>
      <w:rFonts w:ascii="Times New Roman" w:eastAsia="Times New Roman" w:hAnsi="Times New Roman"/>
      <w:b/>
      <w:noProof/>
      <w:sz w:val="24"/>
      <w:szCs w:val="24"/>
      <w:lang w:eastAsia="ru-RU"/>
    </w:rPr>
  </w:style>
  <w:style w:type="paragraph" w:customStyle="1" w:styleId="3e">
    <w:name w:val="Подпункт 3"/>
    <w:basedOn w:val="2f4"/>
    <w:rsid w:val="00306B5B"/>
    <w:rPr>
      <w:i/>
    </w:rPr>
  </w:style>
  <w:style w:type="paragraph" w:customStyle="1" w:styleId="45">
    <w:name w:val="Подпункт 4"/>
    <w:basedOn w:val="3e"/>
    <w:rsid w:val="00306B5B"/>
    <w:rPr>
      <w:b w:val="0"/>
    </w:rPr>
  </w:style>
  <w:style w:type="paragraph" w:customStyle="1" w:styleId="afffffff0">
    <w:name w:val="Названиетаблицы"/>
    <w:basedOn w:val="a3"/>
    <w:rsid w:val="00306B5B"/>
    <w:pPr>
      <w:spacing w:after="0" w:line="360" w:lineRule="auto"/>
      <w:ind w:left="0"/>
      <w:jc w:val="center"/>
    </w:pPr>
    <w:rPr>
      <w:rFonts w:ascii="Times New Roman" w:eastAsia="Times New Roman" w:hAnsi="Times New Roman"/>
      <w:b/>
      <w:noProof/>
      <w:sz w:val="24"/>
      <w:szCs w:val="24"/>
      <w:lang w:eastAsia="ru-RU"/>
    </w:rPr>
  </w:style>
  <w:style w:type="paragraph" w:customStyle="1" w:styleId="a2">
    <w:name w:val="список с точкой"/>
    <w:basedOn w:val="afffffff"/>
    <w:rsid w:val="00306B5B"/>
    <w:pPr>
      <w:numPr>
        <w:numId w:val="6"/>
      </w:numPr>
    </w:pPr>
  </w:style>
  <w:style w:type="paragraph" w:customStyle="1" w:styleId="afffffff1">
    <w:name w:val="Экспликация рис"/>
    <w:basedOn w:val="affffffe"/>
    <w:rsid w:val="00306B5B"/>
    <w:pPr>
      <w:ind w:left="1080" w:right="894"/>
      <w:jc w:val="both"/>
    </w:pPr>
    <w:rPr>
      <w:noProof w:val="0"/>
    </w:rPr>
  </w:style>
  <w:style w:type="paragraph" w:styleId="3f">
    <w:name w:val="toc 3"/>
    <w:basedOn w:val="a3"/>
    <w:next w:val="a3"/>
    <w:autoRedefine/>
    <w:rsid w:val="00306B5B"/>
    <w:pPr>
      <w:tabs>
        <w:tab w:val="right" w:leader="dot" w:pos="9344"/>
      </w:tabs>
      <w:spacing w:after="0" w:line="240" w:lineRule="auto"/>
      <w:ind w:left="1260" w:hanging="580"/>
    </w:pPr>
    <w:rPr>
      <w:rFonts w:ascii="Times New Roman" w:eastAsia="Times New Roman" w:hAnsi="Times New Roman"/>
      <w:noProof/>
      <w:sz w:val="24"/>
      <w:szCs w:val="24"/>
      <w:lang w:eastAsia="ru-RU"/>
    </w:rPr>
  </w:style>
  <w:style w:type="paragraph" w:styleId="46">
    <w:name w:val="toc 4"/>
    <w:basedOn w:val="a3"/>
    <w:next w:val="a3"/>
    <w:autoRedefine/>
    <w:rsid w:val="00306B5B"/>
    <w:pPr>
      <w:tabs>
        <w:tab w:val="right" w:leader="dot" w:pos="9344"/>
      </w:tabs>
      <w:spacing w:after="0" w:line="240" w:lineRule="auto"/>
      <w:ind w:left="2024" w:hanging="765"/>
    </w:pPr>
    <w:rPr>
      <w:rFonts w:ascii="Times New Roman" w:eastAsia="Times New Roman" w:hAnsi="Times New Roman"/>
      <w:noProof/>
      <w:snapToGrid w:val="0"/>
      <w:sz w:val="24"/>
      <w:szCs w:val="24"/>
      <w:lang w:eastAsia="ru-RU"/>
    </w:rPr>
  </w:style>
  <w:style w:type="character" w:customStyle="1" w:styleId="afffffff2">
    <w:name w:val="Стиль Узор: Нет (Желтый)"/>
    <w:rsid w:val="00306B5B"/>
    <w:rPr>
      <w:color w:val="auto"/>
      <w:u w:val="none"/>
      <w:shd w:val="clear" w:color="auto" w:fill="FFFF00"/>
    </w:rPr>
  </w:style>
  <w:style w:type="paragraph" w:customStyle="1" w:styleId="BodyText1">
    <w:name w:val="Body Text1"/>
    <w:basedOn w:val="a3"/>
    <w:semiHidden/>
    <w:rsid w:val="00306B5B"/>
    <w:pPr>
      <w:spacing w:after="0" w:line="240" w:lineRule="auto"/>
      <w:ind w:left="0"/>
    </w:pPr>
    <w:rPr>
      <w:rFonts w:ascii="Times New Roman" w:eastAsia="SimSun" w:hAnsi="Times New Roman"/>
      <w:sz w:val="24"/>
      <w:szCs w:val="20"/>
      <w:lang w:eastAsia="zh-CN"/>
    </w:rPr>
  </w:style>
  <w:style w:type="paragraph" w:customStyle="1" w:styleId="10pt">
    <w:name w:val="Стиль Обычный +по ширене Междустр.интервал:  полуторный + 10 pt по..."/>
    <w:basedOn w:val="a3"/>
    <w:autoRedefine/>
    <w:rsid w:val="00306B5B"/>
    <w:pPr>
      <w:spacing w:after="0" w:line="240" w:lineRule="auto"/>
      <w:ind w:left="0"/>
    </w:pPr>
    <w:rPr>
      <w:rFonts w:ascii="Times New Roman" w:eastAsia="Times New Roman" w:hAnsi="Times New Roman"/>
      <w:b/>
      <w:sz w:val="24"/>
      <w:szCs w:val="24"/>
      <w:lang w:eastAsia="ru-RU"/>
    </w:rPr>
  </w:style>
  <w:style w:type="character" w:customStyle="1" w:styleId="215">
    <w:name w:val="Знак Знак21"/>
    <w:rsid w:val="00306B5B"/>
    <w:rPr>
      <w:rFonts w:ascii="Times New Roman" w:eastAsia="Times New Roman" w:hAnsi="Times New Roman" w:cs="Times New Roman"/>
      <w:sz w:val="32"/>
      <w:szCs w:val="32"/>
      <w:lang w:eastAsia="ru-RU"/>
    </w:rPr>
  </w:style>
  <w:style w:type="paragraph" w:customStyle="1" w:styleId="1f7">
    <w:name w:val="Обычный1"/>
    <w:semiHidden/>
    <w:rsid w:val="00306B5B"/>
    <w:pPr>
      <w:snapToGrid w:val="0"/>
      <w:spacing w:before="100" w:after="100" w:line="240" w:lineRule="auto"/>
    </w:pPr>
    <w:rPr>
      <w:rFonts w:ascii="Times New Roman" w:eastAsia="Times New Roman" w:hAnsi="Times New Roman" w:cs="Times New Roman"/>
      <w:sz w:val="24"/>
      <w:szCs w:val="20"/>
      <w:lang w:val="en-US" w:bidi="en-US"/>
    </w:rPr>
  </w:style>
  <w:style w:type="paragraph" w:styleId="1f8">
    <w:name w:val="toc 1"/>
    <w:basedOn w:val="a3"/>
    <w:next w:val="a3"/>
    <w:semiHidden/>
    <w:rsid w:val="00306B5B"/>
    <w:pPr>
      <w:spacing w:before="120" w:after="0" w:line="240" w:lineRule="auto"/>
      <w:ind w:left="0"/>
    </w:pPr>
    <w:rPr>
      <w:rFonts w:ascii="Times New Roman" w:eastAsia="Times New Roman" w:hAnsi="Times New Roman"/>
      <w:b/>
      <w:bCs/>
      <w:i/>
      <w:iCs/>
      <w:sz w:val="24"/>
      <w:szCs w:val="24"/>
      <w:lang w:val="en-US" w:bidi="en-US"/>
    </w:rPr>
  </w:style>
  <w:style w:type="paragraph" w:customStyle="1" w:styleId="216">
    <w:name w:val="Цитата 21"/>
    <w:basedOn w:val="a3"/>
    <w:next w:val="a3"/>
    <w:link w:val="2f5"/>
    <w:qFormat/>
    <w:rsid w:val="00306B5B"/>
    <w:pPr>
      <w:ind w:left="0"/>
    </w:pPr>
    <w:rPr>
      <w:rFonts w:eastAsia="Times New Roman"/>
      <w:i/>
      <w:iCs/>
      <w:color w:val="000000"/>
      <w:lang w:val="en-US" w:bidi="en-US"/>
    </w:rPr>
  </w:style>
  <w:style w:type="character" w:customStyle="1" w:styleId="2f5">
    <w:name w:val="Цитата 2 Знак"/>
    <w:link w:val="216"/>
    <w:rsid w:val="00306B5B"/>
    <w:rPr>
      <w:rFonts w:ascii="Calibri" w:eastAsia="Times New Roman" w:hAnsi="Calibri" w:cs="Times New Roman"/>
      <w:i/>
      <w:iCs/>
      <w:color w:val="000000"/>
      <w:lang w:val="en-US" w:bidi="en-US"/>
    </w:rPr>
  </w:style>
  <w:style w:type="paragraph" w:customStyle="1" w:styleId="1f9">
    <w:name w:val="Выделенная цитата1"/>
    <w:basedOn w:val="a3"/>
    <w:next w:val="a3"/>
    <w:link w:val="afffffff3"/>
    <w:qFormat/>
    <w:rsid w:val="00306B5B"/>
    <w:pPr>
      <w:pBdr>
        <w:bottom w:val="single" w:sz="4" w:space="4" w:color="4F81BD"/>
      </w:pBdr>
      <w:spacing w:before="200" w:after="280"/>
      <w:ind w:left="936" w:right="936"/>
    </w:pPr>
    <w:rPr>
      <w:rFonts w:eastAsia="Times New Roman"/>
      <w:b/>
      <w:bCs/>
      <w:i/>
      <w:iCs/>
      <w:color w:val="4F81BD"/>
      <w:lang w:val="en-US" w:bidi="en-US"/>
    </w:rPr>
  </w:style>
  <w:style w:type="character" w:customStyle="1" w:styleId="afffffff3">
    <w:name w:val="Выделенная цитата Знак"/>
    <w:link w:val="1f9"/>
    <w:rsid w:val="00306B5B"/>
    <w:rPr>
      <w:rFonts w:ascii="Calibri" w:eastAsia="Times New Roman" w:hAnsi="Calibri" w:cs="Times New Roman"/>
      <w:b/>
      <w:bCs/>
      <w:i/>
      <w:iCs/>
      <w:color w:val="4F81BD"/>
      <w:lang w:val="en-US" w:bidi="en-US"/>
    </w:rPr>
  </w:style>
  <w:style w:type="character" w:customStyle="1" w:styleId="1fa">
    <w:name w:val="Слабое выделение1"/>
    <w:qFormat/>
    <w:rsid w:val="00306B5B"/>
    <w:rPr>
      <w:i/>
      <w:iCs/>
      <w:color w:val="808080"/>
    </w:rPr>
  </w:style>
  <w:style w:type="character" w:customStyle="1" w:styleId="1fb">
    <w:name w:val="Сильное выделение1"/>
    <w:qFormat/>
    <w:rsid w:val="00306B5B"/>
    <w:rPr>
      <w:b/>
      <w:bCs/>
      <w:i/>
      <w:iCs/>
      <w:color w:val="4F81BD"/>
    </w:rPr>
  </w:style>
  <w:style w:type="character" w:customStyle="1" w:styleId="1fc">
    <w:name w:val="Слабая ссылка1"/>
    <w:qFormat/>
    <w:rsid w:val="00306B5B"/>
    <w:rPr>
      <w:smallCaps/>
      <w:color w:val="C0504D"/>
      <w:u w:val="single"/>
    </w:rPr>
  </w:style>
  <w:style w:type="character" w:customStyle="1" w:styleId="1fd">
    <w:name w:val="Сильная ссылка1"/>
    <w:qFormat/>
    <w:rsid w:val="00306B5B"/>
    <w:rPr>
      <w:b/>
      <w:bCs/>
      <w:smallCaps/>
      <w:color w:val="C0504D"/>
      <w:spacing w:val="5"/>
      <w:u w:val="single"/>
    </w:rPr>
  </w:style>
  <w:style w:type="character" w:customStyle="1" w:styleId="1fe">
    <w:name w:val="Название книги1"/>
    <w:qFormat/>
    <w:rsid w:val="00306B5B"/>
    <w:rPr>
      <w:b/>
      <w:bCs/>
      <w:smallCaps/>
      <w:spacing w:val="5"/>
    </w:rPr>
  </w:style>
  <w:style w:type="paragraph" w:customStyle="1" w:styleId="1ff">
    <w:name w:val="Заголовок оглавления1"/>
    <w:basedOn w:val="1"/>
    <w:next w:val="a3"/>
    <w:qFormat/>
    <w:rsid w:val="00306B5B"/>
    <w:pPr>
      <w:keepLines/>
      <w:tabs>
        <w:tab w:val="clear" w:pos="0"/>
      </w:tabs>
      <w:suppressAutoHyphens w:val="0"/>
      <w:spacing w:before="480" w:line="276" w:lineRule="auto"/>
      <w:ind w:left="0" w:firstLine="0"/>
      <w:jc w:val="left"/>
      <w:outlineLvl w:val="9"/>
    </w:pPr>
    <w:rPr>
      <w:rFonts w:ascii="Cambria" w:hAnsi="Cambria"/>
      <w:b/>
      <w:bCs/>
      <w:color w:val="365F91"/>
      <w:szCs w:val="28"/>
      <w:lang w:val="en-US" w:eastAsia="en-US" w:bidi="en-US"/>
    </w:rPr>
  </w:style>
  <w:style w:type="paragraph" w:customStyle="1" w:styleId="3f0">
    <w:name w:val="Стиль3"/>
    <w:basedOn w:val="3"/>
    <w:rsid w:val="00306B5B"/>
    <w:pPr>
      <w:tabs>
        <w:tab w:val="clear" w:pos="0"/>
      </w:tabs>
      <w:suppressAutoHyphens w:val="0"/>
      <w:spacing w:before="120" w:after="120" w:line="360" w:lineRule="auto"/>
      <w:ind w:left="0" w:firstLine="0"/>
    </w:pPr>
    <w:rPr>
      <w:b w:val="0"/>
      <w:bCs w:val="0"/>
      <w:i/>
      <w:sz w:val="28"/>
      <w:szCs w:val="28"/>
      <w:lang w:eastAsia="ru-RU"/>
    </w:rPr>
  </w:style>
  <w:style w:type="paragraph" w:customStyle="1" w:styleId="47">
    <w:name w:val="Стиль4"/>
    <w:basedOn w:val="a3"/>
    <w:rsid w:val="00306B5B"/>
    <w:pPr>
      <w:spacing w:after="0" w:line="360" w:lineRule="auto"/>
      <w:ind w:left="0" w:firstLine="426"/>
      <w:jc w:val="both"/>
    </w:pPr>
    <w:rPr>
      <w:rFonts w:ascii="Times New Roman" w:eastAsia="Times New Roman" w:hAnsi="Times New Roman"/>
      <w:sz w:val="28"/>
      <w:szCs w:val="24"/>
      <w:lang w:eastAsia="ru-RU"/>
    </w:rPr>
  </w:style>
  <w:style w:type="paragraph" w:customStyle="1" w:styleId="08ArticleText">
    <w:name w:val="08 Article Text"/>
    <w:rsid w:val="00306B5B"/>
    <w:pPr>
      <w:widowControl w:val="0"/>
      <w:tabs>
        <w:tab w:val="left" w:pos="198"/>
      </w:tabs>
      <w:spacing w:after="0" w:line="230" w:lineRule="exact"/>
      <w:jc w:val="both"/>
    </w:pPr>
    <w:rPr>
      <w:rFonts w:ascii="Times New Roman" w:eastAsia="Times New Roman" w:hAnsi="Times New Roman" w:cs="Times New Roman"/>
      <w:noProof/>
      <w:spacing w:val="4"/>
      <w:sz w:val="18"/>
      <w:szCs w:val="18"/>
      <w:lang w:val="en-GB" w:eastAsia="en-GB"/>
    </w:rPr>
  </w:style>
  <w:style w:type="character" w:customStyle="1" w:styleId="82">
    <w:name w:val="Основной шрифт абзаца8"/>
    <w:rsid w:val="00306B5B"/>
  </w:style>
  <w:style w:type="character" w:customStyle="1" w:styleId="WW-Absatz-Standardschriftart1111">
    <w:name w:val="WW-Absatz-Standardschriftart1111"/>
    <w:rsid w:val="00306B5B"/>
  </w:style>
  <w:style w:type="character" w:customStyle="1" w:styleId="WW-Absatz-Standardschriftart11111">
    <w:name w:val="WW-Absatz-Standardschriftart11111"/>
    <w:rsid w:val="00306B5B"/>
  </w:style>
  <w:style w:type="character" w:customStyle="1" w:styleId="WW-Absatz-Standardschriftart111111">
    <w:name w:val="WW-Absatz-Standardschriftart111111"/>
    <w:rsid w:val="00306B5B"/>
  </w:style>
  <w:style w:type="character" w:customStyle="1" w:styleId="WW-Absatz-Standardschriftart1111111">
    <w:name w:val="WW-Absatz-Standardschriftart1111111"/>
    <w:rsid w:val="00306B5B"/>
  </w:style>
  <w:style w:type="character" w:customStyle="1" w:styleId="WW-Absatz-Standardschriftart11111111">
    <w:name w:val="WW-Absatz-Standardschriftart11111111"/>
    <w:rsid w:val="00306B5B"/>
  </w:style>
  <w:style w:type="character" w:customStyle="1" w:styleId="WW-Absatz-Standardschriftart111111111">
    <w:name w:val="WW-Absatz-Standardschriftart111111111"/>
    <w:rsid w:val="00306B5B"/>
  </w:style>
  <w:style w:type="character" w:customStyle="1" w:styleId="WW-Absatz-Standardschriftart1111111111">
    <w:name w:val="WW-Absatz-Standardschriftart1111111111"/>
    <w:rsid w:val="00306B5B"/>
  </w:style>
  <w:style w:type="character" w:customStyle="1" w:styleId="WW8Num4z2">
    <w:name w:val="WW8Num4z2"/>
    <w:rsid w:val="00306B5B"/>
    <w:rPr>
      <w:b/>
    </w:rPr>
  </w:style>
  <w:style w:type="character" w:customStyle="1" w:styleId="1ff0">
    <w:name w:val="Цитата1"/>
    <w:rsid w:val="00306B5B"/>
    <w:rPr>
      <w:i/>
      <w:iCs/>
    </w:rPr>
  </w:style>
  <w:style w:type="character" w:customStyle="1" w:styleId="1ff1">
    <w:name w:val="Знак Знак1"/>
    <w:rsid w:val="00306B5B"/>
    <w:rPr>
      <w:rFonts w:ascii="Arial" w:eastAsia="Lucida Sans Unicode" w:hAnsi="Arial"/>
      <w:kern w:val="1"/>
      <w:szCs w:val="24"/>
    </w:rPr>
  </w:style>
  <w:style w:type="character" w:customStyle="1" w:styleId="afffffff4">
    <w:name w:val="Знак Знак"/>
    <w:rsid w:val="00306B5B"/>
    <w:rPr>
      <w:rFonts w:ascii="Arial" w:eastAsia="Lucida Sans Unicode" w:hAnsi="Arial"/>
      <w:kern w:val="1"/>
      <w:szCs w:val="24"/>
    </w:rPr>
  </w:style>
  <w:style w:type="paragraph" w:customStyle="1" w:styleId="91">
    <w:name w:val="Название9"/>
    <w:basedOn w:val="a3"/>
    <w:rsid w:val="00306B5B"/>
    <w:pPr>
      <w:widowControl w:val="0"/>
      <w:suppressLineNumbers/>
      <w:suppressAutoHyphens/>
      <w:spacing w:before="120" w:after="120" w:line="240" w:lineRule="auto"/>
      <w:ind w:left="0"/>
    </w:pPr>
    <w:rPr>
      <w:rFonts w:ascii="Arial" w:eastAsia="Lucida Sans Unicode" w:hAnsi="Arial" w:cs="Tahoma"/>
      <w:i/>
      <w:iCs/>
      <w:kern w:val="1"/>
      <w:sz w:val="20"/>
      <w:szCs w:val="24"/>
      <w:lang w:eastAsia="ar-SA"/>
    </w:rPr>
  </w:style>
  <w:style w:type="paragraph" w:customStyle="1" w:styleId="92">
    <w:name w:val="Указатель9"/>
    <w:basedOn w:val="a3"/>
    <w:rsid w:val="00306B5B"/>
    <w:pPr>
      <w:widowControl w:val="0"/>
      <w:suppressLineNumbers/>
      <w:suppressAutoHyphens/>
      <w:spacing w:after="0" w:line="240" w:lineRule="auto"/>
      <w:ind w:left="0"/>
    </w:pPr>
    <w:rPr>
      <w:rFonts w:ascii="Arial" w:eastAsia="Lucida Sans Unicode" w:hAnsi="Arial" w:cs="Tahoma"/>
      <w:kern w:val="1"/>
      <w:sz w:val="20"/>
      <w:szCs w:val="24"/>
      <w:lang w:eastAsia="ar-SA"/>
    </w:rPr>
  </w:style>
  <w:style w:type="paragraph" w:customStyle="1" w:styleId="83">
    <w:name w:val="Название8"/>
    <w:basedOn w:val="a3"/>
    <w:rsid w:val="00306B5B"/>
    <w:pPr>
      <w:widowControl w:val="0"/>
      <w:suppressLineNumbers/>
      <w:suppressAutoHyphens/>
      <w:spacing w:before="120" w:after="120" w:line="240" w:lineRule="auto"/>
      <w:ind w:left="0"/>
    </w:pPr>
    <w:rPr>
      <w:rFonts w:ascii="Arial" w:eastAsia="Lucida Sans Unicode" w:hAnsi="Arial" w:cs="Tahoma"/>
      <w:i/>
      <w:iCs/>
      <w:kern w:val="1"/>
      <w:sz w:val="20"/>
      <w:szCs w:val="24"/>
      <w:lang w:eastAsia="ar-SA"/>
    </w:rPr>
  </w:style>
  <w:style w:type="paragraph" w:customStyle="1" w:styleId="84">
    <w:name w:val="Указатель8"/>
    <w:basedOn w:val="a3"/>
    <w:rsid w:val="00306B5B"/>
    <w:pPr>
      <w:widowControl w:val="0"/>
      <w:suppressLineNumbers/>
      <w:suppressAutoHyphens/>
      <w:spacing w:after="0" w:line="240" w:lineRule="auto"/>
      <w:ind w:left="0"/>
    </w:pPr>
    <w:rPr>
      <w:rFonts w:ascii="Arial" w:eastAsia="Lucida Sans Unicode" w:hAnsi="Arial" w:cs="Tahoma"/>
      <w:kern w:val="1"/>
      <w:sz w:val="20"/>
      <w:szCs w:val="24"/>
      <w:lang w:eastAsia="ar-SA"/>
    </w:rPr>
  </w:style>
  <w:style w:type="paragraph" w:customStyle="1" w:styleId="afffffff5">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kern w:val="1"/>
      <w:sz w:val="36"/>
      <w:szCs w:val="36"/>
      <w:lang w:eastAsia="ar-SA"/>
    </w:rPr>
  </w:style>
  <w:style w:type="paragraph" w:customStyle="1" w:styleId="afffffff6">
    <w:name w:val="?????? ?? ????????"/>
    <w:basedOn w:val="afffffff5"/>
    <w:rsid w:val="00306B5B"/>
  </w:style>
  <w:style w:type="paragraph" w:customStyle="1" w:styleId="afffffff7">
    <w:name w:val="?????? ? ?????"/>
    <w:basedOn w:val="afffffff5"/>
    <w:rsid w:val="00306B5B"/>
  </w:style>
  <w:style w:type="paragraph" w:customStyle="1" w:styleId="afffffff8">
    <w:name w:val="?????? ??? ???????"/>
    <w:basedOn w:val="afffffff5"/>
    <w:rsid w:val="00306B5B"/>
  </w:style>
  <w:style w:type="paragraph" w:customStyle="1" w:styleId="afffffff9">
    <w:name w:val="?????"/>
    <w:basedOn w:val="afffffff5"/>
    <w:rsid w:val="00306B5B"/>
  </w:style>
  <w:style w:type="paragraph" w:customStyle="1" w:styleId="afffffffa">
    <w:name w:val="???????? ?????"/>
    <w:basedOn w:val="afffffff5"/>
    <w:rsid w:val="00306B5B"/>
  </w:style>
  <w:style w:type="paragraph" w:customStyle="1" w:styleId="afffffffb">
    <w:name w:val="???????????? ?????? ?? ??????"/>
    <w:basedOn w:val="afffffff5"/>
    <w:rsid w:val="00306B5B"/>
  </w:style>
  <w:style w:type="paragraph" w:customStyle="1" w:styleId="afffffffc">
    <w:name w:val="?????? ?????? ? ????????"/>
    <w:basedOn w:val="afffffff5"/>
    <w:rsid w:val="00306B5B"/>
    <w:pPr>
      <w:ind w:firstLine="340"/>
    </w:pPr>
  </w:style>
  <w:style w:type="paragraph" w:customStyle="1" w:styleId="afffffffd">
    <w:name w:val="?????????"/>
    <w:basedOn w:val="afffffff5"/>
    <w:rsid w:val="00306B5B"/>
  </w:style>
  <w:style w:type="paragraph" w:customStyle="1" w:styleId="1ff2">
    <w:name w:val="????????? 1"/>
    <w:basedOn w:val="afffffff5"/>
    <w:rsid w:val="00306B5B"/>
    <w:pPr>
      <w:jc w:val="center"/>
    </w:pPr>
  </w:style>
  <w:style w:type="paragraph" w:customStyle="1" w:styleId="2f6">
    <w:name w:val="????????? 2"/>
    <w:basedOn w:val="afffffff5"/>
    <w:rsid w:val="00306B5B"/>
    <w:pPr>
      <w:spacing w:before="57" w:after="57"/>
      <w:ind w:right="113"/>
      <w:jc w:val="center"/>
    </w:pPr>
  </w:style>
  <w:style w:type="paragraph" w:customStyle="1" w:styleId="WW-">
    <w:name w:val="WW-?????????"/>
    <w:basedOn w:val="afffffff5"/>
    <w:rsid w:val="00306B5B"/>
    <w:pPr>
      <w:spacing w:before="238" w:after="119"/>
    </w:pPr>
  </w:style>
  <w:style w:type="paragraph" w:customStyle="1" w:styleId="WW-1">
    <w:name w:val="WW-????????? 1"/>
    <w:basedOn w:val="afffffff5"/>
    <w:rsid w:val="00306B5B"/>
    <w:pPr>
      <w:spacing w:before="238" w:after="119"/>
    </w:pPr>
  </w:style>
  <w:style w:type="paragraph" w:customStyle="1" w:styleId="WW-2">
    <w:name w:val="WW-????????? 2"/>
    <w:basedOn w:val="afffffff5"/>
    <w:rsid w:val="00306B5B"/>
    <w:pPr>
      <w:spacing w:before="238" w:after="119"/>
    </w:pPr>
  </w:style>
  <w:style w:type="paragraph" w:customStyle="1" w:styleId="afffffffe">
    <w:name w:val="????????? ?????"/>
    <w:basedOn w:val="afffffff5"/>
    <w:rsid w:val="00306B5B"/>
  </w:style>
  <w:style w:type="paragraph" w:customStyle="1" w:styleId="LTGliederung1">
    <w:name w:val="???????~LT~Gliederung 1"/>
    <w:rsid w:val="00306B5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customStyle="1" w:styleId="LTGliederung2">
    <w:name w:val="???????~LT~Gliederung 2"/>
    <w:basedOn w:val="LTGliederung1"/>
    <w:rsid w:val="00306B5B"/>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306B5B"/>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306B5B"/>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306B5B"/>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306B5B"/>
  </w:style>
  <w:style w:type="paragraph" w:customStyle="1" w:styleId="LTGliederung7">
    <w:name w:val="???????~LT~Gliederung 7"/>
    <w:basedOn w:val="LTGliederung6"/>
    <w:rsid w:val="00306B5B"/>
  </w:style>
  <w:style w:type="paragraph" w:customStyle="1" w:styleId="LTGliederung8">
    <w:name w:val="???????~LT~Gliederung 8"/>
    <w:basedOn w:val="LTGliederung7"/>
    <w:rsid w:val="00306B5B"/>
  </w:style>
  <w:style w:type="paragraph" w:customStyle="1" w:styleId="LTGliederung9">
    <w:name w:val="???????~LT~Gliederung 9"/>
    <w:basedOn w:val="LTGliederung8"/>
    <w:rsid w:val="00306B5B"/>
  </w:style>
  <w:style w:type="paragraph" w:customStyle="1" w:styleId="LTTitel">
    <w:name w:val="???????~LT~Tite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kern w:val="1"/>
      <w:sz w:val="88"/>
      <w:szCs w:val="88"/>
      <w:lang w:eastAsia="ar-SA"/>
    </w:rPr>
  </w:style>
  <w:style w:type="paragraph" w:customStyle="1" w:styleId="LTUntertitel">
    <w:name w:val="???????~LT~Untertite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jc w:val="center"/>
    </w:pPr>
    <w:rPr>
      <w:rFonts w:ascii="Tahoma" w:eastAsia="Tahoma" w:hAnsi="Tahoma" w:cs="Times New Roman"/>
      <w:color w:val="000000"/>
      <w:kern w:val="1"/>
      <w:sz w:val="64"/>
      <w:szCs w:val="64"/>
      <w:lang w:eastAsia="ar-SA"/>
    </w:rPr>
  </w:style>
  <w:style w:type="paragraph" w:customStyle="1" w:styleId="LTNotizen">
    <w:name w:val="???????~LT~Notizen"/>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Tahoma" w:eastAsia="Tahoma" w:hAnsi="Tahoma" w:cs="Times New Roman"/>
      <w:color w:val="000000"/>
      <w:kern w:val="1"/>
      <w:sz w:val="24"/>
      <w:szCs w:val="24"/>
      <w:lang w:eastAsia="ar-SA"/>
    </w:rPr>
  </w:style>
  <w:style w:type="paragraph" w:customStyle="1" w:styleId="LTHintergrundobjekte">
    <w:name w:val="???????~LT~Hintergrundobjekte"/>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Times New Roman"/>
      <w:color w:val="000000"/>
      <w:kern w:val="1"/>
      <w:sz w:val="36"/>
      <w:szCs w:val="36"/>
      <w:lang w:eastAsia="ar-SA"/>
    </w:rPr>
  </w:style>
  <w:style w:type="paragraph" w:customStyle="1" w:styleId="LTHintergrund">
    <w:name w:val="???????~LT~Hintergrund"/>
    <w:rsid w:val="00306B5B"/>
    <w:pPr>
      <w:widowControl w:val="0"/>
      <w:suppressAutoHyphens/>
      <w:autoSpaceDE w:val="0"/>
      <w:spacing w:after="0" w:line="240" w:lineRule="auto"/>
      <w:jc w:val="center"/>
    </w:pPr>
    <w:rPr>
      <w:rFonts w:ascii="Arial" w:eastAsia="Lucida Sans Unicode" w:hAnsi="Arial" w:cs="Times New Roman"/>
      <w:kern w:val="1"/>
      <w:sz w:val="20"/>
      <w:szCs w:val="24"/>
      <w:lang w:eastAsia="ar-SA"/>
    </w:rPr>
  </w:style>
  <w:style w:type="paragraph" w:customStyle="1" w:styleId="default0">
    <w:name w:val="default"/>
    <w:rsid w:val="00306B5B"/>
    <w:pPr>
      <w:widowControl w:val="0"/>
      <w:suppressAutoHyphens/>
      <w:autoSpaceDE w:val="0"/>
      <w:spacing w:after="0" w:line="200" w:lineRule="atLeast"/>
    </w:pPr>
    <w:rPr>
      <w:rFonts w:ascii="Tahoma" w:eastAsia="Tahoma" w:hAnsi="Tahoma" w:cs="Times New Roman"/>
      <w:kern w:val="1"/>
      <w:sz w:val="36"/>
      <w:szCs w:val="36"/>
      <w:lang w:eastAsia="ar-SA"/>
    </w:rPr>
  </w:style>
  <w:style w:type="paragraph" w:customStyle="1" w:styleId="blue1">
    <w:name w:val="blue1"/>
    <w:basedOn w:val="default0"/>
    <w:rsid w:val="00306B5B"/>
  </w:style>
  <w:style w:type="paragraph" w:customStyle="1" w:styleId="blue2">
    <w:name w:val="blue2"/>
    <w:basedOn w:val="default0"/>
    <w:rsid w:val="00306B5B"/>
  </w:style>
  <w:style w:type="paragraph" w:customStyle="1" w:styleId="blue3">
    <w:name w:val="blue3"/>
    <w:basedOn w:val="default0"/>
    <w:rsid w:val="00306B5B"/>
  </w:style>
  <w:style w:type="paragraph" w:customStyle="1" w:styleId="bw1">
    <w:name w:val="bw1"/>
    <w:basedOn w:val="default0"/>
    <w:rsid w:val="00306B5B"/>
  </w:style>
  <w:style w:type="paragraph" w:customStyle="1" w:styleId="bw2">
    <w:name w:val="bw2"/>
    <w:basedOn w:val="default0"/>
    <w:rsid w:val="00306B5B"/>
  </w:style>
  <w:style w:type="paragraph" w:customStyle="1" w:styleId="bw3">
    <w:name w:val="bw3"/>
    <w:basedOn w:val="default0"/>
    <w:rsid w:val="00306B5B"/>
  </w:style>
  <w:style w:type="paragraph" w:customStyle="1" w:styleId="orange1">
    <w:name w:val="orange1"/>
    <w:basedOn w:val="default0"/>
    <w:rsid w:val="00306B5B"/>
  </w:style>
  <w:style w:type="paragraph" w:customStyle="1" w:styleId="orange2">
    <w:name w:val="orange2"/>
    <w:basedOn w:val="default0"/>
    <w:rsid w:val="00306B5B"/>
  </w:style>
  <w:style w:type="paragraph" w:customStyle="1" w:styleId="orange3">
    <w:name w:val="orange3"/>
    <w:basedOn w:val="default0"/>
    <w:rsid w:val="00306B5B"/>
  </w:style>
  <w:style w:type="paragraph" w:customStyle="1" w:styleId="turquise1">
    <w:name w:val="turquise1"/>
    <w:basedOn w:val="default0"/>
    <w:rsid w:val="00306B5B"/>
  </w:style>
  <w:style w:type="paragraph" w:customStyle="1" w:styleId="turquise2">
    <w:name w:val="turquise2"/>
    <w:basedOn w:val="default0"/>
    <w:rsid w:val="00306B5B"/>
  </w:style>
  <w:style w:type="paragraph" w:customStyle="1" w:styleId="turquise3">
    <w:name w:val="turquise3"/>
    <w:basedOn w:val="default0"/>
    <w:rsid w:val="00306B5B"/>
  </w:style>
  <w:style w:type="paragraph" w:customStyle="1" w:styleId="gray1">
    <w:name w:val="gray1"/>
    <w:basedOn w:val="default0"/>
    <w:rsid w:val="00306B5B"/>
  </w:style>
  <w:style w:type="paragraph" w:customStyle="1" w:styleId="gray2">
    <w:name w:val="gray2"/>
    <w:basedOn w:val="default0"/>
    <w:rsid w:val="00306B5B"/>
  </w:style>
  <w:style w:type="paragraph" w:customStyle="1" w:styleId="gray3">
    <w:name w:val="gray3"/>
    <w:basedOn w:val="default0"/>
    <w:rsid w:val="00306B5B"/>
  </w:style>
  <w:style w:type="paragraph" w:customStyle="1" w:styleId="sun1">
    <w:name w:val="sun1"/>
    <w:basedOn w:val="default0"/>
    <w:rsid w:val="00306B5B"/>
  </w:style>
  <w:style w:type="paragraph" w:customStyle="1" w:styleId="sun2">
    <w:name w:val="sun2"/>
    <w:basedOn w:val="default0"/>
    <w:rsid w:val="00306B5B"/>
  </w:style>
  <w:style w:type="paragraph" w:customStyle="1" w:styleId="sun3">
    <w:name w:val="sun3"/>
    <w:basedOn w:val="default0"/>
    <w:rsid w:val="00306B5B"/>
  </w:style>
  <w:style w:type="paragraph" w:customStyle="1" w:styleId="earth1">
    <w:name w:val="earth1"/>
    <w:basedOn w:val="default0"/>
    <w:rsid w:val="00306B5B"/>
  </w:style>
  <w:style w:type="paragraph" w:customStyle="1" w:styleId="earth2">
    <w:name w:val="earth2"/>
    <w:basedOn w:val="default0"/>
    <w:rsid w:val="00306B5B"/>
  </w:style>
  <w:style w:type="paragraph" w:customStyle="1" w:styleId="earth3">
    <w:name w:val="earth3"/>
    <w:basedOn w:val="default0"/>
    <w:rsid w:val="00306B5B"/>
  </w:style>
  <w:style w:type="paragraph" w:customStyle="1" w:styleId="green1">
    <w:name w:val="green1"/>
    <w:basedOn w:val="default0"/>
    <w:rsid w:val="00306B5B"/>
  </w:style>
  <w:style w:type="paragraph" w:customStyle="1" w:styleId="green2">
    <w:name w:val="green2"/>
    <w:basedOn w:val="default0"/>
    <w:rsid w:val="00306B5B"/>
  </w:style>
  <w:style w:type="paragraph" w:customStyle="1" w:styleId="green3">
    <w:name w:val="green3"/>
    <w:basedOn w:val="default0"/>
    <w:rsid w:val="00306B5B"/>
  </w:style>
  <w:style w:type="paragraph" w:customStyle="1" w:styleId="seetang1">
    <w:name w:val="seetang1"/>
    <w:basedOn w:val="default0"/>
    <w:rsid w:val="00306B5B"/>
  </w:style>
  <w:style w:type="paragraph" w:customStyle="1" w:styleId="seetang2">
    <w:name w:val="seetang2"/>
    <w:basedOn w:val="default0"/>
    <w:rsid w:val="00306B5B"/>
  </w:style>
  <w:style w:type="paragraph" w:customStyle="1" w:styleId="seetang3">
    <w:name w:val="seetang3"/>
    <w:basedOn w:val="default0"/>
    <w:rsid w:val="00306B5B"/>
  </w:style>
  <w:style w:type="paragraph" w:customStyle="1" w:styleId="lightblue1">
    <w:name w:val="lightblue1"/>
    <w:basedOn w:val="default0"/>
    <w:rsid w:val="00306B5B"/>
  </w:style>
  <w:style w:type="paragraph" w:customStyle="1" w:styleId="lightblue2">
    <w:name w:val="lightblue2"/>
    <w:basedOn w:val="default0"/>
    <w:rsid w:val="00306B5B"/>
  </w:style>
  <w:style w:type="paragraph" w:customStyle="1" w:styleId="lightblue3">
    <w:name w:val="lightblue3"/>
    <w:basedOn w:val="default0"/>
    <w:rsid w:val="00306B5B"/>
  </w:style>
  <w:style w:type="paragraph" w:customStyle="1" w:styleId="yellow1">
    <w:name w:val="yellow1"/>
    <w:basedOn w:val="default0"/>
    <w:rsid w:val="00306B5B"/>
  </w:style>
  <w:style w:type="paragraph" w:customStyle="1" w:styleId="yellow2">
    <w:name w:val="yellow2"/>
    <w:basedOn w:val="default0"/>
    <w:rsid w:val="00306B5B"/>
  </w:style>
  <w:style w:type="paragraph" w:customStyle="1" w:styleId="yellow3">
    <w:name w:val="yellow3"/>
    <w:basedOn w:val="default0"/>
    <w:rsid w:val="00306B5B"/>
  </w:style>
  <w:style w:type="paragraph" w:customStyle="1" w:styleId="WW-10">
    <w:name w:val="WW-?????????1"/>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kern w:val="1"/>
      <w:sz w:val="88"/>
      <w:szCs w:val="88"/>
      <w:lang w:eastAsia="ar-SA"/>
    </w:rPr>
  </w:style>
  <w:style w:type="paragraph" w:customStyle="1" w:styleId="affffffff">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jc w:val="center"/>
    </w:pPr>
    <w:rPr>
      <w:rFonts w:ascii="Tahoma" w:eastAsia="Tahoma" w:hAnsi="Tahoma" w:cs="Times New Roman"/>
      <w:color w:val="000000"/>
      <w:kern w:val="1"/>
      <w:sz w:val="64"/>
      <w:szCs w:val="64"/>
      <w:lang w:eastAsia="ar-SA"/>
    </w:rPr>
  </w:style>
  <w:style w:type="paragraph" w:customStyle="1" w:styleId="affffffff0">
    <w:name w:val="??????? ????"/>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Times New Roman"/>
      <w:color w:val="000000"/>
      <w:kern w:val="1"/>
      <w:sz w:val="36"/>
      <w:szCs w:val="36"/>
      <w:lang w:eastAsia="ar-SA"/>
    </w:rPr>
  </w:style>
  <w:style w:type="paragraph" w:customStyle="1" w:styleId="affffffff1">
    <w:name w:val="???"/>
    <w:rsid w:val="00306B5B"/>
    <w:pPr>
      <w:widowControl w:val="0"/>
      <w:suppressAutoHyphens/>
      <w:autoSpaceDE w:val="0"/>
      <w:spacing w:after="0" w:line="240" w:lineRule="auto"/>
      <w:jc w:val="center"/>
    </w:pPr>
    <w:rPr>
      <w:rFonts w:ascii="Arial" w:eastAsia="Lucida Sans Unicode" w:hAnsi="Arial" w:cs="Times New Roman"/>
      <w:kern w:val="1"/>
      <w:sz w:val="20"/>
      <w:szCs w:val="24"/>
      <w:lang w:eastAsia="ar-SA"/>
    </w:rPr>
  </w:style>
  <w:style w:type="paragraph" w:customStyle="1" w:styleId="affffffff2">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Tahoma" w:eastAsia="Tahoma" w:hAnsi="Tahoma" w:cs="Times New Roman"/>
      <w:color w:val="000000"/>
      <w:kern w:val="1"/>
      <w:sz w:val="24"/>
      <w:szCs w:val="24"/>
      <w:lang w:eastAsia="ar-SA"/>
    </w:rPr>
  </w:style>
  <w:style w:type="paragraph" w:customStyle="1" w:styleId="WW-11">
    <w:name w:val="WW-????????? 11"/>
    <w:rsid w:val="00306B5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customStyle="1" w:styleId="WW-21">
    <w:name w:val="WW-????????? 21"/>
    <w:basedOn w:val="WW-11"/>
    <w:rsid w:val="00306B5B"/>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f1">
    <w:name w:val="????????? 3"/>
    <w:basedOn w:val="WW-21"/>
    <w:rsid w:val="00306B5B"/>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8">
    <w:name w:val="????????? 4"/>
    <w:basedOn w:val="3f1"/>
    <w:rsid w:val="00306B5B"/>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4">
    <w:name w:val="????????? 5"/>
    <w:basedOn w:val="48"/>
    <w:rsid w:val="00306B5B"/>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5">
    <w:name w:val="????????? 6"/>
    <w:basedOn w:val="54"/>
    <w:rsid w:val="00306B5B"/>
  </w:style>
  <w:style w:type="paragraph" w:customStyle="1" w:styleId="74">
    <w:name w:val="????????? 7"/>
    <w:basedOn w:val="65"/>
    <w:rsid w:val="00306B5B"/>
  </w:style>
  <w:style w:type="paragraph" w:customStyle="1" w:styleId="85">
    <w:name w:val="????????? 8"/>
    <w:basedOn w:val="74"/>
    <w:rsid w:val="00306B5B"/>
  </w:style>
  <w:style w:type="paragraph" w:customStyle="1" w:styleId="93">
    <w:name w:val="????????? 9"/>
    <w:basedOn w:val="85"/>
    <w:rsid w:val="00306B5B"/>
  </w:style>
  <w:style w:type="paragraph" w:customStyle="1" w:styleId="Disser">
    <w:name w:val="Disser"/>
    <w:basedOn w:val="af2"/>
    <w:rsid w:val="00306B5B"/>
    <w:pPr>
      <w:widowControl w:val="0"/>
      <w:spacing w:line="360" w:lineRule="auto"/>
      <w:ind w:right="-1" w:firstLine="709"/>
    </w:pPr>
    <w:rPr>
      <w:rFonts w:ascii="Arial" w:eastAsia="Lucida Sans Unicode" w:hAnsi="Arial"/>
      <w:kern w:val="1"/>
      <w:sz w:val="26"/>
    </w:rPr>
  </w:style>
  <w:style w:type="paragraph" w:customStyle="1" w:styleId="affffffff3">
    <w:name w:val="Организация"/>
    <w:basedOn w:val="3"/>
    <w:rsid w:val="00306B5B"/>
    <w:pPr>
      <w:widowControl w:val="0"/>
      <w:tabs>
        <w:tab w:val="clear" w:pos="0"/>
      </w:tabs>
      <w:ind w:left="425" w:right="567" w:firstLine="0"/>
      <w:jc w:val="left"/>
    </w:pPr>
    <w:rPr>
      <w:rFonts w:ascii="Arial" w:hAnsi="Arial"/>
      <w:b w:val="0"/>
      <w:bCs w:val="0"/>
      <w:i/>
      <w:kern w:val="1"/>
      <w:sz w:val="26"/>
      <w:szCs w:val="28"/>
    </w:rPr>
  </w:style>
  <w:style w:type="paragraph" w:customStyle="1" w:styleId="Fax">
    <w:name w:val="Fax"/>
    <w:basedOn w:val="a3"/>
    <w:rsid w:val="00306B5B"/>
    <w:pPr>
      <w:framePr w:w="9923" w:hSpace="142" w:vSpace="142" w:wrap="notBeside" w:vAnchor="text" w:hAnchor="text" w:y="1"/>
      <w:spacing w:after="40" w:line="205" w:lineRule="exact"/>
      <w:ind w:left="0"/>
    </w:pPr>
    <w:rPr>
      <w:rFonts w:ascii="Times New Roman" w:eastAsia="Times New Roman" w:hAnsi="Times New Roman"/>
      <w:kern w:val="18"/>
      <w:sz w:val="18"/>
      <w:szCs w:val="24"/>
      <w:lang w:val="en-US" w:eastAsia="de-DE"/>
    </w:rPr>
  </w:style>
  <w:style w:type="paragraph" w:customStyle="1" w:styleId="Disslit">
    <w:name w:val="Diss_lit"/>
    <w:basedOn w:val="a3"/>
    <w:rsid w:val="00306B5B"/>
    <w:pPr>
      <w:tabs>
        <w:tab w:val="num" w:pos="0"/>
        <w:tab w:val="num" w:pos="567"/>
      </w:tabs>
      <w:spacing w:before="120" w:after="0" w:line="360" w:lineRule="exact"/>
      <w:ind w:left="567" w:hanging="567"/>
      <w:jc w:val="both"/>
    </w:pPr>
    <w:rPr>
      <w:rFonts w:ascii="Times New Roman" w:eastAsia="Times New Roman" w:hAnsi="Times New Roman"/>
      <w:noProof/>
      <w:sz w:val="26"/>
      <w:szCs w:val="20"/>
      <w:lang w:eastAsia="ru-RU"/>
    </w:rPr>
  </w:style>
  <w:style w:type="paragraph" w:customStyle="1" w:styleId="affffffff4">
    <w:name w:val="Статья"/>
    <w:basedOn w:val="Disser"/>
    <w:rsid w:val="00306B5B"/>
    <w:pPr>
      <w:widowControl/>
      <w:suppressAutoHyphens w:val="0"/>
    </w:pPr>
    <w:rPr>
      <w:rFonts w:ascii="Times New Roman" w:eastAsia="Times New Roman" w:hAnsi="Times New Roman"/>
      <w:noProof/>
      <w:kern w:val="0"/>
      <w:sz w:val="20"/>
      <w:lang w:eastAsia="ru-RU"/>
    </w:rPr>
  </w:style>
  <w:style w:type="paragraph" w:customStyle="1" w:styleId="1Osntext">
    <w:name w:val="1_Osn_text"/>
    <w:basedOn w:val="a3"/>
    <w:rsid w:val="00306B5B"/>
    <w:pPr>
      <w:autoSpaceDE w:val="0"/>
      <w:autoSpaceDN w:val="0"/>
      <w:spacing w:after="0" w:line="240" w:lineRule="exact"/>
      <w:ind w:left="0" w:firstLine="397"/>
      <w:jc w:val="both"/>
    </w:pPr>
    <w:rPr>
      <w:rFonts w:ascii="Times New Roman" w:eastAsia="Times New Roman" w:hAnsi="Times New Roman"/>
      <w:sz w:val="20"/>
      <w:szCs w:val="24"/>
      <w:lang w:eastAsia="ru-RU"/>
    </w:rPr>
  </w:style>
  <w:style w:type="paragraph" w:customStyle="1" w:styleId="BodyText21">
    <w:name w:val="Body Text 21"/>
    <w:basedOn w:val="a3"/>
    <w:rsid w:val="00306B5B"/>
    <w:pPr>
      <w:tabs>
        <w:tab w:val="left" w:pos="3969"/>
      </w:tabs>
      <w:spacing w:after="0" w:line="360" w:lineRule="auto"/>
      <w:ind w:left="0" w:firstLine="851"/>
      <w:jc w:val="both"/>
    </w:pPr>
    <w:rPr>
      <w:rFonts w:ascii="Times New Roman" w:eastAsia="Times New Roman" w:hAnsi="Times New Roman"/>
      <w:sz w:val="28"/>
      <w:szCs w:val="20"/>
      <w:lang w:eastAsia="ru-RU"/>
    </w:rPr>
  </w:style>
  <w:style w:type="character" w:customStyle="1" w:styleId="atn">
    <w:name w:val="atn"/>
    <w:basedOn w:val="a4"/>
    <w:rsid w:val="00306B5B"/>
  </w:style>
  <w:style w:type="character" w:customStyle="1" w:styleId="it">
    <w:name w:val="it"/>
    <w:basedOn w:val="a4"/>
    <w:rsid w:val="00306B5B"/>
  </w:style>
  <w:style w:type="character" w:customStyle="1" w:styleId="b">
    <w:name w:val="b"/>
    <w:basedOn w:val="a4"/>
    <w:rsid w:val="00306B5B"/>
  </w:style>
  <w:style w:type="paragraph" w:customStyle="1" w:styleId="affffffff5">
    <w:name w:val="Базовый"/>
    <w:rsid w:val="00306B5B"/>
    <w:pPr>
      <w:tabs>
        <w:tab w:val="left" w:pos="709"/>
      </w:tabs>
      <w:suppressAutoHyphens/>
      <w:overflowPunct w:val="0"/>
      <w:spacing w:line="276" w:lineRule="atLeast"/>
    </w:pPr>
    <w:rPr>
      <w:rFonts w:ascii="Calibri" w:eastAsia="Times New Roman" w:hAnsi="Calibri" w:cs="Calibri"/>
      <w:color w:val="00000A"/>
      <w:lang w:eastAsia="ar-SA"/>
    </w:rPr>
  </w:style>
  <w:style w:type="character" w:customStyle="1" w:styleId="b-mail-personemailtext">
    <w:name w:val="b-mail-person__email__text"/>
    <w:basedOn w:val="a4"/>
    <w:rsid w:val="00306B5B"/>
  </w:style>
  <w:style w:type="character" w:customStyle="1" w:styleId="mw-headline">
    <w:name w:val="mw-headline"/>
    <w:basedOn w:val="a4"/>
    <w:rsid w:val="00306B5B"/>
  </w:style>
  <w:style w:type="paragraph" w:customStyle="1" w:styleId="N8">
    <w:name w:val="N8"/>
    <w:basedOn w:val="a3"/>
    <w:rsid w:val="00306B5B"/>
    <w:pPr>
      <w:widowControl w:val="0"/>
      <w:spacing w:after="0" w:line="240" w:lineRule="auto"/>
      <w:ind w:left="0" w:firstLine="284"/>
      <w:jc w:val="both"/>
    </w:pPr>
    <w:rPr>
      <w:rFonts w:ascii="TimesET" w:eastAsia="Times New Roman" w:hAnsi="TimesET"/>
      <w:sz w:val="16"/>
      <w:szCs w:val="20"/>
      <w:lang w:val="en-US" w:eastAsia="ru-RU"/>
    </w:rPr>
  </w:style>
  <w:style w:type="character" w:customStyle="1" w:styleId="FontStyle16">
    <w:name w:val="Font Style16"/>
    <w:rsid w:val="00306B5B"/>
    <w:rPr>
      <w:rFonts w:ascii="Times New Roman" w:hAnsi="Times New Roman"/>
      <w:sz w:val="24"/>
    </w:rPr>
  </w:style>
  <w:style w:type="character" w:customStyle="1" w:styleId="FontStyle56">
    <w:name w:val="Font Style56"/>
    <w:rsid w:val="00306B5B"/>
    <w:rPr>
      <w:rFonts w:ascii="Times New Roman" w:hAnsi="Times New Roman" w:cs="Times New Roman"/>
      <w:sz w:val="22"/>
      <w:szCs w:val="22"/>
    </w:rPr>
  </w:style>
  <w:style w:type="character" w:customStyle="1" w:styleId="FontStyle76">
    <w:name w:val="Font Style76"/>
    <w:rsid w:val="00306B5B"/>
    <w:rPr>
      <w:rFonts w:ascii="Times New Roman" w:hAnsi="Times New Roman" w:cs="Times New Roman"/>
      <w:sz w:val="22"/>
      <w:szCs w:val="22"/>
    </w:rPr>
  </w:style>
  <w:style w:type="character" w:customStyle="1" w:styleId="FontStyle77">
    <w:name w:val="Font Style77"/>
    <w:rsid w:val="00306B5B"/>
    <w:rPr>
      <w:rFonts w:ascii="Times New Roman" w:hAnsi="Times New Roman" w:cs="Times New Roman"/>
      <w:sz w:val="22"/>
      <w:szCs w:val="22"/>
    </w:rPr>
  </w:style>
  <w:style w:type="character" w:customStyle="1" w:styleId="FontStyle57">
    <w:name w:val="Font Style57"/>
    <w:rsid w:val="00306B5B"/>
    <w:rPr>
      <w:rFonts w:ascii="Times New Roman" w:hAnsi="Times New Roman" w:cs="Times New Roman"/>
      <w:sz w:val="22"/>
      <w:szCs w:val="22"/>
    </w:rPr>
  </w:style>
  <w:style w:type="character" w:customStyle="1" w:styleId="FontStyle13">
    <w:name w:val="Font Style13"/>
    <w:rsid w:val="00306B5B"/>
    <w:rPr>
      <w:rFonts w:ascii="Times New Roman" w:hAnsi="Times New Roman" w:cs="Times New Roman"/>
      <w:sz w:val="22"/>
      <w:szCs w:val="22"/>
    </w:rPr>
  </w:style>
  <w:style w:type="character" w:customStyle="1" w:styleId="19">
    <w:name w:val="Название Знак1"/>
    <w:link w:val="afd"/>
    <w:locked/>
    <w:rsid w:val="00306B5B"/>
    <w:rPr>
      <w:rFonts w:ascii="Times New Roman" w:eastAsia="Times New Roman" w:hAnsi="Times New Roman" w:cs="Times New Roman"/>
      <w:sz w:val="24"/>
      <w:szCs w:val="20"/>
      <w:lang w:eastAsia="ar-SA"/>
    </w:rPr>
  </w:style>
  <w:style w:type="character" w:customStyle="1" w:styleId="link">
    <w:name w:val="link"/>
    <w:basedOn w:val="a4"/>
    <w:rsid w:val="00306B5B"/>
  </w:style>
  <w:style w:type="paragraph" w:customStyle="1" w:styleId="75">
    <w:name w:val="заголовок 7"/>
    <w:basedOn w:val="a3"/>
    <w:next w:val="a3"/>
    <w:rsid w:val="00306B5B"/>
    <w:pPr>
      <w:keepNext/>
      <w:autoSpaceDE w:val="0"/>
      <w:autoSpaceDN w:val="0"/>
      <w:spacing w:after="0" w:line="360" w:lineRule="auto"/>
      <w:ind w:left="0"/>
      <w:outlineLvl w:val="6"/>
    </w:pPr>
    <w:rPr>
      <w:rFonts w:ascii="Times New Roman" w:eastAsia="Times New Roman" w:hAnsi="Times New Roman"/>
      <w:b/>
      <w:bCs/>
      <w:sz w:val="28"/>
      <w:szCs w:val="28"/>
      <w:lang w:eastAsia="ru-RU"/>
    </w:rPr>
  </w:style>
  <w:style w:type="paragraph" w:customStyle="1" w:styleId="3f2">
    <w:name w:val="заголовок 3"/>
    <w:basedOn w:val="a3"/>
    <w:next w:val="a3"/>
    <w:rsid w:val="00306B5B"/>
    <w:pPr>
      <w:keepNext/>
      <w:autoSpaceDE w:val="0"/>
      <w:autoSpaceDN w:val="0"/>
      <w:spacing w:after="0" w:line="360" w:lineRule="auto"/>
      <w:ind w:left="0" w:firstLine="720"/>
      <w:jc w:val="both"/>
    </w:pPr>
    <w:rPr>
      <w:rFonts w:ascii="Times New Roman" w:eastAsia="Times New Roman" w:hAnsi="Times New Roman"/>
      <w:sz w:val="28"/>
      <w:szCs w:val="28"/>
      <w:lang w:val="en-US" w:eastAsia="ru-RU"/>
    </w:rPr>
  </w:style>
  <w:style w:type="character" w:customStyle="1" w:styleId="affffffff6">
    <w:name w:val="номер страницы"/>
    <w:basedOn w:val="a4"/>
    <w:rsid w:val="00306B5B"/>
  </w:style>
  <w:style w:type="paragraph" w:customStyle="1" w:styleId="affffffff7">
    <w:name w:val="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8">
    <w:name w:val="Обычный текст с отступом"/>
    <w:basedOn w:val="a3"/>
    <w:rsid w:val="00306B5B"/>
    <w:pPr>
      <w:autoSpaceDE w:val="0"/>
      <w:autoSpaceDN w:val="0"/>
      <w:spacing w:after="0" w:line="240" w:lineRule="auto"/>
      <w:ind w:left="708"/>
    </w:pPr>
    <w:rPr>
      <w:rFonts w:ascii="Times New Roman" w:eastAsia="Times New Roman" w:hAnsi="Times New Roman"/>
      <w:sz w:val="24"/>
      <w:szCs w:val="24"/>
      <w:lang w:eastAsia="ru-RU"/>
    </w:rPr>
  </w:style>
  <w:style w:type="character" w:customStyle="1" w:styleId="yt-dict-pos1">
    <w:name w:val="yt-dict-pos1"/>
    <w:rsid w:val="00306B5B"/>
    <w:rPr>
      <w:color w:val="auto"/>
    </w:rPr>
  </w:style>
  <w:style w:type="character" w:customStyle="1" w:styleId="yt-dict-article-ex-item1">
    <w:name w:val="yt-dict-article-ex-item1"/>
    <w:rsid w:val="00306B5B"/>
    <w:rPr>
      <w:color w:val="auto"/>
    </w:rPr>
  </w:style>
  <w:style w:type="paragraph" w:customStyle="1" w:styleId="SchemeCaption">
    <w:name w:val="SchemeCaption"/>
    <w:basedOn w:val="a3"/>
    <w:rsid w:val="00306B5B"/>
    <w:pPr>
      <w:spacing w:before="230" w:after="460" w:line="180" w:lineRule="exact"/>
      <w:ind w:left="0"/>
      <w:jc w:val="both"/>
    </w:pPr>
    <w:rPr>
      <w:rFonts w:ascii="Times New Roman" w:eastAsia="MS Mincho" w:hAnsi="Times New Roman"/>
      <w:sz w:val="16"/>
      <w:szCs w:val="14"/>
      <w:lang w:val="en-GB" w:eastAsia="ja-JP"/>
    </w:rPr>
  </w:style>
  <w:style w:type="paragraph" w:customStyle="1" w:styleId="P1">
    <w:name w:val="P1"/>
    <w:basedOn w:val="a3"/>
    <w:rsid w:val="00306B5B"/>
    <w:pPr>
      <w:spacing w:before="230" w:after="120" w:line="220" w:lineRule="exact"/>
      <w:ind w:left="0" w:firstLine="170"/>
      <w:jc w:val="both"/>
    </w:pPr>
    <w:rPr>
      <w:rFonts w:ascii="Times New Roman" w:eastAsia="MS Mincho" w:hAnsi="Times New Roman"/>
      <w:sz w:val="18"/>
      <w:szCs w:val="14"/>
      <w:lang w:val="en-GB" w:eastAsia="ja-JP"/>
    </w:rPr>
  </w:style>
  <w:style w:type="character" w:customStyle="1" w:styleId="schriftd">
    <w:name w:val="schriftd"/>
    <w:basedOn w:val="a4"/>
    <w:rsid w:val="00306B5B"/>
  </w:style>
  <w:style w:type="character" w:customStyle="1" w:styleId="txt">
    <w:name w:val="txt"/>
    <w:basedOn w:val="a4"/>
    <w:rsid w:val="00306B5B"/>
  </w:style>
  <w:style w:type="paragraph" w:customStyle="1" w:styleId="affffffff9">
    <w:name w:val="ДипСтиль"/>
    <w:basedOn w:val="a3"/>
    <w:qFormat/>
    <w:rsid w:val="00306B5B"/>
    <w:pPr>
      <w:spacing w:after="0" w:line="240" w:lineRule="auto"/>
      <w:ind w:left="0" w:firstLine="540"/>
      <w:jc w:val="both"/>
    </w:pPr>
    <w:rPr>
      <w:rFonts w:ascii="Times New Roman" w:eastAsia="Cambria" w:hAnsi="Times New Roman" w:cs="Cambria"/>
      <w:sz w:val="24"/>
      <w:szCs w:val="24"/>
      <w:lang w:eastAsia="ru-RU"/>
    </w:rPr>
  </w:style>
  <w:style w:type="paragraph" w:customStyle="1" w:styleId="affffffffa">
    <w:name w:val="Абзац"/>
    <w:basedOn w:val="a3"/>
    <w:link w:val="affffffffb"/>
    <w:rsid w:val="00306B5B"/>
    <w:pPr>
      <w:spacing w:before="120" w:after="60" w:line="360" w:lineRule="auto"/>
      <w:ind w:left="0" w:firstLine="567"/>
      <w:jc w:val="both"/>
    </w:pPr>
    <w:rPr>
      <w:rFonts w:ascii="Times New Roman" w:eastAsia="Times New Roman" w:hAnsi="Times New Roman"/>
      <w:sz w:val="28"/>
      <w:szCs w:val="24"/>
      <w:lang w:eastAsia="ru-RU"/>
    </w:rPr>
  </w:style>
  <w:style w:type="character" w:customStyle="1" w:styleId="affffffffb">
    <w:name w:val="Абзац Знак"/>
    <w:link w:val="affffffffa"/>
    <w:rsid w:val="00306B5B"/>
    <w:rPr>
      <w:rFonts w:ascii="Times New Roman" w:eastAsia="Times New Roman" w:hAnsi="Times New Roman" w:cs="Times New Roman"/>
      <w:sz w:val="28"/>
      <w:szCs w:val="24"/>
      <w:lang w:eastAsia="ru-RU"/>
    </w:rPr>
  </w:style>
  <w:style w:type="character" w:customStyle="1" w:styleId="looklikelinkauthornameaqslistener">
    <w:name w:val="looklikelink authorname aqslistener"/>
    <w:basedOn w:val="a4"/>
    <w:rsid w:val="00306B5B"/>
  </w:style>
  <w:style w:type="character" w:customStyle="1" w:styleId="singlehighlightclasssearchtoken">
    <w:name w:val="single_highlight_class searchtoken"/>
    <w:basedOn w:val="a4"/>
    <w:rsid w:val="00306B5B"/>
  </w:style>
  <w:style w:type="paragraph" w:customStyle="1" w:styleId="first">
    <w:name w:val="first"/>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last">
    <w:name w:val="last"/>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volissue">
    <w:name w:val="volissue"/>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fn">
    <w:name w:val="fn"/>
    <w:basedOn w:val="a4"/>
    <w:rsid w:val="00306B5B"/>
  </w:style>
  <w:style w:type="character" w:customStyle="1" w:styleId="1ff3">
    <w:name w:val="Подзаголовок1"/>
    <w:basedOn w:val="a4"/>
    <w:rsid w:val="00306B5B"/>
  </w:style>
  <w:style w:type="character" w:customStyle="1" w:styleId="num-ratings">
    <w:name w:val="num-ratings"/>
    <w:basedOn w:val="a4"/>
    <w:rsid w:val="00306B5B"/>
  </w:style>
  <w:style w:type="character" w:customStyle="1" w:styleId="count">
    <w:name w:val="count"/>
    <w:basedOn w:val="a4"/>
    <w:rsid w:val="00306B5B"/>
  </w:style>
  <w:style w:type="character" w:customStyle="1" w:styleId="popupweb">
    <w:name w:val="popupweb"/>
    <w:basedOn w:val="a4"/>
    <w:rsid w:val="00306B5B"/>
  </w:style>
  <w:style w:type="character" w:customStyle="1" w:styleId="doilink">
    <w:name w:val="doilink"/>
    <w:basedOn w:val="a4"/>
    <w:rsid w:val="00306B5B"/>
  </w:style>
  <w:style w:type="character" w:customStyle="1" w:styleId="1ff4">
    <w:name w:val="Заголовок №1_"/>
    <w:link w:val="1ff5"/>
    <w:locked/>
    <w:rsid w:val="00306B5B"/>
    <w:rPr>
      <w:rFonts w:ascii="Candara" w:hAnsi="Candara"/>
      <w:b/>
      <w:bCs/>
      <w:spacing w:val="2"/>
      <w:sz w:val="15"/>
      <w:szCs w:val="15"/>
      <w:shd w:val="clear" w:color="auto" w:fill="FFFFFF"/>
    </w:rPr>
  </w:style>
  <w:style w:type="paragraph" w:customStyle="1" w:styleId="1ff5">
    <w:name w:val="Заголовок №1"/>
    <w:basedOn w:val="a3"/>
    <w:link w:val="1ff4"/>
    <w:rsid w:val="00306B5B"/>
    <w:pPr>
      <w:shd w:val="clear" w:color="auto" w:fill="FFFFFF"/>
      <w:spacing w:before="240" w:after="240" w:line="240" w:lineRule="atLeast"/>
      <w:ind w:left="0"/>
      <w:outlineLvl w:val="0"/>
    </w:pPr>
    <w:rPr>
      <w:rFonts w:ascii="Candara" w:eastAsiaTheme="minorHAnsi" w:hAnsi="Candara" w:cstheme="minorBidi"/>
      <w:b/>
      <w:bCs/>
      <w:spacing w:val="2"/>
      <w:sz w:val="15"/>
      <w:szCs w:val="15"/>
      <w:shd w:val="clear" w:color="auto" w:fill="FFFFFF"/>
    </w:rPr>
  </w:style>
  <w:style w:type="character" w:customStyle="1" w:styleId="2f7">
    <w:name w:val="Основной текст (2)_"/>
    <w:link w:val="2f8"/>
    <w:locked/>
    <w:rsid w:val="00306B5B"/>
    <w:rPr>
      <w:spacing w:val="8"/>
      <w:shd w:val="clear" w:color="auto" w:fill="FFFFFF"/>
    </w:rPr>
  </w:style>
  <w:style w:type="paragraph" w:customStyle="1" w:styleId="2f8">
    <w:name w:val="Основной текст (2)"/>
    <w:basedOn w:val="a3"/>
    <w:link w:val="2f7"/>
    <w:rsid w:val="00306B5B"/>
    <w:pPr>
      <w:shd w:val="clear" w:color="auto" w:fill="FFFFFF"/>
      <w:spacing w:after="120" w:line="317" w:lineRule="exact"/>
      <w:ind w:left="0"/>
      <w:jc w:val="center"/>
    </w:pPr>
    <w:rPr>
      <w:rFonts w:asciiTheme="minorHAnsi" w:eastAsiaTheme="minorHAnsi" w:hAnsiTheme="minorHAnsi" w:cstheme="minorBidi"/>
      <w:spacing w:val="8"/>
      <w:shd w:val="clear" w:color="auto" w:fill="FFFFFF"/>
    </w:rPr>
  </w:style>
  <w:style w:type="paragraph" w:customStyle="1" w:styleId="western">
    <w:name w:val="western"/>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BodyL">
    <w:name w:val="BodyL."/>
    <w:basedOn w:val="a3"/>
    <w:rsid w:val="00306B5B"/>
    <w:pPr>
      <w:spacing w:after="0" w:line="360" w:lineRule="auto"/>
      <w:ind w:left="0" w:firstLine="567"/>
      <w:jc w:val="both"/>
    </w:pPr>
    <w:rPr>
      <w:rFonts w:ascii="Times New Roman" w:eastAsia="Times New Roman" w:hAnsi="Times New Roman"/>
      <w:sz w:val="24"/>
      <w:szCs w:val="20"/>
    </w:rPr>
  </w:style>
  <w:style w:type="paragraph" w:customStyle="1" w:styleId="Abstract">
    <w:name w:val="Abstract"/>
    <w:basedOn w:val="a3"/>
    <w:rsid w:val="00306B5B"/>
    <w:pPr>
      <w:suppressAutoHyphens/>
      <w:spacing w:before="120" w:after="120" w:line="240" w:lineRule="auto"/>
      <w:ind w:left="0"/>
      <w:jc w:val="both"/>
    </w:pPr>
    <w:rPr>
      <w:rFonts w:ascii="Times New Roman" w:eastAsia="Arial" w:hAnsi="Times New Roman"/>
      <w:sz w:val="20"/>
      <w:szCs w:val="20"/>
      <w:lang w:eastAsia="ar-SA"/>
    </w:rPr>
  </w:style>
  <w:style w:type="paragraph" w:customStyle="1" w:styleId="Author0">
    <w:name w:val="Author"/>
    <w:basedOn w:val="a3"/>
    <w:rsid w:val="00306B5B"/>
    <w:pPr>
      <w:suppressAutoHyphens/>
      <w:spacing w:before="120" w:after="120" w:line="360" w:lineRule="auto"/>
      <w:ind w:left="0" w:firstLine="567"/>
      <w:jc w:val="center"/>
    </w:pPr>
    <w:rPr>
      <w:rFonts w:ascii="Times New Roman" w:eastAsia="Arial" w:hAnsi="Times New Roman"/>
      <w:b/>
      <w:sz w:val="28"/>
      <w:szCs w:val="20"/>
      <w:lang w:eastAsia="ar-SA"/>
    </w:rPr>
  </w:style>
  <w:style w:type="paragraph" w:customStyle="1" w:styleId="Address">
    <w:name w:val="Address"/>
    <w:basedOn w:val="a3"/>
    <w:rsid w:val="00306B5B"/>
    <w:pPr>
      <w:suppressAutoHyphens/>
      <w:spacing w:after="240" w:line="240" w:lineRule="auto"/>
      <w:ind w:left="0" w:firstLine="567"/>
      <w:jc w:val="center"/>
    </w:pPr>
    <w:rPr>
      <w:rFonts w:ascii="Times New Roman" w:eastAsia="Arial" w:hAnsi="Times New Roman"/>
      <w:i/>
      <w:sz w:val="26"/>
      <w:szCs w:val="20"/>
      <w:lang w:eastAsia="ar-SA"/>
    </w:rPr>
  </w:style>
  <w:style w:type="paragraph" w:customStyle="1" w:styleId="Heading">
    <w:name w:val="Heading"/>
    <w:basedOn w:val="a3"/>
    <w:next w:val="BodyL"/>
    <w:rsid w:val="00306B5B"/>
    <w:pPr>
      <w:keepNext/>
      <w:suppressAutoHyphens/>
      <w:spacing w:before="240" w:after="120" w:line="360" w:lineRule="auto"/>
      <w:ind w:left="0"/>
      <w:jc w:val="center"/>
    </w:pPr>
    <w:rPr>
      <w:rFonts w:ascii="Times New Roman" w:eastAsia="Arial" w:hAnsi="Times New Roman"/>
      <w:caps/>
      <w:sz w:val="28"/>
      <w:szCs w:val="20"/>
      <w:lang w:eastAsia="ar-SA"/>
    </w:rPr>
  </w:style>
  <w:style w:type="paragraph" w:customStyle="1" w:styleId="Subheading">
    <w:name w:val="Subheading"/>
    <w:basedOn w:val="a3"/>
    <w:next w:val="BodyL"/>
    <w:rsid w:val="00306B5B"/>
    <w:pPr>
      <w:keepNext/>
      <w:suppressAutoHyphens/>
      <w:spacing w:before="240" w:after="120" w:line="360" w:lineRule="auto"/>
      <w:ind w:left="0"/>
      <w:jc w:val="center"/>
    </w:pPr>
    <w:rPr>
      <w:rFonts w:ascii="Times New Roman" w:eastAsia="Arial" w:hAnsi="Times New Roman"/>
      <w:i/>
      <w:sz w:val="28"/>
      <w:szCs w:val="20"/>
      <w:lang w:eastAsia="ar-SA"/>
    </w:rPr>
  </w:style>
  <w:style w:type="paragraph" w:customStyle="1" w:styleId="References">
    <w:name w:val="References"/>
    <w:basedOn w:val="a3"/>
    <w:link w:val="ReferencesChar"/>
    <w:rsid w:val="00306B5B"/>
    <w:pPr>
      <w:tabs>
        <w:tab w:val="num" w:pos="720"/>
      </w:tabs>
      <w:suppressAutoHyphens/>
      <w:spacing w:after="0" w:line="360" w:lineRule="auto"/>
      <w:ind w:left="720" w:hanging="720"/>
      <w:jc w:val="both"/>
    </w:pPr>
    <w:rPr>
      <w:rFonts w:ascii="Times New Roman" w:eastAsia="Arial" w:hAnsi="Times New Roman"/>
      <w:sz w:val="24"/>
      <w:szCs w:val="20"/>
      <w:lang w:eastAsia="ar-SA"/>
    </w:rPr>
  </w:style>
  <w:style w:type="character" w:customStyle="1" w:styleId="afffa">
    <w:name w:val="рисунок Знак"/>
    <w:link w:val="afff9"/>
    <w:rsid w:val="00306B5B"/>
    <w:rPr>
      <w:rFonts w:ascii="Times New Roman" w:eastAsia="Times New Roman" w:hAnsi="Times New Roman" w:cs="Times New Roman"/>
      <w:sz w:val="20"/>
      <w:szCs w:val="20"/>
      <w:lang w:eastAsia="ru-RU"/>
    </w:rPr>
  </w:style>
  <w:style w:type="paragraph" w:customStyle="1" w:styleId="affffffffc">
    <w:name w:val="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Iauiue0">
    <w:name w:val="Iau.iue"/>
    <w:basedOn w:val="Default"/>
    <w:next w:val="Default"/>
    <w:rsid w:val="00306B5B"/>
    <w:pPr>
      <w:suppressAutoHyphens w:val="0"/>
      <w:autoSpaceDN w:val="0"/>
      <w:adjustRightInd w:val="0"/>
    </w:pPr>
    <w:rPr>
      <w:rFonts w:eastAsia="Times New Roman"/>
      <w:color w:val="auto"/>
      <w:lang w:eastAsia="ru-RU"/>
    </w:rPr>
  </w:style>
  <w:style w:type="character" w:customStyle="1" w:styleId="WW8Num1z0">
    <w:name w:val="WW8Num1z0"/>
    <w:rsid w:val="00306B5B"/>
    <w:rPr>
      <w:i w:val="0"/>
    </w:rPr>
  </w:style>
  <w:style w:type="paragraph" w:customStyle="1" w:styleId="Standard">
    <w:name w:val="Standard"/>
    <w:rsid w:val="00306B5B"/>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TableContents">
    <w:name w:val="Table Contents"/>
    <w:basedOn w:val="Standard"/>
    <w:rsid w:val="00306B5B"/>
    <w:pPr>
      <w:suppressLineNumbers/>
    </w:pPr>
  </w:style>
  <w:style w:type="character" w:customStyle="1" w:styleId="BodyText210">
    <w:name w:val="Body Text 21 Знак Знак Знак"/>
    <w:rsid w:val="00306B5B"/>
    <w:rPr>
      <w:rFonts w:ascii="Times New Roman CYR" w:hAnsi="Times New Roman CYR"/>
      <w:sz w:val="24"/>
      <w:szCs w:val="24"/>
      <w:lang w:val="ru-RU" w:eastAsia="ar-SA" w:bidi="ar-SA"/>
    </w:rPr>
  </w:style>
  <w:style w:type="character" w:customStyle="1" w:styleId="WW-0">
    <w:name w:val="WW- Знак"/>
    <w:rsid w:val="00306B5B"/>
    <w:rPr>
      <w:rFonts w:ascii="Times New Roman" w:eastAsia="Times New Roman" w:hAnsi="Times New Roman" w:cs="Calibri"/>
      <w:sz w:val="24"/>
      <w:szCs w:val="24"/>
      <w:lang w:val="en-US"/>
    </w:rPr>
  </w:style>
  <w:style w:type="character" w:customStyle="1" w:styleId="WW-12">
    <w:name w:val="WW- Знак1"/>
    <w:rsid w:val="00306B5B"/>
    <w:rPr>
      <w:sz w:val="22"/>
      <w:szCs w:val="22"/>
    </w:rPr>
  </w:style>
  <w:style w:type="character" w:customStyle="1" w:styleId="WW-120">
    <w:name w:val="WW- Знак12"/>
    <w:rsid w:val="00306B5B"/>
    <w:rPr>
      <w:sz w:val="22"/>
      <w:szCs w:val="22"/>
    </w:rPr>
  </w:style>
  <w:style w:type="character" w:customStyle="1" w:styleId="textbold1">
    <w:name w:val="textbold1"/>
    <w:rsid w:val="00306B5B"/>
    <w:rPr>
      <w:rFonts w:ascii="Verdana" w:hAnsi="Verdana"/>
      <w:b/>
      <w:bCs/>
      <w:sz w:val="17"/>
      <w:szCs w:val="17"/>
    </w:rPr>
  </w:style>
  <w:style w:type="character" w:customStyle="1" w:styleId="affffffffd">
    <w:name w:val="Символы концевой сноски"/>
    <w:rsid w:val="00306B5B"/>
    <w:rPr>
      <w:vertAlign w:val="superscript"/>
    </w:rPr>
  </w:style>
  <w:style w:type="character" w:customStyle="1" w:styleId="textsmall1">
    <w:name w:val="textsmall1"/>
    <w:rsid w:val="00306B5B"/>
    <w:rPr>
      <w:rFonts w:ascii="Verdana" w:hAnsi="Verdana"/>
      <w:sz w:val="17"/>
      <w:szCs w:val="17"/>
    </w:rPr>
  </w:style>
  <w:style w:type="character" w:customStyle="1" w:styleId="bf">
    <w:name w:val="bf"/>
    <w:basedOn w:val="12"/>
    <w:rsid w:val="00306B5B"/>
  </w:style>
  <w:style w:type="character" w:customStyle="1" w:styleId="hit">
    <w:name w:val="hit"/>
    <w:basedOn w:val="12"/>
    <w:rsid w:val="00306B5B"/>
  </w:style>
  <w:style w:type="character" w:customStyle="1" w:styleId="3f3">
    <w:name w:val="Знак концевой сноски3"/>
    <w:rsid w:val="00306B5B"/>
    <w:rPr>
      <w:vertAlign w:val="superscript"/>
    </w:rPr>
  </w:style>
  <w:style w:type="character" w:customStyle="1" w:styleId="WW-123">
    <w:name w:val="WW- Знак123"/>
    <w:rsid w:val="00306B5B"/>
    <w:rPr>
      <w:rFonts w:ascii="Times New Roman" w:eastAsia="Times New Roman" w:hAnsi="Times New Roman" w:cs="Calibri"/>
    </w:rPr>
  </w:style>
  <w:style w:type="character" w:customStyle="1" w:styleId="1ff6">
    <w:name w:val="Знак концевой сноски1"/>
    <w:rsid w:val="00306B5B"/>
    <w:rPr>
      <w:vertAlign w:val="superscript"/>
    </w:rPr>
  </w:style>
  <w:style w:type="character" w:customStyle="1" w:styleId="WW-3">
    <w:name w:val="WW-Символ сноски"/>
    <w:rsid w:val="00306B5B"/>
  </w:style>
  <w:style w:type="character" w:customStyle="1" w:styleId="2f9">
    <w:name w:val="Знак концевой сноски2"/>
    <w:rsid w:val="00306B5B"/>
    <w:rPr>
      <w:vertAlign w:val="superscript"/>
    </w:rPr>
  </w:style>
  <w:style w:type="character" w:customStyle="1" w:styleId="1ff7">
    <w:name w:val="Знак сноски1"/>
    <w:rsid w:val="00306B5B"/>
    <w:rPr>
      <w:vertAlign w:val="superscript"/>
    </w:rPr>
  </w:style>
  <w:style w:type="character" w:customStyle="1" w:styleId="nbapihighlight">
    <w:name w:val="nbapihighlight"/>
    <w:basedOn w:val="32"/>
    <w:rsid w:val="00306B5B"/>
  </w:style>
  <w:style w:type="paragraph" w:customStyle="1" w:styleId="BodyText211">
    <w:name w:val="Body Text 21 Знак Знак"/>
    <w:basedOn w:val="a3"/>
    <w:rsid w:val="00306B5B"/>
    <w:pPr>
      <w:suppressAutoHyphens/>
      <w:overflowPunct w:val="0"/>
      <w:autoSpaceDE w:val="0"/>
      <w:spacing w:after="0" w:line="360" w:lineRule="auto"/>
      <w:ind w:left="0" w:firstLine="709"/>
      <w:jc w:val="both"/>
      <w:textAlignment w:val="baseline"/>
    </w:pPr>
    <w:rPr>
      <w:rFonts w:ascii="Times New Roman CYR" w:eastAsia="Times New Roman" w:hAnsi="Times New Roman CYR" w:cs="Calibri"/>
      <w:sz w:val="24"/>
      <w:szCs w:val="24"/>
      <w:lang w:eastAsia="ar-SA"/>
    </w:rPr>
  </w:style>
  <w:style w:type="character" w:customStyle="1" w:styleId="referencetext">
    <w:name w:val="referencetext"/>
    <w:basedOn w:val="a4"/>
    <w:rsid w:val="00306B5B"/>
  </w:style>
  <w:style w:type="paragraph" w:customStyle="1" w:styleId="caaieiaie4">
    <w:name w:val="caaieiaie 4"/>
    <w:basedOn w:val="a3"/>
    <w:next w:val="a3"/>
    <w:rsid w:val="00306B5B"/>
    <w:pPr>
      <w:keepNext/>
      <w:widowControl w:val="0"/>
      <w:suppressAutoHyphens/>
      <w:overflowPunct w:val="0"/>
      <w:autoSpaceDE w:val="0"/>
      <w:spacing w:before="240" w:after="0" w:line="360" w:lineRule="auto"/>
      <w:ind w:left="0"/>
      <w:jc w:val="center"/>
      <w:textAlignment w:val="baseline"/>
    </w:pPr>
    <w:rPr>
      <w:rFonts w:ascii="Times New Roman" w:eastAsia="Times New Roman" w:hAnsi="Times New Roman"/>
      <w:sz w:val="24"/>
      <w:szCs w:val="20"/>
      <w:lang w:eastAsia="ar-SA"/>
    </w:rPr>
  </w:style>
  <w:style w:type="paragraph" w:styleId="z-">
    <w:name w:val="HTML Top of Form"/>
    <w:basedOn w:val="a3"/>
    <w:next w:val="a3"/>
    <w:link w:val="z-0"/>
    <w:hidden/>
    <w:rsid w:val="00306B5B"/>
    <w:pPr>
      <w:pBdr>
        <w:bottom w:val="single" w:sz="6" w:space="1" w:color="auto"/>
      </w:pBdr>
      <w:spacing w:after="0" w:line="240" w:lineRule="auto"/>
      <w:ind w:left="0"/>
      <w:jc w:val="center"/>
    </w:pPr>
    <w:rPr>
      <w:rFonts w:ascii="Arial" w:eastAsia="Arial Unicode MS" w:hAnsi="Arial" w:cs="Arial"/>
      <w:vanish/>
      <w:sz w:val="16"/>
      <w:szCs w:val="16"/>
      <w:lang w:eastAsia="ru-RU"/>
    </w:rPr>
  </w:style>
  <w:style w:type="character" w:customStyle="1" w:styleId="z-0">
    <w:name w:val="z-Начало формы Знак"/>
    <w:basedOn w:val="a4"/>
    <w:link w:val="z-"/>
    <w:rsid w:val="00306B5B"/>
    <w:rPr>
      <w:rFonts w:ascii="Arial" w:eastAsia="Arial Unicode MS" w:hAnsi="Arial" w:cs="Arial"/>
      <w:vanish/>
      <w:sz w:val="16"/>
      <w:szCs w:val="16"/>
      <w:lang w:eastAsia="ru-RU"/>
    </w:rPr>
  </w:style>
  <w:style w:type="paragraph" w:styleId="z-1">
    <w:name w:val="HTML Bottom of Form"/>
    <w:basedOn w:val="a3"/>
    <w:next w:val="a3"/>
    <w:link w:val="z-2"/>
    <w:hidden/>
    <w:rsid w:val="00306B5B"/>
    <w:pPr>
      <w:pBdr>
        <w:top w:val="single" w:sz="6" w:space="1" w:color="auto"/>
      </w:pBdr>
      <w:spacing w:after="0" w:line="240" w:lineRule="auto"/>
      <w:ind w:left="0"/>
      <w:jc w:val="center"/>
    </w:pPr>
    <w:rPr>
      <w:rFonts w:ascii="Arial" w:eastAsia="Arial Unicode MS" w:hAnsi="Arial" w:cs="Arial"/>
      <w:vanish/>
      <w:sz w:val="16"/>
      <w:szCs w:val="16"/>
      <w:lang w:eastAsia="ru-RU"/>
    </w:rPr>
  </w:style>
  <w:style w:type="character" w:customStyle="1" w:styleId="z-2">
    <w:name w:val="z-Конец формы Знак"/>
    <w:basedOn w:val="a4"/>
    <w:link w:val="z-1"/>
    <w:rsid w:val="00306B5B"/>
    <w:rPr>
      <w:rFonts w:ascii="Arial" w:eastAsia="Arial Unicode MS" w:hAnsi="Arial" w:cs="Arial"/>
      <w:vanish/>
      <w:sz w:val="16"/>
      <w:szCs w:val="16"/>
      <w:lang w:eastAsia="ru-RU"/>
    </w:rPr>
  </w:style>
  <w:style w:type="paragraph" w:customStyle="1" w:styleId="Body">
    <w:name w:val="Body"/>
    <w:basedOn w:val="a3"/>
    <w:rsid w:val="00306B5B"/>
    <w:pPr>
      <w:spacing w:after="0" w:line="240" w:lineRule="auto"/>
      <w:ind w:left="0" w:firstLine="567"/>
      <w:jc w:val="both"/>
    </w:pPr>
    <w:rPr>
      <w:rFonts w:ascii="Times New Roman" w:eastAsia="Times New Roman" w:hAnsi="Times New Roman"/>
      <w:sz w:val="24"/>
      <w:szCs w:val="24"/>
      <w:lang w:val="en-US"/>
    </w:rPr>
  </w:style>
  <w:style w:type="paragraph" w:customStyle="1" w:styleId="Section">
    <w:name w:val="Section"/>
    <w:basedOn w:val="Body"/>
    <w:next w:val="Body"/>
    <w:rsid w:val="00306B5B"/>
    <w:pPr>
      <w:tabs>
        <w:tab w:val="num" w:pos="567"/>
      </w:tabs>
      <w:spacing w:before="120" w:after="120"/>
      <w:ind w:left="567" w:hanging="567"/>
      <w:jc w:val="left"/>
    </w:pPr>
    <w:rPr>
      <w:b/>
      <w:sz w:val="28"/>
    </w:rPr>
  </w:style>
  <w:style w:type="character" w:customStyle="1" w:styleId="HeaderChar">
    <w:name w:val="Header Char"/>
    <w:locked/>
    <w:rsid w:val="00306B5B"/>
    <w:rPr>
      <w:rFonts w:cs="Times New Roman"/>
    </w:rPr>
  </w:style>
  <w:style w:type="character" w:customStyle="1" w:styleId="BodyTextChar">
    <w:name w:val="Body Text Char"/>
    <w:locked/>
    <w:rsid w:val="00306B5B"/>
    <w:rPr>
      <w:rFonts w:ascii="Times New Roman" w:hAnsi="Times New Roman" w:cs="Times New Roman"/>
      <w:sz w:val="20"/>
      <w:szCs w:val="20"/>
      <w:lang w:eastAsia="ru-RU"/>
    </w:rPr>
  </w:style>
  <w:style w:type="character" w:customStyle="1" w:styleId="A11">
    <w:name w:val="A11"/>
    <w:rsid w:val="00306B5B"/>
    <w:rPr>
      <w:color w:val="000000"/>
      <w:sz w:val="14"/>
    </w:rPr>
  </w:style>
  <w:style w:type="paragraph" w:customStyle="1" w:styleId="Pa14">
    <w:name w:val="Pa14"/>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paragraph" w:customStyle="1" w:styleId="Pa0">
    <w:name w:val="Pa0"/>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character" w:customStyle="1" w:styleId="A15">
    <w:name w:val="A15"/>
    <w:rsid w:val="00306B5B"/>
    <w:rPr>
      <w:color w:val="000000"/>
      <w:sz w:val="12"/>
    </w:rPr>
  </w:style>
  <w:style w:type="paragraph" w:customStyle="1" w:styleId="Pa1">
    <w:name w:val="Pa1"/>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character" w:styleId="affffffffe">
    <w:name w:val="Placeholder Text"/>
    <w:semiHidden/>
    <w:rsid w:val="00306B5B"/>
    <w:rPr>
      <w:rFonts w:cs="Times New Roman"/>
      <w:color w:val="808080"/>
    </w:rPr>
  </w:style>
  <w:style w:type="paragraph" w:customStyle="1" w:styleId="1ff8">
    <w:name w:val="Абзац списка1"/>
    <w:basedOn w:val="a3"/>
    <w:rsid w:val="00306B5B"/>
    <w:pPr>
      <w:ind w:left="720"/>
      <w:contextualSpacing/>
    </w:pPr>
    <w:rPr>
      <w:rFonts w:eastAsia="Times New Roman"/>
      <w:lang w:eastAsia="ru-RU"/>
    </w:rPr>
  </w:style>
  <w:style w:type="character" w:customStyle="1" w:styleId="afffff0">
    <w:name w:val="Без интервала Знак"/>
    <w:link w:val="1f3"/>
    <w:rsid w:val="00306B5B"/>
    <w:rPr>
      <w:rFonts w:ascii="Calibri" w:eastAsia="Calibri" w:hAnsi="Calibri" w:cs="Times New Roman"/>
    </w:rPr>
  </w:style>
  <w:style w:type="paragraph" w:customStyle="1" w:styleId="TFReferencesSection">
    <w:name w:val="TF_References_Section"/>
    <w:basedOn w:val="a3"/>
    <w:rsid w:val="00306B5B"/>
    <w:pPr>
      <w:spacing w:line="480" w:lineRule="auto"/>
      <w:ind w:left="0" w:firstLine="187"/>
      <w:jc w:val="both"/>
    </w:pPr>
    <w:rPr>
      <w:rFonts w:ascii="Times" w:eastAsia="Times New Roman" w:hAnsi="Times"/>
      <w:sz w:val="24"/>
      <w:szCs w:val="20"/>
      <w:lang w:val="en-US"/>
    </w:rPr>
  </w:style>
  <w:style w:type="character" w:customStyle="1" w:styleId="addmd">
    <w:name w:val="addmd"/>
    <w:rsid w:val="00306B5B"/>
    <w:rPr>
      <w:rFonts w:cs="Times New Roman"/>
    </w:rPr>
  </w:style>
  <w:style w:type="character" w:customStyle="1" w:styleId="nlmx">
    <w:name w:val="nlm_x"/>
    <w:rsid w:val="00306B5B"/>
    <w:rPr>
      <w:rFonts w:cs="Times New Roman"/>
    </w:rPr>
  </w:style>
  <w:style w:type="character" w:customStyle="1" w:styleId="afffffffff">
    <w:name w:val="Основной текст_"/>
    <w:link w:val="1ff9"/>
    <w:rsid w:val="00306B5B"/>
    <w:rPr>
      <w:sz w:val="30"/>
      <w:szCs w:val="30"/>
      <w:shd w:val="clear" w:color="auto" w:fill="FFFFFF"/>
    </w:rPr>
  </w:style>
  <w:style w:type="character" w:customStyle="1" w:styleId="Georgia13pt">
    <w:name w:val="Основной текст + Georgia;13 pt"/>
    <w:rsid w:val="00306B5B"/>
    <w:rPr>
      <w:rFonts w:ascii="Georgia" w:eastAsia="Georgia" w:hAnsi="Georgia" w:cs="Georgia"/>
      <w:b w:val="0"/>
      <w:bCs w:val="0"/>
      <w:i w:val="0"/>
      <w:iCs w:val="0"/>
      <w:smallCaps w:val="0"/>
      <w:strike w:val="0"/>
      <w:color w:val="000000"/>
      <w:spacing w:val="0"/>
      <w:w w:val="100"/>
      <w:position w:val="0"/>
      <w:sz w:val="26"/>
      <w:szCs w:val="26"/>
      <w:u w:val="none"/>
      <w:lang w:val="ru-RU"/>
    </w:rPr>
  </w:style>
  <w:style w:type="character" w:customStyle="1" w:styleId="85pt0pt">
    <w:name w:val="Основной текст + 8;5 pt;Интервал 0 pt"/>
    <w:rsid w:val="00306B5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paragraph" w:customStyle="1" w:styleId="1ff9">
    <w:name w:val="Основной текст1"/>
    <w:basedOn w:val="a3"/>
    <w:link w:val="afffffffff"/>
    <w:rsid w:val="00306B5B"/>
    <w:pPr>
      <w:widowControl w:val="0"/>
      <w:shd w:val="clear" w:color="auto" w:fill="FFFFFF"/>
      <w:spacing w:after="0" w:line="605" w:lineRule="exact"/>
      <w:ind w:left="0"/>
      <w:jc w:val="both"/>
    </w:pPr>
    <w:rPr>
      <w:rFonts w:asciiTheme="minorHAnsi" w:eastAsiaTheme="minorHAnsi" w:hAnsiTheme="minorHAnsi" w:cstheme="minorBidi"/>
      <w:sz w:val="30"/>
      <w:szCs w:val="30"/>
      <w:shd w:val="clear" w:color="auto" w:fill="FFFFFF"/>
    </w:rPr>
  </w:style>
  <w:style w:type="character" w:customStyle="1" w:styleId="49">
    <w:name w:val="Основной текст (4)_"/>
    <w:link w:val="4a"/>
    <w:rsid w:val="00306B5B"/>
    <w:rPr>
      <w:b/>
      <w:bCs/>
      <w:sz w:val="31"/>
      <w:szCs w:val="31"/>
      <w:shd w:val="clear" w:color="auto" w:fill="FFFFFF"/>
    </w:rPr>
  </w:style>
  <w:style w:type="paragraph" w:customStyle="1" w:styleId="4a">
    <w:name w:val="Основной текст (4)"/>
    <w:basedOn w:val="a3"/>
    <w:link w:val="49"/>
    <w:rsid w:val="00306B5B"/>
    <w:pPr>
      <w:widowControl w:val="0"/>
      <w:shd w:val="clear" w:color="auto" w:fill="FFFFFF"/>
      <w:spacing w:after="0" w:line="605" w:lineRule="exact"/>
      <w:ind w:left="0" w:firstLine="760"/>
      <w:jc w:val="both"/>
    </w:pPr>
    <w:rPr>
      <w:rFonts w:asciiTheme="minorHAnsi" w:eastAsiaTheme="minorHAnsi" w:hAnsiTheme="minorHAnsi" w:cstheme="minorBidi"/>
      <w:b/>
      <w:bCs/>
      <w:sz w:val="31"/>
      <w:szCs w:val="31"/>
      <w:shd w:val="clear" w:color="auto" w:fill="FFFFFF"/>
    </w:rPr>
  </w:style>
  <w:style w:type="paragraph" w:customStyle="1" w:styleId="217">
    <w:name w:val="Основной текст (2)1"/>
    <w:basedOn w:val="a3"/>
    <w:rsid w:val="00306B5B"/>
    <w:pPr>
      <w:shd w:val="clear" w:color="auto" w:fill="FFFFFF"/>
      <w:spacing w:after="0" w:line="253" w:lineRule="exact"/>
      <w:ind w:left="0"/>
      <w:jc w:val="both"/>
    </w:pPr>
    <w:rPr>
      <w:rFonts w:ascii="Times New Roman" w:hAnsi="Times New Roman"/>
      <w:sz w:val="20"/>
      <w:szCs w:val="20"/>
      <w:lang w:eastAsia="ru-RU"/>
    </w:rPr>
  </w:style>
  <w:style w:type="character" w:customStyle="1" w:styleId="270">
    <w:name w:val="Основной текст (2) + 7"/>
    <w:aliases w:val="5 pt68"/>
    <w:rsid w:val="00306B5B"/>
    <w:rPr>
      <w:rFonts w:ascii="Times New Roman" w:hAnsi="Times New Roman" w:cs="Times New Roman"/>
      <w:spacing w:val="0"/>
      <w:sz w:val="15"/>
      <w:szCs w:val="15"/>
      <w:shd w:val="clear" w:color="auto" w:fill="FFFFFF"/>
    </w:rPr>
  </w:style>
  <w:style w:type="paragraph" w:customStyle="1" w:styleId="ptx">
    <w:name w:val="ptx"/>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1ffa">
    <w:name w:val="Знак Знак Знак Знак Знак Знак Знак Знак Знак Знак Знак Знак Знак Знак Знак1 Знак Знак Знак Знак Знак Знак Знак Знак Знак Знак Знак Знак Знак"/>
    <w:basedOn w:val="a3"/>
    <w:rsid w:val="00306B5B"/>
    <w:pPr>
      <w:spacing w:before="100" w:beforeAutospacing="1" w:after="100" w:afterAutospacing="1" w:line="240" w:lineRule="auto"/>
      <w:ind w:left="0"/>
    </w:pPr>
    <w:rPr>
      <w:rFonts w:ascii="Tahoma" w:eastAsia="Times New Roman" w:hAnsi="Tahoma"/>
      <w:sz w:val="20"/>
      <w:szCs w:val="20"/>
      <w:lang w:val="en-US"/>
    </w:rPr>
  </w:style>
  <w:style w:type="character" w:customStyle="1" w:styleId="s5">
    <w:name w:val="s5"/>
    <w:basedOn w:val="a4"/>
    <w:rsid w:val="00306B5B"/>
  </w:style>
  <w:style w:type="character" w:customStyle="1" w:styleId="picgalery">
    <w:name w:val="picgalery"/>
    <w:basedOn w:val="a4"/>
    <w:rsid w:val="00306B5B"/>
  </w:style>
  <w:style w:type="character" w:customStyle="1" w:styleId="name">
    <w:name w:val="name"/>
    <w:basedOn w:val="a4"/>
    <w:rsid w:val="00306B5B"/>
  </w:style>
  <w:style w:type="table" w:styleId="1ffb">
    <w:name w:val="Table Classic 1"/>
    <w:basedOn w:val="a5"/>
    <w:semiHidden/>
    <w:rsid w:val="00306B5B"/>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itle1">
    <w:name w:val="Title1"/>
    <w:basedOn w:val="a3"/>
    <w:next w:val="Authorsnames"/>
    <w:rsid w:val="00306B5B"/>
    <w:pPr>
      <w:spacing w:after="360" w:line="288" w:lineRule="auto"/>
      <w:ind w:left="0"/>
      <w:jc w:val="center"/>
    </w:pPr>
    <w:rPr>
      <w:rFonts w:ascii="Times New Roman" w:eastAsia="Times New Roman" w:hAnsi="Times New Roman"/>
      <w:b/>
      <w:bCs/>
      <w:sz w:val="32"/>
      <w:szCs w:val="24"/>
      <w:lang w:val="en-US" w:eastAsia="ru-RU"/>
    </w:rPr>
  </w:style>
  <w:style w:type="paragraph" w:customStyle="1" w:styleId="Authorsnames">
    <w:name w:val="Authors' names"/>
    <w:basedOn w:val="a3"/>
    <w:next w:val="Authorsaddress"/>
    <w:rsid w:val="00306B5B"/>
    <w:pPr>
      <w:spacing w:before="120" w:after="120" w:line="288" w:lineRule="auto"/>
      <w:ind w:left="567" w:right="567"/>
      <w:jc w:val="center"/>
    </w:pPr>
    <w:rPr>
      <w:rFonts w:ascii="Times New Roman" w:eastAsia="Times New Roman" w:hAnsi="Times New Roman"/>
      <w:sz w:val="24"/>
      <w:szCs w:val="24"/>
      <w:lang w:val="en-US" w:eastAsia="ru-RU"/>
    </w:rPr>
  </w:style>
  <w:style w:type="paragraph" w:customStyle="1" w:styleId="Authorsaddress">
    <w:name w:val="Authors' address"/>
    <w:basedOn w:val="a3"/>
    <w:rsid w:val="00306B5B"/>
    <w:pPr>
      <w:spacing w:before="120" w:after="360" w:line="288" w:lineRule="auto"/>
      <w:ind w:left="567" w:right="567"/>
      <w:jc w:val="center"/>
    </w:pPr>
    <w:rPr>
      <w:rFonts w:ascii="Times New Roman" w:eastAsia="Times New Roman" w:hAnsi="Times New Roman"/>
      <w:i/>
      <w:iCs/>
      <w:sz w:val="20"/>
      <w:szCs w:val="24"/>
      <w:lang w:val="en-US" w:eastAsia="ru-RU"/>
    </w:rPr>
  </w:style>
  <w:style w:type="paragraph" w:customStyle="1" w:styleId="JPP09reference">
    <w:name w:val="JPP09_reference"/>
    <w:basedOn w:val="a3"/>
    <w:rsid w:val="00306B5B"/>
    <w:pPr>
      <w:spacing w:after="0" w:line="360" w:lineRule="auto"/>
      <w:ind w:left="425" w:hanging="425"/>
      <w:jc w:val="both"/>
    </w:pPr>
    <w:rPr>
      <w:rFonts w:ascii="Times" w:eastAsia="Times New Roman" w:hAnsi="Times"/>
      <w:noProof/>
      <w:sz w:val="20"/>
      <w:szCs w:val="20"/>
      <w:lang w:val="fr-FR" w:eastAsia="fr-FR"/>
    </w:rPr>
  </w:style>
  <w:style w:type="paragraph" w:customStyle="1" w:styleId="JPP08maintext">
    <w:name w:val="JPP08_main_text"/>
    <w:rsid w:val="00306B5B"/>
    <w:pPr>
      <w:spacing w:after="0" w:line="360" w:lineRule="auto"/>
      <w:ind w:firstLine="227"/>
      <w:jc w:val="both"/>
    </w:pPr>
    <w:rPr>
      <w:rFonts w:ascii="Times" w:eastAsia="Times New Roman" w:hAnsi="Times" w:cs="Times New Roman"/>
      <w:noProof/>
      <w:sz w:val="20"/>
      <w:szCs w:val="20"/>
      <w:lang w:val="fr-FR" w:eastAsia="fr-FR"/>
    </w:rPr>
  </w:style>
  <w:style w:type="paragraph" w:customStyle="1" w:styleId="JPP10figure">
    <w:name w:val="JPP10_figure"/>
    <w:basedOn w:val="JPP08maintext"/>
    <w:rsid w:val="00306B5B"/>
    <w:pPr>
      <w:spacing w:after="240"/>
      <w:ind w:firstLine="0"/>
    </w:pPr>
    <w:rPr>
      <w:sz w:val="18"/>
    </w:rPr>
  </w:style>
  <w:style w:type="paragraph" w:customStyle="1" w:styleId="JPP10table">
    <w:name w:val="JPP10_table"/>
    <w:basedOn w:val="JPP10figure"/>
    <w:rsid w:val="00306B5B"/>
  </w:style>
  <w:style w:type="character" w:customStyle="1" w:styleId="JPP08titleA">
    <w:name w:val="JPP08_title_A Знак"/>
    <w:rsid w:val="00306B5B"/>
    <w:rPr>
      <w:rFonts w:ascii="Times" w:hAnsi="Times"/>
      <w:b/>
      <w:caps/>
      <w:noProof/>
      <w:sz w:val="24"/>
      <w:lang w:val="fr-FR" w:eastAsia="fr-FR" w:bidi="ar-SA"/>
    </w:rPr>
  </w:style>
  <w:style w:type="paragraph" w:customStyle="1" w:styleId="04Abstract">
    <w:name w:val="04 Abstract"/>
    <w:rsid w:val="00306B5B"/>
    <w:pPr>
      <w:spacing w:line="200" w:lineRule="exact"/>
      <w:jc w:val="both"/>
    </w:pPr>
    <w:rPr>
      <w:rFonts w:ascii="Times New Roman" w:eastAsia="Times New Roman" w:hAnsi="Times New Roman" w:cs="Times New Roman"/>
      <w:noProof/>
      <w:sz w:val="18"/>
      <w:szCs w:val="20"/>
      <w:lang w:val="en-GB" w:eastAsia="en-GB"/>
    </w:rPr>
  </w:style>
  <w:style w:type="paragraph" w:customStyle="1" w:styleId="05AHeading">
    <w:name w:val="05 A Heading"/>
    <w:rsid w:val="00306B5B"/>
    <w:pPr>
      <w:spacing w:before="240" w:after="120" w:line="240" w:lineRule="exact"/>
    </w:pPr>
    <w:rPr>
      <w:rFonts w:ascii="Times New Roman" w:eastAsia="Times New Roman" w:hAnsi="Times New Roman" w:cs="Times New Roman"/>
      <w:b/>
      <w:noProof/>
      <w:szCs w:val="20"/>
      <w:lang w:val="en-GB" w:eastAsia="en-GB"/>
    </w:rPr>
  </w:style>
  <w:style w:type="paragraph" w:styleId="afffffffff0">
    <w:name w:val="Body Text First Indent"/>
    <w:basedOn w:val="af2"/>
    <w:link w:val="afffffffff1"/>
    <w:rsid w:val="00306B5B"/>
    <w:pPr>
      <w:spacing w:after="120"/>
      <w:ind w:firstLine="210"/>
      <w:jc w:val="left"/>
    </w:pPr>
    <w:rPr>
      <w:sz w:val="20"/>
    </w:rPr>
  </w:style>
  <w:style w:type="character" w:customStyle="1" w:styleId="afffffffff1">
    <w:name w:val="Красная строка Знак"/>
    <w:basedOn w:val="af3"/>
    <w:link w:val="afffffffff0"/>
    <w:rsid w:val="00306B5B"/>
    <w:rPr>
      <w:rFonts w:ascii="Times New Roman" w:eastAsia="Times New Roman" w:hAnsi="Times New Roman" w:cs="Times New Roman"/>
      <w:sz w:val="20"/>
      <w:szCs w:val="20"/>
      <w:lang w:eastAsia="ar-SA"/>
    </w:rPr>
  </w:style>
  <w:style w:type="paragraph" w:customStyle="1" w:styleId="Textbody">
    <w:name w:val="Text body"/>
    <w:basedOn w:val="Standard"/>
    <w:rsid w:val="00306B5B"/>
    <w:pPr>
      <w:spacing w:after="120"/>
    </w:pPr>
    <w:rPr>
      <w:rFonts w:ascii="TraktirC" w:eastAsia="SimSun" w:hAnsi="TraktirC" w:cs="Mangal"/>
      <w:sz w:val="21"/>
      <w:lang w:val="ru-RU" w:eastAsia="hi-IN" w:bidi="hi-IN"/>
    </w:rPr>
  </w:style>
  <w:style w:type="paragraph" w:styleId="afffffffff2">
    <w:name w:val="Normal Indent"/>
    <w:aliases w:val="ннннн"/>
    <w:basedOn w:val="a3"/>
    <w:rsid w:val="00306B5B"/>
    <w:pPr>
      <w:spacing w:after="0" w:line="240" w:lineRule="auto"/>
      <w:ind w:left="0" w:firstLine="709"/>
      <w:jc w:val="both"/>
    </w:pPr>
    <w:rPr>
      <w:rFonts w:ascii="Times New Roman" w:eastAsia="Times New Roman" w:hAnsi="Times New Roman"/>
      <w:sz w:val="24"/>
      <w:szCs w:val="24"/>
      <w:lang w:eastAsia="ru-RU"/>
    </w:rPr>
  </w:style>
  <w:style w:type="character" w:customStyle="1" w:styleId="Heading1Char">
    <w:name w:val="Heading 1 Char"/>
    <w:locked/>
    <w:rsid w:val="00306B5B"/>
    <w:rPr>
      <w:rFonts w:ascii="Arial" w:hAnsi="Arial" w:cs="Arial"/>
      <w:b/>
      <w:bCs/>
      <w:kern w:val="32"/>
      <w:sz w:val="32"/>
      <w:szCs w:val="32"/>
    </w:rPr>
  </w:style>
  <w:style w:type="character" w:customStyle="1" w:styleId="Heading2Char">
    <w:name w:val="Heading 2 Char"/>
    <w:locked/>
    <w:rsid w:val="00306B5B"/>
    <w:rPr>
      <w:rFonts w:cs="Times New Roman"/>
      <w:b/>
      <w:sz w:val="22"/>
    </w:rPr>
  </w:style>
  <w:style w:type="character" w:customStyle="1" w:styleId="Heading3Char">
    <w:name w:val="Heading 3 Char"/>
    <w:locked/>
    <w:rsid w:val="00306B5B"/>
    <w:rPr>
      <w:rFonts w:ascii="Cambria" w:hAnsi="Cambria" w:cs="Times New Roman"/>
      <w:b/>
      <w:bCs/>
      <w:sz w:val="26"/>
      <w:szCs w:val="26"/>
    </w:rPr>
  </w:style>
  <w:style w:type="character" w:customStyle="1" w:styleId="Heading5Char">
    <w:name w:val="Heading 5 Char"/>
    <w:locked/>
    <w:rsid w:val="00306B5B"/>
    <w:rPr>
      <w:rFonts w:ascii="Calibri" w:hAnsi="Calibri" w:cs="Times New Roman"/>
      <w:b/>
      <w:bCs/>
      <w:i/>
      <w:iCs/>
      <w:sz w:val="26"/>
      <w:szCs w:val="26"/>
    </w:rPr>
  </w:style>
  <w:style w:type="character" w:customStyle="1" w:styleId="Heading8Char">
    <w:name w:val="Heading 8 Char"/>
    <w:locked/>
    <w:rsid w:val="00306B5B"/>
    <w:rPr>
      <w:rFonts w:cs="Times New Roman"/>
      <w:sz w:val="28"/>
    </w:rPr>
  </w:style>
  <w:style w:type="character" w:customStyle="1" w:styleId="Heading9Char">
    <w:name w:val="Heading 9 Char"/>
    <w:locked/>
    <w:rsid w:val="00306B5B"/>
    <w:rPr>
      <w:rFonts w:ascii="Arial" w:hAnsi="Arial" w:cs="Arial"/>
      <w:sz w:val="22"/>
      <w:szCs w:val="22"/>
    </w:rPr>
  </w:style>
  <w:style w:type="paragraph" w:customStyle="1" w:styleId="3f4">
    <w:name w:val="Знак Знак3 Знак Знак Знак Знак"/>
    <w:basedOn w:val="a3"/>
    <w:rsid w:val="00306B5B"/>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paragraph" w:customStyle="1" w:styleId="1ffc">
    <w:name w:val="Знак1"/>
    <w:basedOn w:val="a3"/>
    <w:rsid w:val="00306B5B"/>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character" w:customStyle="1" w:styleId="TitleChar">
    <w:name w:val="Title Char"/>
    <w:locked/>
    <w:rsid w:val="00306B5B"/>
    <w:rPr>
      <w:rFonts w:cs="Times New Roman"/>
      <w:b/>
      <w:sz w:val="28"/>
    </w:rPr>
  </w:style>
  <w:style w:type="character" w:customStyle="1" w:styleId="1c">
    <w:name w:val="Без интервала Знак1"/>
    <w:link w:val="aff2"/>
    <w:locked/>
    <w:rsid w:val="00306B5B"/>
    <w:rPr>
      <w:rFonts w:ascii="Calibri" w:eastAsia="Arial" w:hAnsi="Calibri" w:cs="Calibri"/>
      <w:lang w:eastAsia="ar-SA"/>
    </w:rPr>
  </w:style>
  <w:style w:type="paragraph" w:customStyle="1" w:styleId="frfield">
    <w:name w:val="fr_field"/>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HeaderChar1">
    <w:name w:val="Header Char1"/>
    <w:locked/>
    <w:rsid w:val="00306B5B"/>
    <w:rPr>
      <w:lang w:val="ru-RU" w:eastAsia="ar-SA" w:bidi="ar-SA"/>
    </w:rPr>
  </w:style>
  <w:style w:type="character" w:customStyle="1" w:styleId="translation-chunk">
    <w:name w:val="translation-chunk"/>
    <w:basedOn w:val="a4"/>
    <w:rsid w:val="00306B5B"/>
  </w:style>
  <w:style w:type="character" w:customStyle="1" w:styleId="identifiertype">
    <w:name w:val="identifier type"/>
    <w:basedOn w:val="a4"/>
    <w:rsid w:val="00306B5B"/>
  </w:style>
  <w:style w:type="character" w:customStyle="1" w:styleId="authorfn">
    <w:name w:val="author fn"/>
    <w:basedOn w:val="a4"/>
    <w:rsid w:val="00306B5B"/>
  </w:style>
  <w:style w:type="character" w:customStyle="1" w:styleId="journalname">
    <w:name w:val="journalname"/>
    <w:basedOn w:val="a4"/>
    <w:rsid w:val="00306B5B"/>
  </w:style>
  <w:style w:type="character" w:customStyle="1" w:styleId="slug-issue">
    <w:name w:val="slug-issue"/>
    <w:basedOn w:val="a4"/>
    <w:rsid w:val="00306B5B"/>
  </w:style>
  <w:style w:type="character" w:customStyle="1" w:styleId="slug-pages">
    <w:name w:val="slug-pages"/>
    <w:basedOn w:val="a4"/>
    <w:rsid w:val="00306B5B"/>
  </w:style>
  <w:style w:type="character" w:customStyle="1" w:styleId="namepredpr">
    <w:name w:val="namepredpr"/>
    <w:basedOn w:val="a4"/>
    <w:rsid w:val="00306B5B"/>
  </w:style>
  <w:style w:type="character" w:customStyle="1" w:styleId="value">
    <w:name w:val="value"/>
    <w:basedOn w:val="a4"/>
    <w:rsid w:val="00306B5B"/>
  </w:style>
  <w:style w:type="character" w:customStyle="1" w:styleId="citationjournal">
    <w:name w:val="citation journal"/>
    <w:basedOn w:val="a4"/>
    <w:rsid w:val="00306B5B"/>
  </w:style>
  <w:style w:type="character" w:customStyle="1" w:styleId="slug-pub-date">
    <w:name w:val="slug-pub-date"/>
    <w:basedOn w:val="a4"/>
    <w:rsid w:val="00306B5B"/>
  </w:style>
  <w:style w:type="character" w:customStyle="1" w:styleId="slug-vol">
    <w:name w:val="slug-vol"/>
    <w:basedOn w:val="a4"/>
    <w:rsid w:val="00306B5B"/>
  </w:style>
  <w:style w:type="character" w:customStyle="1" w:styleId="red">
    <w:name w:val="red"/>
    <w:basedOn w:val="a4"/>
    <w:rsid w:val="00306B5B"/>
  </w:style>
  <w:style w:type="character" w:customStyle="1" w:styleId="search-title-text">
    <w:name w:val="search-title-text"/>
    <w:basedOn w:val="a4"/>
    <w:rsid w:val="00306B5B"/>
  </w:style>
  <w:style w:type="character" w:customStyle="1" w:styleId="ReferencesChar">
    <w:name w:val="References Char"/>
    <w:link w:val="References"/>
    <w:rsid w:val="00306B5B"/>
    <w:rPr>
      <w:rFonts w:ascii="Times New Roman" w:eastAsia="Arial" w:hAnsi="Times New Roman" w:cs="Times New Roman"/>
      <w:sz w:val="24"/>
      <w:szCs w:val="20"/>
      <w:lang w:eastAsia="ar-SA"/>
    </w:rPr>
  </w:style>
  <w:style w:type="character" w:customStyle="1" w:styleId="bigtext">
    <w:name w:val="bigtext"/>
    <w:rsid w:val="00306B5B"/>
  </w:style>
  <w:style w:type="paragraph" w:customStyle="1" w:styleId="afffffffff3">
    <w:name w:val="Знак Знак 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4">
    <w:name w:val="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5">
    <w:name w:val="Знак Знак Знак 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6">
    <w:name w:val="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1ffd">
    <w:name w:val="Знак Знак Знак Знак Знак Знак Знак Знак1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FR1">
    <w:name w:val="FR1"/>
    <w:rsid w:val="00306B5B"/>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3f5">
    <w:name w:val="Обычный3"/>
    <w:rsid w:val="00306B5B"/>
    <w:pPr>
      <w:spacing w:after="0" w:line="240" w:lineRule="auto"/>
    </w:pPr>
    <w:rPr>
      <w:rFonts w:ascii="Times New Roman" w:eastAsia="Times New Roman" w:hAnsi="Times New Roman" w:cs="Times New Roman"/>
      <w:snapToGrid w:val="0"/>
      <w:sz w:val="24"/>
      <w:szCs w:val="24"/>
      <w:lang w:eastAsia="ru-RU"/>
    </w:rPr>
  </w:style>
  <w:style w:type="paragraph" w:customStyle="1" w:styleId="ListParagraph1">
    <w:name w:val="List Paragraph1"/>
    <w:basedOn w:val="a3"/>
    <w:rsid w:val="00306B5B"/>
    <w:pPr>
      <w:spacing w:after="0" w:line="264" w:lineRule="auto"/>
      <w:ind w:left="720" w:firstLine="360"/>
      <w:jc w:val="both"/>
    </w:pPr>
    <w:rPr>
      <w:rFonts w:ascii="Times New Roman" w:eastAsia="Times New Roman" w:hAnsi="Times New Roman"/>
      <w:sz w:val="21"/>
      <w:szCs w:val="20"/>
      <w:lang w:val="en-US"/>
    </w:rPr>
  </w:style>
  <w:style w:type="paragraph" w:customStyle="1" w:styleId="3f6">
    <w:name w:val="Абзац списка3"/>
    <w:basedOn w:val="a3"/>
    <w:rsid w:val="00306B5B"/>
    <w:pPr>
      <w:ind w:left="720"/>
      <w:contextualSpacing/>
    </w:pPr>
    <w:rPr>
      <w:rFonts w:eastAsia="Times New Roman"/>
    </w:rPr>
  </w:style>
  <w:style w:type="paragraph" w:customStyle="1" w:styleId="AbsRCCTBodyTextTimesNewRoman11pt">
    <w:name w:val="AbsRCCT_BodyText + Times New Roman 11 pt"/>
    <w:basedOn w:val="a3"/>
    <w:link w:val="AbsRCCTBodyTextTimesNewRoman11pt0"/>
    <w:rsid w:val="00306B5B"/>
    <w:pPr>
      <w:spacing w:after="0" w:line="240" w:lineRule="auto"/>
      <w:ind w:left="0"/>
      <w:jc w:val="both"/>
    </w:pPr>
    <w:rPr>
      <w:rFonts w:ascii="Times New Roman" w:eastAsia="Times New Roman" w:hAnsi="Times New Roman"/>
      <w:sz w:val="20"/>
      <w:szCs w:val="20"/>
      <w:lang w:val="en-GB"/>
    </w:rPr>
  </w:style>
  <w:style w:type="character" w:customStyle="1" w:styleId="AbsRCCTBodyTextTimesNewRoman11pt0">
    <w:name w:val="AbsRCCT_BodyText + Times New Roman 11 pt Знак"/>
    <w:link w:val="AbsRCCTBodyTextTimesNewRoman11pt"/>
    <w:locked/>
    <w:rsid w:val="00306B5B"/>
    <w:rPr>
      <w:rFonts w:ascii="Times New Roman" w:eastAsia="Times New Roman" w:hAnsi="Times New Roman" w:cs="Times New Roman"/>
      <w:sz w:val="20"/>
      <w:szCs w:val="20"/>
      <w:lang w:val="en-GB"/>
    </w:rPr>
  </w:style>
  <w:style w:type="character" w:customStyle="1" w:styleId="FontStyle78">
    <w:name w:val="Font Style78"/>
    <w:rsid w:val="00306B5B"/>
    <w:rPr>
      <w:rFonts w:ascii="Times New Roman" w:hAnsi="Times New Roman" w:cs="Times New Roman"/>
      <w:b/>
      <w:bCs/>
      <w:sz w:val="18"/>
      <w:szCs w:val="18"/>
    </w:rPr>
  </w:style>
  <w:style w:type="character" w:customStyle="1" w:styleId="st1">
    <w:name w:val="st1"/>
    <w:rsid w:val="00306B5B"/>
  </w:style>
  <w:style w:type="paragraph" w:customStyle="1" w:styleId="12pt">
    <w:name w:val="Обычный + 12 pt"/>
    <w:aliases w:val="(сложные знаки) полужирный,по ширине,Первая строка:  1.06 ......"/>
    <w:basedOn w:val="a3"/>
    <w:rsid w:val="00306B5B"/>
    <w:pPr>
      <w:spacing w:after="0" w:line="240" w:lineRule="auto"/>
      <w:ind w:left="0" w:firstLine="600"/>
      <w:jc w:val="both"/>
    </w:pPr>
    <w:rPr>
      <w:rFonts w:ascii="Times New Roman" w:eastAsia="Times New Roman" w:hAnsi="Times New Roman"/>
      <w:color w:val="000000"/>
      <w:lang w:eastAsia="ru-RU"/>
    </w:rPr>
  </w:style>
  <w:style w:type="character" w:customStyle="1" w:styleId="A60">
    <w:name w:val="A6"/>
    <w:rsid w:val="00306B5B"/>
    <w:rPr>
      <w:color w:val="000000"/>
      <w:sz w:val="14"/>
      <w:szCs w:val="14"/>
    </w:rPr>
  </w:style>
  <w:style w:type="character" w:customStyle="1" w:styleId="authorlink">
    <w:name w:val="author_link"/>
    <w:rsid w:val="00306B5B"/>
  </w:style>
  <w:style w:type="paragraph" w:customStyle="1" w:styleId="3f7">
    <w:name w:val="Заголовок 3 диплом"/>
    <w:basedOn w:val="3"/>
    <w:link w:val="3f8"/>
    <w:qFormat/>
    <w:rsid w:val="00306B5B"/>
    <w:pPr>
      <w:keepLines/>
      <w:tabs>
        <w:tab w:val="clear" w:pos="0"/>
      </w:tabs>
      <w:suppressAutoHyphens w:val="0"/>
      <w:spacing w:before="200" w:line="360" w:lineRule="auto"/>
      <w:ind w:left="0" w:firstLine="0"/>
      <w:jc w:val="both"/>
    </w:pPr>
    <w:rPr>
      <w:rFonts w:ascii="Cambria" w:hAnsi="Cambria"/>
      <w:color w:val="4F81BD"/>
      <w:sz w:val="20"/>
      <w:lang w:val="en-GB" w:eastAsia="ru-RU"/>
    </w:rPr>
  </w:style>
  <w:style w:type="character" w:customStyle="1" w:styleId="3f8">
    <w:name w:val="Заголовок 3 диплом Знак"/>
    <w:link w:val="3f7"/>
    <w:rsid w:val="00306B5B"/>
    <w:rPr>
      <w:rFonts w:ascii="Cambria" w:eastAsia="Times New Roman" w:hAnsi="Cambria" w:cs="Times New Roman"/>
      <w:b/>
      <w:bCs/>
      <w:color w:val="4F81BD"/>
      <w:sz w:val="20"/>
      <w:szCs w:val="20"/>
      <w:lang w:val="en-GB" w:eastAsia="ru-RU"/>
    </w:rPr>
  </w:style>
  <w:style w:type="paragraph" w:customStyle="1" w:styleId="1ffe">
    <w:name w:val="Стиль1"/>
    <w:basedOn w:val="a3"/>
    <w:qFormat/>
    <w:rsid w:val="00306B5B"/>
    <w:pPr>
      <w:spacing w:after="0" w:line="360" w:lineRule="auto"/>
      <w:ind w:left="0" w:firstLine="709"/>
      <w:jc w:val="both"/>
    </w:pPr>
    <w:rPr>
      <w:rFonts w:ascii="Times New Roman" w:hAnsi="Times New Roman"/>
      <w:sz w:val="28"/>
      <w:szCs w:val="28"/>
    </w:rPr>
  </w:style>
  <w:style w:type="paragraph" w:customStyle="1" w:styleId="Julia">
    <w:name w:val="Julia"/>
    <w:basedOn w:val="a3"/>
    <w:link w:val="Julia0"/>
    <w:rsid w:val="00306B5B"/>
    <w:pPr>
      <w:spacing w:after="0" w:line="312" w:lineRule="auto"/>
      <w:ind w:left="0" w:firstLine="709"/>
      <w:jc w:val="both"/>
    </w:pPr>
    <w:rPr>
      <w:rFonts w:ascii="Times New Roman" w:eastAsia="Times New Roman" w:hAnsi="Times New Roman"/>
      <w:sz w:val="28"/>
      <w:szCs w:val="20"/>
      <w:lang w:val="en-US"/>
    </w:rPr>
  </w:style>
  <w:style w:type="character" w:customStyle="1" w:styleId="Julia0">
    <w:name w:val="Julia Знак"/>
    <w:link w:val="Julia"/>
    <w:locked/>
    <w:rsid w:val="00306B5B"/>
    <w:rPr>
      <w:rFonts w:ascii="Times New Roman" w:eastAsia="Times New Roman" w:hAnsi="Times New Roman" w:cs="Times New Roman"/>
      <w:sz w:val="28"/>
      <w:szCs w:val="20"/>
      <w:lang w:val="en-US"/>
    </w:rPr>
  </w:style>
  <w:style w:type="character" w:customStyle="1" w:styleId="js-invalid-drag-target">
    <w:name w:val="js-invalid-drag-target"/>
    <w:basedOn w:val="a4"/>
    <w:rsid w:val="00306B5B"/>
  </w:style>
  <w:style w:type="character" w:styleId="afffffffff7">
    <w:name w:val="Subtle Emphasis"/>
    <w:qFormat/>
    <w:rsid w:val="00306B5B"/>
    <w:rPr>
      <w:i/>
      <w:iCs/>
      <w:color w:val="808080"/>
    </w:rPr>
  </w:style>
  <w:style w:type="paragraph" w:customStyle="1" w:styleId="PlainText2">
    <w:name w:val="Plain Text2"/>
    <w:basedOn w:val="a3"/>
    <w:rsid w:val="00306B5B"/>
    <w:pPr>
      <w:autoSpaceDE w:val="0"/>
      <w:autoSpaceDN w:val="0"/>
      <w:adjustRightInd w:val="0"/>
      <w:spacing w:after="0" w:line="240" w:lineRule="auto"/>
      <w:ind w:left="0"/>
    </w:pPr>
    <w:rPr>
      <w:rFonts w:ascii="Courier New" w:eastAsia="SimSun" w:hAnsi="Courier New"/>
      <w:sz w:val="20"/>
      <w:szCs w:val="20"/>
      <w:lang w:eastAsia="ru-RU"/>
    </w:rPr>
  </w:style>
  <w:style w:type="paragraph" w:customStyle="1" w:styleId="-11">
    <w:name w:val="Цветной список - Акцент 11"/>
    <w:basedOn w:val="a3"/>
    <w:qFormat/>
    <w:rsid w:val="00306B5B"/>
    <w:pPr>
      <w:spacing w:after="0" w:line="240" w:lineRule="auto"/>
      <w:ind w:left="720"/>
      <w:contextualSpacing/>
    </w:pPr>
    <w:rPr>
      <w:rFonts w:eastAsia="Times New Roman"/>
      <w:sz w:val="24"/>
      <w:szCs w:val="24"/>
      <w:lang w:eastAsia="ru-RU"/>
    </w:rPr>
  </w:style>
  <w:style w:type="character" w:customStyle="1" w:styleId="A00">
    <w:name w:val="A0"/>
    <w:rsid w:val="00306B5B"/>
    <w:rPr>
      <w:rFonts w:cs="Friz Quadrata Std"/>
      <w:color w:val="000000"/>
      <w:sz w:val="18"/>
      <w:szCs w:val="18"/>
    </w:rPr>
  </w:style>
  <w:style w:type="character" w:customStyle="1" w:styleId="A10">
    <w:name w:val="A1"/>
    <w:rsid w:val="00306B5B"/>
    <w:rPr>
      <w:rFonts w:cs="Friz Quadrata Std"/>
      <w:color w:val="000000"/>
      <w:sz w:val="16"/>
      <w:szCs w:val="16"/>
    </w:rPr>
  </w:style>
  <w:style w:type="character" w:customStyle="1" w:styleId="A20">
    <w:name w:val="A2"/>
    <w:rsid w:val="00306B5B"/>
    <w:rPr>
      <w:rFonts w:ascii="Frutiger LT Std 55 Roman" w:hAnsi="Frutiger LT Std 55 Roman" w:cs="Frutiger LT Std 55 Roman"/>
      <w:color w:val="000000"/>
      <w:sz w:val="12"/>
      <w:szCs w:val="12"/>
    </w:rPr>
  </w:style>
  <w:style w:type="paragraph" w:customStyle="1" w:styleId="itemid">
    <w:name w:val="itemid"/>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feature">
    <w:name w:val="feature"/>
    <w:basedOn w:val="a4"/>
    <w:rsid w:val="00306B5B"/>
  </w:style>
  <w:style w:type="character" w:customStyle="1" w:styleId="ffline">
    <w:name w:val="ff_line"/>
    <w:basedOn w:val="a4"/>
    <w:rsid w:val="00306B5B"/>
  </w:style>
  <w:style w:type="character" w:customStyle="1" w:styleId="picnum">
    <w:name w:val="picnum"/>
    <w:basedOn w:val="a4"/>
    <w:rsid w:val="00306B5B"/>
  </w:style>
  <w:style w:type="character" w:customStyle="1" w:styleId="year">
    <w:name w:val="year"/>
    <w:basedOn w:val="a4"/>
    <w:rsid w:val="00306B5B"/>
  </w:style>
  <w:style w:type="character" w:customStyle="1" w:styleId="info">
    <w:name w:val="info"/>
    <w:basedOn w:val="a4"/>
    <w:rsid w:val="00306B5B"/>
  </w:style>
  <w:style w:type="character" w:customStyle="1" w:styleId="issue">
    <w:name w:val="issue"/>
    <w:basedOn w:val="a4"/>
    <w:rsid w:val="00306B5B"/>
  </w:style>
  <w:style w:type="character" w:customStyle="1" w:styleId="pages">
    <w:name w:val="pages"/>
    <w:basedOn w:val="a4"/>
    <w:rsid w:val="00306B5B"/>
  </w:style>
  <w:style w:type="character" w:customStyle="1" w:styleId="pagesnum">
    <w:name w:val="pagesnum"/>
    <w:basedOn w:val="a4"/>
    <w:rsid w:val="00306B5B"/>
  </w:style>
  <w:style w:type="paragraph" w:customStyle="1" w:styleId="afffffffff8">
    <w:name w:val="......."/>
    <w:basedOn w:val="Default"/>
    <w:next w:val="Default"/>
    <w:rsid w:val="00306B5B"/>
    <w:pPr>
      <w:suppressAutoHyphens w:val="0"/>
      <w:autoSpaceDN w:val="0"/>
      <w:adjustRightInd w:val="0"/>
    </w:pPr>
    <w:rPr>
      <w:rFonts w:eastAsia="Times New Roman"/>
      <w:color w:val="auto"/>
      <w:lang w:eastAsia="ru-RU"/>
    </w:rPr>
  </w:style>
  <w:style w:type="paragraph" w:customStyle="1" w:styleId="101">
    <w:name w:val="Название10"/>
    <w:basedOn w:val="a3"/>
    <w:next w:val="Authorsnames"/>
    <w:rsid w:val="00306B5B"/>
    <w:pPr>
      <w:spacing w:after="360" w:line="288" w:lineRule="auto"/>
      <w:ind w:left="0"/>
      <w:jc w:val="center"/>
    </w:pPr>
    <w:rPr>
      <w:rFonts w:ascii="Times New Roman" w:eastAsia="Times New Roman" w:hAnsi="Times New Roman"/>
      <w:b/>
      <w:bCs/>
      <w:sz w:val="32"/>
      <w:szCs w:val="24"/>
      <w:lang w:val="en-US" w:eastAsia="ru-RU"/>
    </w:rPr>
  </w:style>
  <w:style w:type="paragraph" w:customStyle="1" w:styleId="ElsAffiliation">
    <w:name w:val="Els_Affiliation"/>
    <w:rsid w:val="00306B5B"/>
    <w:pPr>
      <w:spacing w:after="0" w:line="200" w:lineRule="exact"/>
    </w:pPr>
    <w:rPr>
      <w:rFonts w:ascii="Times New Roman" w:eastAsia="Times New Roman" w:hAnsi="Times New Roman" w:cs="Times New Roman"/>
      <w:i/>
      <w:sz w:val="16"/>
      <w:szCs w:val="20"/>
      <w:lang w:val="en-US"/>
    </w:rPr>
  </w:style>
  <w:style w:type="character" w:customStyle="1" w:styleId="redtxts4">
    <w:name w:val="red_txt_s4"/>
    <w:basedOn w:val="a4"/>
    <w:rsid w:val="00306B5B"/>
  </w:style>
  <w:style w:type="paragraph" w:customStyle="1" w:styleId="CharCharCharCharCharCharCharChar">
    <w:name w:val="Char Char Знак Знак Char Char Знак Знак Char Char Знак Знак Char Char"/>
    <w:basedOn w:val="a3"/>
    <w:rsid w:val="00306B5B"/>
    <w:pPr>
      <w:spacing w:after="160" w:line="240" w:lineRule="exact"/>
      <w:ind w:left="0"/>
    </w:pPr>
    <w:rPr>
      <w:rFonts w:ascii="Verdana" w:eastAsia="Times New Roman" w:hAnsi="Verdana" w:cs="Verdana"/>
      <w:sz w:val="20"/>
      <w:szCs w:val="20"/>
      <w:lang w:val="en-US"/>
    </w:rPr>
  </w:style>
  <w:style w:type="paragraph" w:customStyle="1" w:styleId="Moltech-Text">
    <w:name w:val="Moltech-Text"/>
    <w:basedOn w:val="a3"/>
    <w:rsid w:val="00306B5B"/>
    <w:pPr>
      <w:spacing w:after="0" w:line="240" w:lineRule="auto"/>
      <w:ind w:left="0" w:firstLine="720"/>
      <w:jc w:val="both"/>
    </w:pPr>
    <w:rPr>
      <w:rFonts w:ascii="Times New Roman" w:eastAsia="Times New Roman" w:hAnsi="Times New Roman"/>
      <w:sz w:val="28"/>
      <w:szCs w:val="20"/>
      <w:lang w:val="en-US" w:eastAsia="ru-RU"/>
    </w:rPr>
  </w:style>
  <w:style w:type="character" w:customStyle="1" w:styleId="contribdegrees">
    <w:name w:val="contribdegrees"/>
    <w:rsid w:val="00306B5B"/>
  </w:style>
  <w:style w:type="character" w:customStyle="1" w:styleId="a-size-large">
    <w:name w:val="a-size-large"/>
    <w:rsid w:val="00306B5B"/>
  </w:style>
  <w:style w:type="character" w:customStyle="1" w:styleId="a-declarative">
    <w:name w:val="a-declarative"/>
    <w:rsid w:val="00306B5B"/>
  </w:style>
  <w:style w:type="character" w:customStyle="1" w:styleId="header2">
    <w:name w:val="header2"/>
    <w:rsid w:val="00306B5B"/>
  </w:style>
  <w:style w:type="character" w:customStyle="1" w:styleId="smallnolink">
    <w:name w:val="small_nolink"/>
    <w:rsid w:val="00306B5B"/>
  </w:style>
  <w:style w:type="character" w:customStyle="1" w:styleId="query">
    <w:name w:val="query"/>
    <w:rsid w:val="00306B5B"/>
  </w:style>
  <w:style w:type="character" w:customStyle="1" w:styleId="journaltitle">
    <w:name w:val="journaltitle"/>
    <w:basedOn w:val="a4"/>
    <w:rsid w:val="00306B5B"/>
  </w:style>
  <w:style w:type="paragraph" w:customStyle="1" w:styleId="icon--meta-keyline-before">
    <w:name w:val="icon--meta-keyline-before"/>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articlecitationyear">
    <w:name w:val="articlecitation_year"/>
    <w:basedOn w:val="a4"/>
    <w:rsid w:val="00306B5B"/>
  </w:style>
  <w:style w:type="character" w:customStyle="1" w:styleId="articlecitationvolume">
    <w:name w:val="articlecitation_volume"/>
    <w:basedOn w:val="a4"/>
    <w:rsid w:val="00306B5B"/>
  </w:style>
  <w:style w:type="character" w:customStyle="1" w:styleId="articlecitationpages">
    <w:name w:val="articlecitation_pages"/>
    <w:basedOn w:val="a4"/>
    <w:rsid w:val="00306B5B"/>
  </w:style>
  <w:style w:type="character" w:customStyle="1" w:styleId="patent-title">
    <w:name w:val="patent-title"/>
    <w:basedOn w:val="a4"/>
    <w:rsid w:val="00306B5B"/>
  </w:style>
  <w:style w:type="character" w:customStyle="1" w:styleId="patent-number">
    <w:name w:val="patent-number"/>
    <w:basedOn w:val="a4"/>
    <w:rsid w:val="00306B5B"/>
  </w:style>
  <w:style w:type="character" w:customStyle="1" w:styleId="patent-bibdata-value">
    <w:name w:val="patent-bibdata-value"/>
    <w:basedOn w:val="a4"/>
    <w:rsid w:val="00306B5B"/>
  </w:style>
  <w:style w:type="character" w:customStyle="1" w:styleId="harvardtitle">
    <w:name w:val="harvard_title"/>
    <w:basedOn w:val="a4"/>
    <w:rsid w:val="00306B5B"/>
  </w:style>
  <w:style w:type="character" w:customStyle="1" w:styleId="hlfld-title">
    <w:name w:val="hlfld-title"/>
    <w:basedOn w:val="a4"/>
    <w:rsid w:val="00306B5B"/>
  </w:style>
  <w:style w:type="character" w:customStyle="1" w:styleId="smallcaps">
    <w:name w:val="smallcaps"/>
    <w:basedOn w:val="a4"/>
    <w:rsid w:val="00306B5B"/>
  </w:style>
  <w:style w:type="character" w:customStyle="1" w:styleId="articlealttitle">
    <w:name w:val="articlealttitle"/>
    <w:basedOn w:val="a4"/>
    <w:rsid w:val="00306B5B"/>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character" w:customStyle="1" w:styleId="patent-section-title">
    <w:name w:val="patent-section-title"/>
    <w:basedOn w:val="a4"/>
    <w:rsid w:val="00822498"/>
  </w:style>
  <w:style w:type="character" w:customStyle="1" w:styleId="patent-bibdata-value-list">
    <w:name w:val="patent-bibdata-value-list"/>
    <w:basedOn w:val="a4"/>
    <w:rsid w:val="00822498"/>
  </w:style>
  <w:style w:type="character" w:customStyle="1" w:styleId="xref-sep">
    <w:name w:val="xref-sep"/>
    <w:basedOn w:val="a4"/>
    <w:rsid w:val="00822498"/>
  </w:style>
  <w:style w:type="paragraph" w:styleId="HTML2">
    <w:name w:val="HTML Address"/>
    <w:basedOn w:val="a3"/>
    <w:link w:val="HTML3"/>
    <w:rsid w:val="00822498"/>
    <w:pPr>
      <w:spacing w:after="0" w:line="240" w:lineRule="auto"/>
      <w:ind w:left="0"/>
    </w:pPr>
    <w:rPr>
      <w:rFonts w:ascii="Times New Roman" w:eastAsia="Times New Roman" w:hAnsi="Times New Roman"/>
      <w:i/>
      <w:iCs/>
      <w:sz w:val="24"/>
      <w:szCs w:val="24"/>
      <w:lang w:eastAsia="ru-RU"/>
    </w:rPr>
  </w:style>
  <w:style w:type="character" w:customStyle="1" w:styleId="HTML3">
    <w:name w:val="Адрес HTML Знак"/>
    <w:basedOn w:val="a4"/>
    <w:link w:val="HTML2"/>
    <w:rsid w:val="00822498"/>
    <w:rPr>
      <w:rFonts w:ascii="Times New Roman" w:eastAsia="Times New Roman" w:hAnsi="Times New Roman" w:cs="Times New Roman"/>
      <w:i/>
      <w:iCs/>
      <w:sz w:val="24"/>
      <w:szCs w:val="24"/>
      <w:lang w:eastAsia="ru-RU"/>
    </w:rPr>
  </w:style>
  <w:style w:type="character" w:customStyle="1" w:styleId="slug-doi">
    <w:name w:val="slug-doi"/>
    <w:basedOn w:val="a4"/>
    <w:rsid w:val="00822498"/>
  </w:style>
  <w:style w:type="character" w:customStyle="1" w:styleId="detailwholabel">
    <w:name w:val="detailwholabel"/>
    <w:basedOn w:val="a4"/>
    <w:rsid w:val="00822498"/>
  </w:style>
  <w:style w:type="character" w:customStyle="1" w:styleId="cit">
    <w:name w:val="cit"/>
    <w:basedOn w:val="a4"/>
    <w:rsid w:val="00822498"/>
  </w:style>
  <w:style w:type="character" w:customStyle="1" w:styleId="fm-vol-iss-date">
    <w:name w:val="fm-vol-iss-date"/>
    <w:basedOn w:val="a4"/>
    <w:rsid w:val="00822498"/>
  </w:style>
  <w:style w:type="character" w:customStyle="1" w:styleId="doi">
    <w:name w:val="doi"/>
    <w:basedOn w:val="a4"/>
    <w:rsid w:val="00822498"/>
  </w:style>
  <w:style w:type="character" w:customStyle="1" w:styleId="titleheading">
    <w:name w:val="title_heading"/>
    <w:basedOn w:val="a4"/>
    <w:rsid w:val="00822498"/>
  </w:style>
  <w:style w:type="character" w:customStyle="1" w:styleId="italic">
    <w:name w:val="italic"/>
    <w:basedOn w:val="a4"/>
    <w:rsid w:val="00822498"/>
  </w:style>
  <w:style w:type="character" w:customStyle="1" w:styleId="hlfld-contribauthor">
    <w:name w:val="hlfld-contribauthor"/>
    <w:basedOn w:val="a4"/>
    <w:rsid w:val="00822498"/>
  </w:style>
  <w:style w:type="character" w:customStyle="1" w:styleId="institution">
    <w:name w:val="institution"/>
    <w:basedOn w:val="a4"/>
    <w:rsid w:val="00822498"/>
  </w:style>
  <w:style w:type="character" w:customStyle="1" w:styleId="ui-ncbitoggler-master-text">
    <w:name w:val="ui-ncbitoggler-master-text"/>
    <w:basedOn w:val="a4"/>
    <w:rsid w:val="00822498"/>
  </w:style>
  <w:style w:type="paragraph" w:customStyle="1" w:styleId="afffffffffa">
    <w:name w:val="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b">
    <w:name w:val="Знак Знак Знак Знак Знак Знак Знак Знак Знак Знак 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c">
    <w:name w:val="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iconlinktext">
    <w:name w:val="iconlinktext"/>
    <w:basedOn w:val="a4"/>
    <w:rsid w:val="00AB78BA"/>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CharChar0">
    <w:name w:val="Char Char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authorsname">
    <w:name w:val="authors__name"/>
    <w:basedOn w:val="a4"/>
    <w:rsid w:val="00AB78BA"/>
  </w:style>
  <w:style w:type="paragraph" w:customStyle="1" w:styleId="affffffffff1">
    <w:name w:val="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articleentryauthorslinks">
    <w:name w:val="articleentryauthorslinks"/>
    <w:basedOn w:val="a4"/>
    <w:rsid w:val="00AB78BA"/>
  </w:style>
  <w:style w:type="character" w:customStyle="1" w:styleId="entryauthornormalhlfld-contribauthor">
    <w:name w:val="entryauthor normal hlfld-contribauthor"/>
    <w:basedOn w:val="a4"/>
    <w:rsid w:val="00AB78BA"/>
  </w:style>
  <w:style w:type="character" w:customStyle="1" w:styleId="articlepagerange">
    <w:name w:val="articlepagerange"/>
    <w:basedOn w:val="a4"/>
    <w:rsid w:val="00AB78BA"/>
  </w:style>
  <w:style w:type="character" w:customStyle="1" w:styleId="mantype">
    <w:name w:val="mantype"/>
    <w:basedOn w:val="a4"/>
    <w:rsid w:val="00AB78BA"/>
  </w:style>
  <w:style w:type="paragraph" w:customStyle="1" w:styleId="afffff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1fff">
    <w:name w:val="Знак1 Знак Знак Знак"/>
    <w:basedOn w:val="a3"/>
    <w:rsid w:val="00AB78BA"/>
    <w:pPr>
      <w:spacing w:after="160" w:line="240" w:lineRule="exact"/>
      <w:ind w:left="0"/>
    </w:pPr>
    <w:rPr>
      <w:rFonts w:ascii="Verdana" w:eastAsia="Batang" w:hAnsi="Verdana" w:cs="Verdana"/>
      <w:sz w:val="20"/>
      <w:szCs w:val="20"/>
      <w:lang w:val="en-US"/>
    </w:rPr>
  </w:style>
  <w:style w:type="character" w:customStyle="1" w:styleId="s0">
    <w:name w:val="s0"/>
    <w:rsid w:val="00775881"/>
    <w:rPr>
      <w:rFonts w:ascii="Times New Roman" w:hAnsi="Times New Roman" w:cs="Times New Roman"/>
      <w:b w:val="0"/>
      <w:bCs w:val="0"/>
      <w:i w:val="0"/>
      <w:iCs w:val="0"/>
      <w:color w:val="000000"/>
      <w:sz w:val="28"/>
      <w:szCs w:val="28"/>
      <w:u w:val="none"/>
    </w:rPr>
  </w:style>
  <w:style w:type="character" w:customStyle="1" w:styleId="affff3">
    <w:name w:val="Обычный (веб) Знак"/>
    <w:link w:val="affff2"/>
    <w:uiPriority w:val="99"/>
    <w:locked/>
    <w:rsid w:val="00845E78"/>
    <w:rPr>
      <w:rFonts w:ascii="Times New Roman" w:eastAsia="Times New Roman" w:hAnsi="Times New Roman" w:cs="Times New Roman"/>
      <w:sz w:val="24"/>
      <w:szCs w:val="24"/>
      <w:lang w:eastAsia="ru-RU"/>
    </w:rPr>
  </w:style>
  <w:style w:type="character" w:customStyle="1" w:styleId="no-wikidata">
    <w:name w:val="no-wikidata"/>
    <w:basedOn w:val="a4"/>
    <w:rsid w:val="00882AEB"/>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w:basedOn w:val="a3"/>
    <w:rsid w:val="00EF5C68"/>
    <w:pPr>
      <w:spacing w:after="160" w:line="240" w:lineRule="exact"/>
      <w:ind w:left="0"/>
    </w:pPr>
    <w:rPr>
      <w:rFonts w:ascii="Verdana" w:eastAsia="Times New Roman" w:hAnsi="Verdana" w:cs="Verdana"/>
      <w:sz w:val="20"/>
      <w:szCs w:val="20"/>
      <w:lang w:val="en-US"/>
    </w:rPr>
  </w:style>
  <w:style w:type="paragraph" w:customStyle="1" w:styleId="affffffffff6">
    <w:name w:val="Знак"/>
    <w:basedOn w:val="a3"/>
    <w:rsid w:val="00BC7447"/>
    <w:pPr>
      <w:spacing w:after="160" w:line="240" w:lineRule="exact"/>
      <w:ind w:left="0"/>
    </w:pPr>
    <w:rPr>
      <w:rFonts w:ascii="Verdana" w:eastAsia="Times New Roman" w:hAnsi="Verdana" w:cs="Verdana"/>
      <w:sz w:val="20"/>
      <w:szCs w:val="20"/>
      <w:lang w:val="en-US"/>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93741"/>
    <w:pPr>
      <w:spacing w:after="160" w:line="240" w:lineRule="exact"/>
      <w:ind w:left="0"/>
    </w:pPr>
    <w:rPr>
      <w:rFonts w:ascii="Verdana" w:eastAsia="Times New Roman" w:hAnsi="Verdana" w:cs="Verdana"/>
      <w:sz w:val="20"/>
      <w:szCs w:val="20"/>
      <w:lang w:val="en-US"/>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w:basedOn w:val="a3"/>
    <w:rsid w:val="00DA7A94"/>
    <w:pPr>
      <w:spacing w:after="160" w:line="240" w:lineRule="exact"/>
      <w:ind w:left="0"/>
    </w:pPr>
    <w:rPr>
      <w:rFonts w:ascii="Verdana" w:eastAsia="Times New Roman" w:hAnsi="Verdana" w:cs="Verdana"/>
      <w:sz w:val="20"/>
      <w:szCs w:val="20"/>
      <w:lang w:val="en-US"/>
    </w:rPr>
  </w:style>
  <w:style w:type="paragraph" w:customStyle="1" w:styleId="a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76174"/>
    <w:pPr>
      <w:spacing w:after="160" w:line="240" w:lineRule="exact"/>
      <w:ind w:left="0"/>
    </w:pPr>
    <w:rPr>
      <w:rFonts w:ascii="Verdana" w:eastAsia="Times New Roman" w:hAnsi="Verdana" w:cs="Verdana"/>
      <w:sz w:val="20"/>
      <w:szCs w:val="20"/>
      <w:lang w:val="en-US"/>
    </w:rPr>
  </w:style>
  <w:style w:type="paragraph" w:customStyle="1" w:styleId="af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E6D81"/>
    <w:pPr>
      <w:spacing w:after="160" w:line="240" w:lineRule="exact"/>
      <w:ind w:left="0"/>
    </w:pPr>
    <w:rPr>
      <w:rFonts w:ascii="Verdana" w:eastAsia="Times New Roman" w:hAnsi="Verdana" w:cs="Verdana"/>
      <w:sz w:val="20"/>
      <w:szCs w:val="20"/>
      <w:lang w:val="en-US"/>
    </w:rPr>
  </w:style>
  <w:style w:type="paragraph" w:customStyle="1" w:styleId="a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E3F74"/>
    <w:pPr>
      <w:spacing w:after="160" w:line="240" w:lineRule="exact"/>
      <w:ind w:left="0"/>
    </w:pPr>
    <w:rPr>
      <w:rFonts w:ascii="Verdana" w:eastAsia="Times New Roman" w:hAnsi="Verdana" w:cs="Verdana"/>
      <w:sz w:val="20"/>
      <w:szCs w:val="20"/>
      <w:lang w:val="en-US"/>
    </w:rPr>
  </w:style>
  <w:style w:type="paragraph" w:customStyle="1" w:styleId="affffffffffc">
    <w:name w:val="Знак"/>
    <w:basedOn w:val="a3"/>
    <w:rsid w:val="005F126F"/>
    <w:pPr>
      <w:spacing w:after="160" w:line="240" w:lineRule="exact"/>
      <w:ind w:left="0"/>
    </w:pPr>
    <w:rPr>
      <w:rFonts w:ascii="Verdana" w:eastAsia="Times New Roman" w:hAnsi="Verdana" w:cs="Verdana"/>
      <w:sz w:val="20"/>
      <w:szCs w:val="20"/>
      <w:lang w:val="en-US"/>
    </w:rPr>
  </w:style>
  <w:style w:type="paragraph" w:customStyle="1" w:styleId="affffffffffd">
    <w:name w:val="Знак"/>
    <w:basedOn w:val="a3"/>
    <w:rsid w:val="003703CC"/>
    <w:pPr>
      <w:spacing w:after="160" w:line="240" w:lineRule="exact"/>
      <w:ind w:left="0"/>
    </w:pPr>
    <w:rPr>
      <w:rFonts w:ascii="Verdana" w:eastAsia="Times New Roman" w:hAnsi="Verdana" w:cs="Verdana"/>
      <w:sz w:val="20"/>
      <w:szCs w:val="20"/>
      <w:lang w:val="en-US"/>
    </w:rPr>
  </w:style>
  <w:style w:type="paragraph" w:customStyle="1" w:styleId="msonormalmailrucssattributepostfix">
    <w:name w:val="msonormal_mailru_css_attribute_postfix"/>
    <w:basedOn w:val="a3"/>
    <w:rsid w:val="008B5387"/>
    <w:pPr>
      <w:spacing w:before="100" w:beforeAutospacing="1" w:after="100" w:afterAutospacing="1" w:line="240" w:lineRule="auto"/>
      <w:ind w:left="0"/>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Cite" w:uiPriority="0"/>
    <w:lsdException w:name="HTML Preformatted" w:uiPriority="0"/>
    <w:lsdException w:name="annotation subject" w:uiPriority="0"/>
    <w:lsdException w:name="Table Classic 1"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11D16"/>
    <w:pPr>
      <w:ind w:left="170"/>
    </w:pPr>
    <w:rPr>
      <w:rFonts w:ascii="Calibri" w:eastAsia="Calibri" w:hAnsi="Calibri" w:cs="Times New Roman"/>
    </w:rPr>
  </w:style>
  <w:style w:type="paragraph" w:styleId="1">
    <w:name w:val="heading 1"/>
    <w:basedOn w:val="a3"/>
    <w:next w:val="a3"/>
    <w:link w:val="11"/>
    <w:qFormat/>
    <w:rsid w:val="00306B5B"/>
    <w:pPr>
      <w:keepNext/>
      <w:tabs>
        <w:tab w:val="num" w:pos="0"/>
      </w:tabs>
      <w:suppressAutoHyphens/>
      <w:spacing w:after="0" w:line="240" w:lineRule="auto"/>
      <w:ind w:left="432" w:hanging="432"/>
      <w:jc w:val="right"/>
      <w:outlineLvl w:val="0"/>
    </w:pPr>
    <w:rPr>
      <w:rFonts w:ascii="Times New Roman" w:eastAsia="Times New Roman" w:hAnsi="Times New Roman"/>
      <w:sz w:val="28"/>
      <w:szCs w:val="20"/>
      <w:lang w:eastAsia="ar-SA"/>
    </w:rPr>
  </w:style>
  <w:style w:type="paragraph" w:styleId="20">
    <w:name w:val="heading 2"/>
    <w:basedOn w:val="a3"/>
    <w:next w:val="a3"/>
    <w:link w:val="21"/>
    <w:qFormat/>
    <w:rsid w:val="00306B5B"/>
    <w:pPr>
      <w:keepNext/>
      <w:tabs>
        <w:tab w:val="num" w:pos="0"/>
      </w:tabs>
      <w:suppressAutoHyphens/>
      <w:spacing w:after="0" w:line="240" w:lineRule="auto"/>
      <w:ind w:left="576" w:hanging="576"/>
      <w:jc w:val="center"/>
      <w:outlineLvl w:val="1"/>
    </w:pPr>
    <w:rPr>
      <w:rFonts w:ascii="Times New Roman" w:eastAsia="Times New Roman" w:hAnsi="Times New Roman"/>
      <w:sz w:val="28"/>
      <w:szCs w:val="20"/>
      <w:lang w:eastAsia="ar-SA"/>
    </w:rPr>
  </w:style>
  <w:style w:type="paragraph" w:styleId="3">
    <w:name w:val="heading 3"/>
    <w:basedOn w:val="a3"/>
    <w:next w:val="a3"/>
    <w:link w:val="31"/>
    <w:qFormat/>
    <w:rsid w:val="00306B5B"/>
    <w:pPr>
      <w:keepNext/>
      <w:tabs>
        <w:tab w:val="num" w:pos="0"/>
      </w:tabs>
      <w:suppressAutoHyphens/>
      <w:spacing w:after="0" w:line="240" w:lineRule="auto"/>
      <w:ind w:left="720" w:hanging="720"/>
      <w:jc w:val="center"/>
      <w:outlineLvl w:val="2"/>
    </w:pPr>
    <w:rPr>
      <w:rFonts w:ascii="Times New Roman" w:eastAsia="Times New Roman" w:hAnsi="Times New Roman"/>
      <w:b/>
      <w:bCs/>
      <w:sz w:val="24"/>
      <w:szCs w:val="20"/>
      <w:lang w:eastAsia="ar-SA"/>
    </w:rPr>
  </w:style>
  <w:style w:type="paragraph" w:styleId="4">
    <w:name w:val="heading 4"/>
    <w:basedOn w:val="a3"/>
    <w:next w:val="a3"/>
    <w:link w:val="40"/>
    <w:qFormat/>
    <w:rsid w:val="00306B5B"/>
    <w:pPr>
      <w:keepNext/>
      <w:tabs>
        <w:tab w:val="num" w:pos="0"/>
      </w:tabs>
      <w:suppressAutoHyphens/>
      <w:spacing w:after="0" w:line="240" w:lineRule="auto"/>
      <w:ind w:left="864" w:hanging="864"/>
      <w:jc w:val="right"/>
      <w:outlineLvl w:val="3"/>
    </w:pPr>
    <w:rPr>
      <w:rFonts w:ascii="Times New Roman" w:eastAsia="Times New Roman" w:hAnsi="Times New Roman"/>
      <w:sz w:val="24"/>
      <w:szCs w:val="20"/>
      <w:lang w:eastAsia="ar-SA"/>
    </w:rPr>
  </w:style>
  <w:style w:type="paragraph" w:styleId="5">
    <w:name w:val="heading 5"/>
    <w:basedOn w:val="a3"/>
    <w:next w:val="a3"/>
    <w:link w:val="50"/>
    <w:qFormat/>
    <w:rsid w:val="00306B5B"/>
    <w:pPr>
      <w:keepNext/>
      <w:spacing w:after="120" w:line="240" w:lineRule="auto"/>
      <w:ind w:left="0"/>
      <w:jc w:val="center"/>
      <w:outlineLvl w:val="4"/>
    </w:pPr>
    <w:rPr>
      <w:rFonts w:ascii="Times New Roman" w:eastAsia="Times New Roman" w:hAnsi="Times New Roman"/>
      <w:b/>
      <w:szCs w:val="20"/>
      <w:lang w:eastAsia="ru-RU"/>
    </w:rPr>
  </w:style>
  <w:style w:type="paragraph" w:styleId="6">
    <w:name w:val="heading 6"/>
    <w:basedOn w:val="a3"/>
    <w:next w:val="a3"/>
    <w:link w:val="60"/>
    <w:qFormat/>
    <w:rsid w:val="00306B5B"/>
    <w:pPr>
      <w:keepNext/>
      <w:spacing w:after="0" w:line="240" w:lineRule="auto"/>
      <w:ind w:left="0"/>
      <w:jc w:val="right"/>
      <w:outlineLvl w:val="5"/>
    </w:pPr>
    <w:rPr>
      <w:rFonts w:ascii="Times New Roman" w:eastAsia="Times New Roman" w:hAnsi="Times New Roman"/>
      <w:sz w:val="24"/>
      <w:szCs w:val="20"/>
      <w:lang w:val="en-GB" w:eastAsia="ru-RU"/>
    </w:rPr>
  </w:style>
  <w:style w:type="paragraph" w:styleId="7">
    <w:name w:val="heading 7"/>
    <w:basedOn w:val="a3"/>
    <w:next w:val="a3"/>
    <w:link w:val="70"/>
    <w:qFormat/>
    <w:rsid w:val="00306B5B"/>
    <w:pPr>
      <w:keepNext/>
      <w:tabs>
        <w:tab w:val="num" w:pos="0"/>
      </w:tabs>
      <w:suppressAutoHyphens/>
      <w:spacing w:after="0" w:line="260" w:lineRule="exact"/>
      <w:ind w:left="-57"/>
      <w:jc w:val="center"/>
      <w:outlineLvl w:val="6"/>
    </w:pPr>
    <w:rPr>
      <w:rFonts w:ascii="Times New Roman" w:eastAsia="Times New Roman" w:hAnsi="Times New Roman"/>
      <w:b/>
      <w:bCs/>
      <w:sz w:val="16"/>
      <w:lang w:val="en-US" w:eastAsia="ar-SA"/>
    </w:rPr>
  </w:style>
  <w:style w:type="paragraph" w:styleId="8">
    <w:name w:val="heading 8"/>
    <w:basedOn w:val="a3"/>
    <w:next w:val="a3"/>
    <w:link w:val="81"/>
    <w:qFormat/>
    <w:rsid w:val="00306B5B"/>
    <w:pPr>
      <w:spacing w:before="240" w:after="60" w:line="240" w:lineRule="auto"/>
      <w:ind w:left="0"/>
      <w:outlineLvl w:val="7"/>
    </w:pPr>
    <w:rPr>
      <w:rFonts w:ascii="Times New Roman" w:eastAsia="Times New Roman" w:hAnsi="Times New Roman"/>
      <w:i/>
      <w:iCs/>
      <w:sz w:val="24"/>
      <w:szCs w:val="24"/>
      <w:lang w:eastAsia="ar-SA"/>
    </w:rPr>
  </w:style>
  <w:style w:type="paragraph" w:styleId="9">
    <w:name w:val="heading 9"/>
    <w:basedOn w:val="a3"/>
    <w:next w:val="a3"/>
    <w:link w:val="90"/>
    <w:qFormat/>
    <w:rsid w:val="00306B5B"/>
    <w:pPr>
      <w:tabs>
        <w:tab w:val="num" w:pos="0"/>
      </w:tabs>
      <w:suppressAutoHyphens/>
      <w:spacing w:before="240" w:after="60" w:line="240" w:lineRule="auto"/>
      <w:ind w:left="1584" w:hanging="1584"/>
      <w:outlineLvl w:val="8"/>
    </w:pPr>
    <w:rPr>
      <w:rFonts w:ascii="Arial" w:eastAsia="Times New Roman" w:hAnsi="Arial" w:cs="Arial"/>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F1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3"/>
    <w:link w:val="a9"/>
    <w:uiPriority w:val="99"/>
    <w:rsid w:val="00B61488"/>
    <w:pPr>
      <w:tabs>
        <w:tab w:val="center" w:pos="4153"/>
        <w:tab w:val="right" w:pos="8306"/>
      </w:tabs>
      <w:spacing w:after="0" w:line="240" w:lineRule="auto"/>
      <w:ind w:left="0"/>
    </w:pPr>
    <w:rPr>
      <w:rFonts w:ascii="Times New Roman" w:eastAsia="Times New Roman" w:hAnsi="Times New Roman"/>
      <w:sz w:val="24"/>
      <w:szCs w:val="24"/>
      <w:lang w:eastAsia="ru-RU"/>
    </w:rPr>
  </w:style>
  <w:style w:type="character" w:customStyle="1" w:styleId="a9">
    <w:name w:val="Верхний колонтитул Знак"/>
    <w:basedOn w:val="a4"/>
    <w:link w:val="a8"/>
    <w:uiPriority w:val="99"/>
    <w:rsid w:val="00B61488"/>
    <w:rPr>
      <w:rFonts w:ascii="Times New Roman" w:eastAsia="Times New Roman" w:hAnsi="Times New Roman" w:cs="Times New Roman"/>
      <w:sz w:val="24"/>
      <w:szCs w:val="24"/>
      <w:lang w:eastAsia="ru-RU"/>
    </w:rPr>
  </w:style>
  <w:style w:type="character" w:customStyle="1" w:styleId="10">
    <w:name w:val="Заголовок 1 Знак"/>
    <w:basedOn w:val="a4"/>
    <w:rsid w:val="00306B5B"/>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semiHidden/>
    <w:rsid w:val="00306B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semiHidden/>
    <w:rsid w:val="00306B5B"/>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306B5B"/>
    <w:rPr>
      <w:rFonts w:ascii="Times New Roman" w:eastAsia="Times New Roman" w:hAnsi="Times New Roman" w:cs="Times New Roman"/>
      <w:sz w:val="24"/>
      <w:szCs w:val="20"/>
      <w:lang w:eastAsia="ar-SA"/>
    </w:rPr>
  </w:style>
  <w:style w:type="character" w:customStyle="1" w:styleId="50">
    <w:name w:val="Заголовок 5 Знак"/>
    <w:basedOn w:val="a4"/>
    <w:link w:val="5"/>
    <w:rsid w:val="00306B5B"/>
    <w:rPr>
      <w:rFonts w:ascii="Times New Roman" w:eastAsia="Times New Roman" w:hAnsi="Times New Roman" w:cs="Times New Roman"/>
      <w:b/>
      <w:szCs w:val="20"/>
      <w:lang w:eastAsia="ru-RU"/>
    </w:rPr>
  </w:style>
  <w:style w:type="character" w:customStyle="1" w:styleId="60">
    <w:name w:val="Заголовок 6 Знак"/>
    <w:basedOn w:val="a4"/>
    <w:link w:val="6"/>
    <w:rsid w:val="00306B5B"/>
    <w:rPr>
      <w:rFonts w:ascii="Times New Roman" w:eastAsia="Times New Roman" w:hAnsi="Times New Roman" w:cs="Times New Roman"/>
      <w:sz w:val="24"/>
      <w:szCs w:val="20"/>
      <w:lang w:val="en-GB" w:eastAsia="ru-RU"/>
    </w:rPr>
  </w:style>
  <w:style w:type="character" w:customStyle="1" w:styleId="70">
    <w:name w:val="Заголовок 7 Знак"/>
    <w:basedOn w:val="a4"/>
    <w:link w:val="7"/>
    <w:rsid w:val="00306B5B"/>
    <w:rPr>
      <w:rFonts w:ascii="Times New Roman" w:eastAsia="Times New Roman" w:hAnsi="Times New Roman" w:cs="Times New Roman"/>
      <w:b/>
      <w:bCs/>
      <w:sz w:val="16"/>
      <w:lang w:val="en-US" w:eastAsia="ar-SA"/>
    </w:rPr>
  </w:style>
  <w:style w:type="character" w:customStyle="1" w:styleId="80">
    <w:name w:val="Заголовок 8 Знак"/>
    <w:basedOn w:val="a4"/>
    <w:semiHidden/>
    <w:rsid w:val="00306B5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rsid w:val="00306B5B"/>
    <w:rPr>
      <w:rFonts w:ascii="Arial" w:eastAsia="Times New Roman" w:hAnsi="Arial" w:cs="Arial"/>
      <w:lang w:eastAsia="ar-SA"/>
    </w:rPr>
  </w:style>
  <w:style w:type="character" w:customStyle="1" w:styleId="WW8Num3z0">
    <w:name w:val="WW8Num3z0"/>
    <w:rsid w:val="00306B5B"/>
    <w:rPr>
      <w:i w:val="0"/>
    </w:rPr>
  </w:style>
  <w:style w:type="character" w:customStyle="1" w:styleId="WW8Num6z0">
    <w:name w:val="WW8Num6z0"/>
    <w:rsid w:val="00306B5B"/>
    <w:rPr>
      <w:rFonts w:ascii="Times New Roman" w:hAnsi="Times New Roman"/>
      <w:b w:val="0"/>
      <w:i w:val="0"/>
      <w:sz w:val="18"/>
    </w:rPr>
  </w:style>
  <w:style w:type="character" w:customStyle="1" w:styleId="Absatz-Standardschriftart">
    <w:name w:val="Absatz-Standardschriftart"/>
    <w:rsid w:val="00306B5B"/>
  </w:style>
  <w:style w:type="character" w:customStyle="1" w:styleId="WW8Num4z0">
    <w:name w:val="WW8Num4z0"/>
    <w:rsid w:val="00306B5B"/>
    <w:rPr>
      <w:i w:val="0"/>
    </w:rPr>
  </w:style>
  <w:style w:type="character" w:customStyle="1" w:styleId="WW8Num8z0">
    <w:name w:val="WW8Num8z0"/>
    <w:rsid w:val="00306B5B"/>
    <w:rPr>
      <w:rFonts w:ascii="Symbol" w:hAnsi="Symbol"/>
    </w:rPr>
  </w:style>
  <w:style w:type="character" w:customStyle="1" w:styleId="WW8Num9z0">
    <w:name w:val="WW8Num9z0"/>
    <w:rsid w:val="00306B5B"/>
    <w:rPr>
      <w:rFonts w:ascii="Symbol" w:hAnsi="Symbol"/>
    </w:rPr>
  </w:style>
  <w:style w:type="character" w:customStyle="1" w:styleId="WW8Num10z0">
    <w:name w:val="WW8Num10z0"/>
    <w:rsid w:val="00306B5B"/>
    <w:rPr>
      <w:i w:val="0"/>
      <w:color w:val="FF0000"/>
    </w:rPr>
  </w:style>
  <w:style w:type="character" w:customStyle="1" w:styleId="WW8Num14z0">
    <w:name w:val="WW8Num14z0"/>
    <w:rsid w:val="00306B5B"/>
    <w:rPr>
      <w:b/>
    </w:rPr>
  </w:style>
  <w:style w:type="character" w:customStyle="1" w:styleId="WW8Num16z0">
    <w:name w:val="WW8Num16z0"/>
    <w:rsid w:val="00306B5B"/>
    <w:rPr>
      <w:rFonts w:ascii="Times New Roman" w:eastAsia="Times New Roman" w:hAnsi="Times New Roman" w:cs="Times New Roman"/>
    </w:rPr>
  </w:style>
  <w:style w:type="character" w:customStyle="1" w:styleId="WW8Num18z0">
    <w:name w:val="WW8Num18z0"/>
    <w:rsid w:val="00306B5B"/>
    <w:rPr>
      <w:i w:val="0"/>
      <w:color w:val="FF0000"/>
    </w:rPr>
  </w:style>
  <w:style w:type="character" w:customStyle="1" w:styleId="WW8Num20z0">
    <w:name w:val="WW8Num20z0"/>
    <w:rsid w:val="00306B5B"/>
    <w:rPr>
      <w:rFonts w:ascii="Times New Roman" w:eastAsia="Times New Roman" w:hAnsi="Times New Roman" w:cs="Times New Roman"/>
    </w:rPr>
  </w:style>
  <w:style w:type="character" w:customStyle="1" w:styleId="WW8Num22z0">
    <w:name w:val="WW8Num22z0"/>
    <w:rsid w:val="00306B5B"/>
    <w:rPr>
      <w:i w:val="0"/>
      <w:color w:val="auto"/>
    </w:rPr>
  </w:style>
  <w:style w:type="character" w:customStyle="1" w:styleId="WW8Num23z0">
    <w:name w:val="WW8Num23z0"/>
    <w:rsid w:val="00306B5B"/>
    <w:rPr>
      <w:rFonts w:ascii="Times New Roman" w:eastAsia="Times New Roman" w:hAnsi="Times New Roman" w:cs="Times New Roman"/>
    </w:rPr>
  </w:style>
  <w:style w:type="character" w:customStyle="1" w:styleId="WW8Num24z0">
    <w:name w:val="WW8Num24z0"/>
    <w:rsid w:val="00306B5B"/>
    <w:rPr>
      <w:i w:val="0"/>
      <w:color w:val="auto"/>
    </w:rPr>
  </w:style>
  <w:style w:type="character" w:customStyle="1" w:styleId="71">
    <w:name w:val="Основной шрифт абзаца7"/>
    <w:rsid w:val="00306B5B"/>
  </w:style>
  <w:style w:type="character" w:customStyle="1" w:styleId="WW8Num5z0">
    <w:name w:val="WW8Num5z0"/>
    <w:rsid w:val="00306B5B"/>
    <w:rPr>
      <w:rFonts w:ascii="Arial" w:hAnsi="Arial"/>
    </w:rPr>
  </w:style>
  <w:style w:type="character" w:customStyle="1" w:styleId="32">
    <w:name w:val="Основной шрифт абзаца3"/>
    <w:rsid w:val="00306B5B"/>
  </w:style>
  <w:style w:type="character" w:customStyle="1" w:styleId="23">
    <w:name w:val="Основной шрифт абзаца2"/>
    <w:rsid w:val="00306B5B"/>
  </w:style>
  <w:style w:type="character" w:customStyle="1" w:styleId="WW8Num2z0">
    <w:name w:val="WW8Num2z0"/>
    <w:rsid w:val="00306B5B"/>
    <w:rPr>
      <w:sz w:val="18"/>
      <w:szCs w:val="18"/>
    </w:rPr>
  </w:style>
  <w:style w:type="character" w:customStyle="1" w:styleId="WW8Num9z1">
    <w:name w:val="WW8Num9z1"/>
    <w:rsid w:val="00306B5B"/>
    <w:rPr>
      <w:rFonts w:ascii="Courier New" w:hAnsi="Courier New" w:cs="Courier New"/>
    </w:rPr>
  </w:style>
  <w:style w:type="character" w:customStyle="1" w:styleId="WW8Num9z2">
    <w:name w:val="WW8Num9z2"/>
    <w:rsid w:val="00306B5B"/>
    <w:rPr>
      <w:rFonts w:ascii="Wingdings" w:hAnsi="Wingdings"/>
    </w:rPr>
  </w:style>
  <w:style w:type="character" w:customStyle="1" w:styleId="WW8Num17z0">
    <w:name w:val="WW8Num17z0"/>
    <w:rsid w:val="00306B5B"/>
    <w:rPr>
      <w:i w:val="0"/>
      <w:sz w:val="22"/>
      <w:szCs w:val="22"/>
    </w:rPr>
  </w:style>
  <w:style w:type="character" w:customStyle="1" w:styleId="WW8Num28z0">
    <w:name w:val="WW8Num28z0"/>
    <w:rsid w:val="00306B5B"/>
    <w:rPr>
      <w:i w:val="0"/>
    </w:rPr>
  </w:style>
  <w:style w:type="character" w:customStyle="1" w:styleId="WW8Num39z0">
    <w:name w:val="WW8Num39z0"/>
    <w:rsid w:val="00306B5B"/>
    <w:rPr>
      <w:i w:val="0"/>
      <w:color w:val="auto"/>
    </w:rPr>
  </w:style>
  <w:style w:type="character" w:customStyle="1" w:styleId="WW8Num45z1">
    <w:name w:val="WW8Num45z1"/>
    <w:rsid w:val="00306B5B"/>
    <w:rPr>
      <w:rFonts w:ascii="Courier New" w:hAnsi="Courier New" w:cs="Courier New"/>
    </w:rPr>
  </w:style>
  <w:style w:type="character" w:customStyle="1" w:styleId="WW8Num45z2">
    <w:name w:val="WW8Num45z2"/>
    <w:rsid w:val="00306B5B"/>
    <w:rPr>
      <w:rFonts w:ascii="Wingdings" w:hAnsi="Wingdings"/>
    </w:rPr>
  </w:style>
  <w:style w:type="character" w:customStyle="1" w:styleId="WW8Num45z3">
    <w:name w:val="WW8Num45z3"/>
    <w:rsid w:val="00306B5B"/>
    <w:rPr>
      <w:rFonts w:ascii="Symbol" w:hAnsi="Symbol"/>
    </w:rPr>
  </w:style>
  <w:style w:type="character" w:customStyle="1" w:styleId="12">
    <w:name w:val="Основной шрифт абзаца1"/>
    <w:rsid w:val="00306B5B"/>
  </w:style>
  <w:style w:type="character" w:styleId="aa">
    <w:name w:val="page number"/>
    <w:basedOn w:val="12"/>
    <w:rsid w:val="00306B5B"/>
  </w:style>
  <w:style w:type="character" w:customStyle="1" w:styleId="ab">
    <w:name w:val="Символ сноски"/>
    <w:rsid w:val="00306B5B"/>
    <w:rPr>
      <w:vertAlign w:val="superscript"/>
    </w:rPr>
  </w:style>
  <w:style w:type="character" w:styleId="ac">
    <w:name w:val="Hyperlink"/>
    <w:rsid w:val="00306B5B"/>
    <w:rPr>
      <w:color w:val="0000FF"/>
      <w:u w:val="single"/>
    </w:rPr>
  </w:style>
  <w:style w:type="character" w:customStyle="1" w:styleId="13">
    <w:name w:val="Знак Знак1"/>
    <w:rsid w:val="00306B5B"/>
    <w:rPr>
      <w:lang w:val="ru-RU" w:eastAsia="ar-SA" w:bidi="ar-SA"/>
    </w:rPr>
  </w:style>
  <w:style w:type="character" w:customStyle="1" w:styleId="FontStyle40">
    <w:name w:val="Font Style40"/>
    <w:rsid w:val="00306B5B"/>
    <w:rPr>
      <w:rFonts w:ascii="Times New Roman" w:hAnsi="Times New Roman" w:cs="Times New Roman"/>
      <w:sz w:val="26"/>
      <w:szCs w:val="26"/>
    </w:rPr>
  </w:style>
  <w:style w:type="character" w:customStyle="1" w:styleId="FontStyle12">
    <w:name w:val="Font Style12"/>
    <w:rsid w:val="00306B5B"/>
    <w:rPr>
      <w:rFonts w:ascii="Times New Roman" w:hAnsi="Times New Roman" w:cs="Times New Roman"/>
      <w:b/>
      <w:bCs/>
      <w:i/>
      <w:iCs/>
      <w:spacing w:val="10"/>
      <w:sz w:val="20"/>
      <w:szCs w:val="20"/>
    </w:rPr>
  </w:style>
  <w:style w:type="character" w:customStyle="1" w:styleId="apple-style-span">
    <w:name w:val="apple-style-span"/>
    <w:basedOn w:val="32"/>
    <w:rsid w:val="00306B5B"/>
  </w:style>
  <w:style w:type="character" w:customStyle="1" w:styleId="61">
    <w:name w:val="Основной шрифт абзаца6"/>
    <w:rsid w:val="00306B5B"/>
  </w:style>
  <w:style w:type="character" w:customStyle="1" w:styleId="WW-Absatz-Standardschriftart">
    <w:name w:val="WW-Absatz-Standardschriftart"/>
    <w:rsid w:val="00306B5B"/>
  </w:style>
  <w:style w:type="character" w:customStyle="1" w:styleId="WW-Absatz-Standardschriftart1">
    <w:name w:val="WW-Absatz-Standardschriftart1"/>
    <w:rsid w:val="00306B5B"/>
  </w:style>
  <w:style w:type="character" w:customStyle="1" w:styleId="51">
    <w:name w:val="Основной шрифт абзаца5"/>
    <w:rsid w:val="00306B5B"/>
  </w:style>
  <w:style w:type="character" w:customStyle="1" w:styleId="41">
    <w:name w:val="Основной шрифт абзаца4"/>
    <w:rsid w:val="00306B5B"/>
  </w:style>
  <w:style w:type="character" w:customStyle="1" w:styleId="WW-Absatz-Standardschriftart11">
    <w:name w:val="WW-Absatz-Standardschriftart11"/>
    <w:rsid w:val="00306B5B"/>
  </w:style>
  <w:style w:type="character" w:customStyle="1" w:styleId="WW-Absatz-Standardschriftart111">
    <w:name w:val="WW-Absatz-Standardschriftart111"/>
    <w:rsid w:val="00306B5B"/>
  </w:style>
  <w:style w:type="character" w:customStyle="1" w:styleId="WW8Num7z0">
    <w:name w:val="WW8Num7z0"/>
    <w:rsid w:val="00306B5B"/>
    <w:rPr>
      <w:rFonts w:ascii="Symbol" w:hAnsi="Symbol"/>
    </w:rPr>
  </w:style>
  <w:style w:type="character" w:customStyle="1" w:styleId="-">
    <w:name w:val="Лит-авторы"/>
    <w:rsid w:val="00306B5B"/>
    <w:rPr>
      <w:spacing w:val="40"/>
      <w:sz w:val="20"/>
      <w:szCs w:val="20"/>
    </w:rPr>
  </w:style>
  <w:style w:type="character" w:customStyle="1" w:styleId="ad">
    <w:name w:val="Рис_подпись"/>
    <w:rsid w:val="00306B5B"/>
    <w:rPr>
      <w:sz w:val="18"/>
    </w:rPr>
  </w:style>
  <w:style w:type="character" w:customStyle="1" w:styleId="ae">
    <w:name w:val="Маркеры списка"/>
    <w:rsid w:val="00306B5B"/>
    <w:rPr>
      <w:rFonts w:ascii="OpenSymbol" w:eastAsia="OpenSymbol" w:hAnsi="OpenSymbol" w:cs="OpenSymbol"/>
    </w:rPr>
  </w:style>
  <w:style w:type="character" w:styleId="af">
    <w:name w:val="Strong"/>
    <w:uiPriority w:val="22"/>
    <w:qFormat/>
    <w:rsid w:val="00306B5B"/>
    <w:rPr>
      <w:b/>
      <w:bCs/>
    </w:rPr>
  </w:style>
  <w:style w:type="character" w:customStyle="1" w:styleId="af0">
    <w:name w:val="Символ нумерации"/>
    <w:rsid w:val="00306B5B"/>
  </w:style>
  <w:style w:type="paragraph" w:customStyle="1" w:styleId="af1">
    <w:name w:val="Заголовок"/>
    <w:basedOn w:val="a3"/>
    <w:next w:val="af2"/>
    <w:rsid w:val="00306B5B"/>
    <w:pPr>
      <w:keepNext/>
      <w:suppressAutoHyphens/>
      <w:spacing w:before="240" w:after="120" w:line="240" w:lineRule="auto"/>
      <w:ind w:left="0"/>
    </w:pPr>
    <w:rPr>
      <w:rFonts w:ascii="Arial" w:eastAsia="Arial Unicode MS" w:hAnsi="Arial" w:cs="Mangal"/>
      <w:sz w:val="28"/>
      <w:szCs w:val="28"/>
      <w:lang w:eastAsia="ar-SA"/>
    </w:rPr>
  </w:style>
  <w:style w:type="paragraph" w:styleId="af2">
    <w:name w:val="Body Text"/>
    <w:basedOn w:val="a3"/>
    <w:link w:val="14"/>
    <w:rsid w:val="00306B5B"/>
    <w:pPr>
      <w:suppressAutoHyphens/>
      <w:spacing w:after="0" w:line="240" w:lineRule="auto"/>
      <w:ind w:left="0"/>
      <w:jc w:val="both"/>
    </w:pPr>
    <w:rPr>
      <w:rFonts w:ascii="Times New Roman" w:eastAsia="Times New Roman" w:hAnsi="Times New Roman"/>
      <w:sz w:val="24"/>
      <w:szCs w:val="20"/>
      <w:lang w:eastAsia="ar-SA"/>
    </w:rPr>
  </w:style>
  <w:style w:type="character" w:customStyle="1" w:styleId="af3">
    <w:name w:val="Основной текст Знак"/>
    <w:basedOn w:val="a4"/>
    <w:rsid w:val="00306B5B"/>
    <w:rPr>
      <w:rFonts w:ascii="Calibri" w:eastAsia="Calibri" w:hAnsi="Calibri" w:cs="Times New Roman"/>
    </w:rPr>
  </w:style>
  <w:style w:type="paragraph" w:styleId="af4">
    <w:name w:val="List"/>
    <w:basedOn w:val="af2"/>
    <w:rsid w:val="00306B5B"/>
    <w:rPr>
      <w:rFonts w:ascii="Arial" w:hAnsi="Arial" w:cs="Mangal"/>
    </w:rPr>
  </w:style>
  <w:style w:type="paragraph" w:customStyle="1" w:styleId="72">
    <w:name w:val="Название7"/>
    <w:basedOn w:val="a3"/>
    <w:rsid w:val="00306B5B"/>
    <w:pPr>
      <w:suppressLineNumbers/>
      <w:suppressAutoHyphens/>
      <w:spacing w:before="120" w:after="120" w:line="240" w:lineRule="auto"/>
      <w:ind w:left="0"/>
    </w:pPr>
    <w:rPr>
      <w:rFonts w:ascii="Times New Roman" w:eastAsia="Times New Roman" w:hAnsi="Times New Roman" w:cs="Tahoma"/>
      <w:i/>
      <w:iCs/>
      <w:sz w:val="24"/>
      <w:szCs w:val="24"/>
      <w:lang w:eastAsia="ar-SA"/>
    </w:rPr>
  </w:style>
  <w:style w:type="paragraph" w:customStyle="1" w:styleId="73">
    <w:name w:val="Указатель7"/>
    <w:basedOn w:val="a3"/>
    <w:rsid w:val="00306B5B"/>
    <w:pPr>
      <w:suppressLineNumbers/>
      <w:suppressAutoHyphens/>
      <w:spacing w:after="0" w:line="240" w:lineRule="auto"/>
      <w:ind w:left="0"/>
    </w:pPr>
    <w:rPr>
      <w:rFonts w:ascii="Times New Roman" w:eastAsia="Times New Roman" w:hAnsi="Times New Roman" w:cs="Tahoma"/>
      <w:sz w:val="20"/>
      <w:szCs w:val="20"/>
      <w:lang w:eastAsia="ar-SA"/>
    </w:rPr>
  </w:style>
  <w:style w:type="paragraph" w:customStyle="1" w:styleId="33">
    <w:name w:val="Название3"/>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34">
    <w:name w:val="Указатель3"/>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24">
    <w:name w:val="Название2"/>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25">
    <w:name w:val="Указатель2"/>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15">
    <w:name w:val="Название1"/>
    <w:basedOn w:val="a3"/>
    <w:rsid w:val="00306B5B"/>
    <w:pPr>
      <w:suppressLineNumbers/>
      <w:suppressAutoHyphens/>
      <w:spacing w:before="120" w:after="120" w:line="240" w:lineRule="auto"/>
      <w:ind w:left="0"/>
    </w:pPr>
    <w:rPr>
      <w:rFonts w:ascii="Arial" w:eastAsia="Times New Roman" w:hAnsi="Arial" w:cs="Mangal"/>
      <w:i/>
      <w:iCs/>
      <w:sz w:val="20"/>
      <w:szCs w:val="24"/>
      <w:lang w:eastAsia="ar-SA"/>
    </w:rPr>
  </w:style>
  <w:style w:type="paragraph" w:customStyle="1" w:styleId="16">
    <w:name w:val="Указатель1"/>
    <w:basedOn w:val="a3"/>
    <w:rsid w:val="00306B5B"/>
    <w:pPr>
      <w:suppressLineNumbers/>
      <w:suppressAutoHyphens/>
      <w:spacing w:after="0" w:line="240" w:lineRule="auto"/>
      <w:ind w:left="0"/>
    </w:pPr>
    <w:rPr>
      <w:rFonts w:ascii="Arial" w:eastAsia="Times New Roman" w:hAnsi="Arial" w:cs="Mangal"/>
      <w:sz w:val="20"/>
      <w:szCs w:val="20"/>
      <w:lang w:eastAsia="ar-SA"/>
    </w:rPr>
  </w:style>
  <w:style w:type="paragraph" w:customStyle="1" w:styleId="320">
    <w:name w:val="Основной текст 32"/>
    <w:basedOn w:val="a3"/>
    <w:rsid w:val="00306B5B"/>
    <w:pPr>
      <w:widowControl w:val="0"/>
      <w:suppressAutoHyphens/>
      <w:spacing w:after="0" w:line="280" w:lineRule="exact"/>
      <w:ind w:left="0"/>
      <w:jc w:val="both"/>
    </w:pPr>
    <w:rPr>
      <w:rFonts w:ascii="Times New Roman" w:eastAsia="Times New Roman" w:hAnsi="Times New Roman"/>
      <w:sz w:val="24"/>
      <w:szCs w:val="24"/>
      <w:lang w:eastAsia="ar-SA"/>
    </w:rPr>
  </w:style>
  <w:style w:type="paragraph" w:styleId="af5">
    <w:name w:val="footer"/>
    <w:basedOn w:val="a3"/>
    <w:link w:val="17"/>
    <w:uiPriority w:val="99"/>
    <w:rsid w:val="00306B5B"/>
    <w:pPr>
      <w:tabs>
        <w:tab w:val="center" w:pos="4677"/>
        <w:tab w:val="right" w:pos="9355"/>
      </w:tabs>
      <w:suppressAutoHyphens/>
      <w:spacing w:after="0" w:line="240" w:lineRule="auto"/>
      <w:ind w:left="0"/>
    </w:pPr>
    <w:rPr>
      <w:rFonts w:ascii="Times New Roman" w:eastAsia="Times New Roman" w:hAnsi="Times New Roman"/>
      <w:sz w:val="20"/>
      <w:szCs w:val="20"/>
      <w:lang w:eastAsia="ar-SA"/>
    </w:rPr>
  </w:style>
  <w:style w:type="character" w:customStyle="1" w:styleId="af6">
    <w:name w:val="Нижний колонтитул Знак"/>
    <w:basedOn w:val="a4"/>
    <w:uiPriority w:val="99"/>
    <w:rsid w:val="00306B5B"/>
    <w:rPr>
      <w:rFonts w:ascii="Calibri" w:eastAsia="Calibri" w:hAnsi="Calibri" w:cs="Times New Roman"/>
    </w:rPr>
  </w:style>
  <w:style w:type="paragraph" w:styleId="af7">
    <w:name w:val="footnote text"/>
    <w:basedOn w:val="a3"/>
    <w:link w:val="af8"/>
    <w:semiHidden/>
    <w:rsid w:val="00306B5B"/>
    <w:pPr>
      <w:suppressAutoHyphens/>
      <w:spacing w:after="0" w:line="240" w:lineRule="auto"/>
      <w:ind w:left="0"/>
    </w:pPr>
    <w:rPr>
      <w:rFonts w:ascii="Times New Roman" w:eastAsia="Times New Roman" w:hAnsi="Times New Roman"/>
      <w:sz w:val="20"/>
      <w:szCs w:val="20"/>
      <w:lang w:eastAsia="ar-SA"/>
    </w:rPr>
  </w:style>
  <w:style w:type="character" w:customStyle="1" w:styleId="af8">
    <w:name w:val="Текст сноски Знак"/>
    <w:basedOn w:val="a4"/>
    <w:link w:val="af7"/>
    <w:semiHidden/>
    <w:rsid w:val="00306B5B"/>
    <w:rPr>
      <w:rFonts w:ascii="Times New Roman" w:eastAsia="Times New Roman" w:hAnsi="Times New Roman" w:cs="Times New Roman"/>
      <w:sz w:val="20"/>
      <w:szCs w:val="20"/>
      <w:lang w:eastAsia="ar-SA"/>
    </w:rPr>
  </w:style>
  <w:style w:type="paragraph" w:customStyle="1" w:styleId="310">
    <w:name w:val="Основной текст с отступом 31"/>
    <w:basedOn w:val="a3"/>
    <w:rsid w:val="00306B5B"/>
    <w:pPr>
      <w:suppressAutoHyphens/>
      <w:spacing w:after="120" w:line="240" w:lineRule="auto"/>
      <w:ind w:left="283"/>
    </w:pPr>
    <w:rPr>
      <w:rFonts w:ascii="Times New Roman" w:eastAsia="Times New Roman" w:hAnsi="Times New Roman"/>
      <w:sz w:val="16"/>
      <w:szCs w:val="16"/>
      <w:lang w:eastAsia="ar-SA"/>
    </w:rPr>
  </w:style>
  <w:style w:type="paragraph" w:customStyle="1" w:styleId="Normal1">
    <w:name w:val="Normal1"/>
    <w:rsid w:val="00306B5B"/>
    <w:pPr>
      <w:suppressAutoHyphens/>
      <w:spacing w:after="0" w:line="360" w:lineRule="auto"/>
    </w:pPr>
    <w:rPr>
      <w:rFonts w:ascii="Times New Roman" w:eastAsia="Arial" w:hAnsi="Times New Roman" w:cs="Times New Roman"/>
      <w:sz w:val="28"/>
      <w:szCs w:val="20"/>
      <w:lang w:eastAsia="ar-SA"/>
    </w:rPr>
  </w:style>
  <w:style w:type="paragraph" w:styleId="af9">
    <w:name w:val="Subtitle"/>
    <w:basedOn w:val="a3"/>
    <w:next w:val="af2"/>
    <w:link w:val="afa"/>
    <w:qFormat/>
    <w:rsid w:val="00306B5B"/>
    <w:pPr>
      <w:suppressAutoHyphens/>
      <w:spacing w:after="0" w:line="240" w:lineRule="auto"/>
      <w:ind w:left="0"/>
      <w:jc w:val="center"/>
    </w:pPr>
    <w:rPr>
      <w:rFonts w:ascii="Times New Roman" w:eastAsia="Times New Roman" w:hAnsi="Times New Roman"/>
      <w:b/>
      <w:bCs/>
      <w:sz w:val="24"/>
      <w:szCs w:val="24"/>
      <w:lang w:eastAsia="ar-SA"/>
    </w:rPr>
  </w:style>
  <w:style w:type="character" w:customStyle="1" w:styleId="afa">
    <w:name w:val="Подзаголовок Знак"/>
    <w:basedOn w:val="a4"/>
    <w:link w:val="af9"/>
    <w:rsid w:val="00306B5B"/>
    <w:rPr>
      <w:rFonts w:ascii="Times New Roman" w:eastAsia="Times New Roman" w:hAnsi="Times New Roman" w:cs="Times New Roman"/>
      <w:b/>
      <w:bCs/>
      <w:sz w:val="24"/>
      <w:szCs w:val="24"/>
      <w:lang w:eastAsia="ar-SA"/>
    </w:rPr>
  </w:style>
  <w:style w:type="paragraph" w:styleId="afb">
    <w:name w:val="Body Text Indent"/>
    <w:basedOn w:val="a3"/>
    <w:link w:val="18"/>
    <w:rsid w:val="00306B5B"/>
    <w:pPr>
      <w:suppressAutoHyphens/>
      <w:spacing w:after="120" w:line="240" w:lineRule="auto"/>
      <w:ind w:left="283"/>
    </w:pPr>
    <w:rPr>
      <w:rFonts w:ascii="Times New Roman" w:eastAsia="Times New Roman" w:hAnsi="Times New Roman"/>
      <w:sz w:val="20"/>
      <w:szCs w:val="20"/>
      <w:lang w:eastAsia="ar-SA"/>
    </w:rPr>
  </w:style>
  <w:style w:type="character" w:customStyle="1" w:styleId="afc">
    <w:name w:val="Основной текст с отступом Знак"/>
    <w:basedOn w:val="a4"/>
    <w:semiHidden/>
    <w:rsid w:val="00306B5B"/>
    <w:rPr>
      <w:rFonts w:ascii="Calibri" w:eastAsia="Calibri" w:hAnsi="Calibri" w:cs="Times New Roman"/>
    </w:rPr>
  </w:style>
  <w:style w:type="paragraph" w:customStyle="1" w:styleId="210">
    <w:name w:val="Основной текст 21"/>
    <w:basedOn w:val="a3"/>
    <w:rsid w:val="00306B5B"/>
    <w:pPr>
      <w:suppressAutoHyphens/>
      <w:spacing w:after="120" w:line="480" w:lineRule="auto"/>
      <w:ind w:left="0"/>
    </w:pPr>
    <w:rPr>
      <w:rFonts w:ascii="Times New Roman" w:eastAsia="Times New Roman" w:hAnsi="Times New Roman"/>
      <w:sz w:val="20"/>
      <w:szCs w:val="20"/>
      <w:lang w:eastAsia="ar-SA"/>
    </w:rPr>
  </w:style>
  <w:style w:type="paragraph" w:customStyle="1" w:styleId="211">
    <w:name w:val="Основной текст с отступом 21"/>
    <w:basedOn w:val="a3"/>
    <w:rsid w:val="00306B5B"/>
    <w:pPr>
      <w:suppressAutoHyphens/>
      <w:spacing w:after="0" w:line="240" w:lineRule="auto"/>
      <w:ind w:left="1134" w:hanging="1134"/>
    </w:pPr>
    <w:rPr>
      <w:rFonts w:ascii="Times New Roman" w:eastAsia="Times New Roman" w:hAnsi="Times New Roman"/>
      <w:sz w:val="24"/>
      <w:szCs w:val="20"/>
      <w:lang w:eastAsia="ar-SA"/>
    </w:rPr>
  </w:style>
  <w:style w:type="paragraph" w:styleId="afd">
    <w:name w:val="Title"/>
    <w:basedOn w:val="a3"/>
    <w:next w:val="af9"/>
    <w:link w:val="19"/>
    <w:qFormat/>
    <w:rsid w:val="00306B5B"/>
    <w:pPr>
      <w:suppressAutoHyphens/>
      <w:spacing w:after="0" w:line="240" w:lineRule="auto"/>
      <w:ind w:left="0"/>
      <w:jc w:val="center"/>
    </w:pPr>
    <w:rPr>
      <w:rFonts w:ascii="Times New Roman" w:eastAsia="Times New Roman" w:hAnsi="Times New Roman"/>
      <w:sz w:val="24"/>
      <w:szCs w:val="20"/>
      <w:lang w:eastAsia="ar-SA"/>
    </w:rPr>
  </w:style>
  <w:style w:type="character" w:customStyle="1" w:styleId="afe">
    <w:name w:val="Название Знак"/>
    <w:basedOn w:val="a4"/>
    <w:rsid w:val="00306B5B"/>
    <w:rPr>
      <w:rFonts w:asciiTheme="majorHAnsi" w:eastAsiaTheme="majorEastAsia" w:hAnsiTheme="majorHAnsi" w:cstheme="majorBidi"/>
      <w:color w:val="17365D" w:themeColor="text2" w:themeShade="BF"/>
      <w:spacing w:val="5"/>
      <w:kern w:val="28"/>
      <w:sz w:val="52"/>
      <w:szCs w:val="52"/>
    </w:rPr>
  </w:style>
  <w:style w:type="paragraph" w:customStyle="1" w:styleId="Style4">
    <w:name w:val="Style4"/>
    <w:basedOn w:val="a3"/>
    <w:rsid w:val="00306B5B"/>
    <w:pPr>
      <w:widowControl w:val="0"/>
      <w:suppressAutoHyphens/>
      <w:autoSpaceDE w:val="0"/>
      <w:spacing w:after="0" w:line="240" w:lineRule="auto"/>
      <w:ind w:left="0"/>
      <w:jc w:val="both"/>
    </w:pPr>
    <w:rPr>
      <w:rFonts w:ascii="Times New Roman" w:eastAsia="Times New Roman" w:hAnsi="Times New Roman"/>
      <w:sz w:val="24"/>
      <w:szCs w:val="24"/>
      <w:lang w:eastAsia="ar-SA"/>
    </w:rPr>
  </w:style>
  <w:style w:type="paragraph" w:customStyle="1" w:styleId="1a">
    <w:name w:val="Название объекта1"/>
    <w:basedOn w:val="a3"/>
    <w:next w:val="a3"/>
    <w:rsid w:val="00306B5B"/>
    <w:pPr>
      <w:suppressAutoHyphens/>
      <w:spacing w:after="0" w:line="480" w:lineRule="auto"/>
      <w:ind w:left="0"/>
      <w:jc w:val="right"/>
    </w:pPr>
    <w:rPr>
      <w:rFonts w:ascii="Times New Roman" w:eastAsia="Times New Roman" w:hAnsi="Times New Roman"/>
      <w:b/>
      <w:bCs/>
      <w:sz w:val="24"/>
      <w:szCs w:val="24"/>
      <w:lang w:eastAsia="ar-SA"/>
    </w:rPr>
  </w:style>
  <w:style w:type="paragraph" w:customStyle="1" w:styleId="26">
    <w:name w:val="Абзац списка2"/>
    <w:basedOn w:val="a3"/>
    <w:qFormat/>
    <w:rsid w:val="00306B5B"/>
    <w:pPr>
      <w:suppressAutoHyphens/>
      <w:spacing w:after="0" w:line="240" w:lineRule="auto"/>
      <w:ind w:left="720" w:right="-40" w:firstLine="851"/>
      <w:jc w:val="both"/>
    </w:pPr>
    <w:rPr>
      <w:lang w:eastAsia="ar-SA"/>
    </w:rPr>
  </w:style>
  <w:style w:type="paragraph" w:customStyle="1" w:styleId="311">
    <w:name w:val="Основной текст 31"/>
    <w:basedOn w:val="a3"/>
    <w:rsid w:val="00306B5B"/>
    <w:pPr>
      <w:widowControl w:val="0"/>
      <w:shd w:val="clear" w:color="auto" w:fill="FFFFFF"/>
      <w:suppressAutoHyphens/>
      <w:spacing w:after="0" w:line="240" w:lineRule="auto"/>
      <w:ind w:left="0"/>
      <w:jc w:val="both"/>
    </w:pPr>
    <w:rPr>
      <w:rFonts w:ascii="Arial" w:eastAsia="Arial Unicode MS" w:hAnsi="Arial"/>
      <w:sz w:val="28"/>
      <w:szCs w:val="20"/>
      <w:lang w:eastAsia="ar-SA"/>
    </w:rPr>
  </w:style>
  <w:style w:type="paragraph" w:customStyle="1" w:styleId="aff">
    <w:name w:val="Содержимое таблицы"/>
    <w:basedOn w:val="a3"/>
    <w:rsid w:val="00306B5B"/>
    <w:pPr>
      <w:suppressLineNumbers/>
      <w:suppressAutoHyphens/>
      <w:spacing w:after="0" w:line="240" w:lineRule="auto"/>
      <w:ind w:left="0"/>
    </w:pPr>
    <w:rPr>
      <w:rFonts w:ascii="Times New Roman" w:eastAsia="Times New Roman" w:hAnsi="Times New Roman"/>
      <w:sz w:val="20"/>
      <w:szCs w:val="20"/>
      <w:lang w:eastAsia="ar-SA"/>
    </w:rPr>
  </w:style>
  <w:style w:type="paragraph" w:customStyle="1" w:styleId="aff0">
    <w:name w:val="Заголовок таблицы"/>
    <w:basedOn w:val="aff"/>
    <w:rsid w:val="00306B5B"/>
    <w:pPr>
      <w:jc w:val="center"/>
    </w:pPr>
    <w:rPr>
      <w:b/>
      <w:bCs/>
    </w:rPr>
  </w:style>
  <w:style w:type="paragraph" w:customStyle="1" w:styleId="Default">
    <w:name w:val="Default"/>
    <w:rsid w:val="00306B5B"/>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ff1">
    <w:name w:val="List Paragraph"/>
    <w:basedOn w:val="a3"/>
    <w:uiPriority w:val="34"/>
    <w:qFormat/>
    <w:rsid w:val="00306B5B"/>
    <w:pPr>
      <w:widowControl w:val="0"/>
      <w:tabs>
        <w:tab w:val="left" w:pos="851"/>
      </w:tabs>
      <w:suppressAutoHyphens/>
      <w:spacing w:after="0" w:line="240" w:lineRule="auto"/>
      <w:ind w:left="0"/>
    </w:pPr>
    <w:rPr>
      <w:rFonts w:ascii="Arial" w:eastAsia="Lucida Sans Unicode" w:hAnsi="Arial" w:cs="Tahoma"/>
      <w:kern w:val="1"/>
      <w:sz w:val="20"/>
      <w:szCs w:val="24"/>
      <w:lang w:eastAsia="ar-SA"/>
    </w:rPr>
  </w:style>
  <w:style w:type="paragraph" w:customStyle="1" w:styleId="BodyText22">
    <w:name w:val="Body Text 22"/>
    <w:basedOn w:val="a3"/>
    <w:rsid w:val="00306B5B"/>
    <w:pPr>
      <w:widowControl w:val="0"/>
      <w:spacing w:after="0" w:line="360" w:lineRule="auto"/>
      <w:ind w:left="0" w:firstLine="709"/>
      <w:jc w:val="both"/>
    </w:pPr>
    <w:rPr>
      <w:rFonts w:ascii="Times New Roman" w:eastAsia="Times New Roman" w:hAnsi="Times New Roman"/>
      <w:sz w:val="28"/>
      <w:szCs w:val="20"/>
      <w:lang w:eastAsia="ar-SA"/>
    </w:rPr>
  </w:style>
  <w:style w:type="paragraph" w:customStyle="1" w:styleId="220">
    <w:name w:val="Основной текст 22"/>
    <w:basedOn w:val="a3"/>
    <w:rsid w:val="00306B5B"/>
    <w:pPr>
      <w:spacing w:after="0" w:line="240" w:lineRule="auto"/>
      <w:ind w:left="0"/>
      <w:jc w:val="center"/>
    </w:pPr>
    <w:rPr>
      <w:rFonts w:ascii="Times New Roman" w:eastAsia="Times New Roman" w:hAnsi="Times New Roman"/>
      <w:sz w:val="20"/>
      <w:szCs w:val="20"/>
      <w:lang w:eastAsia="ar-SA"/>
    </w:rPr>
  </w:style>
  <w:style w:type="paragraph" w:customStyle="1" w:styleId="221">
    <w:name w:val="Основной текст с отступом 22"/>
    <w:basedOn w:val="a3"/>
    <w:rsid w:val="00306B5B"/>
    <w:pPr>
      <w:widowControl w:val="0"/>
      <w:tabs>
        <w:tab w:val="left" w:pos="0"/>
        <w:tab w:val="left" w:pos="7938"/>
      </w:tabs>
      <w:spacing w:after="0" w:line="360" w:lineRule="auto"/>
      <w:ind w:left="0" w:firstLine="851"/>
      <w:jc w:val="both"/>
    </w:pPr>
    <w:rPr>
      <w:rFonts w:ascii="Times New Roman" w:eastAsia="Times New Roman" w:hAnsi="Times New Roman"/>
      <w:sz w:val="28"/>
      <w:szCs w:val="20"/>
      <w:lang w:eastAsia="ar-SA"/>
    </w:rPr>
  </w:style>
  <w:style w:type="paragraph" w:customStyle="1" w:styleId="62">
    <w:name w:val="заголовок 6"/>
    <w:basedOn w:val="a3"/>
    <w:next w:val="a3"/>
    <w:rsid w:val="00306B5B"/>
    <w:pPr>
      <w:keepNext/>
      <w:autoSpaceDE w:val="0"/>
      <w:spacing w:after="0" w:line="360" w:lineRule="auto"/>
      <w:ind w:left="0"/>
      <w:jc w:val="both"/>
    </w:pPr>
    <w:rPr>
      <w:rFonts w:ascii="Times New Roman" w:eastAsia="Times New Roman" w:hAnsi="Times New Roman"/>
      <w:i/>
      <w:iCs/>
      <w:sz w:val="28"/>
      <w:szCs w:val="28"/>
      <w:lang w:eastAsia="ar-SA"/>
    </w:rPr>
  </w:style>
  <w:style w:type="paragraph" w:customStyle="1" w:styleId="42">
    <w:name w:val="заголовок 4"/>
    <w:basedOn w:val="a3"/>
    <w:next w:val="a3"/>
    <w:rsid w:val="00306B5B"/>
    <w:pPr>
      <w:keepNext/>
      <w:autoSpaceDE w:val="0"/>
      <w:spacing w:after="0" w:line="360" w:lineRule="auto"/>
      <w:ind w:left="0"/>
      <w:jc w:val="center"/>
    </w:pPr>
    <w:rPr>
      <w:rFonts w:ascii="Times New Roman" w:eastAsia="Times New Roman" w:hAnsi="Times New Roman"/>
      <w:b/>
      <w:bCs/>
      <w:sz w:val="28"/>
      <w:szCs w:val="28"/>
      <w:lang w:val="en-US" w:eastAsia="ar-SA"/>
    </w:rPr>
  </w:style>
  <w:style w:type="paragraph" w:customStyle="1" w:styleId="1b">
    <w:name w:val="заголовок 1"/>
    <w:basedOn w:val="a3"/>
    <w:next w:val="a3"/>
    <w:rsid w:val="00306B5B"/>
    <w:pPr>
      <w:keepNext/>
      <w:autoSpaceDE w:val="0"/>
      <w:spacing w:after="0" w:line="240" w:lineRule="auto"/>
      <w:ind w:left="0"/>
      <w:jc w:val="both"/>
    </w:pPr>
    <w:rPr>
      <w:rFonts w:ascii="Times New Roman" w:eastAsia="Times New Roman" w:hAnsi="Times New Roman"/>
      <w:sz w:val="28"/>
      <w:szCs w:val="28"/>
      <w:lang w:eastAsia="ar-SA"/>
    </w:rPr>
  </w:style>
  <w:style w:type="paragraph" w:styleId="aff2">
    <w:name w:val="No Spacing"/>
    <w:link w:val="1c"/>
    <w:uiPriority w:val="1"/>
    <w:qFormat/>
    <w:rsid w:val="00306B5B"/>
    <w:pPr>
      <w:suppressAutoHyphens/>
      <w:spacing w:after="0" w:line="240" w:lineRule="auto"/>
    </w:pPr>
    <w:rPr>
      <w:rFonts w:ascii="Calibri" w:eastAsia="Arial" w:hAnsi="Calibri" w:cs="Calibri"/>
      <w:lang w:eastAsia="ar-SA"/>
    </w:rPr>
  </w:style>
  <w:style w:type="paragraph" w:customStyle="1" w:styleId="63">
    <w:name w:val="Название6"/>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64">
    <w:name w:val="Указатель6"/>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52">
    <w:name w:val="Название5"/>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53">
    <w:name w:val="Указатель5"/>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43">
    <w:name w:val="Название4"/>
    <w:basedOn w:val="a3"/>
    <w:rsid w:val="00306B5B"/>
    <w:pPr>
      <w:suppressLineNumbers/>
      <w:spacing w:before="120" w:after="120" w:line="220" w:lineRule="atLeast"/>
      <w:ind w:left="0" w:firstLine="454"/>
      <w:jc w:val="both"/>
    </w:pPr>
    <w:rPr>
      <w:rFonts w:ascii="Times New Roman" w:eastAsia="Times New Roman" w:hAnsi="Times New Roman" w:cs="Tahoma"/>
      <w:i/>
      <w:iCs/>
      <w:sz w:val="24"/>
      <w:szCs w:val="24"/>
      <w:lang w:eastAsia="ar-SA"/>
    </w:rPr>
  </w:style>
  <w:style w:type="paragraph" w:customStyle="1" w:styleId="44">
    <w:name w:val="Указатель4"/>
    <w:basedOn w:val="a3"/>
    <w:rsid w:val="00306B5B"/>
    <w:pPr>
      <w:suppressLineNumbers/>
      <w:spacing w:after="0" w:line="220" w:lineRule="atLeast"/>
      <w:ind w:left="0" w:firstLine="454"/>
      <w:jc w:val="both"/>
    </w:pPr>
    <w:rPr>
      <w:rFonts w:ascii="Times New Roman" w:eastAsia="Times New Roman" w:hAnsi="Times New Roman" w:cs="Tahoma"/>
      <w:szCs w:val="20"/>
      <w:lang w:eastAsia="ar-SA"/>
    </w:rPr>
  </w:style>
  <w:style w:type="paragraph" w:customStyle="1" w:styleId="aff3">
    <w:name w:val="Аннотация"/>
    <w:basedOn w:val="a3"/>
    <w:next w:val="a3"/>
    <w:rsid w:val="00306B5B"/>
    <w:pPr>
      <w:spacing w:after="180" w:line="200" w:lineRule="atLeast"/>
      <w:ind w:left="567" w:firstLine="454"/>
      <w:jc w:val="both"/>
    </w:pPr>
    <w:rPr>
      <w:rFonts w:ascii="Times New Roman" w:eastAsia="Times New Roman" w:hAnsi="Times New Roman"/>
      <w:sz w:val="18"/>
      <w:szCs w:val="20"/>
      <w:lang w:eastAsia="ar-SA"/>
    </w:rPr>
  </w:style>
  <w:style w:type="paragraph" w:customStyle="1" w:styleId="aff4">
    <w:name w:val="Формула"/>
    <w:basedOn w:val="a3"/>
    <w:rsid w:val="00306B5B"/>
    <w:pPr>
      <w:tabs>
        <w:tab w:val="center" w:pos="4536"/>
        <w:tab w:val="right" w:pos="9356"/>
      </w:tabs>
      <w:spacing w:before="40" w:after="40" w:line="220" w:lineRule="atLeast"/>
      <w:ind w:left="0"/>
      <w:jc w:val="both"/>
    </w:pPr>
    <w:rPr>
      <w:rFonts w:ascii="Times New Roman" w:eastAsia="Times New Roman" w:hAnsi="Times New Roman"/>
      <w:szCs w:val="20"/>
      <w:lang w:eastAsia="ar-SA"/>
    </w:rPr>
  </w:style>
  <w:style w:type="paragraph" w:customStyle="1" w:styleId="aff5">
    <w:name w:val="текст без отступа"/>
    <w:basedOn w:val="a3"/>
    <w:rsid w:val="00306B5B"/>
    <w:pPr>
      <w:spacing w:after="0" w:line="220" w:lineRule="atLeast"/>
      <w:ind w:left="0" w:firstLine="454"/>
      <w:jc w:val="both"/>
    </w:pPr>
    <w:rPr>
      <w:rFonts w:ascii="Times New Roman" w:eastAsia="Times New Roman" w:hAnsi="Times New Roman"/>
      <w:sz w:val="21"/>
      <w:szCs w:val="20"/>
      <w:lang w:eastAsia="ar-SA"/>
    </w:rPr>
  </w:style>
  <w:style w:type="paragraph" w:customStyle="1" w:styleId="aff6">
    <w:name w:val="Лит.авторы"/>
    <w:basedOn w:val="af2"/>
    <w:rsid w:val="00306B5B"/>
    <w:pPr>
      <w:suppressAutoHyphens w:val="0"/>
      <w:spacing w:after="120" w:line="220" w:lineRule="atLeast"/>
    </w:pPr>
    <w:rPr>
      <w:spacing w:val="40"/>
      <w:sz w:val="18"/>
    </w:rPr>
  </w:style>
  <w:style w:type="paragraph" w:customStyle="1" w:styleId="aff7">
    <w:name w:val="Авторы"/>
    <w:basedOn w:val="a3"/>
    <w:next w:val="1"/>
    <w:rsid w:val="00306B5B"/>
    <w:pPr>
      <w:suppressAutoHyphens/>
      <w:spacing w:before="120" w:after="0" w:line="220" w:lineRule="atLeast"/>
      <w:ind w:left="0"/>
      <w:jc w:val="center"/>
    </w:pPr>
    <w:rPr>
      <w:rFonts w:ascii="Times New Roman" w:eastAsia="Times New Roman" w:hAnsi="Times New Roman"/>
      <w:i/>
      <w:caps/>
      <w:sz w:val="18"/>
      <w:szCs w:val="20"/>
      <w:lang w:eastAsia="ar-SA"/>
    </w:rPr>
  </w:style>
  <w:style w:type="paragraph" w:customStyle="1" w:styleId="1d">
    <w:name w:val="Табл1"/>
    <w:basedOn w:val="a3"/>
    <w:rsid w:val="00306B5B"/>
    <w:pPr>
      <w:spacing w:after="0" w:line="220" w:lineRule="atLeast"/>
      <w:ind w:left="0"/>
      <w:jc w:val="right"/>
    </w:pPr>
    <w:rPr>
      <w:rFonts w:ascii="Times New Roman" w:eastAsia="Times New Roman" w:hAnsi="Times New Roman"/>
      <w:spacing w:val="40"/>
      <w:sz w:val="20"/>
      <w:szCs w:val="20"/>
      <w:lang w:eastAsia="ar-SA"/>
    </w:rPr>
  </w:style>
  <w:style w:type="paragraph" w:customStyle="1" w:styleId="aff8">
    <w:name w:val="Табл_заг"/>
    <w:basedOn w:val="a3"/>
    <w:rsid w:val="00306B5B"/>
    <w:pPr>
      <w:spacing w:after="40" w:line="220" w:lineRule="atLeast"/>
      <w:ind w:left="0" w:firstLine="454"/>
      <w:jc w:val="center"/>
    </w:pPr>
    <w:rPr>
      <w:rFonts w:ascii="Times New Roman" w:eastAsia="Times New Roman" w:hAnsi="Times New Roman"/>
      <w:b/>
      <w:sz w:val="19"/>
      <w:szCs w:val="20"/>
      <w:lang w:eastAsia="ar-SA"/>
    </w:rPr>
  </w:style>
  <w:style w:type="paragraph" w:styleId="27">
    <w:name w:val="toc 2"/>
    <w:basedOn w:val="a3"/>
    <w:next w:val="a3"/>
    <w:semiHidden/>
    <w:rsid w:val="00306B5B"/>
    <w:pPr>
      <w:tabs>
        <w:tab w:val="right" w:leader="dot" w:pos="10713"/>
      </w:tabs>
      <w:spacing w:after="0" w:line="220" w:lineRule="atLeast"/>
      <w:ind w:left="340" w:right="340" w:firstLine="454"/>
      <w:jc w:val="both"/>
    </w:pPr>
    <w:rPr>
      <w:rFonts w:ascii="Times New Roman" w:eastAsia="Times New Roman" w:hAnsi="Times New Roman"/>
      <w:szCs w:val="20"/>
      <w:lang w:eastAsia="ar-SA"/>
    </w:rPr>
  </w:style>
  <w:style w:type="paragraph" w:styleId="1e">
    <w:name w:val="index 1"/>
    <w:basedOn w:val="a3"/>
    <w:next w:val="a3"/>
    <w:semiHidden/>
    <w:rsid w:val="00306B5B"/>
    <w:pPr>
      <w:tabs>
        <w:tab w:val="right" w:pos="4383"/>
      </w:tabs>
      <w:spacing w:after="0" w:line="260" w:lineRule="atLeast"/>
      <w:ind w:left="200" w:hanging="200"/>
      <w:jc w:val="both"/>
    </w:pPr>
    <w:rPr>
      <w:rFonts w:ascii="Times New Roman" w:eastAsia="Times New Roman" w:hAnsi="Times New Roman"/>
      <w:sz w:val="18"/>
      <w:szCs w:val="20"/>
      <w:lang w:eastAsia="ar-SA"/>
    </w:rPr>
  </w:style>
  <w:style w:type="paragraph" w:customStyle="1" w:styleId="aff9">
    <w:name w:val="Приложение"/>
    <w:basedOn w:val="1"/>
    <w:rsid w:val="00306B5B"/>
    <w:pPr>
      <w:widowControl w:val="0"/>
      <w:tabs>
        <w:tab w:val="clear" w:pos="0"/>
      </w:tabs>
      <w:spacing w:after="180" w:line="220" w:lineRule="atLeast"/>
      <w:ind w:left="0" w:firstLine="0"/>
    </w:pPr>
    <w:rPr>
      <w:caps/>
      <w:spacing w:val="40"/>
      <w:kern w:val="1"/>
      <w:sz w:val="20"/>
    </w:rPr>
  </w:style>
  <w:style w:type="paragraph" w:customStyle="1" w:styleId="affa">
    <w:name w:val="Закон"/>
    <w:basedOn w:val="a3"/>
    <w:rsid w:val="00306B5B"/>
    <w:pPr>
      <w:suppressAutoHyphens/>
      <w:spacing w:after="0" w:line="220" w:lineRule="atLeast"/>
      <w:ind w:left="1701" w:firstLine="454"/>
      <w:jc w:val="right"/>
    </w:pPr>
    <w:rPr>
      <w:rFonts w:ascii="Times New Roman" w:eastAsia="Times New Roman" w:hAnsi="Times New Roman"/>
      <w:sz w:val="18"/>
      <w:szCs w:val="20"/>
      <w:lang w:eastAsia="ar-SA"/>
    </w:rPr>
  </w:style>
  <w:style w:type="paragraph" w:customStyle="1" w:styleId="affb">
    <w:name w:val="Обычный без отступа"/>
    <w:basedOn w:val="a3"/>
    <w:next w:val="a3"/>
    <w:rsid w:val="00306B5B"/>
    <w:pPr>
      <w:spacing w:after="0" w:line="220" w:lineRule="atLeast"/>
      <w:ind w:left="0"/>
      <w:jc w:val="both"/>
    </w:pPr>
    <w:rPr>
      <w:rFonts w:ascii="Times New Roman" w:eastAsia="Times New Roman" w:hAnsi="Times New Roman"/>
      <w:szCs w:val="20"/>
      <w:lang w:eastAsia="ar-SA"/>
    </w:rPr>
  </w:style>
  <w:style w:type="paragraph" w:customStyle="1" w:styleId="affc">
    <w:name w:val="УДК"/>
    <w:basedOn w:val="a3"/>
    <w:next w:val="aff7"/>
    <w:rsid w:val="00306B5B"/>
    <w:pPr>
      <w:keepNext/>
      <w:widowControl w:val="0"/>
      <w:spacing w:before="1080" w:after="0" w:line="220" w:lineRule="atLeast"/>
      <w:ind w:left="0"/>
    </w:pPr>
    <w:rPr>
      <w:rFonts w:ascii="Times New Roman" w:eastAsia="Times New Roman" w:hAnsi="Times New Roman"/>
      <w:caps/>
      <w:sz w:val="18"/>
      <w:szCs w:val="20"/>
      <w:lang w:eastAsia="ar-SA"/>
    </w:rPr>
  </w:style>
  <w:style w:type="paragraph" w:customStyle="1" w:styleId="affd">
    <w:name w:val="Лит заголок"/>
    <w:basedOn w:val="a3"/>
    <w:rsid w:val="00306B5B"/>
    <w:pPr>
      <w:spacing w:before="120" w:after="120" w:line="240" w:lineRule="auto"/>
      <w:ind w:left="0"/>
      <w:jc w:val="center"/>
    </w:pPr>
    <w:rPr>
      <w:rFonts w:ascii="Times New Roman" w:eastAsia="Times New Roman" w:hAnsi="Times New Roman"/>
      <w:caps/>
      <w:sz w:val="18"/>
      <w:szCs w:val="20"/>
      <w:lang w:eastAsia="ar-SA"/>
    </w:rPr>
  </w:style>
  <w:style w:type="paragraph" w:customStyle="1" w:styleId="affe">
    <w:name w:val="Лит список"/>
    <w:basedOn w:val="a3"/>
    <w:rsid w:val="00306B5B"/>
    <w:pPr>
      <w:tabs>
        <w:tab w:val="num" w:pos="720"/>
        <w:tab w:val="right" w:pos="9356"/>
      </w:tabs>
      <w:spacing w:after="0" w:line="240" w:lineRule="auto"/>
      <w:ind w:left="720" w:hanging="360"/>
      <w:jc w:val="both"/>
    </w:pPr>
    <w:rPr>
      <w:rFonts w:ascii="Times New Roman" w:eastAsia="Times New Roman" w:hAnsi="Times New Roman"/>
      <w:sz w:val="18"/>
      <w:szCs w:val="20"/>
      <w:lang w:eastAsia="ar-SA"/>
    </w:rPr>
  </w:style>
  <w:style w:type="paragraph" w:customStyle="1" w:styleId="afff">
    <w:name w:val="Подписи к рис"/>
    <w:basedOn w:val="a3"/>
    <w:rsid w:val="00306B5B"/>
    <w:pPr>
      <w:spacing w:after="0" w:line="180" w:lineRule="atLeast"/>
      <w:ind w:left="0"/>
      <w:jc w:val="both"/>
    </w:pPr>
    <w:rPr>
      <w:rFonts w:ascii="Times New Roman" w:eastAsia="Times New Roman" w:hAnsi="Times New Roman"/>
      <w:sz w:val="18"/>
      <w:szCs w:val="20"/>
      <w:lang w:eastAsia="ar-SA"/>
    </w:rPr>
  </w:style>
  <w:style w:type="paragraph" w:customStyle="1" w:styleId="1f">
    <w:name w:val="Оглавление1"/>
    <w:basedOn w:val="aff3"/>
    <w:rsid w:val="00306B5B"/>
    <w:pPr>
      <w:tabs>
        <w:tab w:val="right" w:leader="dot" w:pos="12764"/>
      </w:tabs>
      <w:suppressAutoHyphens/>
      <w:spacing w:after="0" w:line="240" w:lineRule="auto"/>
      <w:ind w:left="284" w:right="567" w:hanging="284"/>
    </w:pPr>
  </w:style>
  <w:style w:type="paragraph" w:customStyle="1" w:styleId="1f0">
    <w:name w:val="Заголовок1"/>
    <w:basedOn w:val="a3"/>
    <w:next w:val="aff3"/>
    <w:rsid w:val="00306B5B"/>
    <w:pPr>
      <w:keepNext/>
      <w:keepLines/>
      <w:suppressLineNumbers/>
      <w:suppressAutoHyphens/>
      <w:spacing w:before="120" w:after="180" w:line="220" w:lineRule="atLeast"/>
      <w:ind w:left="0"/>
      <w:jc w:val="center"/>
    </w:pPr>
    <w:rPr>
      <w:rFonts w:ascii="Times New Roman" w:eastAsia="Times New Roman" w:hAnsi="Times New Roman"/>
      <w:b/>
      <w:caps/>
      <w:szCs w:val="20"/>
      <w:lang w:eastAsia="ar-SA"/>
    </w:rPr>
  </w:style>
  <w:style w:type="paragraph" w:customStyle="1" w:styleId="28">
    <w:name w:val="Заголовок2"/>
    <w:basedOn w:val="a3"/>
    <w:next w:val="a3"/>
    <w:rsid w:val="00306B5B"/>
    <w:pPr>
      <w:keepNext/>
      <w:keepLines/>
      <w:suppressAutoHyphens/>
      <w:spacing w:before="180" w:after="120" w:line="220" w:lineRule="atLeast"/>
      <w:ind w:left="0"/>
      <w:jc w:val="center"/>
    </w:pPr>
    <w:rPr>
      <w:rFonts w:ascii="Times New Roman" w:eastAsia="Times New Roman" w:hAnsi="Times New Roman"/>
      <w:b/>
      <w:szCs w:val="20"/>
      <w:lang w:eastAsia="ar-SA"/>
    </w:rPr>
  </w:style>
  <w:style w:type="paragraph" w:customStyle="1" w:styleId="35">
    <w:name w:val="Заголовок3"/>
    <w:basedOn w:val="a3"/>
    <w:rsid w:val="00306B5B"/>
    <w:pPr>
      <w:keepNext/>
      <w:keepLines/>
      <w:suppressAutoHyphens/>
      <w:overflowPunct w:val="0"/>
      <w:autoSpaceDE w:val="0"/>
      <w:spacing w:before="180" w:after="120" w:line="240" w:lineRule="atLeast"/>
      <w:ind w:left="0"/>
      <w:jc w:val="center"/>
      <w:textAlignment w:val="baseline"/>
    </w:pPr>
    <w:rPr>
      <w:rFonts w:ascii="Times New Roman" w:eastAsia="Times New Roman" w:hAnsi="Times New Roman"/>
      <w:spacing w:val="40"/>
      <w:sz w:val="24"/>
      <w:szCs w:val="20"/>
      <w:lang w:eastAsia="ar-SA"/>
    </w:rPr>
  </w:style>
  <w:style w:type="paragraph" w:customStyle="1" w:styleId="afff0">
    <w:name w:val="Обычный б/отступа"/>
    <w:basedOn w:val="a3"/>
    <w:rsid w:val="00306B5B"/>
    <w:pPr>
      <w:widowControl w:val="0"/>
      <w:spacing w:after="0" w:line="220" w:lineRule="atLeast"/>
      <w:ind w:left="0"/>
      <w:jc w:val="both"/>
    </w:pPr>
    <w:rPr>
      <w:rFonts w:ascii="Times New Roman" w:eastAsia="Times New Roman" w:hAnsi="Times New Roman"/>
      <w:szCs w:val="20"/>
      <w:lang w:eastAsia="ar-SA"/>
    </w:rPr>
  </w:style>
  <w:style w:type="paragraph" w:customStyle="1" w:styleId="-0">
    <w:name w:val="Лит-заголовок"/>
    <w:basedOn w:val="a3"/>
    <w:next w:val="-1"/>
    <w:rsid w:val="00306B5B"/>
    <w:pPr>
      <w:keepNext/>
      <w:overflowPunct w:val="0"/>
      <w:autoSpaceDE w:val="0"/>
      <w:spacing w:before="180" w:after="120" w:line="200" w:lineRule="exact"/>
      <w:ind w:left="0"/>
      <w:jc w:val="center"/>
      <w:textAlignment w:val="baseline"/>
    </w:pPr>
    <w:rPr>
      <w:rFonts w:ascii="Times New Roman" w:eastAsia="Times New Roman" w:hAnsi="Times New Roman"/>
      <w:caps/>
      <w:sz w:val="20"/>
      <w:szCs w:val="20"/>
      <w:lang w:eastAsia="ar-SA"/>
    </w:rPr>
  </w:style>
  <w:style w:type="paragraph" w:customStyle="1" w:styleId="-1">
    <w:name w:val="Лит-список"/>
    <w:basedOn w:val="a3"/>
    <w:rsid w:val="00306B5B"/>
    <w:pPr>
      <w:tabs>
        <w:tab w:val="num" w:pos="360"/>
      </w:tabs>
      <w:overflowPunct w:val="0"/>
      <w:autoSpaceDE w:val="0"/>
      <w:spacing w:after="0" w:line="240" w:lineRule="auto"/>
      <w:ind w:left="360" w:hanging="360"/>
      <w:jc w:val="both"/>
      <w:textAlignment w:val="baseline"/>
    </w:pPr>
    <w:rPr>
      <w:rFonts w:ascii="Times New Roman" w:eastAsia="Times New Roman" w:hAnsi="Times New Roman"/>
      <w:sz w:val="20"/>
      <w:szCs w:val="20"/>
      <w:lang w:eastAsia="ar-SA"/>
    </w:rPr>
  </w:style>
  <w:style w:type="paragraph" w:customStyle="1" w:styleId="DANNIE">
    <w:name w:val="DANNIE"/>
    <w:basedOn w:val="a3"/>
    <w:rsid w:val="00306B5B"/>
    <w:pPr>
      <w:spacing w:after="0" w:line="240" w:lineRule="auto"/>
      <w:ind w:left="0"/>
      <w:jc w:val="center"/>
    </w:pPr>
    <w:rPr>
      <w:rFonts w:ascii="Times New Roman" w:eastAsia="Times New Roman" w:hAnsi="Times New Roman"/>
      <w:szCs w:val="24"/>
      <w:lang w:val="en-US" w:eastAsia="ar-SA"/>
    </w:rPr>
  </w:style>
  <w:style w:type="paragraph" w:customStyle="1" w:styleId="afff1">
    <w:name w:val="Содержимое врезки"/>
    <w:basedOn w:val="af2"/>
    <w:rsid w:val="00306B5B"/>
    <w:pPr>
      <w:suppressAutoHyphens w:val="0"/>
      <w:spacing w:after="120" w:line="220" w:lineRule="atLeast"/>
      <w:ind w:firstLine="454"/>
    </w:pPr>
    <w:rPr>
      <w:sz w:val="22"/>
    </w:rPr>
  </w:style>
  <w:style w:type="paragraph" w:customStyle="1" w:styleId="afff2">
    <w:name w:val="Текст в заданном формате"/>
    <w:basedOn w:val="a3"/>
    <w:rsid w:val="00306B5B"/>
    <w:pPr>
      <w:spacing w:after="0" w:line="220" w:lineRule="atLeast"/>
      <w:ind w:left="0" w:firstLine="454"/>
      <w:jc w:val="both"/>
    </w:pPr>
    <w:rPr>
      <w:rFonts w:ascii="Courier New" w:eastAsia="Courier New" w:hAnsi="Courier New" w:cs="Courier New"/>
      <w:sz w:val="20"/>
      <w:szCs w:val="20"/>
      <w:lang w:eastAsia="ar-SA"/>
    </w:rPr>
  </w:style>
  <w:style w:type="paragraph" w:styleId="29">
    <w:name w:val="Body Text 2"/>
    <w:basedOn w:val="a3"/>
    <w:link w:val="212"/>
    <w:rsid w:val="00306B5B"/>
    <w:pPr>
      <w:suppressAutoHyphens/>
      <w:spacing w:after="120" w:line="480" w:lineRule="auto"/>
      <w:ind w:left="0"/>
    </w:pPr>
    <w:rPr>
      <w:rFonts w:ascii="Times New Roman" w:eastAsia="Times New Roman" w:hAnsi="Times New Roman"/>
      <w:sz w:val="20"/>
      <w:szCs w:val="20"/>
      <w:lang w:eastAsia="ar-SA"/>
    </w:rPr>
  </w:style>
  <w:style w:type="character" w:customStyle="1" w:styleId="2a">
    <w:name w:val="Основной текст 2 Знак"/>
    <w:basedOn w:val="a4"/>
    <w:semiHidden/>
    <w:rsid w:val="00306B5B"/>
    <w:rPr>
      <w:rFonts w:ascii="Calibri" w:eastAsia="Calibri" w:hAnsi="Calibri" w:cs="Times New Roman"/>
    </w:rPr>
  </w:style>
  <w:style w:type="paragraph" w:customStyle="1" w:styleId="Style1">
    <w:name w:val="Style1"/>
    <w:basedOn w:val="a3"/>
    <w:rsid w:val="00306B5B"/>
    <w:pPr>
      <w:widowControl w:val="0"/>
      <w:autoSpaceDE w:val="0"/>
      <w:autoSpaceDN w:val="0"/>
      <w:adjustRightInd w:val="0"/>
      <w:spacing w:after="0" w:line="197" w:lineRule="exact"/>
      <w:ind w:left="0"/>
      <w:jc w:val="both"/>
    </w:pPr>
    <w:rPr>
      <w:rFonts w:ascii="Times New Roman" w:eastAsia="Times New Roman" w:hAnsi="Times New Roman"/>
      <w:sz w:val="24"/>
      <w:szCs w:val="24"/>
      <w:lang w:eastAsia="ru-RU"/>
    </w:rPr>
  </w:style>
  <w:style w:type="paragraph" w:customStyle="1" w:styleId="Style9">
    <w:name w:val="Style9"/>
    <w:basedOn w:val="a3"/>
    <w:rsid w:val="00306B5B"/>
    <w:pPr>
      <w:widowControl w:val="0"/>
      <w:autoSpaceDE w:val="0"/>
      <w:autoSpaceDN w:val="0"/>
      <w:adjustRightInd w:val="0"/>
      <w:spacing w:after="0" w:line="200" w:lineRule="exact"/>
      <w:ind w:left="0" w:firstLine="312"/>
    </w:pPr>
    <w:rPr>
      <w:rFonts w:ascii="Times New Roman" w:eastAsia="Times New Roman" w:hAnsi="Times New Roman"/>
      <w:sz w:val="24"/>
      <w:szCs w:val="24"/>
      <w:lang w:eastAsia="ru-RU"/>
    </w:rPr>
  </w:style>
  <w:style w:type="paragraph" w:customStyle="1" w:styleId="Style10">
    <w:name w:val="Style10"/>
    <w:basedOn w:val="a3"/>
    <w:rsid w:val="00306B5B"/>
    <w:pPr>
      <w:widowControl w:val="0"/>
      <w:autoSpaceDE w:val="0"/>
      <w:autoSpaceDN w:val="0"/>
      <w:adjustRightInd w:val="0"/>
      <w:spacing w:after="0" w:line="203" w:lineRule="exact"/>
      <w:ind w:left="0" w:firstLine="322"/>
      <w:jc w:val="both"/>
    </w:pPr>
    <w:rPr>
      <w:rFonts w:ascii="Times New Roman" w:eastAsia="Times New Roman" w:hAnsi="Times New Roman"/>
      <w:sz w:val="24"/>
      <w:szCs w:val="24"/>
      <w:lang w:eastAsia="ru-RU"/>
    </w:rPr>
  </w:style>
  <w:style w:type="paragraph" w:customStyle="1" w:styleId="Style11">
    <w:name w:val="Style11"/>
    <w:basedOn w:val="a3"/>
    <w:rsid w:val="00306B5B"/>
    <w:pPr>
      <w:widowControl w:val="0"/>
      <w:autoSpaceDE w:val="0"/>
      <w:autoSpaceDN w:val="0"/>
      <w:adjustRightInd w:val="0"/>
      <w:spacing w:after="0" w:line="198" w:lineRule="exact"/>
      <w:ind w:left="0" w:firstLine="144"/>
      <w:jc w:val="both"/>
    </w:pPr>
    <w:rPr>
      <w:rFonts w:ascii="Times New Roman" w:eastAsia="Times New Roman" w:hAnsi="Times New Roman"/>
      <w:sz w:val="24"/>
      <w:szCs w:val="24"/>
      <w:lang w:eastAsia="ru-RU"/>
    </w:rPr>
  </w:style>
  <w:style w:type="paragraph" w:customStyle="1" w:styleId="Style13">
    <w:name w:val="Style13"/>
    <w:basedOn w:val="a3"/>
    <w:rsid w:val="00306B5B"/>
    <w:pPr>
      <w:widowControl w:val="0"/>
      <w:autoSpaceDE w:val="0"/>
      <w:autoSpaceDN w:val="0"/>
      <w:adjustRightInd w:val="0"/>
      <w:spacing w:after="0" w:line="214" w:lineRule="exact"/>
      <w:ind w:left="0" w:firstLine="926"/>
    </w:pPr>
    <w:rPr>
      <w:rFonts w:ascii="Times New Roman" w:eastAsia="Times New Roman" w:hAnsi="Times New Roman"/>
      <w:sz w:val="24"/>
      <w:szCs w:val="24"/>
      <w:lang w:eastAsia="ru-RU"/>
    </w:rPr>
  </w:style>
  <w:style w:type="character" w:customStyle="1" w:styleId="FontStyle32">
    <w:name w:val="Font Style32"/>
    <w:rsid w:val="00306B5B"/>
    <w:rPr>
      <w:rFonts w:ascii="Times New Roman" w:hAnsi="Times New Roman" w:cs="Times New Roman"/>
      <w:b/>
      <w:bCs/>
      <w:spacing w:val="-10"/>
      <w:sz w:val="16"/>
      <w:szCs w:val="16"/>
    </w:rPr>
  </w:style>
  <w:style w:type="character" w:customStyle="1" w:styleId="FontStyle33">
    <w:name w:val="Font Style33"/>
    <w:rsid w:val="00306B5B"/>
    <w:rPr>
      <w:rFonts w:ascii="Times New Roman" w:hAnsi="Times New Roman" w:cs="Times New Roman"/>
      <w:b/>
      <w:bCs/>
      <w:sz w:val="16"/>
      <w:szCs w:val="16"/>
    </w:rPr>
  </w:style>
  <w:style w:type="character" w:customStyle="1" w:styleId="FontStyle34">
    <w:name w:val="Font Style34"/>
    <w:rsid w:val="00306B5B"/>
    <w:rPr>
      <w:rFonts w:ascii="Times New Roman" w:hAnsi="Times New Roman" w:cs="Times New Roman"/>
      <w:b/>
      <w:bCs/>
      <w:sz w:val="14"/>
      <w:szCs w:val="14"/>
    </w:rPr>
  </w:style>
  <w:style w:type="character" w:customStyle="1" w:styleId="FontStyle35">
    <w:name w:val="Font Style35"/>
    <w:rsid w:val="00306B5B"/>
    <w:rPr>
      <w:rFonts w:ascii="Bookman Old Style" w:hAnsi="Bookman Old Style" w:cs="Bookman Old Style"/>
      <w:b/>
      <w:bCs/>
      <w:sz w:val="22"/>
      <w:szCs w:val="22"/>
    </w:rPr>
  </w:style>
  <w:style w:type="character" w:customStyle="1" w:styleId="FontStyle36">
    <w:name w:val="Font Style36"/>
    <w:rsid w:val="00306B5B"/>
    <w:rPr>
      <w:rFonts w:ascii="Lucida Sans Unicode" w:hAnsi="Lucida Sans Unicode" w:cs="Lucida Sans Unicode"/>
      <w:b/>
      <w:bCs/>
      <w:spacing w:val="-10"/>
      <w:sz w:val="12"/>
      <w:szCs w:val="12"/>
    </w:rPr>
  </w:style>
  <w:style w:type="character" w:customStyle="1" w:styleId="FontStyle37">
    <w:name w:val="Font Style37"/>
    <w:rsid w:val="00306B5B"/>
    <w:rPr>
      <w:rFonts w:ascii="Times New Roman" w:hAnsi="Times New Roman" w:cs="Times New Roman"/>
      <w:spacing w:val="10"/>
      <w:sz w:val="8"/>
      <w:szCs w:val="8"/>
    </w:rPr>
  </w:style>
  <w:style w:type="character" w:customStyle="1" w:styleId="FontStyle38">
    <w:name w:val="Font Style38"/>
    <w:rsid w:val="00306B5B"/>
    <w:rPr>
      <w:rFonts w:ascii="Times New Roman" w:hAnsi="Times New Roman" w:cs="Times New Roman"/>
      <w:sz w:val="14"/>
      <w:szCs w:val="14"/>
    </w:rPr>
  </w:style>
  <w:style w:type="character" w:customStyle="1" w:styleId="FontStyle52">
    <w:name w:val="Font Style52"/>
    <w:rsid w:val="00306B5B"/>
    <w:rPr>
      <w:rFonts w:ascii="Times New Roman" w:hAnsi="Times New Roman" w:cs="Times New Roman"/>
      <w:spacing w:val="40"/>
      <w:sz w:val="12"/>
      <w:szCs w:val="12"/>
    </w:rPr>
  </w:style>
  <w:style w:type="character" w:customStyle="1" w:styleId="FontStyle39">
    <w:name w:val="Font Style39"/>
    <w:rsid w:val="00306B5B"/>
    <w:rPr>
      <w:rFonts w:ascii="Franklin Gothic Demi Cond" w:hAnsi="Franklin Gothic Demi Cond" w:cs="Franklin Gothic Demi Cond"/>
      <w:sz w:val="14"/>
      <w:szCs w:val="14"/>
    </w:rPr>
  </w:style>
  <w:style w:type="paragraph" w:customStyle="1" w:styleId="Style6">
    <w:name w:val="Style6"/>
    <w:basedOn w:val="a3"/>
    <w:rsid w:val="00306B5B"/>
    <w:pPr>
      <w:widowControl w:val="0"/>
      <w:autoSpaceDE w:val="0"/>
      <w:autoSpaceDN w:val="0"/>
      <w:adjustRightInd w:val="0"/>
      <w:spacing w:after="0" w:line="197" w:lineRule="exact"/>
      <w:ind w:left="0"/>
      <w:jc w:val="both"/>
    </w:pPr>
    <w:rPr>
      <w:rFonts w:ascii="Times New Roman" w:eastAsia="Times New Roman" w:hAnsi="Times New Roman"/>
      <w:sz w:val="24"/>
      <w:szCs w:val="24"/>
      <w:lang w:eastAsia="ru-RU"/>
    </w:rPr>
  </w:style>
  <w:style w:type="character" w:customStyle="1" w:styleId="FontStyle50">
    <w:name w:val="Font Style50"/>
    <w:rsid w:val="00306B5B"/>
    <w:rPr>
      <w:rFonts w:ascii="Times New Roman" w:hAnsi="Times New Roman" w:cs="Times New Roman"/>
      <w:b/>
      <w:bCs/>
      <w:i/>
      <w:iCs/>
      <w:spacing w:val="10"/>
      <w:sz w:val="14"/>
      <w:szCs w:val="14"/>
    </w:rPr>
  </w:style>
  <w:style w:type="paragraph" w:customStyle="1" w:styleId="Style16">
    <w:name w:val="Style16"/>
    <w:basedOn w:val="a3"/>
    <w:rsid w:val="00306B5B"/>
    <w:pPr>
      <w:widowControl w:val="0"/>
      <w:autoSpaceDE w:val="0"/>
      <w:autoSpaceDN w:val="0"/>
      <w:adjustRightInd w:val="0"/>
      <w:spacing w:after="0" w:line="204" w:lineRule="exact"/>
      <w:ind w:left="0"/>
      <w:jc w:val="center"/>
    </w:pPr>
    <w:rPr>
      <w:rFonts w:ascii="Times New Roman" w:eastAsia="Times New Roman" w:hAnsi="Times New Roman"/>
      <w:sz w:val="24"/>
      <w:szCs w:val="24"/>
      <w:lang w:eastAsia="ru-RU"/>
    </w:rPr>
  </w:style>
  <w:style w:type="paragraph" w:customStyle="1" w:styleId="Style20">
    <w:name w:val="Style20"/>
    <w:basedOn w:val="a3"/>
    <w:rsid w:val="00306B5B"/>
    <w:pPr>
      <w:widowControl w:val="0"/>
      <w:autoSpaceDE w:val="0"/>
      <w:autoSpaceDN w:val="0"/>
      <w:adjustRightInd w:val="0"/>
      <w:spacing w:after="0" w:line="240" w:lineRule="auto"/>
      <w:ind w:left="0"/>
    </w:pPr>
    <w:rPr>
      <w:rFonts w:ascii="Times New Roman" w:eastAsia="Times New Roman" w:hAnsi="Times New Roman"/>
      <w:sz w:val="24"/>
      <w:szCs w:val="24"/>
      <w:lang w:eastAsia="ru-RU"/>
    </w:rPr>
  </w:style>
  <w:style w:type="paragraph" w:customStyle="1" w:styleId="Style23">
    <w:name w:val="Style23"/>
    <w:basedOn w:val="a3"/>
    <w:rsid w:val="00306B5B"/>
    <w:pPr>
      <w:widowControl w:val="0"/>
      <w:autoSpaceDE w:val="0"/>
      <w:autoSpaceDN w:val="0"/>
      <w:adjustRightInd w:val="0"/>
      <w:spacing w:after="0" w:line="240" w:lineRule="auto"/>
      <w:ind w:left="0"/>
    </w:pPr>
    <w:rPr>
      <w:rFonts w:ascii="Times New Roman" w:eastAsia="Times New Roman" w:hAnsi="Times New Roman"/>
      <w:sz w:val="24"/>
      <w:szCs w:val="24"/>
      <w:lang w:eastAsia="ru-RU"/>
    </w:rPr>
  </w:style>
  <w:style w:type="character" w:customStyle="1" w:styleId="FontStyle51">
    <w:name w:val="Font Style51"/>
    <w:rsid w:val="00306B5B"/>
    <w:rPr>
      <w:rFonts w:ascii="Times New Roman" w:hAnsi="Times New Roman" w:cs="Times New Roman"/>
      <w:sz w:val="14"/>
      <w:szCs w:val="14"/>
    </w:rPr>
  </w:style>
  <w:style w:type="paragraph" w:customStyle="1" w:styleId="Style14">
    <w:name w:val="Style14"/>
    <w:basedOn w:val="a3"/>
    <w:rsid w:val="00306B5B"/>
    <w:pPr>
      <w:widowControl w:val="0"/>
      <w:autoSpaceDE w:val="0"/>
      <w:autoSpaceDN w:val="0"/>
      <w:adjustRightInd w:val="0"/>
      <w:spacing w:after="0" w:line="182" w:lineRule="exact"/>
      <w:ind w:left="0" w:hanging="970"/>
    </w:pPr>
    <w:rPr>
      <w:rFonts w:ascii="Times New Roman" w:eastAsia="Times New Roman" w:hAnsi="Times New Roman"/>
      <w:sz w:val="24"/>
      <w:szCs w:val="24"/>
      <w:lang w:eastAsia="ru-RU"/>
    </w:rPr>
  </w:style>
  <w:style w:type="paragraph" w:customStyle="1" w:styleId="Style17">
    <w:name w:val="Style17"/>
    <w:basedOn w:val="a3"/>
    <w:rsid w:val="00306B5B"/>
    <w:pPr>
      <w:widowControl w:val="0"/>
      <w:autoSpaceDE w:val="0"/>
      <w:autoSpaceDN w:val="0"/>
      <w:adjustRightInd w:val="0"/>
      <w:spacing w:after="0" w:line="214" w:lineRule="exact"/>
      <w:ind w:left="0" w:firstLine="2299"/>
    </w:pPr>
    <w:rPr>
      <w:rFonts w:ascii="Times New Roman" w:eastAsia="Times New Roman" w:hAnsi="Times New Roman"/>
      <w:sz w:val="24"/>
      <w:szCs w:val="24"/>
      <w:lang w:eastAsia="ru-RU"/>
    </w:rPr>
  </w:style>
  <w:style w:type="character" w:customStyle="1" w:styleId="FontStyle41">
    <w:name w:val="Font Style41"/>
    <w:rsid w:val="00306B5B"/>
    <w:rPr>
      <w:rFonts w:ascii="Times New Roman" w:hAnsi="Times New Roman" w:cs="Times New Roman"/>
      <w:b/>
      <w:bCs/>
      <w:smallCaps/>
      <w:sz w:val="10"/>
      <w:szCs w:val="10"/>
    </w:rPr>
  </w:style>
  <w:style w:type="character" w:customStyle="1" w:styleId="FontStyle48">
    <w:name w:val="Font Style48"/>
    <w:rsid w:val="00306B5B"/>
    <w:rPr>
      <w:rFonts w:ascii="Georgia" w:hAnsi="Georgia" w:cs="Georgia"/>
      <w:sz w:val="14"/>
      <w:szCs w:val="14"/>
    </w:rPr>
  </w:style>
  <w:style w:type="paragraph" w:customStyle="1" w:styleId="afff3">
    <w:name w:val="Сведения об авторах"/>
    <w:basedOn w:val="a3"/>
    <w:rsid w:val="00306B5B"/>
    <w:pPr>
      <w:spacing w:after="0" w:line="240" w:lineRule="auto"/>
      <w:ind w:left="0" w:firstLine="386"/>
      <w:jc w:val="both"/>
    </w:pPr>
    <w:rPr>
      <w:rFonts w:ascii="Times New Roman" w:eastAsia="Times New Roman" w:hAnsi="Times New Roman"/>
      <w:sz w:val="20"/>
      <w:szCs w:val="20"/>
      <w:lang w:eastAsia="ru-RU"/>
    </w:rPr>
  </w:style>
  <w:style w:type="paragraph" w:styleId="afff4">
    <w:name w:val="Plain Text"/>
    <w:basedOn w:val="a3"/>
    <w:link w:val="afff5"/>
    <w:rsid w:val="00306B5B"/>
    <w:pPr>
      <w:spacing w:after="0" w:line="560" w:lineRule="exact"/>
      <w:ind w:left="0" w:firstLine="720"/>
      <w:jc w:val="both"/>
    </w:pPr>
    <w:rPr>
      <w:rFonts w:ascii="Times New Roman" w:eastAsia="Times New Roman" w:hAnsi="Times New Roman"/>
      <w:sz w:val="28"/>
      <w:szCs w:val="20"/>
      <w:lang w:eastAsia="ru-RU"/>
    </w:rPr>
  </w:style>
  <w:style w:type="character" w:customStyle="1" w:styleId="afff5">
    <w:name w:val="Текст Знак"/>
    <w:basedOn w:val="a4"/>
    <w:link w:val="afff4"/>
    <w:rsid w:val="00306B5B"/>
    <w:rPr>
      <w:rFonts w:ascii="Times New Roman" w:eastAsia="Times New Roman" w:hAnsi="Times New Roman" w:cs="Times New Roman"/>
      <w:sz w:val="28"/>
      <w:szCs w:val="20"/>
      <w:lang w:eastAsia="ru-RU"/>
    </w:rPr>
  </w:style>
  <w:style w:type="paragraph" w:customStyle="1" w:styleId="MTDisplayEquation">
    <w:name w:val="MTDisplayEquation"/>
    <w:basedOn w:val="a3"/>
    <w:next w:val="a3"/>
    <w:autoRedefine/>
    <w:rsid w:val="00306B5B"/>
    <w:pPr>
      <w:spacing w:after="0" w:line="240" w:lineRule="auto"/>
      <w:ind w:left="0" w:firstLine="567"/>
      <w:jc w:val="both"/>
    </w:pPr>
    <w:rPr>
      <w:rFonts w:ascii="Times New Roman" w:eastAsia="Times New Roman" w:hAnsi="Times New Roman"/>
      <w:szCs w:val="20"/>
      <w:lang w:val="en-US" w:eastAsia="ru-RU"/>
    </w:rPr>
  </w:style>
  <w:style w:type="character" w:customStyle="1" w:styleId="MTEquationSection">
    <w:name w:val="MTEquationSection"/>
    <w:rsid w:val="00306B5B"/>
    <w:rPr>
      <w:noProof w:val="0"/>
      <w:vanish w:val="0"/>
      <w:color w:val="FF0000"/>
      <w:lang w:val="en-US"/>
    </w:rPr>
  </w:style>
  <w:style w:type="paragraph" w:styleId="afff6">
    <w:name w:val="Document Map"/>
    <w:basedOn w:val="a3"/>
    <w:link w:val="1f1"/>
    <w:semiHidden/>
    <w:rsid w:val="00306B5B"/>
    <w:pPr>
      <w:shd w:val="clear" w:color="auto" w:fill="000080"/>
      <w:spacing w:after="0" w:line="240" w:lineRule="auto"/>
      <w:ind w:left="0"/>
      <w:jc w:val="both"/>
    </w:pPr>
    <w:rPr>
      <w:rFonts w:ascii="Tahoma" w:eastAsia="Times New Roman" w:hAnsi="Tahoma"/>
      <w:szCs w:val="20"/>
      <w:lang w:eastAsia="ru-RU"/>
    </w:rPr>
  </w:style>
  <w:style w:type="character" w:customStyle="1" w:styleId="afff7">
    <w:name w:val="Схема документа Знак"/>
    <w:basedOn w:val="a4"/>
    <w:semiHidden/>
    <w:rsid w:val="00306B5B"/>
    <w:rPr>
      <w:rFonts w:ascii="Tahoma" w:eastAsia="Calibri" w:hAnsi="Tahoma" w:cs="Tahoma"/>
      <w:sz w:val="16"/>
      <w:szCs w:val="16"/>
    </w:rPr>
  </w:style>
  <w:style w:type="paragraph" w:styleId="2b">
    <w:name w:val="List 2"/>
    <w:basedOn w:val="a3"/>
    <w:rsid w:val="00306B5B"/>
    <w:pPr>
      <w:spacing w:after="0" w:line="240" w:lineRule="auto"/>
      <w:ind w:left="566" w:hanging="283"/>
      <w:jc w:val="both"/>
    </w:pPr>
    <w:rPr>
      <w:rFonts w:ascii="Times New Roman" w:eastAsia="Times New Roman" w:hAnsi="Times New Roman"/>
      <w:szCs w:val="20"/>
      <w:lang w:eastAsia="ru-RU"/>
    </w:rPr>
  </w:style>
  <w:style w:type="paragraph" w:styleId="36">
    <w:name w:val="List 3"/>
    <w:basedOn w:val="a3"/>
    <w:rsid w:val="00306B5B"/>
    <w:pPr>
      <w:spacing w:after="0" w:line="240" w:lineRule="auto"/>
      <w:ind w:left="849" w:hanging="283"/>
      <w:jc w:val="both"/>
    </w:pPr>
    <w:rPr>
      <w:rFonts w:ascii="Times New Roman" w:eastAsia="Times New Roman" w:hAnsi="Times New Roman"/>
      <w:szCs w:val="20"/>
      <w:lang w:eastAsia="ru-RU"/>
    </w:rPr>
  </w:style>
  <w:style w:type="paragraph" w:styleId="2c">
    <w:name w:val="List Continue 2"/>
    <w:basedOn w:val="a3"/>
    <w:rsid w:val="00306B5B"/>
    <w:pPr>
      <w:spacing w:after="120" w:line="240" w:lineRule="auto"/>
      <w:ind w:left="566"/>
      <w:jc w:val="both"/>
    </w:pPr>
    <w:rPr>
      <w:rFonts w:ascii="Times New Roman" w:eastAsia="Times New Roman" w:hAnsi="Times New Roman"/>
      <w:szCs w:val="20"/>
      <w:lang w:eastAsia="ru-RU"/>
    </w:rPr>
  </w:style>
  <w:style w:type="paragraph" w:customStyle="1" w:styleId="Book">
    <w:name w:val="НИИ_Book_Публикации"/>
    <w:basedOn w:val="a3"/>
    <w:rsid w:val="00306B5B"/>
    <w:pPr>
      <w:numPr>
        <w:numId w:val="1"/>
      </w:numPr>
      <w:tabs>
        <w:tab w:val="left" w:pos="1021"/>
      </w:tabs>
      <w:spacing w:after="120" w:line="240" w:lineRule="auto"/>
      <w:ind w:firstLine="454"/>
      <w:jc w:val="both"/>
    </w:pPr>
    <w:rPr>
      <w:rFonts w:ascii="Times New Roman" w:eastAsia="Times New Roman" w:hAnsi="Times New Roman"/>
      <w:i/>
      <w:sz w:val="20"/>
      <w:szCs w:val="20"/>
      <w:lang w:eastAsia="ru-RU"/>
    </w:rPr>
  </w:style>
  <w:style w:type="paragraph" w:customStyle="1" w:styleId="afff8">
    <w:name w:val="аннотация"/>
    <w:basedOn w:val="a3"/>
    <w:rsid w:val="00306B5B"/>
    <w:pPr>
      <w:spacing w:after="0" w:line="240" w:lineRule="auto"/>
      <w:ind w:left="0" w:firstLine="386"/>
      <w:jc w:val="both"/>
    </w:pPr>
    <w:rPr>
      <w:rFonts w:ascii="Times New Roman" w:eastAsia="Times New Roman" w:hAnsi="Times New Roman"/>
      <w:sz w:val="20"/>
      <w:szCs w:val="20"/>
      <w:lang w:eastAsia="ru-RU"/>
    </w:rPr>
  </w:style>
  <w:style w:type="paragraph" w:customStyle="1" w:styleId="afff9">
    <w:name w:val="рисунок"/>
    <w:basedOn w:val="a3"/>
    <w:link w:val="afffa"/>
    <w:rsid w:val="00306B5B"/>
    <w:pPr>
      <w:spacing w:before="120" w:after="240" w:line="240" w:lineRule="auto"/>
      <w:ind w:left="0"/>
      <w:jc w:val="both"/>
    </w:pPr>
    <w:rPr>
      <w:rFonts w:ascii="Times New Roman" w:eastAsia="Times New Roman" w:hAnsi="Times New Roman"/>
      <w:sz w:val="20"/>
      <w:szCs w:val="20"/>
      <w:lang w:eastAsia="ru-RU"/>
    </w:rPr>
  </w:style>
  <w:style w:type="paragraph" w:customStyle="1" w:styleId="afffb">
    <w:name w:val="Дата поступления"/>
    <w:next w:val="afff3"/>
    <w:rsid w:val="00306B5B"/>
    <w:pPr>
      <w:spacing w:after="0" w:line="240" w:lineRule="auto"/>
      <w:ind w:left="5727"/>
    </w:pPr>
    <w:rPr>
      <w:rFonts w:ascii="Times New Roman" w:eastAsia="Times New Roman" w:hAnsi="Times New Roman" w:cs="Times New Roman"/>
      <w:noProof/>
      <w:sz w:val="18"/>
      <w:szCs w:val="20"/>
      <w:lang w:eastAsia="ru-RU"/>
    </w:rPr>
  </w:style>
  <w:style w:type="paragraph" w:customStyle="1" w:styleId="afffc">
    <w:name w:val="фамилии"/>
    <w:basedOn w:val="a3"/>
    <w:next w:val="a3"/>
    <w:rsid w:val="00306B5B"/>
    <w:pPr>
      <w:spacing w:before="120" w:after="480" w:line="240" w:lineRule="auto"/>
      <w:ind w:left="0"/>
      <w:jc w:val="center"/>
    </w:pPr>
    <w:rPr>
      <w:rFonts w:ascii="Times New Roman" w:eastAsia="Times New Roman" w:hAnsi="Times New Roman"/>
      <w:i/>
      <w:sz w:val="24"/>
      <w:szCs w:val="20"/>
      <w:lang w:eastAsia="ru-RU"/>
    </w:rPr>
  </w:style>
  <w:style w:type="paragraph" w:customStyle="1" w:styleId="afffd">
    <w:name w:val="список лит"/>
    <w:basedOn w:val="a3"/>
    <w:rsid w:val="00306B5B"/>
    <w:pPr>
      <w:spacing w:before="360" w:after="120" w:line="240" w:lineRule="auto"/>
      <w:ind w:left="0"/>
      <w:jc w:val="center"/>
    </w:pPr>
    <w:rPr>
      <w:rFonts w:ascii="Times New Roman" w:eastAsia="Times New Roman" w:hAnsi="Times New Roman"/>
      <w:b/>
      <w:sz w:val="20"/>
      <w:szCs w:val="20"/>
      <w:lang w:eastAsia="ru-RU"/>
    </w:rPr>
  </w:style>
  <w:style w:type="paragraph" w:customStyle="1" w:styleId="a0">
    <w:name w:val="Публикации"/>
    <w:basedOn w:val="Book"/>
    <w:link w:val="afffe"/>
    <w:rsid w:val="00306B5B"/>
    <w:pPr>
      <w:numPr>
        <w:numId w:val="2"/>
      </w:numPr>
      <w:spacing w:after="60"/>
      <w:ind w:left="357" w:hanging="357"/>
    </w:pPr>
    <w:rPr>
      <w:i w:val="0"/>
      <w:lang w:val="en-US"/>
    </w:rPr>
  </w:style>
  <w:style w:type="paragraph" w:customStyle="1" w:styleId="-2">
    <w:name w:val="АННОТАЦ-заголов"/>
    <w:basedOn w:val="afff8"/>
    <w:next w:val="afff8"/>
    <w:rsid w:val="00306B5B"/>
    <w:pPr>
      <w:spacing w:after="120"/>
      <w:ind w:firstLine="0"/>
      <w:jc w:val="center"/>
    </w:pPr>
    <w:rPr>
      <w:b/>
    </w:rPr>
  </w:style>
  <w:style w:type="paragraph" w:styleId="affff">
    <w:name w:val="Block Text"/>
    <w:basedOn w:val="a3"/>
    <w:rsid w:val="00306B5B"/>
    <w:pPr>
      <w:autoSpaceDE w:val="0"/>
      <w:autoSpaceDN w:val="0"/>
      <w:adjustRightInd w:val="0"/>
      <w:spacing w:after="120" w:line="240" w:lineRule="auto"/>
      <w:ind w:left="180" w:right="240"/>
      <w:jc w:val="both"/>
    </w:pPr>
    <w:rPr>
      <w:rFonts w:ascii="Times New Roman" w:eastAsia="Times New Roman" w:hAnsi="Times New Roman"/>
      <w:sz w:val="28"/>
      <w:szCs w:val="20"/>
      <w:lang w:eastAsia="ru-RU"/>
    </w:rPr>
  </w:style>
  <w:style w:type="character" w:styleId="affff0">
    <w:name w:val="footnote reference"/>
    <w:semiHidden/>
    <w:rsid w:val="00306B5B"/>
    <w:rPr>
      <w:vertAlign w:val="superscript"/>
    </w:rPr>
  </w:style>
  <w:style w:type="paragraph" w:styleId="2d">
    <w:name w:val="Body Text Indent 2"/>
    <w:basedOn w:val="a3"/>
    <w:link w:val="213"/>
    <w:rsid w:val="00306B5B"/>
    <w:pPr>
      <w:spacing w:after="40" w:line="240" w:lineRule="auto"/>
      <w:ind w:left="0" w:firstLine="567"/>
      <w:jc w:val="both"/>
    </w:pPr>
    <w:rPr>
      <w:rFonts w:ascii="Arial" w:eastAsia="Times New Roman" w:hAnsi="Arial"/>
      <w:sz w:val="20"/>
      <w:szCs w:val="20"/>
      <w:lang w:eastAsia="ru-RU"/>
    </w:rPr>
  </w:style>
  <w:style w:type="character" w:customStyle="1" w:styleId="2e">
    <w:name w:val="Основной текст с отступом 2 Знак"/>
    <w:basedOn w:val="a4"/>
    <w:semiHidden/>
    <w:rsid w:val="00306B5B"/>
    <w:rPr>
      <w:rFonts w:ascii="Calibri" w:eastAsia="Calibri" w:hAnsi="Calibri" w:cs="Times New Roman"/>
    </w:rPr>
  </w:style>
  <w:style w:type="paragraph" w:customStyle="1" w:styleId="SUMMARY">
    <w:name w:val="SUMMARY"/>
    <w:basedOn w:val="-2"/>
    <w:rsid w:val="00306B5B"/>
    <w:pPr>
      <w:spacing w:before="360"/>
    </w:pPr>
  </w:style>
  <w:style w:type="paragraph" w:customStyle="1" w:styleId="authorsummary">
    <w:name w:val="author_summary"/>
    <w:basedOn w:val="afff8"/>
    <w:rsid w:val="00306B5B"/>
    <w:pPr>
      <w:spacing w:after="60"/>
    </w:pPr>
    <w:rPr>
      <w:i/>
      <w:lang w:val="en-US"/>
    </w:rPr>
  </w:style>
  <w:style w:type="paragraph" w:styleId="37">
    <w:name w:val="Body Text 3"/>
    <w:basedOn w:val="a3"/>
    <w:link w:val="38"/>
    <w:rsid w:val="00306B5B"/>
    <w:pPr>
      <w:spacing w:after="120" w:line="240" w:lineRule="auto"/>
      <w:ind w:left="0"/>
    </w:pPr>
    <w:rPr>
      <w:rFonts w:ascii="Times New Roman" w:eastAsia="Times New Roman" w:hAnsi="Times New Roman"/>
      <w:sz w:val="16"/>
      <w:szCs w:val="16"/>
      <w:lang w:eastAsia="ru-RU"/>
    </w:rPr>
  </w:style>
  <w:style w:type="character" w:customStyle="1" w:styleId="38">
    <w:name w:val="Основной текст 3 Знак"/>
    <w:basedOn w:val="a4"/>
    <w:link w:val="37"/>
    <w:rsid w:val="00306B5B"/>
    <w:rPr>
      <w:rFonts w:ascii="Times New Roman" w:eastAsia="Times New Roman" w:hAnsi="Times New Roman" w:cs="Times New Roman"/>
      <w:sz w:val="16"/>
      <w:szCs w:val="16"/>
      <w:lang w:eastAsia="ru-RU"/>
    </w:rPr>
  </w:style>
  <w:style w:type="paragraph" w:styleId="HTML">
    <w:name w:val="HTML Preformatted"/>
    <w:basedOn w:val="a3"/>
    <w:link w:val="HTML0"/>
    <w:rsid w:val="0030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306B5B"/>
    <w:rPr>
      <w:rFonts w:ascii="Courier New" w:eastAsia="Times New Roman" w:hAnsi="Courier New" w:cs="Courier New"/>
      <w:sz w:val="20"/>
      <w:szCs w:val="20"/>
      <w:lang w:eastAsia="ru-RU"/>
    </w:rPr>
  </w:style>
  <w:style w:type="character" w:customStyle="1" w:styleId="citation">
    <w:name w:val="citation"/>
    <w:basedOn w:val="a4"/>
    <w:rsid w:val="00306B5B"/>
  </w:style>
  <w:style w:type="character" w:customStyle="1" w:styleId="ti">
    <w:name w:val="ti"/>
    <w:basedOn w:val="a4"/>
    <w:rsid w:val="00306B5B"/>
  </w:style>
  <w:style w:type="character" w:customStyle="1" w:styleId="featuredlinkouts">
    <w:name w:val="featured_linkouts"/>
    <w:basedOn w:val="a4"/>
    <w:rsid w:val="00306B5B"/>
  </w:style>
  <w:style w:type="character" w:customStyle="1" w:styleId="14">
    <w:name w:val="Основной текст Знак1"/>
    <w:link w:val="af2"/>
    <w:rsid w:val="00306B5B"/>
    <w:rPr>
      <w:rFonts w:ascii="Times New Roman" w:eastAsia="Times New Roman" w:hAnsi="Times New Roman" w:cs="Times New Roman"/>
      <w:sz w:val="24"/>
      <w:szCs w:val="20"/>
      <w:lang w:eastAsia="ar-SA"/>
    </w:rPr>
  </w:style>
  <w:style w:type="character" w:customStyle="1" w:styleId="textbold">
    <w:name w:val="text_bold"/>
    <w:basedOn w:val="a4"/>
    <w:rsid w:val="00306B5B"/>
  </w:style>
  <w:style w:type="character" w:customStyle="1" w:styleId="ja50-ce-author">
    <w:name w:val="ja50-ce-author"/>
    <w:basedOn w:val="a4"/>
    <w:rsid w:val="00306B5B"/>
  </w:style>
  <w:style w:type="character" w:customStyle="1" w:styleId="ti2">
    <w:name w:val="ti2"/>
    <w:rsid w:val="00306B5B"/>
    <w:rPr>
      <w:sz w:val="22"/>
      <w:szCs w:val="22"/>
    </w:rPr>
  </w:style>
  <w:style w:type="paragraph" w:customStyle="1" w:styleId="affff1">
    <w:name w:val="Нормальный"/>
    <w:rsid w:val="00306B5B"/>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2">
    <w:name w:val="Стиль2"/>
    <w:rsid w:val="00306B5B"/>
    <w:pPr>
      <w:numPr>
        <w:numId w:val="3"/>
      </w:numPr>
    </w:pPr>
  </w:style>
  <w:style w:type="paragraph" w:styleId="affff2">
    <w:name w:val="Normal (Web)"/>
    <w:basedOn w:val="a3"/>
    <w:link w:val="affff3"/>
    <w:uiPriority w:val="99"/>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affff4">
    <w:name w:val="Знак Знак Знак"/>
    <w:basedOn w:val="a3"/>
    <w:rsid w:val="00306B5B"/>
    <w:pPr>
      <w:spacing w:before="100" w:beforeAutospacing="1" w:after="100" w:afterAutospacing="1" w:line="240" w:lineRule="auto"/>
      <w:ind w:left="0"/>
    </w:pPr>
    <w:rPr>
      <w:rFonts w:ascii="Tahoma" w:eastAsia="Times New Roman" w:hAnsi="Tahoma" w:cs="Tahoma"/>
      <w:sz w:val="20"/>
      <w:szCs w:val="20"/>
      <w:lang w:val="en-US"/>
    </w:rPr>
  </w:style>
  <w:style w:type="character" w:customStyle="1" w:styleId="longtext1">
    <w:name w:val="long_text1"/>
    <w:rsid w:val="00306B5B"/>
    <w:rPr>
      <w:sz w:val="20"/>
      <w:szCs w:val="20"/>
    </w:rPr>
  </w:style>
  <w:style w:type="character" w:customStyle="1" w:styleId="longtext">
    <w:name w:val="long_text"/>
    <w:basedOn w:val="a4"/>
    <w:rsid w:val="00306B5B"/>
  </w:style>
  <w:style w:type="paragraph" w:customStyle="1" w:styleId="articlecategory4">
    <w:name w:val="articlecategory4"/>
    <w:basedOn w:val="a3"/>
    <w:rsid w:val="00306B5B"/>
    <w:pPr>
      <w:shd w:val="clear" w:color="auto" w:fill="FFFFFF"/>
      <w:spacing w:after="120" w:line="312" w:lineRule="atLeast"/>
      <w:ind w:left="0"/>
    </w:pPr>
    <w:rPr>
      <w:rFonts w:ascii="Times New Roman" w:eastAsia="Times New Roman" w:hAnsi="Times New Roman"/>
      <w:b/>
      <w:bCs/>
      <w:color w:val="A3A2A2"/>
      <w:sz w:val="29"/>
      <w:szCs w:val="29"/>
      <w:lang w:eastAsia="ru-RU"/>
    </w:rPr>
  </w:style>
  <w:style w:type="character" w:customStyle="1" w:styleId="gt-icon-text1">
    <w:name w:val="gt-icon-text1"/>
    <w:basedOn w:val="a4"/>
    <w:rsid w:val="00306B5B"/>
  </w:style>
  <w:style w:type="character" w:customStyle="1" w:styleId="doccaption">
    <w:name w:val="doccaption"/>
    <w:basedOn w:val="a4"/>
    <w:rsid w:val="00306B5B"/>
  </w:style>
  <w:style w:type="character" w:customStyle="1" w:styleId="affff5">
    <w:name w:val="Гипертекстовая ссылка"/>
    <w:rsid w:val="00306B5B"/>
    <w:rPr>
      <w:color w:val="008000"/>
    </w:rPr>
  </w:style>
  <w:style w:type="paragraph" w:customStyle="1" w:styleId="affff6">
    <w:name w:val="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7">
    <w:name w:val="Настя Знак Знак Знак"/>
    <w:basedOn w:val="a3"/>
    <w:rsid w:val="00306B5B"/>
    <w:pPr>
      <w:spacing w:after="160" w:line="240" w:lineRule="exact"/>
      <w:ind w:left="720"/>
      <w:contextualSpacing/>
      <w:jc w:val="center"/>
    </w:pPr>
    <w:rPr>
      <w:rFonts w:ascii="Times New Roman" w:eastAsia="Times New Roman" w:hAnsi="Times New Roman" w:cs="Verdana"/>
      <w:b/>
      <w:sz w:val="24"/>
      <w:szCs w:val="20"/>
      <w:lang w:val="en-US"/>
    </w:rPr>
  </w:style>
  <w:style w:type="character" w:customStyle="1" w:styleId="b-translate-answerlanmultiitem">
    <w:name w:val="b-translate-answer__lan__multiitem"/>
    <w:basedOn w:val="a4"/>
    <w:rsid w:val="00306B5B"/>
  </w:style>
  <w:style w:type="character" w:styleId="affff8">
    <w:name w:val="annotation reference"/>
    <w:rsid w:val="00306B5B"/>
    <w:rPr>
      <w:sz w:val="16"/>
      <w:szCs w:val="16"/>
    </w:rPr>
  </w:style>
  <w:style w:type="paragraph" w:styleId="affff9">
    <w:name w:val="annotation text"/>
    <w:basedOn w:val="a3"/>
    <w:link w:val="affffa"/>
    <w:rsid w:val="00306B5B"/>
    <w:pPr>
      <w:spacing w:after="0" w:line="240" w:lineRule="auto"/>
      <w:ind w:left="0"/>
    </w:pPr>
    <w:rPr>
      <w:rFonts w:ascii="Times New Roman" w:eastAsia="Times New Roman" w:hAnsi="Times New Roman"/>
      <w:sz w:val="20"/>
      <w:szCs w:val="20"/>
      <w:lang w:eastAsia="ru-RU"/>
    </w:rPr>
  </w:style>
  <w:style w:type="character" w:customStyle="1" w:styleId="affffa">
    <w:name w:val="Текст примечания Знак"/>
    <w:basedOn w:val="a4"/>
    <w:link w:val="affff9"/>
    <w:rsid w:val="00306B5B"/>
    <w:rPr>
      <w:rFonts w:ascii="Times New Roman" w:eastAsia="Times New Roman" w:hAnsi="Times New Roman" w:cs="Times New Roman"/>
      <w:sz w:val="20"/>
      <w:szCs w:val="20"/>
      <w:lang w:eastAsia="ru-RU"/>
    </w:rPr>
  </w:style>
  <w:style w:type="paragraph" w:styleId="affffb">
    <w:name w:val="annotation subject"/>
    <w:basedOn w:val="affff9"/>
    <w:next w:val="affff9"/>
    <w:link w:val="affffc"/>
    <w:semiHidden/>
    <w:rsid w:val="00306B5B"/>
    <w:rPr>
      <w:b/>
      <w:bCs/>
    </w:rPr>
  </w:style>
  <w:style w:type="character" w:customStyle="1" w:styleId="affffc">
    <w:name w:val="Тема примечания Знак"/>
    <w:basedOn w:val="affffa"/>
    <w:link w:val="affffb"/>
    <w:semiHidden/>
    <w:rsid w:val="00306B5B"/>
    <w:rPr>
      <w:rFonts w:ascii="Times New Roman" w:eastAsia="Times New Roman" w:hAnsi="Times New Roman" w:cs="Times New Roman"/>
      <w:b/>
      <w:bCs/>
      <w:sz w:val="20"/>
      <w:szCs w:val="20"/>
      <w:lang w:eastAsia="ru-RU"/>
    </w:rPr>
  </w:style>
  <w:style w:type="paragraph" w:styleId="affffd">
    <w:name w:val="Balloon Text"/>
    <w:basedOn w:val="a3"/>
    <w:link w:val="affffe"/>
    <w:uiPriority w:val="99"/>
    <w:semiHidden/>
    <w:rsid w:val="00306B5B"/>
    <w:pPr>
      <w:spacing w:after="0" w:line="240" w:lineRule="auto"/>
      <w:ind w:left="0"/>
    </w:pPr>
    <w:rPr>
      <w:rFonts w:ascii="Tahoma" w:eastAsia="Times New Roman" w:hAnsi="Tahoma" w:cs="Tahoma"/>
      <w:sz w:val="16"/>
      <w:szCs w:val="16"/>
      <w:lang w:eastAsia="ru-RU"/>
    </w:rPr>
  </w:style>
  <w:style w:type="character" w:customStyle="1" w:styleId="affffe">
    <w:name w:val="Текст выноски Знак"/>
    <w:basedOn w:val="a4"/>
    <w:link w:val="affffd"/>
    <w:uiPriority w:val="99"/>
    <w:semiHidden/>
    <w:rsid w:val="00306B5B"/>
    <w:rPr>
      <w:rFonts w:ascii="Tahoma" w:eastAsia="Times New Roman" w:hAnsi="Tahoma" w:cs="Tahoma"/>
      <w:sz w:val="16"/>
      <w:szCs w:val="16"/>
      <w:lang w:eastAsia="ru-RU"/>
    </w:rPr>
  </w:style>
  <w:style w:type="paragraph" w:styleId="afffff">
    <w:name w:val="List Bullet"/>
    <w:basedOn w:val="a3"/>
    <w:autoRedefine/>
    <w:rsid w:val="00306B5B"/>
    <w:pPr>
      <w:spacing w:after="0" w:line="240" w:lineRule="auto"/>
      <w:ind w:left="0" w:firstLine="540"/>
      <w:jc w:val="both"/>
    </w:pPr>
    <w:rPr>
      <w:rFonts w:ascii="Times New Roman" w:eastAsia="Times New Roman" w:hAnsi="Times New Roman"/>
      <w:lang w:eastAsia="ru-RU"/>
    </w:rPr>
  </w:style>
  <w:style w:type="character" w:customStyle="1" w:styleId="val">
    <w:name w:val="val"/>
    <w:basedOn w:val="a4"/>
    <w:rsid w:val="00306B5B"/>
  </w:style>
  <w:style w:type="character" w:customStyle="1" w:styleId="textitalics">
    <w:name w:val="textitalics"/>
    <w:basedOn w:val="a4"/>
    <w:rsid w:val="00306B5B"/>
  </w:style>
  <w:style w:type="character" w:customStyle="1" w:styleId="txtboldonly">
    <w:name w:val="txtboldonly"/>
    <w:basedOn w:val="a4"/>
    <w:rsid w:val="00306B5B"/>
  </w:style>
  <w:style w:type="paragraph" w:customStyle="1" w:styleId="1f2">
    <w:name w:val="Знак Знак1 Знак Знак"/>
    <w:basedOn w:val="a3"/>
    <w:rsid w:val="00306B5B"/>
    <w:pPr>
      <w:spacing w:after="160" w:line="240" w:lineRule="exact"/>
      <w:ind w:left="0"/>
    </w:pPr>
    <w:rPr>
      <w:rFonts w:ascii="Verdana" w:eastAsia="Times New Roman" w:hAnsi="Verdana" w:cs="Verdana"/>
      <w:sz w:val="20"/>
      <w:szCs w:val="20"/>
      <w:lang w:val="en-US"/>
    </w:rPr>
  </w:style>
  <w:style w:type="character" w:customStyle="1" w:styleId="21">
    <w:name w:val="Заголовок 2 Знак1"/>
    <w:link w:val="20"/>
    <w:rsid w:val="00306B5B"/>
    <w:rPr>
      <w:rFonts w:ascii="Times New Roman" w:eastAsia="Times New Roman" w:hAnsi="Times New Roman" w:cs="Times New Roman"/>
      <w:sz w:val="28"/>
      <w:szCs w:val="20"/>
      <w:lang w:eastAsia="ar-SA"/>
    </w:rPr>
  </w:style>
  <w:style w:type="character" w:customStyle="1" w:styleId="18">
    <w:name w:val="Основной текст с отступом Знак1"/>
    <w:link w:val="afb"/>
    <w:rsid w:val="00306B5B"/>
    <w:rPr>
      <w:rFonts w:ascii="Times New Roman" w:eastAsia="Times New Roman" w:hAnsi="Times New Roman" w:cs="Times New Roman"/>
      <w:sz w:val="20"/>
      <w:szCs w:val="20"/>
      <w:lang w:eastAsia="ar-SA"/>
    </w:rPr>
  </w:style>
  <w:style w:type="character" w:customStyle="1" w:styleId="213">
    <w:name w:val="Основной текст с отступом 2 Знак1"/>
    <w:link w:val="2d"/>
    <w:rsid w:val="00306B5B"/>
    <w:rPr>
      <w:rFonts w:ascii="Arial" w:eastAsia="Times New Roman" w:hAnsi="Arial" w:cs="Times New Roman"/>
      <w:sz w:val="20"/>
      <w:szCs w:val="20"/>
      <w:lang w:eastAsia="ru-RU"/>
    </w:rPr>
  </w:style>
  <w:style w:type="character" w:customStyle="1" w:styleId="17">
    <w:name w:val="Нижний колонтитул Знак1"/>
    <w:link w:val="af5"/>
    <w:rsid w:val="00306B5B"/>
    <w:rPr>
      <w:rFonts w:ascii="Times New Roman" w:eastAsia="Times New Roman" w:hAnsi="Times New Roman" w:cs="Times New Roman"/>
      <w:sz w:val="20"/>
      <w:szCs w:val="20"/>
      <w:lang w:eastAsia="ar-SA"/>
    </w:rPr>
  </w:style>
  <w:style w:type="character" w:customStyle="1" w:styleId="39">
    <w:name w:val="Знак Знак3"/>
    <w:rsid w:val="00306B5B"/>
    <w:rPr>
      <w:noProof/>
      <w:sz w:val="24"/>
      <w:szCs w:val="24"/>
      <w:lang w:val="ru-RU" w:eastAsia="ru-RU" w:bidi="ar-SA"/>
    </w:rPr>
  </w:style>
  <w:style w:type="character" w:customStyle="1" w:styleId="1f1">
    <w:name w:val="Схема документа Знак1"/>
    <w:link w:val="afff6"/>
    <w:semiHidden/>
    <w:rsid w:val="00306B5B"/>
    <w:rPr>
      <w:rFonts w:ascii="Tahoma" w:eastAsia="Times New Roman" w:hAnsi="Tahoma" w:cs="Times New Roman"/>
      <w:szCs w:val="20"/>
      <w:shd w:val="clear" w:color="auto" w:fill="000080"/>
      <w:lang w:eastAsia="ru-RU"/>
    </w:rPr>
  </w:style>
  <w:style w:type="character" w:customStyle="1" w:styleId="word">
    <w:name w:val="word"/>
    <w:basedOn w:val="a4"/>
    <w:rsid w:val="00306B5B"/>
  </w:style>
  <w:style w:type="paragraph" w:customStyle="1" w:styleId="1f3">
    <w:name w:val="Без интервала1"/>
    <w:link w:val="afffff0"/>
    <w:qFormat/>
    <w:rsid w:val="00306B5B"/>
    <w:pPr>
      <w:spacing w:after="0" w:line="240" w:lineRule="auto"/>
    </w:pPr>
    <w:rPr>
      <w:rFonts w:ascii="Calibri" w:eastAsia="Calibri" w:hAnsi="Calibri" w:cs="Times New Roman"/>
    </w:rPr>
  </w:style>
  <w:style w:type="character" w:styleId="afffff1">
    <w:name w:val="Emphasis"/>
    <w:qFormat/>
    <w:rsid w:val="00306B5B"/>
    <w:rPr>
      <w:b/>
      <w:bCs/>
      <w:i w:val="0"/>
      <w:iCs w:val="0"/>
    </w:rPr>
  </w:style>
  <w:style w:type="paragraph" w:customStyle="1" w:styleId="2f">
    <w:name w:val="Знак Знак2 Знак"/>
    <w:basedOn w:val="a3"/>
    <w:rsid w:val="00306B5B"/>
    <w:pPr>
      <w:spacing w:after="160" w:line="240" w:lineRule="exact"/>
      <w:ind w:left="0"/>
    </w:pPr>
    <w:rPr>
      <w:rFonts w:ascii="Verdana" w:eastAsia="Times New Roman" w:hAnsi="Verdana"/>
      <w:sz w:val="20"/>
      <w:szCs w:val="20"/>
      <w:lang w:val="en-US"/>
    </w:rPr>
  </w:style>
  <w:style w:type="paragraph" w:customStyle="1" w:styleId="2f0">
    <w:name w:val="Знак Знак2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namepos">
    <w:name w:val="name_pos"/>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styleId="3a">
    <w:name w:val="Body Text Indent 3"/>
    <w:basedOn w:val="a3"/>
    <w:link w:val="312"/>
    <w:rsid w:val="00306B5B"/>
    <w:pPr>
      <w:suppressAutoHyphens/>
      <w:spacing w:after="120" w:line="240" w:lineRule="auto"/>
      <w:ind w:left="283"/>
    </w:pPr>
    <w:rPr>
      <w:rFonts w:ascii="Times New Roman" w:eastAsia="Times New Roman" w:hAnsi="Times New Roman"/>
      <w:sz w:val="16"/>
      <w:szCs w:val="16"/>
      <w:lang w:eastAsia="ar-SA"/>
    </w:rPr>
  </w:style>
  <w:style w:type="character" w:customStyle="1" w:styleId="3b">
    <w:name w:val="Основной текст с отступом 3 Знак"/>
    <w:basedOn w:val="a4"/>
    <w:semiHidden/>
    <w:rsid w:val="00306B5B"/>
    <w:rPr>
      <w:rFonts w:ascii="Calibri" w:eastAsia="Calibri" w:hAnsi="Calibri" w:cs="Times New Roman"/>
      <w:sz w:val="16"/>
      <w:szCs w:val="16"/>
    </w:rPr>
  </w:style>
  <w:style w:type="paragraph" w:styleId="afffff2">
    <w:name w:val="endnote text"/>
    <w:aliases w:val="Endnote Text Char,Endnote Text Char Char Char Char"/>
    <w:basedOn w:val="a3"/>
    <w:link w:val="afffff3"/>
    <w:semiHidden/>
    <w:rsid w:val="00306B5B"/>
    <w:pPr>
      <w:spacing w:after="0" w:line="240" w:lineRule="auto"/>
      <w:ind w:left="0"/>
    </w:pPr>
    <w:rPr>
      <w:rFonts w:ascii="Times New Roman" w:eastAsia="Times New Roman" w:hAnsi="Times New Roman"/>
      <w:sz w:val="20"/>
      <w:szCs w:val="20"/>
      <w:lang w:eastAsia="ru-RU"/>
    </w:rPr>
  </w:style>
  <w:style w:type="character" w:customStyle="1" w:styleId="afffff3">
    <w:name w:val="Текст концевой сноски Знак"/>
    <w:aliases w:val="Endnote Text Char Знак,Endnote Text Char Char Char Char Знак"/>
    <w:basedOn w:val="a4"/>
    <w:link w:val="afffff2"/>
    <w:semiHidden/>
    <w:rsid w:val="00306B5B"/>
    <w:rPr>
      <w:rFonts w:ascii="Times New Roman" w:eastAsia="Times New Roman" w:hAnsi="Times New Roman" w:cs="Times New Roman"/>
      <w:sz w:val="20"/>
      <w:szCs w:val="20"/>
      <w:lang w:eastAsia="ru-RU"/>
    </w:rPr>
  </w:style>
  <w:style w:type="character" w:styleId="afffff4">
    <w:name w:val="endnote reference"/>
    <w:semiHidden/>
    <w:rsid w:val="00306B5B"/>
    <w:rPr>
      <w:vertAlign w:val="superscript"/>
    </w:rPr>
  </w:style>
  <w:style w:type="paragraph" w:customStyle="1" w:styleId="afffff5">
    <w:name w:val="Знак"/>
    <w:basedOn w:val="a3"/>
    <w:rsid w:val="00306B5B"/>
    <w:pPr>
      <w:spacing w:before="100" w:beforeAutospacing="1" w:after="100" w:afterAutospacing="1" w:line="240" w:lineRule="auto"/>
      <w:ind w:left="0"/>
    </w:pPr>
    <w:rPr>
      <w:rFonts w:ascii="Tahoma" w:eastAsia="Times New Roman" w:hAnsi="Tahoma"/>
      <w:sz w:val="20"/>
      <w:szCs w:val="20"/>
      <w:lang w:val="en-US"/>
    </w:rPr>
  </w:style>
  <w:style w:type="character" w:customStyle="1" w:styleId="volume">
    <w:name w:val="volume"/>
    <w:basedOn w:val="a4"/>
    <w:rsid w:val="00306B5B"/>
  </w:style>
  <w:style w:type="character" w:customStyle="1" w:styleId="pagerange">
    <w:name w:val="pagerange"/>
    <w:basedOn w:val="a4"/>
    <w:rsid w:val="00306B5B"/>
  </w:style>
  <w:style w:type="character" w:customStyle="1" w:styleId="st">
    <w:name w:val="st"/>
    <w:basedOn w:val="a4"/>
    <w:rsid w:val="00306B5B"/>
  </w:style>
  <w:style w:type="character" w:styleId="HTML1">
    <w:name w:val="HTML Cite"/>
    <w:rsid w:val="00306B5B"/>
    <w:rPr>
      <w:i/>
      <w:iCs/>
    </w:rPr>
  </w:style>
  <w:style w:type="character" w:customStyle="1" w:styleId="citationyear">
    <w:name w:val="citation_year"/>
    <w:basedOn w:val="a4"/>
    <w:rsid w:val="00306B5B"/>
  </w:style>
  <w:style w:type="character" w:customStyle="1" w:styleId="citationvolume">
    <w:name w:val="citation_volume"/>
    <w:basedOn w:val="a4"/>
    <w:rsid w:val="00306B5B"/>
  </w:style>
  <w:style w:type="character" w:customStyle="1" w:styleId="container">
    <w:name w:val="container"/>
    <w:basedOn w:val="a4"/>
    <w:rsid w:val="00306B5B"/>
  </w:style>
  <w:style w:type="character" w:customStyle="1" w:styleId="author">
    <w:name w:val="author"/>
    <w:basedOn w:val="a4"/>
    <w:rsid w:val="00306B5B"/>
  </w:style>
  <w:style w:type="character" w:customStyle="1" w:styleId="longtextshorttext">
    <w:name w:val="long_text short_text"/>
    <w:basedOn w:val="a4"/>
    <w:rsid w:val="00306B5B"/>
  </w:style>
  <w:style w:type="character" w:customStyle="1" w:styleId="hps">
    <w:name w:val="hps"/>
    <w:basedOn w:val="a4"/>
    <w:rsid w:val="00306B5B"/>
  </w:style>
  <w:style w:type="character" w:customStyle="1" w:styleId="hpsatn">
    <w:name w:val="hps atn"/>
    <w:basedOn w:val="a4"/>
    <w:rsid w:val="00306B5B"/>
  </w:style>
  <w:style w:type="paragraph" w:customStyle="1" w:styleId="afffff6">
    <w:name w:val="Основной"/>
    <w:basedOn w:val="a3"/>
    <w:rsid w:val="00306B5B"/>
    <w:pPr>
      <w:spacing w:after="0" w:line="360" w:lineRule="auto"/>
      <w:ind w:left="0" w:firstLine="709"/>
      <w:jc w:val="both"/>
    </w:pPr>
    <w:rPr>
      <w:rFonts w:ascii="Times New Roman" w:eastAsia="Times New Roman" w:hAnsi="Times New Roman"/>
      <w:sz w:val="28"/>
      <w:szCs w:val="20"/>
      <w:lang w:eastAsia="ru-RU"/>
    </w:rPr>
  </w:style>
  <w:style w:type="paragraph" w:customStyle="1" w:styleId="TimesNewRoman14">
    <w:name w:val="Стиль Times New Roman 14 пт Междустр.интервал:  полуторный"/>
    <w:basedOn w:val="a3"/>
    <w:rsid w:val="00306B5B"/>
    <w:pPr>
      <w:spacing w:after="0" w:line="360" w:lineRule="auto"/>
      <w:ind w:left="0" w:firstLine="709"/>
      <w:jc w:val="both"/>
    </w:pPr>
    <w:rPr>
      <w:rFonts w:ascii="Times New Roman" w:eastAsia="Times New Roman" w:hAnsi="Times New Roman"/>
      <w:sz w:val="28"/>
      <w:szCs w:val="20"/>
    </w:rPr>
  </w:style>
  <w:style w:type="paragraph" w:customStyle="1" w:styleId="BodyTextIndent31">
    <w:name w:val="Body Text Indent 31"/>
    <w:basedOn w:val="a3"/>
    <w:rsid w:val="00306B5B"/>
    <w:pPr>
      <w:widowControl w:val="0"/>
      <w:overflowPunct w:val="0"/>
      <w:autoSpaceDE w:val="0"/>
      <w:autoSpaceDN w:val="0"/>
      <w:adjustRightInd w:val="0"/>
      <w:spacing w:after="0" w:line="360" w:lineRule="auto"/>
      <w:ind w:left="0" w:firstLine="720"/>
      <w:jc w:val="both"/>
      <w:textAlignment w:val="baseline"/>
    </w:pPr>
    <w:rPr>
      <w:rFonts w:ascii="Times New Roman" w:eastAsia="Times New Roman" w:hAnsi="Times New Roman"/>
      <w:spacing w:val="10"/>
      <w:sz w:val="28"/>
      <w:szCs w:val="20"/>
      <w:lang w:eastAsia="ru-RU"/>
    </w:rPr>
  </w:style>
  <w:style w:type="paragraph" w:customStyle="1" w:styleId="2f1">
    <w:name w:val="Основной шрифт абзаца2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Normal2">
    <w:name w:val="Normal2"/>
    <w:rsid w:val="00306B5B"/>
    <w:pPr>
      <w:spacing w:after="0" w:line="360" w:lineRule="auto"/>
    </w:pPr>
    <w:rPr>
      <w:rFonts w:ascii="Times New Roman" w:eastAsia="Times New Roman" w:hAnsi="Times New Roman" w:cs="Times New Roman"/>
      <w:snapToGrid w:val="0"/>
      <w:sz w:val="28"/>
      <w:szCs w:val="20"/>
      <w:lang w:eastAsia="ru-RU"/>
    </w:rPr>
  </w:style>
  <w:style w:type="paragraph" w:styleId="2f2">
    <w:name w:val="List Bullet 2"/>
    <w:basedOn w:val="a3"/>
    <w:autoRedefine/>
    <w:rsid w:val="00306B5B"/>
    <w:pPr>
      <w:tabs>
        <w:tab w:val="num" w:pos="360"/>
      </w:tabs>
      <w:autoSpaceDE w:val="0"/>
      <w:autoSpaceDN w:val="0"/>
      <w:adjustRightInd w:val="0"/>
      <w:spacing w:after="0" w:line="240" w:lineRule="auto"/>
      <w:ind w:left="360" w:hanging="360"/>
    </w:pPr>
    <w:rPr>
      <w:rFonts w:ascii="Times New Roman" w:eastAsia="Times New Roman" w:hAnsi="Times New Roman"/>
      <w:sz w:val="20"/>
      <w:szCs w:val="20"/>
      <w:lang w:eastAsia="ru-RU"/>
    </w:rPr>
  </w:style>
  <w:style w:type="character" w:styleId="afffff7">
    <w:name w:val="FollowedHyperlink"/>
    <w:rsid w:val="00306B5B"/>
    <w:rPr>
      <w:color w:val="800080"/>
      <w:u w:val="single"/>
    </w:rPr>
  </w:style>
  <w:style w:type="paragraph" w:customStyle="1" w:styleId="TAMainText">
    <w:name w:val="TA_Main_Text"/>
    <w:basedOn w:val="a3"/>
    <w:link w:val="TAMainText0"/>
    <w:rsid w:val="00306B5B"/>
    <w:pPr>
      <w:spacing w:after="0" w:line="480" w:lineRule="auto"/>
      <w:ind w:left="0" w:firstLine="202"/>
      <w:jc w:val="both"/>
    </w:pPr>
    <w:rPr>
      <w:rFonts w:ascii="Times" w:eastAsia="Times New Roman" w:hAnsi="Times"/>
      <w:sz w:val="24"/>
      <w:szCs w:val="20"/>
      <w:lang w:val="en-US"/>
    </w:rPr>
  </w:style>
  <w:style w:type="character" w:customStyle="1" w:styleId="TAMainText0">
    <w:name w:val="TA_Main_Text Знак"/>
    <w:link w:val="TAMainText"/>
    <w:rsid w:val="00306B5B"/>
    <w:rPr>
      <w:rFonts w:ascii="Times" w:eastAsia="Times New Roman" w:hAnsi="Times" w:cs="Times New Roman"/>
      <w:sz w:val="24"/>
      <w:szCs w:val="20"/>
      <w:lang w:val="en-US"/>
    </w:rPr>
  </w:style>
  <w:style w:type="paragraph" w:customStyle="1" w:styleId="G4bTableBody">
    <w:name w:val="G4b Table Body"/>
    <w:rsid w:val="00306B5B"/>
    <w:pPr>
      <w:keepNext/>
      <w:keepLines/>
      <w:spacing w:after="0" w:line="240" w:lineRule="auto"/>
      <w:jc w:val="center"/>
    </w:pPr>
    <w:rPr>
      <w:rFonts w:ascii="Times New Roman" w:eastAsia="Times New Roman" w:hAnsi="Times New Roman" w:cs="Times New Roman"/>
      <w:sz w:val="16"/>
      <w:szCs w:val="16"/>
      <w:lang w:val="en-GB" w:eastAsia="en-GB"/>
    </w:rPr>
  </w:style>
  <w:style w:type="paragraph" w:customStyle="1" w:styleId="TCTableBody">
    <w:name w:val="TC_Table_Body"/>
    <w:basedOn w:val="a3"/>
    <w:rsid w:val="00306B5B"/>
    <w:pPr>
      <w:spacing w:line="240" w:lineRule="auto"/>
      <w:ind w:left="0"/>
      <w:jc w:val="both"/>
    </w:pPr>
    <w:rPr>
      <w:rFonts w:ascii="Times" w:eastAsia="Times New Roman" w:hAnsi="Times"/>
      <w:sz w:val="24"/>
      <w:szCs w:val="20"/>
      <w:lang w:val="en-US"/>
    </w:rPr>
  </w:style>
  <w:style w:type="character" w:customStyle="1" w:styleId="bold">
    <w:name w:val="bold"/>
    <w:basedOn w:val="a4"/>
    <w:rsid w:val="00306B5B"/>
  </w:style>
  <w:style w:type="paragraph" w:customStyle="1" w:styleId="110">
    <w:name w:val="Знак Знак Знак1 Знак1"/>
    <w:basedOn w:val="a3"/>
    <w:rsid w:val="00306B5B"/>
    <w:pPr>
      <w:spacing w:after="160" w:line="240" w:lineRule="exact"/>
      <w:ind w:left="0"/>
    </w:pPr>
    <w:rPr>
      <w:rFonts w:ascii="Verdana" w:eastAsia="Times New Roman" w:hAnsi="Verdana" w:cs="Verdana"/>
      <w:sz w:val="20"/>
      <w:szCs w:val="20"/>
      <w:lang w:val="en-US"/>
    </w:rPr>
  </w:style>
  <w:style w:type="paragraph" w:customStyle="1" w:styleId="afffff8">
    <w:name w:val="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character" w:customStyle="1" w:styleId="textsmall">
    <w:name w:val="textsmall"/>
    <w:basedOn w:val="a4"/>
    <w:rsid w:val="00306B5B"/>
  </w:style>
  <w:style w:type="character" w:customStyle="1" w:styleId="msg-recipient">
    <w:name w:val="msg-recipient"/>
    <w:rsid w:val="00306B5B"/>
    <w:rPr>
      <w:rFonts w:cs="Times New Roman"/>
    </w:rPr>
  </w:style>
  <w:style w:type="paragraph" w:styleId="afffff9">
    <w:name w:val="caption"/>
    <w:basedOn w:val="a3"/>
    <w:next w:val="a3"/>
    <w:qFormat/>
    <w:rsid w:val="00306B5B"/>
    <w:pPr>
      <w:spacing w:after="0" w:line="480" w:lineRule="auto"/>
      <w:ind w:left="0"/>
      <w:jc w:val="right"/>
    </w:pPr>
    <w:rPr>
      <w:rFonts w:ascii="Times New Roman" w:eastAsia="Times New Roman" w:hAnsi="Times New Roman"/>
      <w:b/>
      <w:bCs/>
      <w:sz w:val="24"/>
      <w:szCs w:val="24"/>
      <w:lang w:eastAsia="ru-RU"/>
    </w:rPr>
  </w:style>
  <w:style w:type="paragraph" w:customStyle="1" w:styleId="Els-Author">
    <w:name w:val="Els-Author"/>
    <w:next w:val="a3"/>
    <w:rsid w:val="00306B5B"/>
    <w:pPr>
      <w:keepNext/>
      <w:suppressAutoHyphens/>
      <w:spacing w:after="160" w:line="300" w:lineRule="exact"/>
      <w:jc w:val="center"/>
    </w:pPr>
    <w:rPr>
      <w:rFonts w:ascii="Times New Roman" w:eastAsia="Times New Roman" w:hAnsi="Times New Roman" w:cs="Times New Roman"/>
      <w:noProof/>
      <w:sz w:val="26"/>
      <w:szCs w:val="20"/>
      <w:lang w:eastAsia="ru-RU"/>
    </w:rPr>
  </w:style>
  <w:style w:type="paragraph" w:customStyle="1" w:styleId="afffffa">
    <w:name w:val="Литература"/>
    <w:basedOn w:val="a3"/>
    <w:rsid w:val="00306B5B"/>
    <w:pPr>
      <w:tabs>
        <w:tab w:val="left" w:pos="284"/>
      </w:tabs>
      <w:suppressAutoHyphens/>
      <w:spacing w:after="0" w:line="240" w:lineRule="auto"/>
      <w:ind w:left="0" w:right="282"/>
    </w:pPr>
    <w:rPr>
      <w:rFonts w:ascii="Times New Roman" w:eastAsia="Times New Roman" w:hAnsi="Times New Roman"/>
      <w:szCs w:val="24"/>
      <w:lang w:eastAsia="ar-SA"/>
    </w:rPr>
  </w:style>
  <w:style w:type="paragraph" w:customStyle="1" w:styleId="Iauiue">
    <w:name w:val="Обычный.Iau?iue"/>
    <w:rsid w:val="00306B5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txtboldonly1">
    <w:name w:val="txtboldonly1"/>
    <w:rsid w:val="00306B5B"/>
    <w:rPr>
      <w:b/>
      <w:bCs/>
    </w:rPr>
  </w:style>
  <w:style w:type="character" w:customStyle="1" w:styleId="txtsmallabstractlink">
    <w:name w:val="txtsmall abstractlink"/>
    <w:basedOn w:val="a4"/>
    <w:rsid w:val="00306B5B"/>
  </w:style>
  <w:style w:type="character" w:customStyle="1" w:styleId="licensedcontent">
    <w:name w:val="licensedcontent"/>
    <w:basedOn w:val="a4"/>
    <w:rsid w:val="00306B5B"/>
  </w:style>
  <w:style w:type="character" w:customStyle="1" w:styleId="texhtml">
    <w:name w:val="texhtml"/>
    <w:basedOn w:val="a4"/>
    <w:rsid w:val="00306B5B"/>
  </w:style>
  <w:style w:type="paragraph" w:customStyle="1" w:styleId="afffffb">
    <w:name w:val="Табл №"/>
    <w:basedOn w:val="3a"/>
    <w:next w:val="af2"/>
    <w:rsid w:val="00306B5B"/>
    <w:pPr>
      <w:spacing w:before="180" w:after="0"/>
      <w:ind w:left="0"/>
      <w:jc w:val="right"/>
    </w:pPr>
    <w:rPr>
      <w:sz w:val="28"/>
      <w:szCs w:val="28"/>
      <w:lang w:eastAsia="ru-RU"/>
    </w:rPr>
  </w:style>
  <w:style w:type="paragraph" w:customStyle="1" w:styleId="214">
    <w:name w:val="Стиль Заголовок 2 + 14 пт"/>
    <w:basedOn w:val="20"/>
    <w:rsid w:val="00306B5B"/>
    <w:pPr>
      <w:tabs>
        <w:tab w:val="clear" w:pos="0"/>
      </w:tabs>
      <w:spacing w:before="240" w:after="180"/>
      <w:ind w:left="0" w:firstLine="0"/>
    </w:pPr>
    <w:rPr>
      <w:rFonts w:ascii="Arial Narrow" w:hAnsi="Arial Narrow"/>
      <w:b/>
      <w:bCs/>
      <w:lang w:eastAsia="ru-RU"/>
    </w:rPr>
  </w:style>
  <w:style w:type="paragraph" w:customStyle="1" w:styleId="afffffc">
    <w:name w:val="Задачи"/>
    <w:basedOn w:val="a3"/>
    <w:rsid w:val="00306B5B"/>
    <w:pPr>
      <w:keepNext/>
      <w:suppressAutoHyphens/>
      <w:spacing w:before="180" w:after="120" w:line="240" w:lineRule="auto"/>
      <w:ind w:left="0"/>
      <w:jc w:val="center"/>
    </w:pPr>
    <w:rPr>
      <w:rFonts w:ascii="Times New Roman" w:eastAsia="Times New Roman" w:hAnsi="Times New Roman"/>
      <w:b/>
      <w:bCs/>
      <w:sz w:val="28"/>
      <w:szCs w:val="28"/>
      <w:lang w:eastAsia="ru-RU"/>
    </w:rPr>
  </w:style>
  <w:style w:type="paragraph" w:customStyle="1" w:styleId="afffffd">
    <w:name w:val="Подпись к рисунку"/>
    <w:basedOn w:val="a3"/>
    <w:rsid w:val="00306B5B"/>
    <w:pPr>
      <w:suppressAutoHyphens/>
      <w:spacing w:after="0" w:line="240" w:lineRule="auto"/>
      <w:ind w:left="0"/>
      <w:jc w:val="center"/>
    </w:pPr>
    <w:rPr>
      <w:rFonts w:ascii="Times New Roman" w:eastAsia="Times New Roman" w:hAnsi="Times New Roman"/>
      <w:i/>
      <w:sz w:val="26"/>
      <w:szCs w:val="26"/>
      <w:lang w:eastAsia="ru-RU"/>
    </w:rPr>
  </w:style>
  <w:style w:type="paragraph" w:customStyle="1" w:styleId="3c">
    <w:name w:val="Стиль Заголовок3"/>
    <w:basedOn w:val="214"/>
    <w:rsid w:val="00306B5B"/>
  </w:style>
  <w:style w:type="paragraph" w:customStyle="1" w:styleId="afffffe">
    <w:name w:val="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
    <w:name w:val="где"/>
    <w:basedOn w:val="a3"/>
    <w:rsid w:val="00306B5B"/>
    <w:pPr>
      <w:autoSpaceDE w:val="0"/>
      <w:autoSpaceDN w:val="0"/>
      <w:adjustRightInd w:val="0"/>
      <w:spacing w:after="0" w:line="360" w:lineRule="auto"/>
      <w:ind w:left="540" w:hanging="540"/>
      <w:jc w:val="both"/>
    </w:pPr>
    <w:rPr>
      <w:rFonts w:ascii="Times New Roman" w:eastAsia="Times New Roman" w:hAnsi="Times New Roman"/>
      <w:sz w:val="28"/>
      <w:szCs w:val="20"/>
      <w:lang w:eastAsia="ru-RU"/>
    </w:rPr>
  </w:style>
  <w:style w:type="paragraph" w:customStyle="1" w:styleId="affffff0">
    <w:name w:val="Центр"/>
    <w:basedOn w:val="a3"/>
    <w:next w:val="a3"/>
    <w:rsid w:val="00306B5B"/>
    <w:pPr>
      <w:autoSpaceDE w:val="0"/>
      <w:autoSpaceDN w:val="0"/>
      <w:adjustRightInd w:val="0"/>
      <w:spacing w:after="0" w:line="360" w:lineRule="auto"/>
      <w:ind w:left="0"/>
      <w:jc w:val="center"/>
    </w:pPr>
    <w:rPr>
      <w:rFonts w:ascii="Times New Roman" w:eastAsia="Times New Roman" w:hAnsi="Times New Roman"/>
      <w:sz w:val="28"/>
      <w:szCs w:val="20"/>
      <w:lang w:eastAsia="ru-RU"/>
    </w:rPr>
  </w:style>
  <w:style w:type="paragraph" w:customStyle="1" w:styleId="affffff1">
    <w:name w:val="Точка"/>
    <w:basedOn w:val="a3"/>
    <w:rsid w:val="00306B5B"/>
    <w:pPr>
      <w:tabs>
        <w:tab w:val="num" w:pos="927"/>
      </w:tabs>
      <w:autoSpaceDE w:val="0"/>
      <w:autoSpaceDN w:val="0"/>
      <w:adjustRightInd w:val="0"/>
      <w:spacing w:after="0" w:line="360" w:lineRule="auto"/>
      <w:ind w:left="0" w:firstLine="567"/>
      <w:jc w:val="both"/>
    </w:pPr>
    <w:rPr>
      <w:rFonts w:ascii="Times New Roman" w:eastAsia="Times New Roman" w:hAnsi="Times New Roman"/>
      <w:sz w:val="28"/>
      <w:szCs w:val="20"/>
      <w:lang w:eastAsia="ru-RU"/>
    </w:rPr>
  </w:style>
  <w:style w:type="paragraph" w:customStyle="1" w:styleId="affffff2">
    <w:name w:val="Место работы"/>
    <w:basedOn w:val="a3"/>
    <w:next w:val="a3"/>
    <w:rsid w:val="00306B5B"/>
    <w:pPr>
      <w:autoSpaceDE w:val="0"/>
      <w:autoSpaceDN w:val="0"/>
      <w:adjustRightInd w:val="0"/>
      <w:spacing w:after="0" w:line="360" w:lineRule="auto"/>
      <w:ind w:left="0"/>
      <w:jc w:val="center"/>
    </w:pPr>
    <w:rPr>
      <w:rFonts w:ascii="Times New Roman" w:eastAsia="Times New Roman" w:hAnsi="Times New Roman"/>
      <w:i/>
      <w:sz w:val="28"/>
      <w:szCs w:val="20"/>
      <w:lang w:eastAsia="ru-RU"/>
    </w:rPr>
  </w:style>
  <w:style w:type="paragraph" w:customStyle="1" w:styleId="affffff3">
    <w:name w:val="Стиль"/>
    <w:basedOn w:val="a3"/>
    <w:rsid w:val="00306B5B"/>
    <w:pPr>
      <w:spacing w:after="160" w:line="240" w:lineRule="exact"/>
      <w:ind w:left="0"/>
    </w:pPr>
    <w:rPr>
      <w:rFonts w:ascii="Verdana" w:eastAsia="Times New Roman" w:hAnsi="Verdana" w:cs="Verdana"/>
      <w:sz w:val="20"/>
      <w:szCs w:val="20"/>
      <w:lang w:val="en-US"/>
    </w:rPr>
  </w:style>
  <w:style w:type="paragraph" w:customStyle="1" w:styleId="1f4">
    <w:name w:val="1"/>
    <w:basedOn w:val="a3"/>
    <w:link w:val="1f5"/>
    <w:rsid w:val="00306B5B"/>
    <w:pPr>
      <w:spacing w:after="160" w:line="240" w:lineRule="auto"/>
      <w:ind w:left="0" w:firstLine="284"/>
      <w:jc w:val="both"/>
    </w:pPr>
    <w:rPr>
      <w:rFonts w:ascii="Times New Roman" w:eastAsia="Times New Roman" w:hAnsi="Times New Roman" w:cs="Verdana"/>
      <w:sz w:val="20"/>
      <w:szCs w:val="20"/>
      <w:lang w:val="en-US"/>
    </w:rPr>
  </w:style>
  <w:style w:type="paragraph" w:customStyle="1" w:styleId="affffff4">
    <w:name w:val="Стиль По центру"/>
    <w:basedOn w:val="a3"/>
    <w:rsid w:val="00306B5B"/>
    <w:pPr>
      <w:spacing w:after="0" w:line="240" w:lineRule="auto"/>
      <w:ind w:left="0"/>
      <w:jc w:val="center"/>
    </w:pPr>
    <w:rPr>
      <w:rFonts w:ascii="Times New Roman" w:eastAsia="Times New Roman" w:hAnsi="Times New Roman"/>
      <w:kern w:val="28"/>
      <w:sz w:val="24"/>
      <w:szCs w:val="20"/>
      <w:lang w:eastAsia="ru-RU"/>
    </w:rPr>
  </w:style>
  <w:style w:type="paragraph" w:customStyle="1" w:styleId="a1">
    <w:name w:val="Заг табл"/>
    <w:basedOn w:val="a3"/>
    <w:rsid w:val="00306B5B"/>
    <w:pPr>
      <w:numPr>
        <w:numId w:val="4"/>
      </w:numPr>
      <w:tabs>
        <w:tab w:val="clear" w:pos="360"/>
      </w:tabs>
      <w:spacing w:after="0" w:line="360" w:lineRule="auto"/>
      <w:ind w:left="0" w:firstLine="0"/>
    </w:pPr>
    <w:rPr>
      <w:rFonts w:ascii="Times New Roman" w:eastAsia="Times New Roman" w:hAnsi="Times New Roman"/>
      <w:sz w:val="28"/>
      <w:szCs w:val="28"/>
      <w:lang w:eastAsia="ru-RU"/>
    </w:rPr>
  </w:style>
  <w:style w:type="paragraph" w:customStyle="1" w:styleId="affffff5">
    <w:name w:val="Таблица"/>
    <w:basedOn w:val="a3"/>
    <w:rsid w:val="00306B5B"/>
    <w:pPr>
      <w:spacing w:before="60" w:after="60" w:line="240" w:lineRule="auto"/>
      <w:ind w:left="0"/>
      <w:jc w:val="right"/>
    </w:pPr>
    <w:rPr>
      <w:rFonts w:ascii="Times New Roman" w:eastAsia="Times New Roman" w:hAnsi="Times New Roman"/>
      <w:sz w:val="28"/>
      <w:szCs w:val="24"/>
      <w:lang w:eastAsia="ru-RU"/>
    </w:rPr>
  </w:style>
  <w:style w:type="character" w:customStyle="1" w:styleId="notinjournal">
    <w:name w:val="notinjournal"/>
    <w:basedOn w:val="a4"/>
    <w:rsid w:val="00306B5B"/>
  </w:style>
  <w:style w:type="paragraph" w:customStyle="1" w:styleId="CharChar">
    <w:name w:val="Char Char"/>
    <w:basedOn w:val="a3"/>
    <w:rsid w:val="00306B5B"/>
    <w:pPr>
      <w:spacing w:after="160" w:line="240" w:lineRule="exact"/>
      <w:ind w:left="0"/>
    </w:pPr>
    <w:rPr>
      <w:rFonts w:ascii="Verdana" w:eastAsia="Times New Roman" w:hAnsi="Verdana" w:cs="Verdana"/>
      <w:sz w:val="20"/>
      <w:szCs w:val="20"/>
      <w:lang w:val="en-US"/>
    </w:rPr>
  </w:style>
  <w:style w:type="paragraph" w:customStyle="1" w:styleId="p">
    <w:name w:val="p"/>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3d">
    <w:name w:val="3"/>
    <w:basedOn w:val="a3"/>
    <w:next w:val="affff2"/>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306B5B"/>
    <w:pPr>
      <w:spacing w:before="100" w:beforeAutospacing="1" w:after="100" w:afterAutospacing="1" w:line="240" w:lineRule="auto"/>
      <w:ind w:left="0"/>
    </w:pPr>
    <w:rPr>
      <w:rFonts w:ascii="Tahoma" w:hAnsi="Tahoma" w:cs="Tahoma"/>
      <w:sz w:val="20"/>
      <w:szCs w:val="20"/>
      <w:lang w:val="en-US"/>
    </w:rPr>
  </w:style>
  <w:style w:type="character" w:customStyle="1" w:styleId="shorttext">
    <w:name w:val="short_text"/>
    <w:basedOn w:val="a4"/>
    <w:rsid w:val="00306B5B"/>
  </w:style>
  <w:style w:type="paragraph" w:customStyle="1" w:styleId="affffff6">
    <w:name w:val="Маша"/>
    <w:basedOn w:val="a3"/>
    <w:autoRedefine/>
    <w:rsid w:val="00306B5B"/>
    <w:pPr>
      <w:spacing w:after="0" w:line="240" w:lineRule="auto"/>
      <w:ind w:left="0"/>
    </w:pPr>
    <w:rPr>
      <w:rFonts w:ascii="Times New Roman" w:eastAsia="Times New Roman" w:hAnsi="Times New Roman"/>
      <w:i/>
      <w:sz w:val="20"/>
      <w:szCs w:val="20"/>
      <w:lang w:eastAsia="ru-RU"/>
    </w:rPr>
  </w:style>
  <w:style w:type="paragraph" w:customStyle="1" w:styleId="Iaoa">
    <w:name w:val="Iaoa"/>
    <w:basedOn w:val="a3"/>
    <w:rsid w:val="00306B5B"/>
    <w:pPr>
      <w:overflowPunct w:val="0"/>
      <w:autoSpaceDE w:val="0"/>
      <w:autoSpaceDN w:val="0"/>
      <w:adjustRightInd w:val="0"/>
      <w:spacing w:after="0" w:line="360" w:lineRule="auto"/>
      <w:ind w:left="0" w:firstLine="851"/>
      <w:jc w:val="both"/>
    </w:pPr>
    <w:rPr>
      <w:rFonts w:ascii="Times New Roman" w:eastAsia="Times New Roman" w:hAnsi="Times New Roman"/>
      <w:sz w:val="28"/>
      <w:szCs w:val="20"/>
      <w:lang w:eastAsia="ru-RU"/>
    </w:rPr>
  </w:style>
  <w:style w:type="character" w:customStyle="1" w:styleId="apple-converted-space">
    <w:name w:val="apple-converted-space"/>
    <w:basedOn w:val="a4"/>
    <w:rsid w:val="00306B5B"/>
  </w:style>
  <w:style w:type="paragraph" w:customStyle="1" w:styleId="2f3">
    <w:name w:val="Обычный2"/>
    <w:rsid w:val="00306B5B"/>
    <w:pPr>
      <w:spacing w:after="0" w:line="240" w:lineRule="auto"/>
      <w:ind w:firstLine="709"/>
      <w:jc w:val="both"/>
    </w:pPr>
    <w:rPr>
      <w:rFonts w:ascii="Times New Roman" w:eastAsia="Calibri" w:hAnsi="Times New Roman" w:cs="Times New Roman"/>
      <w:sz w:val="28"/>
      <w:szCs w:val="20"/>
      <w:lang w:val="en-US" w:eastAsia="ru-RU"/>
    </w:rPr>
  </w:style>
  <w:style w:type="paragraph" w:customStyle="1" w:styleId="03AuthorAddress">
    <w:name w:val="03 Author Address"/>
    <w:rsid w:val="00306B5B"/>
    <w:pPr>
      <w:spacing w:after="0" w:line="220" w:lineRule="exact"/>
      <w:ind w:right="567"/>
    </w:pPr>
    <w:rPr>
      <w:rFonts w:ascii="Times New Roman" w:eastAsia="Times New Roman" w:hAnsi="Times New Roman" w:cs="Times New Roman"/>
      <w:i/>
      <w:noProof/>
      <w:sz w:val="20"/>
      <w:szCs w:val="20"/>
      <w:lang w:val="en-GB" w:eastAsia="en-GB"/>
    </w:rPr>
  </w:style>
  <w:style w:type="character" w:styleId="affffff7">
    <w:name w:val="line number"/>
    <w:basedOn w:val="a4"/>
    <w:rsid w:val="00306B5B"/>
  </w:style>
  <w:style w:type="paragraph" w:customStyle="1" w:styleId="Text">
    <w:name w:val="Text"/>
    <w:basedOn w:val="a3"/>
    <w:rsid w:val="00306B5B"/>
    <w:pPr>
      <w:spacing w:after="0" w:line="240" w:lineRule="auto"/>
      <w:ind w:left="0" w:firstLine="680"/>
      <w:jc w:val="both"/>
    </w:pPr>
    <w:rPr>
      <w:rFonts w:ascii="Times New Roman" w:eastAsia="Times New Roman" w:hAnsi="Times New Roman"/>
      <w:sz w:val="24"/>
      <w:szCs w:val="24"/>
      <w:lang w:eastAsia="ru-RU"/>
    </w:rPr>
  </w:style>
  <w:style w:type="paragraph" w:customStyle="1" w:styleId="affffff8">
    <w:name w:val="ДипСтиль Знак"/>
    <w:basedOn w:val="a3"/>
    <w:link w:val="affffff9"/>
    <w:rsid w:val="00306B5B"/>
    <w:pPr>
      <w:spacing w:after="0" w:line="240" w:lineRule="auto"/>
      <w:ind w:left="0" w:firstLine="540"/>
      <w:jc w:val="both"/>
    </w:pPr>
    <w:rPr>
      <w:rFonts w:ascii="Times New Roman" w:eastAsia="Times New Roman" w:hAnsi="Times New Roman"/>
      <w:sz w:val="24"/>
      <w:szCs w:val="24"/>
      <w:lang w:eastAsia="ru-RU"/>
    </w:rPr>
  </w:style>
  <w:style w:type="character" w:customStyle="1" w:styleId="affffff9">
    <w:name w:val="ДипСтиль Знак Знак"/>
    <w:link w:val="affffff8"/>
    <w:locked/>
    <w:rsid w:val="00306B5B"/>
    <w:rPr>
      <w:rFonts w:ascii="Times New Roman" w:eastAsia="Times New Roman" w:hAnsi="Times New Roman" w:cs="Times New Roman"/>
      <w:sz w:val="24"/>
      <w:szCs w:val="24"/>
      <w:lang w:eastAsia="ru-RU"/>
    </w:rPr>
  </w:style>
  <w:style w:type="character" w:customStyle="1" w:styleId="1f5">
    <w:name w:val="1 Знак"/>
    <w:link w:val="1f4"/>
    <w:locked/>
    <w:rsid w:val="00306B5B"/>
    <w:rPr>
      <w:rFonts w:ascii="Times New Roman" w:eastAsia="Times New Roman" w:hAnsi="Times New Roman" w:cs="Verdana"/>
      <w:sz w:val="20"/>
      <w:szCs w:val="20"/>
      <w:lang w:val="en-US"/>
    </w:rPr>
  </w:style>
  <w:style w:type="paragraph" w:customStyle="1" w:styleId="Adress">
    <w:name w:val="Adress"/>
    <w:basedOn w:val="Default"/>
    <w:next w:val="Default"/>
    <w:rsid w:val="00306B5B"/>
    <w:pPr>
      <w:suppressAutoHyphens w:val="0"/>
      <w:autoSpaceDN w:val="0"/>
      <w:adjustRightInd w:val="0"/>
    </w:pPr>
    <w:rPr>
      <w:rFonts w:eastAsia="Times New Roman"/>
      <w:color w:val="auto"/>
      <w:lang w:eastAsia="ru-RU"/>
    </w:rPr>
  </w:style>
  <w:style w:type="character" w:customStyle="1" w:styleId="312">
    <w:name w:val="Основной текст с отступом 3 Знак1"/>
    <w:link w:val="3a"/>
    <w:locked/>
    <w:rsid w:val="00306B5B"/>
    <w:rPr>
      <w:rFonts w:ascii="Times New Roman" w:eastAsia="Times New Roman" w:hAnsi="Times New Roman" w:cs="Times New Roman"/>
      <w:sz w:val="16"/>
      <w:szCs w:val="16"/>
      <w:lang w:eastAsia="ar-SA"/>
    </w:rPr>
  </w:style>
  <w:style w:type="paragraph" w:styleId="affffffa">
    <w:name w:val="Revision"/>
    <w:hidden/>
    <w:semiHidden/>
    <w:rsid w:val="00306B5B"/>
    <w:pPr>
      <w:spacing w:after="0" w:line="240" w:lineRule="auto"/>
    </w:pPr>
    <w:rPr>
      <w:rFonts w:ascii="Calibri" w:eastAsia="Times New Roman" w:hAnsi="Calibri" w:cs="Times New Roman"/>
      <w:lang w:eastAsia="ru-RU"/>
    </w:rPr>
  </w:style>
  <w:style w:type="character" w:customStyle="1" w:styleId="BalloonTextChar">
    <w:name w:val="Balloon Text Char"/>
    <w:semiHidden/>
    <w:locked/>
    <w:rsid w:val="00306B5B"/>
    <w:rPr>
      <w:rFonts w:ascii="Tahoma" w:hAnsi="Tahoma" w:cs="Tahoma"/>
      <w:b/>
      <w:sz w:val="16"/>
      <w:szCs w:val="16"/>
      <w:lang w:val="ru-RU" w:eastAsia="ru-RU" w:bidi="ar-SA"/>
    </w:rPr>
  </w:style>
  <w:style w:type="character" w:customStyle="1" w:styleId="1f6">
    <w:name w:val="Верхний колонтитул Знак1"/>
    <w:semiHidden/>
    <w:locked/>
    <w:rsid w:val="00306B5B"/>
    <w:rPr>
      <w:lang w:val="ru-RU" w:eastAsia="ar-SA" w:bidi="ar-SA"/>
    </w:rPr>
  </w:style>
  <w:style w:type="character" w:customStyle="1" w:styleId="FooterChar">
    <w:name w:val="Footer Char"/>
    <w:locked/>
    <w:rsid w:val="00306B5B"/>
    <w:rPr>
      <w:b/>
      <w:sz w:val="24"/>
      <w:szCs w:val="28"/>
      <w:lang w:val="ru-RU" w:eastAsia="ru-RU" w:bidi="ar-SA"/>
    </w:rPr>
  </w:style>
  <w:style w:type="character" w:customStyle="1" w:styleId="BodyTextIndentChar">
    <w:name w:val="Body Text Indent Char"/>
    <w:locked/>
    <w:rsid w:val="00306B5B"/>
    <w:rPr>
      <w:b/>
      <w:sz w:val="24"/>
      <w:szCs w:val="28"/>
      <w:lang w:val="ru-RU" w:eastAsia="ru-RU" w:bidi="ar-SA"/>
    </w:rPr>
  </w:style>
  <w:style w:type="character" w:customStyle="1" w:styleId="212">
    <w:name w:val="Основной текст 2 Знак1"/>
    <w:link w:val="29"/>
    <w:locked/>
    <w:rsid w:val="00306B5B"/>
    <w:rPr>
      <w:rFonts w:ascii="Times New Roman" w:eastAsia="Times New Roman" w:hAnsi="Times New Roman" w:cs="Times New Roman"/>
      <w:sz w:val="20"/>
      <w:szCs w:val="20"/>
      <w:lang w:eastAsia="ar-SA"/>
    </w:rPr>
  </w:style>
  <w:style w:type="paragraph" w:customStyle="1" w:styleId="Els-body-text">
    <w:name w:val="Els-body-text"/>
    <w:link w:val="Els-body-text0"/>
    <w:rsid w:val="00306B5B"/>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sz w:val="20"/>
      <w:szCs w:val="20"/>
      <w:lang w:val="en-US" w:eastAsia="ru-RU"/>
    </w:rPr>
  </w:style>
  <w:style w:type="character" w:customStyle="1" w:styleId="Els-body-text0">
    <w:name w:val="Els-body-text Знак"/>
    <w:link w:val="Els-body-text"/>
    <w:rsid w:val="00306B5B"/>
    <w:rPr>
      <w:rFonts w:ascii="Times New Roman" w:eastAsia="Times New Roman" w:hAnsi="Times New Roman" w:cs="Times New Roman"/>
      <w:sz w:val="20"/>
      <w:szCs w:val="20"/>
      <w:lang w:val="en-US" w:eastAsia="ru-RU"/>
    </w:rPr>
  </w:style>
  <w:style w:type="character" w:customStyle="1" w:styleId="afffe">
    <w:name w:val="Публикации Знак"/>
    <w:link w:val="a0"/>
    <w:rsid w:val="00306B5B"/>
    <w:rPr>
      <w:rFonts w:ascii="Times New Roman" w:eastAsia="Times New Roman" w:hAnsi="Times New Roman" w:cs="Times New Roman"/>
      <w:sz w:val="20"/>
      <w:szCs w:val="20"/>
      <w:lang w:val="en-US" w:eastAsia="ru-RU"/>
    </w:rPr>
  </w:style>
  <w:style w:type="character" w:customStyle="1" w:styleId="textbold0">
    <w:name w:val="textbold"/>
    <w:basedOn w:val="a4"/>
    <w:rsid w:val="00306B5B"/>
  </w:style>
  <w:style w:type="character" w:customStyle="1" w:styleId="text0">
    <w:name w:val="text"/>
    <w:basedOn w:val="a4"/>
    <w:rsid w:val="00306B5B"/>
  </w:style>
  <w:style w:type="character" w:customStyle="1" w:styleId="11">
    <w:name w:val="Заголовок 1 Знак1"/>
    <w:link w:val="1"/>
    <w:rsid w:val="00306B5B"/>
    <w:rPr>
      <w:rFonts w:ascii="Times New Roman" w:eastAsia="Times New Roman" w:hAnsi="Times New Roman" w:cs="Times New Roman"/>
      <w:sz w:val="28"/>
      <w:szCs w:val="20"/>
      <w:lang w:eastAsia="ar-SA"/>
    </w:rPr>
  </w:style>
  <w:style w:type="character" w:customStyle="1" w:styleId="190">
    <w:name w:val="Знак Знак19"/>
    <w:rsid w:val="00306B5B"/>
    <w:rPr>
      <w:rFonts w:ascii="Arial" w:eastAsia="Times New Roman" w:hAnsi="Arial" w:cs="Arial"/>
      <w:b/>
      <w:bCs/>
      <w:i/>
      <w:iCs/>
      <w:sz w:val="28"/>
      <w:szCs w:val="28"/>
      <w:lang w:eastAsia="ru-RU"/>
    </w:rPr>
  </w:style>
  <w:style w:type="character" w:customStyle="1" w:styleId="31">
    <w:name w:val="Заголовок 3 Знак1"/>
    <w:link w:val="3"/>
    <w:rsid w:val="00306B5B"/>
    <w:rPr>
      <w:rFonts w:ascii="Times New Roman" w:eastAsia="Times New Roman" w:hAnsi="Times New Roman" w:cs="Times New Roman"/>
      <w:b/>
      <w:bCs/>
      <w:sz w:val="24"/>
      <w:szCs w:val="20"/>
      <w:lang w:eastAsia="ar-SA"/>
    </w:rPr>
  </w:style>
  <w:style w:type="character" w:customStyle="1" w:styleId="150">
    <w:name w:val="Знак Знак15"/>
    <w:rsid w:val="00306B5B"/>
    <w:rPr>
      <w:rFonts w:ascii="Times New Roman" w:eastAsia="Times New Roman" w:hAnsi="Times New Roman" w:cs="Times New Roman"/>
      <w:b/>
      <w:bCs/>
      <w:lang w:eastAsia="ru-RU"/>
    </w:rPr>
  </w:style>
  <w:style w:type="character" w:customStyle="1" w:styleId="81">
    <w:name w:val="Заголовок 8 Знак1"/>
    <w:link w:val="8"/>
    <w:rsid w:val="00306B5B"/>
    <w:rPr>
      <w:rFonts w:ascii="Times New Roman" w:eastAsia="Times New Roman" w:hAnsi="Times New Roman" w:cs="Times New Roman"/>
      <w:i/>
      <w:iCs/>
      <w:sz w:val="24"/>
      <w:szCs w:val="24"/>
      <w:lang w:eastAsia="ar-SA"/>
    </w:rPr>
  </w:style>
  <w:style w:type="character" w:customStyle="1" w:styleId="111">
    <w:name w:val="Знак Знак11"/>
    <w:semiHidden/>
    <w:rsid w:val="00306B5B"/>
    <w:rPr>
      <w:rFonts w:ascii="Times New Roman" w:eastAsia="Times New Roman" w:hAnsi="Times New Roman" w:cs="Times New Roman"/>
      <w:lang w:eastAsia="ru-RU"/>
    </w:rPr>
  </w:style>
  <w:style w:type="character" w:customStyle="1" w:styleId="100">
    <w:name w:val="Знак Знак10"/>
    <w:semiHidden/>
    <w:rsid w:val="00306B5B"/>
    <w:rPr>
      <w:rFonts w:ascii="Times New Roman" w:eastAsia="Times New Roman" w:hAnsi="Times New Roman" w:cs="Times New Roman"/>
      <w:sz w:val="24"/>
      <w:szCs w:val="24"/>
      <w:lang w:eastAsia="ru-RU"/>
    </w:rPr>
  </w:style>
  <w:style w:type="paragraph" w:customStyle="1" w:styleId="affffffb">
    <w:name w:val="Глава"/>
    <w:basedOn w:val="a3"/>
    <w:rsid w:val="00306B5B"/>
    <w:pPr>
      <w:pageBreakBefore/>
      <w:tabs>
        <w:tab w:val="left" w:pos="0"/>
      </w:tabs>
      <w:spacing w:after="0" w:line="360" w:lineRule="auto"/>
      <w:ind w:left="0"/>
      <w:jc w:val="center"/>
    </w:pPr>
    <w:rPr>
      <w:rFonts w:ascii="Times New Roman" w:eastAsia="Times New Roman" w:hAnsi="Times New Roman"/>
      <w:b/>
      <w:caps/>
      <w:sz w:val="24"/>
      <w:szCs w:val="24"/>
      <w:lang w:eastAsia="ru-RU"/>
    </w:rPr>
  </w:style>
  <w:style w:type="paragraph" w:customStyle="1" w:styleId="affffffc">
    <w:name w:val="Текст дисертации"/>
    <w:basedOn w:val="2d"/>
    <w:link w:val="affffffd"/>
    <w:rsid w:val="00306B5B"/>
    <w:pPr>
      <w:spacing w:after="0" w:line="360" w:lineRule="auto"/>
    </w:pPr>
    <w:rPr>
      <w:rFonts w:ascii="Times New Roman" w:hAnsi="Times New Roman"/>
      <w:sz w:val="24"/>
      <w:szCs w:val="24"/>
    </w:rPr>
  </w:style>
  <w:style w:type="character" w:customStyle="1" w:styleId="affffffd">
    <w:name w:val="Текст дисертации Знак"/>
    <w:link w:val="affffffc"/>
    <w:rsid w:val="00306B5B"/>
    <w:rPr>
      <w:rFonts w:ascii="Times New Roman" w:eastAsia="Times New Roman" w:hAnsi="Times New Roman" w:cs="Times New Roman"/>
      <w:sz w:val="24"/>
      <w:szCs w:val="24"/>
      <w:lang w:eastAsia="ru-RU"/>
    </w:rPr>
  </w:style>
  <w:style w:type="paragraph" w:customStyle="1" w:styleId="affffffe">
    <w:name w:val="Рисунок"/>
    <w:basedOn w:val="affffffc"/>
    <w:rsid w:val="00306B5B"/>
    <w:pPr>
      <w:spacing w:after="120"/>
      <w:ind w:firstLine="0"/>
      <w:jc w:val="center"/>
    </w:pPr>
    <w:rPr>
      <w:i/>
      <w:noProof/>
    </w:rPr>
  </w:style>
  <w:style w:type="paragraph" w:customStyle="1" w:styleId="afffffff">
    <w:name w:val="список с галочкой"/>
    <w:basedOn w:val="afb"/>
    <w:rsid w:val="00306B5B"/>
    <w:pPr>
      <w:tabs>
        <w:tab w:val="num" w:pos="720"/>
      </w:tabs>
      <w:suppressAutoHyphens w:val="0"/>
      <w:spacing w:after="0" w:line="360" w:lineRule="auto"/>
      <w:ind w:left="714" w:hanging="357"/>
      <w:jc w:val="both"/>
    </w:pPr>
    <w:rPr>
      <w:sz w:val="24"/>
      <w:szCs w:val="24"/>
      <w:lang w:eastAsia="ru-RU"/>
    </w:rPr>
  </w:style>
  <w:style w:type="paragraph" w:customStyle="1" w:styleId="a">
    <w:name w:val="Сисок литры"/>
    <w:basedOn w:val="affff9"/>
    <w:rsid w:val="00306B5B"/>
    <w:pPr>
      <w:numPr>
        <w:numId w:val="5"/>
      </w:numPr>
      <w:tabs>
        <w:tab w:val="left" w:pos="1080"/>
      </w:tabs>
      <w:spacing w:line="360" w:lineRule="auto"/>
      <w:jc w:val="both"/>
    </w:pPr>
    <w:rPr>
      <w:noProof/>
      <w:color w:val="000000"/>
      <w:sz w:val="24"/>
      <w:szCs w:val="24"/>
    </w:rPr>
  </w:style>
  <w:style w:type="paragraph" w:customStyle="1" w:styleId="2f4">
    <w:name w:val="Поппункт 2"/>
    <w:basedOn w:val="a3"/>
    <w:rsid w:val="00306B5B"/>
    <w:pPr>
      <w:spacing w:after="120" w:line="360" w:lineRule="auto"/>
      <w:ind w:left="0"/>
      <w:jc w:val="center"/>
    </w:pPr>
    <w:rPr>
      <w:rFonts w:ascii="Times New Roman" w:eastAsia="Times New Roman" w:hAnsi="Times New Roman"/>
      <w:b/>
      <w:noProof/>
      <w:sz w:val="24"/>
      <w:szCs w:val="24"/>
      <w:lang w:eastAsia="ru-RU"/>
    </w:rPr>
  </w:style>
  <w:style w:type="paragraph" w:customStyle="1" w:styleId="3e">
    <w:name w:val="Подпункт 3"/>
    <w:basedOn w:val="2f4"/>
    <w:rsid w:val="00306B5B"/>
    <w:rPr>
      <w:i/>
    </w:rPr>
  </w:style>
  <w:style w:type="paragraph" w:customStyle="1" w:styleId="45">
    <w:name w:val="Подпункт 4"/>
    <w:basedOn w:val="3e"/>
    <w:rsid w:val="00306B5B"/>
    <w:rPr>
      <w:b w:val="0"/>
    </w:rPr>
  </w:style>
  <w:style w:type="paragraph" w:customStyle="1" w:styleId="afffffff0">
    <w:name w:val="Названиетаблицы"/>
    <w:basedOn w:val="a3"/>
    <w:rsid w:val="00306B5B"/>
    <w:pPr>
      <w:spacing w:after="0" w:line="360" w:lineRule="auto"/>
      <w:ind w:left="0"/>
      <w:jc w:val="center"/>
    </w:pPr>
    <w:rPr>
      <w:rFonts w:ascii="Times New Roman" w:eastAsia="Times New Roman" w:hAnsi="Times New Roman"/>
      <w:b/>
      <w:noProof/>
      <w:sz w:val="24"/>
      <w:szCs w:val="24"/>
      <w:lang w:eastAsia="ru-RU"/>
    </w:rPr>
  </w:style>
  <w:style w:type="paragraph" w:customStyle="1" w:styleId="a2">
    <w:name w:val="список с точкой"/>
    <w:basedOn w:val="afffffff"/>
    <w:rsid w:val="00306B5B"/>
    <w:pPr>
      <w:numPr>
        <w:numId w:val="6"/>
      </w:numPr>
    </w:pPr>
  </w:style>
  <w:style w:type="paragraph" w:customStyle="1" w:styleId="afffffff1">
    <w:name w:val="Экспликация рис"/>
    <w:basedOn w:val="affffffe"/>
    <w:rsid w:val="00306B5B"/>
    <w:pPr>
      <w:ind w:left="1080" w:right="894"/>
      <w:jc w:val="both"/>
    </w:pPr>
    <w:rPr>
      <w:noProof w:val="0"/>
    </w:rPr>
  </w:style>
  <w:style w:type="paragraph" w:styleId="3f">
    <w:name w:val="toc 3"/>
    <w:basedOn w:val="a3"/>
    <w:next w:val="a3"/>
    <w:autoRedefine/>
    <w:rsid w:val="00306B5B"/>
    <w:pPr>
      <w:tabs>
        <w:tab w:val="right" w:leader="dot" w:pos="9344"/>
      </w:tabs>
      <w:spacing w:after="0" w:line="240" w:lineRule="auto"/>
      <w:ind w:left="1260" w:hanging="580"/>
    </w:pPr>
    <w:rPr>
      <w:rFonts w:ascii="Times New Roman" w:eastAsia="Times New Roman" w:hAnsi="Times New Roman"/>
      <w:noProof/>
      <w:sz w:val="24"/>
      <w:szCs w:val="24"/>
      <w:lang w:eastAsia="ru-RU"/>
    </w:rPr>
  </w:style>
  <w:style w:type="paragraph" w:styleId="46">
    <w:name w:val="toc 4"/>
    <w:basedOn w:val="a3"/>
    <w:next w:val="a3"/>
    <w:autoRedefine/>
    <w:rsid w:val="00306B5B"/>
    <w:pPr>
      <w:tabs>
        <w:tab w:val="right" w:leader="dot" w:pos="9344"/>
      </w:tabs>
      <w:spacing w:after="0" w:line="240" w:lineRule="auto"/>
      <w:ind w:left="2024" w:hanging="765"/>
    </w:pPr>
    <w:rPr>
      <w:rFonts w:ascii="Times New Roman" w:eastAsia="Times New Roman" w:hAnsi="Times New Roman"/>
      <w:noProof/>
      <w:snapToGrid w:val="0"/>
      <w:sz w:val="24"/>
      <w:szCs w:val="24"/>
      <w:lang w:eastAsia="ru-RU"/>
    </w:rPr>
  </w:style>
  <w:style w:type="character" w:customStyle="1" w:styleId="afffffff2">
    <w:name w:val="Стиль Узор: Нет (Желтый)"/>
    <w:rsid w:val="00306B5B"/>
    <w:rPr>
      <w:color w:val="auto"/>
      <w:u w:val="none"/>
      <w:shd w:val="clear" w:color="auto" w:fill="FFFF00"/>
    </w:rPr>
  </w:style>
  <w:style w:type="paragraph" w:customStyle="1" w:styleId="BodyText1">
    <w:name w:val="Body Text1"/>
    <w:basedOn w:val="a3"/>
    <w:semiHidden/>
    <w:rsid w:val="00306B5B"/>
    <w:pPr>
      <w:spacing w:after="0" w:line="240" w:lineRule="auto"/>
      <w:ind w:left="0"/>
    </w:pPr>
    <w:rPr>
      <w:rFonts w:ascii="Times New Roman" w:eastAsia="SimSun" w:hAnsi="Times New Roman"/>
      <w:sz w:val="24"/>
      <w:szCs w:val="20"/>
      <w:lang w:eastAsia="zh-CN"/>
    </w:rPr>
  </w:style>
  <w:style w:type="paragraph" w:customStyle="1" w:styleId="10pt">
    <w:name w:val="Стиль Обычный +по ширене Междустр.интервал:  полуторный + 10 pt по..."/>
    <w:basedOn w:val="a3"/>
    <w:autoRedefine/>
    <w:rsid w:val="00306B5B"/>
    <w:pPr>
      <w:spacing w:after="0" w:line="240" w:lineRule="auto"/>
      <w:ind w:left="0"/>
    </w:pPr>
    <w:rPr>
      <w:rFonts w:ascii="Times New Roman" w:eastAsia="Times New Roman" w:hAnsi="Times New Roman"/>
      <w:b/>
      <w:sz w:val="24"/>
      <w:szCs w:val="24"/>
      <w:lang w:eastAsia="ru-RU"/>
    </w:rPr>
  </w:style>
  <w:style w:type="character" w:customStyle="1" w:styleId="215">
    <w:name w:val="Знак Знак21"/>
    <w:rsid w:val="00306B5B"/>
    <w:rPr>
      <w:rFonts w:ascii="Times New Roman" w:eastAsia="Times New Roman" w:hAnsi="Times New Roman" w:cs="Times New Roman"/>
      <w:sz w:val="32"/>
      <w:szCs w:val="32"/>
      <w:lang w:eastAsia="ru-RU"/>
    </w:rPr>
  </w:style>
  <w:style w:type="paragraph" w:customStyle="1" w:styleId="1f7">
    <w:name w:val="Обычный1"/>
    <w:semiHidden/>
    <w:rsid w:val="00306B5B"/>
    <w:pPr>
      <w:snapToGrid w:val="0"/>
      <w:spacing w:before="100" w:after="100" w:line="240" w:lineRule="auto"/>
    </w:pPr>
    <w:rPr>
      <w:rFonts w:ascii="Times New Roman" w:eastAsia="Times New Roman" w:hAnsi="Times New Roman" w:cs="Times New Roman"/>
      <w:sz w:val="24"/>
      <w:szCs w:val="20"/>
      <w:lang w:val="en-US" w:bidi="en-US"/>
    </w:rPr>
  </w:style>
  <w:style w:type="paragraph" w:styleId="1f8">
    <w:name w:val="toc 1"/>
    <w:basedOn w:val="a3"/>
    <w:next w:val="a3"/>
    <w:semiHidden/>
    <w:rsid w:val="00306B5B"/>
    <w:pPr>
      <w:spacing w:before="120" w:after="0" w:line="240" w:lineRule="auto"/>
      <w:ind w:left="0"/>
    </w:pPr>
    <w:rPr>
      <w:rFonts w:ascii="Times New Roman" w:eastAsia="Times New Roman" w:hAnsi="Times New Roman"/>
      <w:b/>
      <w:bCs/>
      <w:i/>
      <w:iCs/>
      <w:sz w:val="24"/>
      <w:szCs w:val="24"/>
      <w:lang w:val="en-US" w:bidi="en-US"/>
    </w:rPr>
  </w:style>
  <w:style w:type="paragraph" w:customStyle="1" w:styleId="216">
    <w:name w:val="Цитата 21"/>
    <w:basedOn w:val="a3"/>
    <w:next w:val="a3"/>
    <w:link w:val="2f5"/>
    <w:qFormat/>
    <w:rsid w:val="00306B5B"/>
    <w:pPr>
      <w:ind w:left="0"/>
    </w:pPr>
    <w:rPr>
      <w:rFonts w:eastAsia="Times New Roman"/>
      <w:i/>
      <w:iCs/>
      <w:color w:val="000000"/>
      <w:lang w:val="en-US" w:bidi="en-US"/>
    </w:rPr>
  </w:style>
  <w:style w:type="character" w:customStyle="1" w:styleId="2f5">
    <w:name w:val="Цитата 2 Знак"/>
    <w:link w:val="216"/>
    <w:rsid w:val="00306B5B"/>
    <w:rPr>
      <w:rFonts w:ascii="Calibri" w:eastAsia="Times New Roman" w:hAnsi="Calibri" w:cs="Times New Roman"/>
      <w:i/>
      <w:iCs/>
      <w:color w:val="000000"/>
      <w:lang w:val="en-US" w:bidi="en-US"/>
    </w:rPr>
  </w:style>
  <w:style w:type="paragraph" w:customStyle="1" w:styleId="1f9">
    <w:name w:val="Выделенная цитата1"/>
    <w:basedOn w:val="a3"/>
    <w:next w:val="a3"/>
    <w:link w:val="afffffff3"/>
    <w:qFormat/>
    <w:rsid w:val="00306B5B"/>
    <w:pPr>
      <w:pBdr>
        <w:bottom w:val="single" w:sz="4" w:space="4" w:color="4F81BD"/>
      </w:pBdr>
      <w:spacing w:before="200" w:after="280"/>
      <w:ind w:left="936" w:right="936"/>
    </w:pPr>
    <w:rPr>
      <w:rFonts w:eastAsia="Times New Roman"/>
      <w:b/>
      <w:bCs/>
      <w:i/>
      <w:iCs/>
      <w:color w:val="4F81BD"/>
      <w:lang w:val="en-US" w:bidi="en-US"/>
    </w:rPr>
  </w:style>
  <w:style w:type="character" w:customStyle="1" w:styleId="afffffff3">
    <w:name w:val="Выделенная цитата Знак"/>
    <w:link w:val="1f9"/>
    <w:rsid w:val="00306B5B"/>
    <w:rPr>
      <w:rFonts w:ascii="Calibri" w:eastAsia="Times New Roman" w:hAnsi="Calibri" w:cs="Times New Roman"/>
      <w:b/>
      <w:bCs/>
      <w:i/>
      <w:iCs/>
      <w:color w:val="4F81BD"/>
      <w:lang w:val="en-US" w:bidi="en-US"/>
    </w:rPr>
  </w:style>
  <w:style w:type="character" w:customStyle="1" w:styleId="1fa">
    <w:name w:val="Слабое выделение1"/>
    <w:qFormat/>
    <w:rsid w:val="00306B5B"/>
    <w:rPr>
      <w:i/>
      <w:iCs/>
      <w:color w:val="808080"/>
    </w:rPr>
  </w:style>
  <w:style w:type="character" w:customStyle="1" w:styleId="1fb">
    <w:name w:val="Сильное выделение1"/>
    <w:qFormat/>
    <w:rsid w:val="00306B5B"/>
    <w:rPr>
      <w:b/>
      <w:bCs/>
      <w:i/>
      <w:iCs/>
      <w:color w:val="4F81BD"/>
    </w:rPr>
  </w:style>
  <w:style w:type="character" w:customStyle="1" w:styleId="1fc">
    <w:name w:val="Слабая ссылка1"/>
    <w:qFormat/>
    <w:rsid w:val="00306B5B"/>
    <w:rPr>
      <w:smallCaps/>
      <w:color w:val="C0504D"/>
      <w:u w:val="single"/>
    </w:rPr>
  </w:style>
  <w:style w:type="character" w:customStyle="1" w:styleId="1fd">
    <w:name w:val="Сильная ссылка1"/>
    <w:qFormat/>
    <w:rsid w:val="00306B5B"/>
    <w:rPr>
      <w:b/>
      <w:bCs/>
      <w:smallCaps/>
      <w:color w:val="C0504D"/>
      <w:spacing w:val="5"/>
      <w:u w:val="single"/>
    </w:rPr>
  </w:style>
  <w:style w:type="character" w:customStyle="1" w:styleId="1fe">
    <w:name w:val="Название книги1"/>
    <w:qFormat/>
    <w:rsid w:val="00306B5B"/>
    <w:rPr>
      <w:b/>
      <w:bCs/>
      <w:smallCaps/>
      <w:spacing w:val="5"/>
    </w:rPr>
  </w:style>
  <w:style w:type="paragraph" w:customStyle="1" w:styleId="1ff">
    <w:name w:val="Заголовок оглавления1"/>
    <w:basedOn w:val="1"/>
    <w:next w:val="a3"/>
    <w:qFormat/>
    <w:rsid w:val="00306B5B"/>
    <w:pPr>
      <w:keepLines/>
      <w:tabs>
        <w:tab w:val="clear" w:pos="0"/>
      </w:tabs>
      <w:suppressAutoHyphens w:val="0"/>
      <w:spacing w:before="480" w:line="276" w:lineRule="auto"/>
      <w:ind w:left="0" w:firstLine="0"/>
      <w:jc w:val="left"/>
      <w:outlineLvl w:val="9"/>
    </w:pPr>
    <w:rPr>
      <w:rFonts w:ascii="Cambria" w:hAnsi="Cambria"/>
      <w:b/>
      <w:bCs/>
      <w:color w:val="365F91"/>
      <w:szCs w:val="28"/>
      <w:lang w:val="en-US" w:eastAsia="en-US" w:bidi="en-US"/>
    </w:rPr>
  </w:style>
  <w:style w:type="paragraph" w:customStyle="1" w:styleId="3f0">
    <w:name w:val="Стиль3"/>
    <w:basedOn w:val="3"/>
    <w:rsid w:val="00306B5B"/>
    <w:pPr>
      <w:tabs>
        <w:tab w:val="clear" w:pos="0"/>
      </w:tabs>
      <w:suppressAutoHyphens w:val="0"/>
      <w:spacing w:before="120" w:after="120" w:line="360" w:lineRule="auto"/>
      <w:ind w:left="0" w:firstLine="0"/>
    </w:pPr>
    <w:rPr>
      <w:b w:val="0"/>
      <w:bCs w:val="0"/>
      <w:i/>
      <w:sz w:val="28"/>
      <w:szCs w:val="28"/>
      <w:lang w:eastAsia="ru-RU"/>
    </w:rPr>
  </w:style>
  <w:style w:type="paragraph" w:customStyle="1" w:styleId="47">
    <w:name w:val="Стиль4"/>
    <w:basedOn w:val="a3"/>
    <w:rsid w:val="00306B5B"/>
    <w:pPr>
      <w:spacing w:after="0" w:line="360" w:lineRule="auto"/>
      <w:ind w:left="0" w:firstLine="426"/>
      <w:jc w:val="both"/>
    </w:pPr>
    <w:rPr>
      <w:rFonts w:ascii="Times New Roman" w:eastAsia="Times New Roman" w:hAnsi="Times New Roman"/>
      <w:sz w:val="28"/>
      <w:szCs w:val="24"/>
      <w:lang w:eastAsia="ru-RU"/>
    </w:rPr>
  </w:style>
  <w:style w:type="paragraph" w:customStyle="1" w:styleId="08ArticleText">
    <w:name w:val="08 Article Text"/>
    <w:rsid w:val="00306B5B"/>
    <w:pPr>
      <w:widowControl w:val="0"/>
      <w:tabs>
        <w:tab w:val="left" w:pos="198"/>
      </w:tabs>
      <w:spacing w:after="0" w:line="230" w:lineRule="exact"/>
      <w:jc w:val="both"/>
    </w:pPr>
    <w:rPr>
      <w:rFonts w:ascii="Times New Roman" w:eastAsia="Times New Roman" w:hAnsi="Times New Roman" w:cs="Times New Roman"/>
      <w:noProof/>
      <w:spacing w:val="4"/>
      <w:sz w:val="18"/>
      <w:szCs w:val="18"/>
      <w:lang w:val="en-GB" w:eastAsia="en-GB"/>
    </w:rPr>
  </w:style>
  <w:style w:type="character" w:customStyle="1" w:styleId="82">
    <w:name w:val="Основной шрифт абзаца8"/>
    <w:rsid w:val="00306B5B"/>
  </w:style>
  <w:style w:type="character" w:customStyle="1" w:styleId="WW-Absatz-Standardschriftart1111">
    <w:name w:val="WW-Absatz-Standardschriftart1111"/>
    <w:rsid w:val="00306B5B"/>
  </w:style>
  <w:style w:type="character" w:customStyle="1" w:styleId="WW-Absatz-Standardschriftart11111">
    <w:name w:val="WW-Absatz-Standardschriftart11111"/>
    <w:rsid w:val="00306B5B"/>
  </w:style>
  <w:style w:type="character" w:customStyle="1" w:styleId="WW-Absatz-Standardschriftart111111">
    <w:name w:val="WW-Absatz-Standardschriftart111111"/>
    <w:rsid w:val="00306B5B"/>
  </w:style>
  <w:style w:type="character" w:customStyle="1" w:styleId="WW-Absatz-Standardschriftart1111111">
    <w:name w:val="WW-Absatz-Standardschriftart1111111"/>
    <w:rsid w:val="00306B5B"/>
  </w:style>
  <w:style w:type="character" w:customStyle="1" w:styleId="WW-Absatz-Standardschriftart11111111">
    <w:name w:val="WW-Absatz-Standardschriftart11111111"/>
    <w:rsid w:val="00306B5B"/>
  </w:style>
  <w:style w:type="character" w:customStyle="1" w:styleId="WW-Absatz-Standardschriftart111111111">
    <w:name w:val="WW-Absatz-Standardschriftart111111111"/>
    <w:rsid w:val="00306B5B"/>
  </w:style>
  <w:style w:type="character" w:customStyle="1" w:styleId="WW-Absatz-Standardschriftart1111111111">
    <w:name w:val="WW-Absatz-Standardschriftart1111111111"/>
    <w:rsid w:val="00306B5B"/>
  </w:style>
  <w:style w:type="character" w:customStyle="1" w:styleId="WW8Num4z2">
    <w:name w:val="WW8Num4z2"/>
    <w:rsid w:val="00306B5B"/>
    <w:rPr>
      <w:b/>
    </w:rPr>
  </w:style>
  <w:style w:type="character" w:customStyle="1" w:styleId="1ff0">
    <w:name w:val="Цитата1"/>
    <w:rsid w:val="00306B5B"/>
    <w:rPr>
      <w:i/>
      <w:iCs/>
    </w:rPr>
  </w:style>
  <w:style w:type="character" w:customStyle="1" w:styleId="1ff1">
    <w:name w:val="Знак Знак1"/>
    <w:rsid w:val="00306B5B"/>
    <w:rPr>
      <w:rFonts w:ascii="Arial" w:eastAsia="Lucida Sans Unicode" w:hAnsi="Arial"/>
      <w:kern w:val="1"/>
      <w:szCs w:val="24"/>
    </w:rPr>
  </w:style>
  <w:style w:type="character" w:customStyle="1" w:styleId="afffffff4">
    <w:name w:val="Знак Знак"/>
    <w:rsid w:val="00306B5B"/>
    <w:rPr>
      <w:rFonts w:ascii="Arial" w:eastAsia="Lucida Sans Unicode" w:hAnsi="Arial"/>
      <w:kern w:val="1"/>
      <w:szCs w:val="24"/>
    </w:rPr>
  </w:style>
  <w:style w:type="paragraph" w:customStyle="1" w:styleId="91">
    <w:name w:val="Название9"/>
    <w:basedOn w:val="a3"/>
    <w:rsid w:val="00306B5B"/>
    <w:pPr>
      <w:widowControl w:val="0"/>
      <w:suppressLineNumbers/>
      <w:suppressAutoHyphens/>
      <w:spacing w:before="120" w:after="120" w:line="240" w:lineRule="auto"/>
      <w:ind w:left="0"/>
    </w:pPr>
    <w:rPr>
      <w:rFonts w:ascii="Arial" w:eastAsia="Lucida Sans Unicode" w:hAnsi="Arial" w:cs="Tahoma"/>
      <w:i/>
      <w:iCs/>
      <w:kern w:val="1"/>
      <w:sz w:val="20"/>
      <w:szCs w:val="24"/>
      <w:lang w:eastAsia="ar-SA"/>
    </w:rPr>
  </w:style>
  <w:style w:type="paragraph" w:customStyle="1" w:styleId="92">
    <w:name w:val="Указатель9"/>
    <w:basedOn w:val="a3"/>
    <w:rsid w:val="00306B5B"/>
    <w:pPr>
      <w:widowControl w:val="0"/>
      <w:suppressLineNumbers/>
      <w:suppressAutoHyphens/>
      <w:spacing w:after="0" w:line="240" w:lineRule="auto"/>
      <w:ind w:left="0"/>
    </w:pPr>
    <w:rPr>
      <w:rFonts w:ascii="Arial" w:eastAsia="Lucida Sans Unicode" w:hAnsi="Arial" w:cs="Tahoma"/>
      <w:kern w:val="1"/>
      <w:sz w:val="20"/>
      <w:szCs w:val="24"/>
      <w:lang w:eastAsia="ar-SA"/>
    </w:rPr>
  </w:style>
  <w:style w:type="paragraph" w:customStyle="1" w:styleId="83">
    <w:name w:val="Название8"/>
    <w:basedOn w:val="a3"/>
    <w:rsid w:val="00306B5B"/>
    <w:pPr>
      <w:widowControl w:val="0"/>
      <w:suppressLineNumbers/>
      <w:suppressAutoHyphens/>
      <w:spacing w:before="120" w:after="120" w:line="240" w:lineRule="auto"/>
      <w:ind w:left="0"/>
    </w:pPr>
    <w:rPr>
      <w:rFonts w:ascii="Arial" w:eastAsia="Lucida Sans Unicode" w:hAnsi="Arial" w:cs="Tahoma"/>
      <w:i/>
      <w:iCs/>
      <w:kern w:val="1"/>
      <w:sz w:val="20"/>
      <w:szCs w:val="24"/>
      <w:lang w:eastAsia="ar-SA"/>
    </w:rPr>
  </w:style>
  <w:style w:type="paragraph" w:customStyle="1" w:styleId="84">
    <w:name w:val="Указатель8"/>
    <w:basedOn w:val="a3"/>
    <w:rsid w:val="00306B5B"/>
    <w:pPr>
      <w:widowControl w:val="0"/>
      <w:suppressLineNumbers/>
      <w:suppressAutoHyphens/>
      <w:spacing w:after="0" w:line="240" w:lineRule="auto"/>
      <w:ind w:left="0"/>
    </w:pPr>
    <w:rPr>
      <w:rFonts w:ascii="Arial" w:eastAsia="Lucida Sans Unicode" w:hAnsi="Arial" w:cs="Tahoma"/>
      <w:kern w:val="1"/>
      <w:sz w:val="20"/>
      <w:szCs w:val="24"/>
      <w:lang w:eastAsia="ar-SA"/>
    </w:rPr>
  </w:style>
  <w:style w:type="paragraph" w:customStyle="1" w:styleId="afffffff5">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kern w:val="1"/>
      <w:sz w:val="36"/>
      <w:szCs w:val="36"/>
      <w:lang w:eastAsia="ar-SA"/>
    </w:rPr>
  </w:style>
  <w:style w:type="paragraph" w:customStyle="1" w:styleId="afffffff6">
    <w:name w:val="?????? ?? ????????"/>
    <w:basedOn w:val="afffffff5"/>
    <w:rsid w:val="00306B5B"/>
  </w:style>
  <w:style w:type="paragraph" w:customStyle="1" w:styleId="afffffff7">
    <w:name w:val="?????? ? ?????"/>
    <w:basedOn w:val="afffffff5"/>
    <w:rsid w:val="00306B5B"/>
  </w:style>
  <w:style w:type="paragraph" w:customStyle="1" w:styleId="afffffff8">
    <w:name w:val="?????? ??? ???????"/>
    <w:basedOn w:val="afffffff5"/>
    <w:rsid w:val="00306B5B"/>
  </w:style>
  <w:style w:type="paragraph" w:customStyle="1" w:styleId="afffffff9">
    <w:name w:val="?????"/>
    <w:basedOn w:val="afffffff5"/>
    <w:rsid w:val="00306B5B"/>
  </w:style>
  <w:style w:type="paragraph" w:customStyle="1" w:styleId="afffffffa">
    <w:name w:val="???????? ?????"/>
    <w:basedOn w:val="afffffff5"/>
    <w:rsid w:val="00306B5B"/>
  </w:style>
  <w:style w:type="paragraph" w:customStyle="1" w:styleId="afffffffb">
    <w:name w:val="???????????? ?????? ?? ??????"/>
    <w:basedOn w:val="afffffff5"/>
    <w:rsid w:val="00306B5B"/>
  </w:style>
  <w:style w:type="paragraph" w:customStyle="1" w:styleId="afffffffc">
    <w:name w:val="?????? ?????? ? ????????"/>
    <w:basedOn w:val="afffffff5"/>
    <w:rsid w:val="00306B5B"/>
    <w:pPr>
      <w:ind w:firstLine="340"/>
    </w:pPr>
  </w:style>
  <w:style w:type="paragraph" w:customStyle="1" w:styleId="afffffffd">
    <w:name w:val="?????????"/>
    <w:basedOn w:val="afffffff5"/>
    <w:rsid w:val="00306B5B"/>
  </w:style>
  <w:style w:type="paragraph" w:customStyle="1" w:styleId="1ff2">
    <w:name w:val="????????? 1"/>
    <w:basedOn w:val="afffffff5"/>
    <w:rsid w:val="00306B5B"/>
    <w:pPr>
      <w:jc w:val="center"/>
    </w:pPr>
  </w:style>
  <w:style w:type="paragraph" w:customStyle="1" w:styleId="2f6">
    <w:name w:val="????????? 2"/>
    <w:basedOn w:val="afffffff5"/>
    <w:rsid w:val="00306B5B"/>
    <w:pPr>
      <w:spacing w:before="57" w:after="57"/>
      <w:ind w:right="113"/>
      <w:jc w:val="center"/>
    </w:pPr>
  </w:style>
  <w:style w:type="paragraph" w:customStyle="1" w:styleId="WW-">
    <w:name w:val="WW-?????????"/>
    <w:basedOn w:val="afffffff5"/>
    <w:rsid w:val="00306B5B"/>
    <w:pPr>
      <w:spacing w:before="238" w:after="119"/>
    </w:pPr>
  </w:style>
  <w:style w:type="paragraph" w:customStyle="1" w:styleId="WW-1">
    <w:name w:val="WW-????????? 1"/>
    <w:basedOn w:val="afffffff5"/>
    <w:rsid w:val="00306B5B"/>
    <w:pPr>
      <w:spacing w:before="238" w:after="119"/>
    </w:pPr>
  </w:style>
  <w:style w:type="paragraph" w:customStyle="1" w:styleId="WW-2">
    <w:name w:val="WW-????????? 2"/>
    <w:basedOn w:val="afffffff5"/>
    <w:rsid w:val="00306B5B"/>
    <w:pPr>
      <w:spacing w:before="238" w:after="119"/>
    </w:pPr>
  </w:style>
  <w:style w:type="paragraph" w:customStyle="1" w:styleId="afffffffe">
    <w:name w:val="????????? ?????"/>
    <w:basedOn w:val="afffffff5"/>
    <w:rsid w:val="00306B5B"/>
  </w:style>
  <w:style w:type="paragraph" w:customStyle="1" w:styleId="LTGliederung1">
    <w:name w:val="???????~LT~Gliederung 1"/>
    <w:rsid w:val="00306B5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customStyle="1" w:styleId="LTGliederung2">
    <w:name w:val="???????~LT~Gliederung 2"/>
    <w:basedOn w:val="LTGliederung1"/>
    <w:rsid w:val="00306B5B"/>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306B5B"/>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306B5B"/>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306B5B"/>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306B5B"/>
  </w:style>
  <w:style w:type="paragraph" w:customStyle="1" w:styleId="LTGliederung7">
    <w:name w:val="???????~LT~Gliederung 7"/>
    <w:basedOn w:val="LTGliederung6"/>
    <w:rsid w:val="00306B5B"/>
  </w:style>
  <w:style w:type="paragraph" w:customStyle="1" w:styleId="LTGliederung8">
    <w:name w:val="???????~LT~Gliederung 8"/>
    <w:basedOn w:val="LTGliederung7"/>
    <w:rsid w:val="00306B5B"/>
  </w:style>
  <w:style w:type="paragraph" w:customStyle="1" w:styleId="LTGliederung9">
    <w:name w:val="???????~LT~Gliederung 9"/>
    <w:basedOn w:val="LTGliederung8"/>
    <w:rsid w:val="00306B5B"/>
  </w:style>
  <w:style w:type="paragraph" w:customStyle="1" w:styleId="LTTitel">
    <w:name w:val="???????~LT~Tite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kern w:val="1"/>
      <w:sz w:val="88"/>
      <w:szCs w:val="88"/>
      <w:lang w:eastAsia="ar-SA"/>
    </w:rPr>
  </w:style>
  <w:style w:type="paragraph" w:customStyle="1" w:styleId="LTUntertitel">
    <w:name w:val="???????~LT~Untertite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jc w:val="center"/>
    </w:pPr>
    <w:rPr>
      <w:rFonts w:ascii="Tahoma" w:eastAsia="Tahoma" w:hAnsi="Tahoma" w:cs="Times New Roman"/>
      <w:color w:val="000000"/>
      <w:kern w:val="1"/>
      <w:sz w:val="64"/>
      <w:szCs w:val="64"/>
      <w:lang w:eastAsia="ar-SA"/>
    </w:rPr>
  </w:style>
  <w:style w:type="paragraph" w:customStyle="1" w:styleId="LTNotizen">
    <w:name w:val="???????~LT~Notizen"/>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Tahoma" w:eastAsia="Tahoma" w:hAnsi="Tahoma" w:cs="Times New Roman"/>
      <w:color w:val="000000"/>
      <w:kern w:val="1"/>
      <w:sz w:val="24"/>
      <w:szCs w:val="24"/>
      <w:lang w:eastAsia="ar-SA"/>
    </w:rPr>
  </w:style>
  <w:style w:type="paragraph" w:customStyle="1" w:styleId="LTHintergrundobjekte">
    <w:name w:val="???????~LT~Hintergrundobjekte"/>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Times New Roman"/>
      <w:color w:val="000000"/>
      <w:kern w:val="1"/>
      <w:sz w:val="36"/>
      <w:szCs w:val="36"/>
      <w:lang w:eastAsia="ar-SA"/>
    </w:rPr>
  </w:style>
  <w:style w:type="paragraph" w:customStyle="1" w:styleId="LTHintergrund">
    <w:name w:val="???????~LT~Hintergrund"/>
    <w:rsid w:val="00306B5B"/>
    <w:pPr>
      <w:widowControl w:val="0"/>
      <w:suppressAutoHyphens/>
      <w:autoSpaceDE w:val="0"/>
      <w:spacing w:after="0" w:line="240" w:lineRule="auto"/>
      <w:jc w:val="center"/>
    </w:pPr>
    <w:rPr>
      <w:rFonts w:ascii="Arial" w:eastAsia="Lucida Sans Unicode" w:hAnsi="Arial" w:cs="Times New Roman"/>
      <w:kern w:val="1"/>
      <w:sz w:val="20"/>
      <w:szCs w:val="24"/>
      <w:lang w:eastAsia="ar-SA"/>
    </w:rPr>
  </w:style>
  <w:style w:type="paragraph" w:customStyle="1" w:styleId="default0">
    <w:name w:val="default"/>
    <w:rsid w:val="00306B5B"/>
    <w:pPr>
      <w:widowControl w:val="0"/>
      <w:suppressAutoHyphens/>
      <w:autoSpaceDE w:val="0"/>
      <w:spacing w:after="0" w:line="200" w:lineRule="atLeast"/>
    </w:pPr>
    <w:rPr>
      <w:rFonts w:ascii="Tahoma" w:eastAsia="Tahoma" w:hAnsi="Tahoma" w:cs="Times New Roman"/>
      <w:kern w:val="1"/>
      <w:sz w:val="36"/>
      <w:szCs w:val="36"/>
      <w:lang w:eastAsia="ar-SA"/>
    </w:rPr>
  </w:style>
  <w:style w:type="paragraph" w:customStyle="1" w:styleId="blue1">
    <w:name w:val="blue1"/>
    <w:basedOn w:val="default0"/>
    <w:rsid w:val="00306B5B"/>
  </w:style>
  <w:style w:type="paragraph" w:customStyle="1" w:styleId="blue2">
    <w:name w:val="blue2"/>
    <w:basedOn w:val="default0"/>
    <w:rsid w:val="00306B5B"/>
  </w:style>
  <w:style w:type="paragraph" w:customStyle="1" w:styleId="blue3">
    <w:name w:val="blue3"/>
    <w:basedOn w:val="default0"/>
    <w:rsid w:val="00306B5B"/>
  </w:style>
  <w:style w:type="paragraph" w:customStyle="1" w:styleId="bw1">
    <w:name w:val="bw1"/>
    <w:basedOn w:val="default0"/>
    <w:rsid w:val="00306B5B"/>
  </w:style>
  <w:style w:type="paragraph" w:customStyle="1" w:styleId="bw2">
    <w:name w:val="bw2"/>
    <w:basedOn w:val="default0"/>
    <w:rsid w:val="00306B5B"/>
  </w:style>
  <w:style w:type="paragraph" w:customStyle="1" w:styleId="bw3">
    <w:name w:val="bw3"/>
    <w:basedOn w:val="default0"/>
    <w:rsid w:val="00306B5B"/>
  </w:style>
  <w:style w:type="paragraph" w:customStyle="1" w:styleId="orange1">
    <w:name w:val="orange1"/>
    <w:basedOn w:val="default0"/>
    <w:rsid w:val="00306B5B"/>
  </w:style>
  <w:style w:type="paragraph" w:customStyle="1" w:styleId="orange2">
    <w:name w:val="orange2"/>
    <w:basedOn w:val="default0"/>
    <w:rsid w:val="00306B5B"/>
  </w:style>
  <w:style w:type="paragraph" w:customStyle="1" w:styleId="orange3">
    <w:name w:val="orange3"/>
    <w:basedOn w:val="default0"/>
    <w:rsid w:val="00306B5B"/>
  </w:style>
  <w:style w:type="paragraph" w:customStyle="1" w:styleId="turquise1">
    <w:name w:val="turquise1"/>
    <w:basedOn w:val="default0"/>
    <w:rsid w:val="00306B5B"/>
  </w:style>
  <w:style w:type="paragraph" w:customStyle="1" w:styleId="turquise2">
    <w:name w:val="turquise2"/>
    <w:basedOn w:val="default0"/>
    <w:rsid w:val="00306B5B"/>
  </w:style>
  <w:style w:type="paragraph" w:customStyle="1" w:styleId="turquise3">
    <w:name w:val="turquise3"/>
    <w:basedOn w:val="default0"/>
    <w:rsid w:val="00306B5B"/>
  </w:style>
  <w:style w:type="paragraph" w:customStyle="1" w:styleId="gray1">
    <w:name w:val="gray1"/>
    <w:basedOn w:val="default0"/>
    <w:rsid w:val="00306B5B"/>
  </w:style>
  <w:style w:type="paragraph" w:customStyle="1" w:styleId="gray2">
    <w:name w:val="gray2"/>
    <w:basedOn w:val="default0"/>
    <w:rsid w:val="00306B5B"/>
  </w:style>
  <w:style w:type="paragraph" w:customStyle="1" w:styleId="gray3">
    <w:name w:val="gray3"/>
    <w:basedOn w:val="default0"/>
    <w:rsid w:val="00306B5B"/>
  </w:style>
  <w:style w:type="paragraph" w:customStyle="1" w:styleId="sun1">
    <w:name w:val="sun1"/>
    <w:basedOn w:val="default0"/>
    <w:rsid w:val="00306B5B"/>
  </w:style>
  <w:style w:type="paragraph" w:customStyle="1" w:styleId="sun2">
    <w:name w:val="sun2"/>
    <w:basedOn w:val="default0"/>
    <w:rsid w:val="00306B5B"/>
  </w:style>
  <w:style w:type="paragraph" w:customStyle="1" w:styleId="sun3">
    <w:name w:val="sun3"/>
    <w:basedOn w:val="default0"/>
    <w:rsid w:val="00306B5B"/>
  </w:style>
  <w:style w:type="paragraph" w:customStyle="1" w:styleId="earth1">
    <w:name w:val="earth1"/>
    <w:basedOn w:val="default0"/>
    <w:rsid w:val="00306B5B"/>
  </w:style>
  <w:style w:type="paragraph" w:customStyle="1" w:styleId="earth2">
    <w:name w:val="earth2"/>
    <w:basedOn w:val="default0"/>
    <w:rsid w:val="00306B5B"/>
  </w:style>
  <w:style w:type="paragraph" w:customStyle="1" w:styleId="earth3">
    <w:name w:val="earth3"/>
    <w:basedOn w:val="default0"/>
    <w:rsid w:val="00306B5B"/>
  </w:style>
  <w:style w:type="paragraph" w:customStyle="1" w:styleId="green1">
    <w:name w:val="green1"/>
    <w:basedOn w:val="default0"/>
    <w:rsid w:val="00306B5B"/>
  </w:style>
  <w:style w:type="paragraph" w:customStyle="1" w:styleId="green2">
    <w:name w:val="green2"/>
    <w:basedOn w:val="default0"/>
    <w:rsid w:val="00306B5B"/>
  </w:style>
  <w:style w:type="paragraph" w:customStyle="1" w:styleId="green3">
    <w:name w:val="green3"/>
    <w:basedOn w:val="default0"/>
    <w:rsid w:val="00306B5B"/>
  </w:style>
  <w:style w:type="paragraph" w:customStyle="1" w:styleId="seetang1">
    <w:name w:val="seetang1"/>
    <w:basedOn w:val="default0"/>
    <w:rsid w:val="00306B5B"/>
  </w:style>
  <w:style w:type="paragraph" w:customStyle="1" w:styleId="seetang2">
    <w:name w:val="seetang2"/>
    <w:basedOn w:val="default0"/>
    <w:rsid w:val="00306B5B"/>
  </w:style>
  <w:style w:type="paragraph" w:customStyle="1" w:styleId="seetang3">
    <w:name w:val="seetang3"/>
    <w:basedOn w:val="default0"/>
    <w:rsid w:val="00306B5B"/>
  </w:style>
  <w:style w:type="paragraph" w:customStyle="1" w:styleId="lightblue1">
    <w:name w:val="lightblue1"/>
    <w:basedOn w:val="default0"/>
    <w:rsid w:val="00306B5B"/>
  </w:style>
  <w:style w:type="paragraph" w:customStyle="1" w:styleId="lightblue2">
    <w:name w:val="lightblue2"/>
    <w:basedOn w:val="default0"/>
    <w:rsid w:val="00306B5B"/>
  </w:style>
  <w:style w:type="paragraph" w:customStyle="1" w:styleId="lightblue3">
    <w:name w:val="lightblue3"/>
    <w:basedOn w:val="default0"/>
    <w:rsid w:val="00306B5B"/>
  </w:style>
  <w:style w:type="paragraph" w:customStyle="1" w:styleId="yellow1">
    <w:name w:val="yellow1"/>
    <w:basedOn w:val="default0"/>
    <w:rsid w:val="00306B5B"/>
  </w:style>
  <w:style w:type="paragraph" w:customStyle="1" w:styleId="yellow2">
    <w:name w:val="yellow2"/>
    <w:basedOn w:val="default0"/>
    <w:rsid w:val="00306B5B"/>
  </w:style>
  <w:style w:type="paragraph" w:customStyle="1" w:styleId="yellow3">
    <w:name w:val="yellow3"/>
    <w:basedOn w:val="default0"/>
    <w:rsid w:val="00306B5B"/>
  </w:style>
  <w:style w:type="paragraph" w:customStyle="1" w:styleId="WW-10">
    <w:name w:val="WW-?????????1"/>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Tahoma" w:eastAsia="Tahoma" w:hAnsi="Tahoma" w:cs="Times New Roman"/>
      <w:color w:val="000000"/>
      <w:kern w:val="1"/>
      <w:sz w:val="88"/>
      <w:szCs w:val="88"/>
      <w:lang w:eastAsia="ar-SA"/>
    </w:rPr>
  </w:style>
  <w:style w:type="paragraph" w:customStyle="1" w:styleId="affffffff">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jc w:val="center"/>
    </w:pPr>
    <w:rPr>
      <w:rFonts w:ascii="Tahoma" w:eastAsia="Tahoma" w:hAnsi="Tahoma" w:cs="Times New Roman"/>
      <w:color w:val="000000"/>
      <w:kern w:val="1"/>
      <w:sz w:val="64"/>
      <w:szCs w:val="64"/>
      <w:lang w:eastAsia="ar-SA"/>
    </w:rPr>
  </w:style>
  <w:style w:type="paragraph" w:customStyle="1" w:styleId="affffffff0">
    <w:name w:val="??????? ????"/>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Arial" w:eastAsia="Arial" w:hAnsi="Arial" w:cs="Times New Roman"/>
      <w:color w:val="000000"/>
      <w:kern w:val="1"/>
      <w:sz w:val="36"/>
      <w:szCs w:val="36"/>
      <w:lang w:eastAsia="ar-SA"/>
    </w:rPr>
  </w:style>
  <w:style w:type="paragraph" w:customStyle="1" w:styleId="affffffff1">
    <w:name w:val="???"/>
    <w:rsid w:val="00306B5B"/>
    <w:pPr>
      <w:widowControl w:val="0"/>
      <w:suppressAutoHyphens/>
      <w:autoSpaceDE w:val="0"/>
      <w:spacing w:after="0" w:line="240" w:lineRule="auto"/>
      <w:jc w:val="center"/>
    </w:pPr>
    <w:rPr>
      <w:rFonts w:ascii="Arial" w:eastAsia="Lucida Sans Unicode" w:hAnsi="Arial" w:cs="Times New Roman"/>
      <w:kern w:val="1"/>
      <w:sz w:val="20"/>
      <w:szCs w:val="24"/>
      <w:lang w:eastAsia="ar-SA"/>
    </w:rPr>
  </w:style>
  <w:style w:type="paragraph" w:customStyle="1" w:styleId="affffffff2">
    <w:name w:val="??????????"/>
    <w:rsid w:val="00306B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pPr>
    <w:rPr>
      <w:rFonts w:ascii="Tahoma" w:eastAsia="Tahoma" w:hAnsi="Tahoma" w:cs="Times New Roman"/>
      <w:color w:val="000000"/>
      <w:kern w:val="1"/>
      <w:sz w:val="24"/>
      <w:szCs w:val="24"/>
      <w:lang w:eastAsia="ar-SA"/>
    </w:rPr>
  </w:style>
  <w:style w:type="paragraph" w:customStyle="1" w:styleId="WW-11">
    <w:name w:val="WW-????????? 11"/>
    <w:rsid w:val="00306B5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Tahoma" w:eastAsia="Tahoma" w:hAnsi="Tahoma" w:cs="Times New Roman"/>
      <w:color w:val="000000"/>
      <w:kern w:val="1"/>
      <w:sz w:val="64"/>
      <w:szCs w:val="64"/>
      <w:lang w:eastAsia="ar-SA"/>
    </w:rPr>
  </w:style>
  <w:style w:type="paragraph" w:customStyle="1" w:styleId="WW-21">
    <w:name w:val="WW-????????? 21"/>
    <w:basedOn w:val="WW-11"/>
    <w:rsid w:val="00306B5B"/>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f1">
    <w:name w:val="????????? 3"/>
    <w:basedOn w:val="WW-21"/>
    <w:rsid w:val="00306B5B"/>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8">
    <w:name w:val="????????? 4"/>
    <w:basedOn w:val="3f1"/>
    <w:rsid w:val="00306B5B"/>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4">
    <w:name w:val="????????? 5"/>
    <w:basedOn w:val="48"/>
    <w:rsid w:val="00306B5B"/>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5">
    <w:name w:val="????????? 6"/>
    <w:basedOn w:val="54"/>
    <w:rsid w:val="00306B5B"/>
  </w:style>
  <w:style w:type="paragraph" w:customStyle="1" w:styleId="74">
    <w:name w:val="????????? 7"/>
    <w:basedOn w:val="65"/>
    <w:rsid w:val="00306B5B"/>
  </w:style>
  <w:style w:type="paragraph" w:customStyle="1" w:styleId="85">
    <w:name w:val="????????? 8"/>
    <w:basedOn w:val="74"/>
    <w:rsid w:val="00306B5B"/>
  </w:style>
  <w:style w:type="paragraph" w:customStyle="1" w:styleId="93">
    <w:name w:val="????????? 9"/>
    <w:basedOn w:val="85"/>
    <w:rsid w:val="00306B5B"/>
  </w:style>
  <w:style w:type="paragraph" w:customStyle="1" w:styleId="Disser">
    <w:name w:val="Disser"/>
    <w:basedOn w:val="af2"/>
    <w:rsid w:val="00306B5B"/>
    <w:pPr>
      <w:widowControl w:val="0"/>
      <w:spacing w:line="360" w:lineRule="auto"/>
      <w:ind w:right="-1" w:firstLine="709"/>
    </w:pPr>
    <w:rPr>
      <w:rFonts w:ascii="Arial" w:eastAsia="Lucida Sans Unicode" w:hAnsi="Arial"/>
      <w:kern w:val="1"/>
      <w:sz w:val="26"/>
      <w:lang w:val="x-none"/>
    </w:rPr>
  </w:style>
  <w:style w:type="paragraph" w:customStyle="1" w:styleId="affffffff3">
    <w:name w:val="Организация"/>
    <w:basedOn w:val="3"/>
    <w:rsid w:val="00306B5B"/>
    <w:pPr>
      <w:widowControl w:val="0"/>
      <w:tabs>
        <w:tab w:val="clear" w:pos="0"/>
      </w:tabs>
      <w:ind w:left="425" w:right="567" w:firstLine="0"/>
      <w:jc w:val="left"/>
    </w:pPr>
    <w:rPr>
      <w:rFonts w:ascii="Arial" w:hAnsi="Arial"/>
      <w:b w:val="0"/>
      <w:bCs w:val="0"/>
      <w:i/>
      <w:kern w:val="1"/>
      <w:sz w:val="26"/>
      <w:szCs w:val="28"/>
    </w:rPr>
  </w:style>
  <w:style w:type="paragraph" w:customStyle="1" w:styleId="Fax">
    <w:name w:val="Fax"/>
    <w:basedOn w:val="a3"/>
    <w:rsid w:val="00306B5B"/>
    <w:pPr>
      <w:framePr w:w="9923" w:hSpace="142" w:vSpace="142" w:wrap="notBeside" w:vAnchor="text" w:hAnchor="text" w:y="1"/>
      <w:spacing w:after="40" w:line="205" w:lineRule="exact"/>
      <w:ind w:left="0"/>
    </w:pPr>
    <w:rPr>
      <w:rFonts w:ascii="Times New Roman" w:eastAsia="Times New Roman" w:hAnsi="Times New Roman"/>
      <w:kern w:val="18"/>
      <w:sz w:val="18"/>
      <w:szCs w:val="24"/>
      <w:lang w:val="en-US" w:eastAsia="de-DE"/>
    </w:rPr>
  </w:style>
  <w:style w:type="paragraph" w:customStyle="1" w:styleId="Disslit">
    <w:name w:val="Diss_lit"/>
    <w:basedOn w:val="a3"/>
    <w:rsid w:val="00306B5B"/>
    <w:pPr>
      <w:tabs>
        <w:tab w:val="num" w:pos="0"/>
        <w:tab w:val="num" w:pos="567"/>
      </w:tabs>
      <w:spacing w:before="120" w:after="0" w:line="360" w:lineRule="exact"/>
      <w:ind w:left="567" w:hanging="567"/>
      <w:jc w:val="both"/>
    </w:pPr>
    <w:rPr>
      <w:rFonts w:ascii="Times New Roman" w:eastAsia="Times New Roman" w:hAnsi="Times New Roman"/>
      <w:noProof/>
      <w:sz w:val="26"/>
      <w:szCs w:val="20"/>
      <w:lang w:eastAsia="ru-RU"/>
    </w:rPr>
  </w:style>
  <w:style w:type="paragraph" w:customStyle="1" w:styleId="affffffff4">
    <w:name w:val="Статья"/>
    <w:basedOn w:val="Disser"/>
    <w:rsid w:val="00306B5B"/>
    <w:pPr>
      <w:widowControl/>
      <w:suppressAutoHyphens w:val="0"/>
    </w:pPr>
    <w:rPr>
      <w:rFonts w:ascii="Times New Roman" w:eastAsia="Times New Roman" w:hAnsi="Times New Roman"/>
      <w:noProof/>
      <w:kern w:val="0"/>
      <w:sz w:val="20"/>
      <w:lang w:eastAsia="ru-RU"/>
    </w:rPr>
  </w:style>
  <w:style w:type="paragraph" w:customStyle="1" w:styleId="1Osntext">
    <w:name w:val="1_Osn_text"/>
    <w:basedOn w:val="a3"/>
    <w:rsid w:val="00306B5B"/>
    <w:pPr>
      <w:autoSpaceDE w:val="0"/>
      <w:autoSpaceDN w:val="0"/>
      <w:spacing w:after="0" w:line="240" w:lineRule="exact"/>
      <w:ind w:left="0" w:firstLine="397"/>
      <w:jc w:val="both"/>
    </w:pPr>
    <w:rPr>
      <w:rFonts w:ascii="Times New Roman" w:eastAsia="Times New Roman" w:hAnsi="Times New Roman"/>
      <w:sz w:val="20"/>
      <w:szCs w:val="24"/>
      <w:lang w:eastAsia="ru-RU"/>
    </w:rPr>
  </w:style>
  <w:style w:type="paragraph" w:customStyle="1" w:styleId="BodyText21">
    <w:name w:val="Body Text 21"/>
    <w:basedOn w:val="a3"/>
    <w:rsid w:val="00306B5B"/>
    <w:pPr>
      <w:tabs>
        <w:tab w:val="left" w:pos="3969"/>
      </w:tabs>
      <w:spacing w:after="0" w:line="360" w:lineRule="auto"/>
      <w:ind w:left="0" w:firstLine="851"/>
      <w:jc w:val="both"/>
    </w:pPr>
    <w:rPr>
      <w:rFonts w:ascii="Times New Roman" w:eastAsia="Times New Roman" w:hAnsi="Times New Roman"/>
      <w:sz w:val="28"/>
      <w:szCs w:val="20"/>
      <w:lang w:eastAsia="ru-RU"/>
    </w:rPr>
  </w:style>
  <w:style w:type="character" w:customStyle="1" w:styleId="atn">
    <w:name w:val="atn"/>
    <w:basedOn w:val="a4"/>
    <w:rsid w:val="00306B5B"/>
  </w:style>
  <w:style w:type="character" w:customStyle="1" w:styleId="it">
    <w:name w:val="it"/>
    <w:basedOn w:val="a4"/>
    <w:rsid w:val="00306B5B"/>
  </w:style>
  <w:style w:type="character" w:customStyle="1" w:styleId="b">
    <w:name w:val="b"/>
    <w:basedOn w:val="a4"/>
    <w:rsid w:val="00306B5B"/>
  </w:style>
  <w:style w:type="paragraph" w:customStyle="1" w:styleId="affffffff5">
    <w:name w:val="Базовый"/>
    <w:rsid w:val="00306B5B"/>
    <w:pPr>
      <w:tabs>
        <w:tab w:val="left" w:pos="709"/>
      </w:tabs>
      <w:suppressAutoHyphens/>
      <w:overflowPunct w:val="0"/>
      <w:spacing w:line="276" w:lineRule="atLeast"/>
    </w:pPr>
    <w:rPr>
      <w:rFonts w:ascii="Calibri" w:eastAsia="Times New Roman" w:hAnsi="Calibri" w:cs="Calibri"/>
      <w:color w:val="00000A"/>
      <w:lang w:eastAsia="ar-SA"/>
    </w:rPr>
  </w:style>
  <w:style w:type="character" w:customStyle="1" w:styleId="b-mail-personemailtext">
    <w:name w:val="b-mail-person__email__text"/>
    <w:basedOn w:val="a4"/>
    <w:rsid w:val="00306B5B"/>
  </w:style>
  <w:style w:type="character" w:customStyle="1" w:styleId="mw-headline">
    <w:name w:val="mw-headline"/>
    <w:basedOn w:val="a4"/>
    <w:rsid w:val="00306B5B"/>
  </w:style>
  <w:style w:type="paragraph" w:customStyle="1" w:styleId="N8">
    <w:name w:val="N8"/>
    <w:basedOn w:val="a3"/>
    <w:rsid w:val="00306B5B"/>
    <w:pPr>
      <w:widowControl w:val="0"/>
      <w:spacing w:after="0" w:line="240" w:lineRule="auto"/>
      <w:ind w:left="0" w:firstLine="284"/>
      <w:jc w:val="both"/>
    </w:pPr>
    <w:rPr>
      <w:rFonts w:ascii="TimesET" w:eastAsia="Times New Roman" w:hAnsi="TimesET"/>
      <w:sz w:val="16"/>
      <w:szCs w:val="20"/>
      <w:lang w:val="en-US" w:eastAsia="ru-RU"/>
    </w:rPr>
  </w:style>
  <w:style w:type="character" w:customStyle="1" w:styleId="FontStyle16">
    <w:name w:val="Font Style16"/>
    <w:rsid w:val="00306B5B"/>
    <w:rPr>
      <w:rFonts w:ascii="Times New Roman" w:hAnsi="Times New Roman"/>
      <w:sz w:val="24"/>
    </w:rPr>
  </w:style>
  <w:style w:type="character" w:customStyle="1" w:styleId="FontStyle56">
    <w:name w:val="Font Style56"/>
    <w:rsid w:val="00306B5B"/>
    <w:rPr>
      <w:rFonts w:ascii="Times New Roman" w:hAnsi="Times New Roman" w:cs="Times New Roman"/>
      <w:sz w:val="22"/>
      <w:szCs w:val="22"/>
    </w:rPr>
  </w:style>
  <w:style w:type="character" w:customStyle="1" w:styleId="FontStyle76">
    <w:name w:val="Font Style76"/>
    <w:rsid w:val="00306B5B"/>
    <w:rPr>
      <w:rFonts w:ascii="Times New Roman" w:hAnsi="Times New Roman" w:cs="Times New Roman"/>
      <w:sz w:val="22"/>
      <w:szCs w:val="22"/>
    </w:rPr>
  </w:style>
  <w:style w:type="character" w:customStyle="1" w:styleId="FontStyle77">
    <w:name w:val="Font Style77"/>
    <w:rsid w:val="00306B5B"/>
    <w:rPr>
      <w:rFonts w:ascii="Times New Roman" w:hAnsi="Times New Roman" w:cs="Times New Roman"/>
      <w:sz w:val="22"/>
      <w:szCs w:val="22"/>
    </w:rPr>
  </w:style>
  <w:style w:type="character" w:customStyle="1" w:styleId="FontStyle57">
    <w:name w:val="Font Style57"/>
    <w:rsid w:val="00306B5B"/>
    <w:rPr>
      <w:rFonts w:ascii="Times New Roman" w:hAnsi="Times New Roman" w:cs="Times New Roman"/>
      <w:sz w:val="22"/>
      <w:szCs w:val="22"/>
    </w:rPr>
  </w:style>
  <w:style w:type="character" w:customStyle="1" w:styleId="FontStyle13">
    <w:name w:val="Font Style13"/>
    <w:rsid w:val="00306B5B"/>
    <w:rPr>
      <w:rFonts w:ascii="Times New Roman" w:hAnsi="Times New Roman" w:cs="Times New Roman"/>
      <w:sz w:val="22"/>
      <w:szCs w:val="22"/>
    </w:rPr>
  </w:style>
  <w:style w:type="character" w:customStyle="1" w:styleId="19">
    <w:name w:val="Название Знак1"/>
    <w:link w:val="afd"/>
    <w:locked/>
    <w:rsid w:val="00306B5B"/>
    <w:rPr>
      <w:rFonts w:ascii="Times New Roman" w:eastAsia="Times New Roman" w:hAnsi="Times New Roman" w:cs="Times New Roman"/>
      <w:sz w:val="24"/>
      <w:szCs w:val="20"/>
      <w:lang w:eastAsia="ar-SA"/>
    </w:rPr>
  </w:style>
  <w:style w:type="character" w:customStyle="1" w:styleId="link">
    <w:name w:val="link"/>
    <w:basedOn w:val="a4"/>
    <w:rsid w:val="00306B5B"/>
  </w:style>
  <w:style w:type="paragraph" w:customStyle="1" w:styleId="75">
    <w:name w:val="заголовок 7"/>
    <w:basedOn w:val="a3"/>
    <w:next w:val="a3"/>
    <w:rsid w:val="00306B5B"/>
    <w:pPr>
      <w:keepNext/>
      <w:autoSpaceDE w:val="0"/>
      <w:autoSpaceDN w:val="0"/>
      <w:spacing w:after="0" w:line="360" w:lineRule="auto"/>
      <w:ind w:left="0"/>
      <w:outlineLvl w:val="6"/>
    </w:pPr>
    <w:rPr>
      <w:rFonts w:ascii="Times New Roman" w:eastAsia="Times New Roman" w:hAnsi="Times New Roman"/>
      <w:b/>
      <w:bCs/>
      <w:sz w:val="28"/>
      <w:szCs w:val="28"/>
      <w:lang w:eastAsia="ru-RU"/>
    </w:rPr>
  </w:style>
  <w:style w:type="paragraph" w:customStyle="1" w:styleId="3f2">
    <w:name w:val="заголовок 3"/>
    <w:basedOn w:val="a3"/>
    <w:next w:val="a3"/>
    <w:rsid w:val="00306B5B"/>
    <w:pPr>
      <w:keepNext/>
      <w:autoSpaceDE w:val="0"/>
      <w:autoSpaceDN w:val="0"/>
      <w:spacing w:after="0" w:line="360" w:lineRule="auto"/>
      <w:ind w:left="0" w:firstLine="720"/>
      <w:jc w:val="both"/>
    </w:pPr>
    <w:rPr>
      <w:rFonts w:ascii="Times New Roman" w:eastAsia="Times New Roman" w:hAnsi="Times New Roman"/>
      <w:sz w:val="28"/>
      <w:szCs w:val="28"/>
      <w:lang w:val="en-US" w:eastAsia="ru-RU"/>
    </w:rPr>
  </w:style>
  <w:style w:type="character" w:customStyle="1" w:styleId="affffffff6">
    <w:name w:val="номер страницы"/>
    <w:basedOn w:val="a4"/>
    <w:rsid w:val="00306B5B"/>
  </w:style>
  <w:style w:type="paragraph" w:customStyle="1" w:styleId="affffffff7">
    <w:name w:val="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8">
    <w:name w:val="Обычный текст с отступом"/>
    <w:basedOn w:val="a3"/>
    <w:rsid w:val="00306B5B"/>
    <w:pPr>
      <w:autoSpaceDE w:val="0"/>
      <w:autoSpaceDN w:val="0"/>
      <w:spacing w:after="0" w:line="240" w:lineRule="auto"/>
      <w:ind w:left="708"/>
    </w:pPr>
    <w:rPr>
      <w:rFonts w:ascii="Times New Roman" w:eastAsia="Times New Roman" w:hAnsi="Times New Roman"/>
      <w:sz w:val="24"/>
      <w:szCs w:val="24"/>
      <w:lang w:eastAsia="ru-RU"/>
    </w:rPr>
  </w:style>
  <w:style w:type="character" w:customStyle="1" w:styleId="yt-dict-pos1">
    <w:name w:val="yt-dict-pos1"/>
    <w:rsid w:val="00306B5B"/>
    <w:rPr>
      <w:color w:val="auto"/>
    </w:rPr>
  </w:style>
  <w:style w:type="character" w:customStyle="1" w:styleId="yt-dict-article-ex-item1">
    <w:name w:val="yt-dict-article-ex-item1"/>
    <w:rsid w:val="00306B5B"/>
    <w:rPr>
      <w:color w:val="auto"/>
    </w:rPr>
  </w:style>
  <w:style w:type="paragraph" w:customStyle="1" w:styleId="SchemeCaption">
    <w:name w:val="SchemeCaption"/>
    <w:basedOn w:val="a3"/>
    <w:rsid w:val="00306B5B"/>
    <w:pPr>
      <w:spacing w:before="230" w:after="460" w:line="180" w:lineRule="exact"/>
      <w:ind w:left="0"/>
      <w:jc w:val="both"/>
    </w:pPr>
    <w:rPr>
      <w:rFonts w:ascii="Times New Roman" w:eastAsia="MS Mincho" w:hAnsi="Times New Roman"/>
      <w:sz w:val="16"/>
      <w:szCs w:val="14"/>
      <w:lang w:val="en-GB" w:eastAsia="ja-JP"/>
    </w:rPr>
  </w:style>
  <w:style w:type="paragraph" w:customStyle="1" w:styleId="P1">
    <w:name w:val="P1"/>
    <w:basedOn w:val="a3"/>
    <w:rsid w:val="00306B5B"/>
    <w:pPr>
      <w:spacing w:before="230" w:after="120" w:line="220" w:lineRule="exact"/>
      <w:ind w:left="0" w:firstLine="170"/>
      <w:jc w:val="both"/>
    </w:pPr>
    <w:rPr>
      <w:rFonts w:ascii="Times New Roman" w:eastAsia="MS Mincho" w:hAnsi="Times New Roman"/>
      <w:sz w:val="18"/>
      <w:szCs w:val="14"/>
      <w:lang w:val="en-GB" w:eastAsia="ja-JP"/>
    </w:rPr>
  </w:style>
  <w:style w:type="character" w:customStyle="1" w:styleId="schriftd">
    <w:name w:val="schriftd"/>
    <w:basedOn w:val="a4"/>
    <w:rsid w:val="00306B5B"/>
  </w:style>
  <w:style w:type="character" w:customStyle="1" w:styleId="txt">
    <w:name w:val="txt"/>
    <w:basedOn w:val="a4"/>
    <w:rsid w:val="00306B5B"/>
  </w:style>
  <w:style w:type="paragraph" w:customStyle="1" w:styleId="affffffff9">
    <w:name w:val="ДипСтиль"/>
    <w:basedOn w:val="a3"/>
    <w:qFormat/>
    <w:rsid w:val="00306B5B"/>
    <w:pPr>
      <w:spacing w:after="0" w:line="240" w:lineRule="auto"/>
      <w:ind w:left="0" w:firstLine="540"/>
      <w:jc w:val="both"/>
    </w:pPr>
    <w:rPr>
      <w:rFonts w:ascii="Times New Roman" w:eastAsia="Cambria" w:hAnsi="Times New Roman" w:cs="Cambria"/>
      <w:sz w:val="24"/>
      <w:szCs w:val="24"/>
      <w:lang w:eastAsia="ru-RU"/>
    </w:rPr>
  </w:style>
  <w:style w:type="paragraph" w:customStyle="1" w:styleId="affffffffa">
    <w:name w:val="Абзац"/>
    <w:basedOn w:val="a3"/>
    <w:link w:val="affffffffb"/>
    <w:rsid w:val="00306B5B"/>
    <w:pPr>
      <w:spacing w:before="120" w:after="60" w:line="360" w:lineRule="auto"/>
      <w:ind w:left="0" w:firstLine="567"/>
      <w:jc w:val="both"/>
    </w:pPr>
    <w:rPr>
      <w:rFonts w:ascii="Times New Roman" w:eastAsia="Times New Roman" w:hAnsi="Times New Roman"/>
      <w:sz w:val="28"/>
      <w:szCs w:val="24"/>
      <w:lang w:eastAsia="ru-RU"/>
    </w:rPr>
  </w:style>
  <w:style w:type="character" w:customStyle="1" w:styleId="affffffffb">
    <w:name w:val="Абзац Знак"/>
    <w:link w:val="affffffffa"/>
    <w:rsid w:val="00306B5B"/>
    <w:rPr>
      <w:rFonts w:ascii="Times New Roman" w:eastAsia="Times New Roman" w:hAnsi="Times New Roman" w:cs="Times New Roman"/>
      <w:sz w:val="28"/>
      <w:szCs w:val="24"/>
      <w:lang w:eastAsia="ru-RU"/>
    </w:rPr>
  </w:style>
  <w:style w:type="character" w:customStyle="1" w:styleId="looklikelinkauthornameaqslistener">
    <w:name w:val="looklikelink authorname aqslistener"/>
    <w:basedOn w:val="a4"/>
    <w:rsid w:val="00306B5B"/>
  </w:style>
  <w:style w:type="character" w:customStyle="1" w:styleId="singlehighlightclasssearchtoken">
    <w:name w:val="single_highlight_class searchtoken"/>
    <w:basedOn w:val="a4"/>
    <w:rsid w:val="00306B5B"/>
  </w:style>
  <w:style w:type="paragraph" w:customStyle="1" w:styleId="first">
    <w:name w:val="first"/>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last">
    <w:name w:val="last"/>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volissue">
    <w:name w:val="volissue"/>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fn">
    <w:name w:val="fn"/>
    <w:basedOn w:val="a4"/>
    <w:rsid w:val="00306B5B"/>
  </w:style>
  <w:style w:type="character" w:customStyle="1" w:styleId="1ff3">
    <w:name w:val="Подзаголовок1"/>
    <w:basedOn w:val="a4"/>
    <w:rsid w:val="00306B5B"/>
  </w:style>
  <w:style w:type="character" w:customStyle="1" w:styleId="num-ratings">
    <w:name w:val="num-ratings"/>
    <w:basedOn w:val="a4"/>
    <w:rsid w:val="00306B5B"/>
  </w:style>
  <w:style w:type="character" w:customStyle="1" w:styleId="count">
    <w:name w:val="count"/>
    <w:basedOn w:val="a4"/>
    <w:rsid w:val="00306B5B"/>
  </w:style>
  <w:style w:type="character" w:customStyle="1" w:styleId="popupweb">
    <w:name w:val="popupweb"/>
    <w:basedOn w:val="a4"/>
    <w:rsid w:val="00306B5B"/>
  </w:style>
  <w:style w:type="character" w:customStyle="1" w:styleId="doilink">
    <w:name w:val="doilink"/>
    <w:basedOn w:val="a4"/>
    <w:rsid w:val="00306B5B"/>
  </w:style>
  <w:style w:type="character" w:customStyle="1" w:styleId="1ff4">
    <w:name w:val="Заголовок №1_"/>
    <w:link w:val="1ff5"/>
    <w:locked/>
    <w:rsid w:val="00306B5B"/>
    <w:rPr>
      <w:rFonts w:ascii="Candara" w:hAnsi="Candara"/>
      <w:b/>
      <w:bCs/>
      <w:spacing w:val="2"/>
      <w:sz w:val="15"/>
      <w:szCs w:val="15"/>
      <w:shd w:val="clear" w:color="auto" w:fill="FFFFFF"/>
    </w:rPr>
  </w:style>
  <w:style w:type="paragraph" w:customStyle="1" w:styleId="1ff5">
    <w:name w:val="Заголовок №1"/>
    <w:basedOn w:val="a3"/>
    <w:link w:val="1ff4"/>
    <w:rsid w:val="00306B5B"/>
    <w:pPr>
      <w:shd w:val="clear" w:color="auto" w:fill="FFFFFF"/>
      <w:spacing w:before="240" w:after="240" w:line="240" w:lineRule="atLeast"/>
      <w:ind w:left="0"/>
      <w:outlineLvl w:val="0"/>
    </w:pPr>
    <w:rPr>
      <w:rFonts w:ascii="Candara" w:eastAsiaTheme="minorHAnsi" w:hAnsi="Candara" w:cstheme="minorBidi"/>
      <w:b/>
      <w:bCs/>
      <w:spacing w:val="2"/>
      <w:sz w:val="15"/>
      <w:szCs w:val="15"/>
      <w:shd w:val="clear" w:color="auto" w:fill="FFFFFF"/>
    </w:rPr>
  </w:style>
  <w:style w:type="character" w:customStyle="1" w:styleId="2f7">
    <w:name w:val="Основной текст (2)_"/>
    <w:link w:val="2f8"/>
    <w:locked/>
    <w:rsid w:val="00306B5B"/>
    <w:rPr>
      <w:spacing w:val="8"/>
      <w:shd w:val="clear" w:color="auto" w:fill="FFFFFF"/>
    </w:rPr>
  </w:style>
  <w:style w:type="paragraph" w:customStyle="1" w:styleId="2f8">
    <w:name w:val="Основной текст (2)"/>
    <w:basedOn w:val="a3"/>
    <w:link w:val="2f7"/>
    <w:rsid w:val="00306B5B"/>
    <w:pPr>
      <w:shd w:val="clear" w:color="auto" w:fill="FFFFFF"/>
      <w:spacing w:after="120" w:line="317" w:lineRule="exact"/>
      <w:ind w:left="0"/>
      <w:jc w:val="center"/>
    </w:pPr>
    <w:rPr>
      <w:rFonts w:asciiTheme="minorHAnsi" w:eastAsiaTheme="minorHAnsi" w:hAnsiTheme="minorHAnsi" w:cstheme="minorBidi"/>
      <w:spacing w:val="8"/>
      <w:shd w:val="clear" w:color="auto" w:fill="FFFFFF"/>
    </w:rPr>
  </w:style>
  <w:style w:type="paragraph" w:customStyle="1" w:styleId="western">
    <w:name w:val="western"/>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BodyL">
    <w:name w:val="BodyL."/>
    <w:basedOn w:val="a3"/>
    <w:rsid w:val="00306B5B"/>
    <w:pPr>
      <w:spacing w:after="0" w:line="360" w:lineRule="auto"/>
      <w:ind w:left="0" w:firstLine="567"/>
      <w:jc w:val="both"/>
    </w:pPr>
    <w:rPr>
      <w:rFonts w:ascii="Times New Roman" w:eastAsia="Times New Roman" w:hAnsi="Times New Roman"/>
      <w:sz w:val="24"/>
      <w:szCs w:val="20"/>
    </w:rPr>
  </w:style>
  <w:style w:type="paragraph" w:customStyle="1" w:styleId="Abstract">
    <w:name w:val="Abstract"/>
    <w:basedOn w:val="a3"/>
    <w:rsid w:val="00306B5B"/>
    <w:pPr>
      <w:suppressAutoHyphens/>
      <w:spacing w:before="120" w:after="120" w:line="240" w:lineRule="auto"/>
      <w:ind w:left="0"/>
      <w:jc w:val="both"/>
    </w:pPr>
    <w:rPr>
      <w:rFonts w:ascii="Times New Roman" w:eastAsia="Arial" w:hAnsi="Times New Roman"/>
      <w:sz w:val="20"/>
      <w:szCs w:val="20"/>
      <w:lang w:eastAsia="ar-SA"/>
    </w:rPr>
  </w:style>
  <w:style w:type="paragraph" w:customStyle="1" w:styleId="Author0">
    <w:name w:val="Author"/>
    <w:basedOn w:val="a3"/>
    <w:rsid w:val="00306B5B"/>
    <w:pPr>
      <w:suppressAutoHyphens/>
      <w:spacing w:before="120" w:after="120" w:line="360" w:lineRule="auto"/>
      <w:ind w:left="0" w:firstLine="567"/>
      <w:jc w:val="center"/>
    </w:pPr>
    <w:rPr>
      <w:rFonts w:ascii="Times New Roman" w:eastAsia="Arial" w:hAnsi="Times New Roman"/>
      <w:b/>
      <w:sz w:val="28"/>
      <w:szCs w:val="20"/>
      <w:lang w:eastAsia="ar-SA"/>
    </w:rPr>
  </w:style>
  <w:style w:type="paragraph" w:customStyle="1" w:styleId="Address">
    <w:name w:val="Address"/>
    <w:basedOn w:val="a3"/>
    <w:rsid w:val="00306B5B"/>
    <w:pPr>
      <w:suppressAutoHyphens/>
      <w:spacing w:after="240" w:line="240" w:lineRule="auto"/>
      <w:ind w:left="0" w:firstLine="567"/>
      <w:jc w:val="center"/>
    </w:pPr>
    <w:rPr>
      <w:rFonts w:ascii="Times New Roman" w:eastAsia="Arial" w:hAnsi="Times New Roman"/>
      <w:i/>
      <w:sz w:val="26"/>
      <w:szCs w:val="20"/>
      <w:lang w:eastAsia="ar-SA"/>
    </w:rPr>
  </w:style>
  <w:style w:type="paragraph" w:customStyle="1" w:styleId="Heading">
    <w:name w:val="Heading"/>
    <w:basedOn w:val="a3"/>
    <w:next w:val="BodyL"/>
    <w:rsid w:val="00306B5B"/>
    <w:pPr>
      <w:keepNext/>
      <w:suppressAutoHyphens/>
      <w:spacing w:before="240" w:after="120" w:line="360" w:lineRule="auto"/>
      <w:ind w:left="0"/>
      <w:jc w:val="center"/>
    </w:pPr>
    <w:rPr>
      <w:rFonts w:ascii="Times New Roman" w:eastAsia="Arial" w:hAnsi="Times New Roman"/>
      <w:caps/>
      <w:sz w:val="28"/>
      <w:szCs w:val="20"/>
      <w:lang w:eastAsia="ar-SA"/>
    </w:rPr>
  </w:style>
  <w:style w:type="paragraph" w:customStyle="1" w:styleId="Subheading">
    <w:name w:val="Subheading"/>
    <w:basedOn w:val="a3"/>
    <w:next w:val="BodyL"/>
    <w:rsid w:val="00306B5B"/>
    <w:pPr>
      <w:keepNext/>
      <w:suppressAutoHyphens/>
      <w:spacing w:before="240" w:after="120" w:line="360" w:lineRule="auto"/>
      <w:ind w:left="0"/>
      <w:jc w:val="center"/>
    </w:pPr>
    <w:rPr>
      <w:rFonts w:ascii="Times New Roman" w:eastAsia="Arial" w:hAnsi="Times New Roman"/>
      <w:i/>
      <w:sz w:val="28"/>
      <w:szCs w:val="20"/>
      <w:lang w:eastAsia="ar-SA"/>
    </w:rPr>
  </w:style>
  <w:style w:type="paragraph" w:customStyle="1" w:styleId="References">
    <w:name w:val="References"/>
    <w:basedOn w:val="a3"/>
    <w:link w:val="ReferencesChar"/>
    <w:rsid w:val="00306B5B"/>
    <w:pPr>
      <w:tabs>
        <w:tab w:val="num" w:pos="720"/>
      </w:tabs>
      <w:suppressAutoHyphens/>
      <w:spacing w:after="0" w:line="360" w:lineRule="auto"/>
      <w:ind w:left="720" w:hanging="720"/>
      <w:jc w:val="both"/>
    </w:pPr>
    <w:rPr>
      <w:rFonts w:ascii="Times New Roman" w:eastAsia="Arial" w:hAnsi="Times New Roman"/>
      <w:sz w:val="24"/>
      <w:szCs w:val="20"/>
      <w:lang w:eastAsia="ar-SA"/>
    </w:rPr>
  </w:style>
  <w:style w:type="character" w:customStyle="1" w:styleId="afffa">
    <w:name w:val="рисунок Знак"/>
    <w:link w:val="afff9"/>
    <w:rsid w:val="00306B5B"/>
    <w:rPr>
      <w:rFonts w:ascii="Times New Roman" w:eastAsia="Times New Roman" w:hAnsi="Times New Roman" w:cs="Times New Roman"/>
      <w:sz w:val="20"/>
      <w:szCs w:val="20"/>
      <w:lang w:eastAsia="ru-RU"/>
    </w:rPr>
  </w:style>
  <w:style w:type="paragraph" w:customStyle="1" w:styleId="affffffffc">
    <w:name w:val="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Iauiue0">
    <w:name w:val="Iau.iue"/>
    <w:basedOn w:val="Default"/>
    <w:next w:val="Default"/>
    <w:rsid w:val="00306B5B"/>
    <w:pPr>
      <w:suppressAutoHyphens w:val="0"/>
      <w:autoSpaceDN w:val="0"/>
      <w:adjustRightInd w:val="0"/>
    </w:pPr>
    <w:rPr>
      <w:rFonts w:eastAsia="Times New Roman"/>
      <w:color w:val="auto"/>
      <w:lang w:eastAsia="ru-RU"/>
    </w:rPr>
  </w:style>
  <w:style w:type="character" w:customStyle="1" w:styleId="WW8Num1z0">
    <w:name w:val="WW8Num1z0"/>
    <w:rsid w:val="00306B5B"/>
    <w:rPr>
      <w:i w:val="0"/>
    </w:rPr>
  </w:style>
  <w:style w:type="paragraph" w:customStyle="1" w:styleId="Standard">
    <w:name w:val="Standard"/>
    <w:rsid w:val="00306B5B"/>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TableContents">
    <w:name w:val="Table Contents"/>
    <w:basedOn w:val="Standard"/>
    <w:rsid w:val="00306B5B"/>
    <w:pPr>
      <w:suppressLineNumbers/>
    </w:pPr>
  </w:style>
  <w:style w:type="character" w:customStyle="1" w:styleId="BodyText210">
    <w:name w:val="Body Text 21 Знак Знак Знак"/>
    <w:rsid w:val="00306B5B"/>
    <w:rPr>
      <w:rFonts w:ascii="Times New Roman CYR" w:hAnsi="Times New Roman CYR"/>
      <w:sz w:val="24"/>
      <w:szCs w:val="24"/>
      <w:lang w:val="ru-RU" w:eastAsia="ar-SA" w:bidi="ar-SA"/>
    </w:rPr>
  </w:style>
  <w:style w:type="character" w:customStyle="1" w:styleId="WW-0">
    <w:name w:val="WW- Знак"/>
    <w:rsid w:val="00306B5B"/>
    <w:rPr>
      <w:rFonts w:ascii="Times New Roman" w:eastAsia="Times New Roman" w:hAnsi="Times New Roman" w:cs="Calibri"/>
      <w:sz w:val="24"/>
      <w:szCs w:val="24"/>
      <w:lang w:val="en-US"/>
    </w:rPr>
  </w:style>
  <w:style w:type="character" w:customStyle="1" w:styleId="WW-12">
    <w:name w:val="WW- Знак1"/>
    <w:rsid w:val="00306B5B"/>
    <w:rPr>
      <w:sz w:val="22"/>
      <w:szCs w:val="22"/>
    </w:rPr>
  </w:style>
  <w:style w:type="character" w:customStyle="1" w:styleId="WW-120">
    <w:name w:val="WW- Знак12"/>
    <w:rsid w:val="00306B5B"/>
    <w:rPr>
      <w:sz w:val="22"/>
      <w:szCs w:val="22"/>
    </w:rPr>
  </w:style>
  <w:style w:type="character" w:customStyle="1" w:styleId="textbold1">
    <w:name w:val="textbold1"/>
    <w:rsid w:val="00306B5B"/>
    <w:rPr>
      <w:rFonts w:ascii="Verdana" w:hAnsi="Verdana"/>
      <w:b/>
      <w:bCs/>
      <w:sz w:val="17"/>
      <w:szCs w:val="17"/>
    </w:rPr>
  </w:style>
  <w:style w:type="character" w:customStyle="1" w:styleId="affffffffd">
    <w:name w:val="Символы концевой сноски"/>
    <w:rsid w:val="00306B5B"/>
    <w:rPr>
      <w:vertAlign w:val="superscript"/>
    </w:rPr>
  </w:style>
  <w:style w:type="character" w:customStyle="1" w:styleId="textsmall1">
    <w:name w:val="textsmall1"/>
    <w:rsid w:val="00306B5B"/>
    <w:rPr>
      <w:rFonts w:ascii="Verdana" w:hAnsi="Verdana"/>
      <w:sz w:val="17"/>
      <w:szCs w:val="17"/>
    </w:rPr>
  </w:style>
  <w:style w:type="character" w:customStyle="1" w:styleId="bf">
    <w:name w:val="bf"/>
    <w:basedOn w:val="12"/>
    <w:rsid w:val="00306B5B"/>
  </w:style>
  <w:style w:type="character" w:customStyle="1" w:styleId="hit">
    <w:name w:val="hit"/>
    <w:basedOn w:val="12"/>
    <w:rsid w:val="00306B5B"/>
  </w:style>
  <w:style w:type="character" w:customStyle="1" w:styleId="3f3">
    <w:name w:val="Знак концевой сноски3"/>
    <w:rsid w:val="00306B5B"/>
    <w:rPr>
      <w:vertAlign w:val="superscript"/>
    </w:rPr>
  </w:style>
  <w:style w:type="character" w:customStyle="1" w:styleId="WW-123">
    <w:name w:val="WW- Знак123"/>
    <w:rsid w:val="00306B5B"/>
    <w:rPr>
      <w:rFonts w:ascii="Times New Roman" w:eastAsia="Times New Roman" w:hAnsi="Times New Roman" w:cs="Calibri"/>
    </w:rPr>
  </w:style>
  <w:style w:type="character" w:customStyle="1" w:styleId="1ff6">
    <w:name w:val="Знак концевой сноски1"/>
    <w:rsid w:val="00306B5B"/>
    <w:rPr>
      <w:vertAlign w:val="superscript"/>
    </w:rPr>
  </w:style>
  <w:style w:type="character" w:customStyle="1" w:styleId="WW-3">
    <w:name w:val="WW-Символ сноски"/>
    <w:rsid w:val="00306B5B"/>
  </w:style>
  <w:style w:type="character" w:customStyle="1" w:styleId="2f9">
    <w:name w:val="Знак концевой сноски2"/>
    <w:rsid w:val="00306B5B"/>
    <w:rPr>
      <w:vertAlign w:val="superscript"/>
    </w:rPr>
  </w:style>
  <w:style w:type="character" w:customStyle="1" w:styleId="1ff7">
    <w:name w:val="Знак сноски1"/>
    <w:rsid w:val="00306B5B"/>
    <w:rPr>
      <w:vertAlign w:val="superscript"/>
    </w:rPr>
  </w:style>
  <w:style w:type="character" w:customStyle="1" w:styleId="nbapihighlight">
    <w:name w:val="nbapihighlight"/>
    <w:basedOn w:val="32"/>
    <w:rsid w:val="00306B5B"/>
  </w:style>
  <w:style w:type="paragraph" w:customStyle="1" w:styleId="BodyText211">
    <w:name w:val="Body Text 21 Знак Знак"/>
    <w:basedOn w:val="a3"/>
    <w:rsid w:val="00306B5B"/>
    <w:pPr>
      <w:suppressAutoHyphens/>
      <w:overflowPunct w:val="0"/>
      <w:autoSpaceDE w:val="0"/>
      <w:spacing w:after="0" w:line="360" w:lineRule="auto"/>
      <w:ind w:left="0" w:firstLine="709"/>
      <w:jc w:val="both"/>
      <w:textAlignment w:val="baseline"/>
    </w:pPr>
    <w:rPr>
      <w:rFonts w:ascii="Times New Roman CYR" w:eastAsia="Times New Roman" w:hAnsi="Times New Roman CYR" w:cs="Calibri"/>
      <w:sz w:val="24"/>
      <w:szCs w:val="24"/>
      <w:lang w:eastAsia="ar-SA"/>
    </w:rPr>
  </w:style>
  <w:style w:type="character" w:customStyle="1" w:styleId="referencetext">
    <w:name w:val="referencetext"/>
    <w:basedOn w:val="a4"/>
    <w:rsid w:val="00306B5B"/>
  </w:style>
  <w:style w:type="paragraph" w:customStyle="1" w:styleId="caaieiaie4">
    <w:name w:val="caaieiaie 4"/>
    <w:basedOn w:val="a3"/>
    <w:next w:val="a3"/>
    <w:rsid w:val="00306B5B"/>
    <w:pPr>
      <w:keepNext/>
      <w:widowControl w:val="0"/>
      <w:suppressAutoHyphens/>
      <w:overflowPunct w:val="0"/>
      <w:autoSpaceDE w:val="0"/>
      <w:spacing w:before="240" w:after="0" w:line="360" w:lineRule="auto"/>
      <w:ind w:left="0"/>
      <w:jc w:val="center"/>
      <w:textAlignment w:val="baseline"/>
    </w:pPr>
    <w:rPr>
      <w:rFonts w:ascii="Times New Roman" w:eastAsia="Times New Roman" w:hAnsi="Times New Roman"/>
      <w:sz w:val="24"/>
      <w:szCs w:val="20"/>
      <w:lang w:eastAsia="ar-SA"/>
    </w:rPr>
  </w:style>
  <w:style w:type="paragraph" w:styleId="z-">
    <w:name w:val="HTML Top of Form"/>
    <w:basedOn w:val="a3"/>
    <w:next w:val="a3"/>
    <w:link w:val="z-0"/>
    <w:hidden/>
    <w:rsid w:val="00306B5B"/>
    <w:pPr>
      <w:pBdr>
        <w:bottom w:val="single" w:sz="6" w:space="1" w:color="auto"/>
      </w:pBdr>
      <w:spacing w:after="0" w:line="240" w:lineRule="auto"/>
      <w:ind w:left="0"/>
      <w:jc w:val="center"/>
    </w:pPr>
    <w:rPr>
      <w:rFonts w:ascii="Arial" w:eastAsia="Arial Unicode MS" w:hAnsi="Arial" w:cs="Arial"/>
      <w:vanish/>
      <w:sz w:val="16"/>
      <w:szCs w:val="16"/>
      <w:lang w:eastAsia="ru-RU"/>
    </w:rPr>
  </w:style>
  <w:style w:type="character" w:customStyle="1" w:styleId="z-0">
    <w:name w:val="z-Начало формы Знак"/>
    <w:basedOn w:val="a4"/>
    <w:link w:val="z-"/>
    <w:rsid w:val="00306B5B"/>
    <w:rPr>
      <w:rFonts w:ascii="Arial" w:eastAsia="Arial Unicode MS" w:hAnsi="Arial" w:cs="Arial"/>
      <w:vanish/>
      <w:sz w:val="16"/>
      <w:szCs w:val="16"/>
      <w:lang w:eastAsia="ru-RU"/>
    </w:rPr>
  </w:style>
  <w:style w:type="paragraph" w:styleId="z-1">
    <w:name w:val="HTML Bottom of Form"/>
    <w:basedOn w:val="a3"/>
    <w:next w:val="a3"/>
    <w:link w:val="z-2"/>
    <w:hidden/>
    <w:rsid w:val="00306B5B"/>
    <w:pPr>
      <w:pBdr>
        <w:top w:val="single" w:sz="6" w:space="1" w:color="auto"/>
      </w:pBdr>
      <w:spacing w:after="0" w:line="240" w:lineRule="auto"/>
      <w:ind w:left="0"/>
      <w:jc w:val="center"/>
    </w:pPr>
    <w:rPr>
      <w:rFonts w:ascii="Arial" w:eastAsia="Arial Unicode MS" w:hAnsi="Arial" w:cs="Arial"/>
      <w:vanish/>
      <w:sz w:val="16"/>
      <w:szCs w:val="16"/>
      <w:lang w:eastAsia="ru-RU"/>
    </w:rPr>
  </w:style>
  <w:style w:type="character" w:customStyle="1" w:styleId="z-2">
    <w:name w:val="z-Конец формы Знак"/>
    <w:basedOn w:val="a4"/>
    <w:link w:val="z-1"/>
    <w:rsid w:val="00306B5B"/>
    <w:rPr>
      <w:rFonts w:ascii="Arial" w:eastAsia="Arial Unicode MS" w:hAnsi="Arial" w:cs="Arial"/>
      <w:vanish/>
      <w:sz w:val="16"/>
      <w:szCs w:val="16"/>
      <w:lang w:eastAsia="ru-RU"/>
    </w:rPr>
  </w:style>
  <w:style w:type="paragraph" w:customStyle="1" w:styleId="Body">
    <w:name w:val="Body"/>
    <w:basedOn w:val="a3"/>
    <w:rsid w:val="00306B5B"/>
    <w:pPr>
      <w:spacing w:after="0" w:line="240" w:lineRule="auto"/>
      <w:ind w:left="0" w:firstLine="567"/>
      <w:jc w:val="both"/>
    </w:pPr>
    <w:rPr>
      <w:rFonts w:ascii="Times New Roman" w:eastAsia="Times New Roman" w:hAnsi="Times New Roman"/>
      <w:sz w:val="24"/>
      <w:szCs w:val="24"/>
      <w:lang w:val="en-US"/>
    </w:rPr>
  </w:style>
  <w:style w:type="paragraph" w:customStyle="1" w:styleId="Section">
    <w:name w:val="Section"/>
    <w:basedOn w:val="Body"/>
    <w:next w:val="Body"/>
    <w:rsid w:val="00306B5B"/>
    <w:pPr>
      <w:tabs>
        <w:tab w:val="num" w:pos="567"/>
      </w:tabs>
      <w:spacing w:before="120" w:after="120"/>
      <w:ind w:left="567" w:hanging="567"/>
      <w:jc w:val="left"/>
    </w:pPr>
    <w:rPr>
      <w:b/>
      <w:sz w:val="28"/>
    </w:rPr>
  </w:style>
  <w:style w:type="character" w:customStyle="1" w:styleId="HeaderChar">
    <w:name w:val="Header Char"/>
    <w:locked/>
    <w:rsid w:val="00306B5B"/>
    <w:rPr>
      <w:rFonts w:cs="Times New Roman"/>
    </w:rPr>
  </w:style>
  <w:style w:type="character" w:customStyle="1" w:styleId="BodyTextChar">
    <w:name w:val="Body Text Char"/>
    <w:locked/>
    <w:rsid w:val="00306B5B"/>
    <w:rPr>
      <w:rFonts w:ascii="Times New Roman" w:hAnsi="Times New Roman" w:cs="Times New Roman"/>
      <w:sz w:val="20"/>
      <w:szCs w:val="20"/>
      <w:lang w:val="x-none" w:eastAsia="ru-RU"/>
    </w:rPr>
  </w:style>
  <w:style w:type="character" w:customStyle="1" w:styleId="A11">
    <w:name w:val="A11"/>
    <w:rsid w:val="00306B5B"/>
    <w:rPr>
      <w:color w:val="000000"/>
      <w:sz w:val="14"/>
    </w:rPr>
  </w:style>
  <w:style w:type="paragraph" w:customStyle="1" w:styleId="Pa14">
    <w:name w:val="Pa14"/>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paragraph" w:customStyle="1" w:styleId="Pa0">
    <w:name w:val="Pa0"/>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character" w:customStyle="1" w:styleId="A15">
    <w:name w:val="A15"/>
    <w:rsid w:val="00306B5B"/>
    <w:rPr>
      <w:color w:val="000000"/>
      <w:sz w:val="12"/>
    </w:rPr>
  </w:style>
  <w:style w:type="paragraph" w:customStyle="1" w:styleId="Pa1">
    <w:name w:val="Pa1"/>
    <w:basedOn w:val="a3"/>
    <w:next w:val="a3"/>
    <w:rsid w:val="00306B5B"/>
    <w:pPr>
      <w:autoSpaceDE w:val="0"/>
      <w:autoSpaceDN w:val="0"/>
      <w:adjustRightInd w:val="0"/>
      <w:spacing w:after="0" w:line="211" w:lineRule="atLeast"/>
      <w:ind w:left="0"/>
    </w:pPr>
    <w:rPr>
      <w:rFonts w:ascii="Times New Roman" w:eastAsia="Times New Roman" w:hAnsi="Times New Roman"/>
      <w:sz w:val="24"/>
      <w:szCs w:val="24"/>
    </w:rPr>
  </w:style>
  <w:style w:type="character" w:styleId="affffffffe">
    <w:name w:val="Placeholder Text"/>
    <w:semiHidden/>
    <w:rsid w:val="00306B5B"/>
    <w:rPr>
      <w:rFonts w:cs="Times New Roman"/>
      <w:color w:val="808080"/>
    </w:rPr>
  </w:style>
  <w:style w:type="paragraph" w:customStyle="1" w:styleId="1ff8">
    <w:name w:val="Абзац списка1"/>
    <w:basedOn w:val="a3"/>
    <w:rsid w:val="00306B5B"/>
    <w:pPr>
      <w:ind w:left="720"/>
      <w:contextualSpacing/>
    </w:pPr>
    <w:rPr>
      <w:rFonts w:eastAsia="Times New Roman"/>
      <w:lang w:eastAsia="ru-RU"/>
    </w:rPr>
  </w:style>
  <w:style w:type="character" w:customStyle="1" w:styleId="afffff0">
    <w:name w:val="Без интервала Знак"/>
    <w:link w:val="1f3"/>
    <w:rsid w:val="00306B5B"/>
    <w:rPr>
      <w:rFonts w:ascii="Calibri" w:eastAsia="Calibri" w:hAnsi="Calibri" w:cs="Times New Roman"/>
    </w:rPr>
  </w:style>
  <w:style w:type="paragraph" w:customStyle="1" w:styleId="TFReferencesSection">
    <w:name w:val="TF_References_Section"/>
    <w:basedOn w:val="a3"/>
    <w:rsid w:val="00306B5B"/>
    <w:pPr>
      <w:spacing w:line="480" w:lineRule="auto"/>
      <w:ind w:left="0" w:firstLine="187"/>
      <w:jc w:val="both"/>
    </w:pPr>
    <w:rPr>
      <w:rFonts w:ascii="Times" w:eastAsia="Times New Roman" w:hAnsi="Times"/>
      <w:sz w:val="24"/>
      <w:szCs w:val="20"/>
      <w:lang w:val="en-US"/>
    </w:rPr>
  </w:style>
  <w:style w:type="character" w:customStyle="1" w:styleId="addmd">
    <w:name w:val="addmd"/>
    <w:rsid w:val="00306B5B"/>
    <w:rPr>
      <w:rFonts w:cs="Times New Roman"/>
    </w:rPr>
  </w:style>
  <w:style w:type="character" w:customStyle="1" w:styleId="nlmx">
    <w:name w:val="nlm_x"/>
    <w:rsid w:val="00306B5B"/>
    <w:rPr>
      <w:rFonts w:cs="Times New Roman"/>
    </w:rPr>
  </w:style>
  <w:style w:type="character" w:customStyle="1" w:styleId="afffffffff">
    <w:name w:val="Основной текст_"/>
    <w:link w:val="1ff9"/>
    <w:rsid w:val="00306B5B"/>
    <w:rPr>
      <w:sz w:val="30"/>
      <w:szCs w:val="30"/>
      <w:shd w:val="clear" w:color="auto" w:fill="FFFFFF"/>
    </w:rPr>
  </w:style>
  <w:style w:type="character" w:customStyle="1" w:styleId="Georgia13pt">
    <w:name w:val="Основной текст + Georgia;13 pt"/>
    <w:rsid w:val="00306B5B"/>
    <w:rPr>
      <w:rFonts w:ascii="Georgia" w:eastAsia="Georgia" w:hAnsi="Georgia" w:cs="Georgia"/>
      <w:b w:val="0"/>
      <w:bCs w:val="0"/>
      <w:i w:val="0"/>
      <w:iCs w:val="0"/>
      <w:smallCaps w:val="0"/>
      <w:strike w:val="0"/>
      <w:color w:val="000000"/>
      <w:spacing w:val="0"/>
      <w:w w:val="100"/>
      <w:position w:val="0"/>
      <w:sz w:val="26"/>
      <w:szCs w:val="26"/>
      <w:u w:val="none"/>
      <w:lang w:val="ru-RU"/>
    </w:rPr>
  </w:style>
  <w:style w:type="character" w:customStyle="1" w:styleId="85pt0pt">
    <w:name w:val="Основной текст + 8;5 pt;Интервал 0 pt"/>
    <w:rsid w:val="00306B5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rPr>
  </w:style>
  <w:style w:type="paragraph" w:customStyle="1" w:styleId="1ff9">
    <w:name w:val="Основной текст1"/>
    <w:basedOn w:val="a3"/>
    <w:link w:val="afffffffff"/>
    <w:rsid w:val="00306B5B"/>
    <w:pPr>
      <w:widowControl w:val="0"/>
      <w:shd w:val="clear" w:color="auto" w:fill="FFFFFF"/>
      <w:spacing w:after="0" w:line="605" w:lineRule="exact"/>
      <w:ind w:left="0"/>
      <w:jc w:val="both"/>
    </w:pPr>
    <w:rPr>
      <w:rFonts w:asciiTheme="minorHAnsi" w:eastAsiaTheme="minorHAnsi" w:hAnsiTheme="minorHAnsi" w:cstheme="minorBidi"/>
      <w:sz w:val="30"/>
      <w:szCs w:val="30"/>
      <w:shd w:val="clear" w:color="auto" w:fill="FFFFFF"/>
    </w:rPr>
  </w:style>
  <w:style w:type="character" w:customStyle="1" w:styleId="49">
    <w:name w:val="Основной текст (4)_"/>
    <w:link w:val="4a"/>
    <w:rsid w:val="00306B5B"/>
    <w:rPr>
      <w:b/>
      <w:bCs/>
      <w:sz w:val="31"/>
      <w:szCs w:val="31"/>
      <w:shd w:val="clear" w:color="auto" w:fill="FFFFFF"/>
    </w:rPr>
  </w:style>
  <w:style w:type="paragraph" w:customStyle="1" w:styleId="4a">
    <w:name w:val="Основной текст (4)"/>
    <w:basedOn w:val="a3"/>
    <w:link w:val="49"/>
    <w:rsid w:val="00306B5B"/>
    <w:pPr>
      <w:widowControl w:val="0"/>
      <w:shd w:val="clear" w:color="auto" w:fill="FFFFFF"/>
      <w:spacing w:after="0" w:line="605" w:lineRule="exact"/>
      <w:ind w:left="0" w:firstLine="760"/>
      <w:jc w:val="both"/>
    </w:pPr>
    <w:rPr>
      <w:rFonts w:asciiTheme="minorHAnsi" w:eastAsiaTheme="minorHAnsi" w:hAnsiTheme="minorHAnsi" w:cstheme="minorBidi"/>
      <w:b/>
      <w:bCs/>
      <w:sz w:val="31"/>
      <w:szCs w:val="31"/>
      <w:shd w:val="clear" w:color="auto" w:fill="FFFFFF"/>
    </w:rPr>
  </w:style>
  <w:style w:type="paragraph" w:customStyle="1" w:styleId="217">
    <w:name w:val="Основной текст (2)1"/>
    <w:basedOn w:val="a3"/>
    <w:rsid w:val="00306B5B"/>
    <w:pPr>
      <w:shd w:val="clear" w:color="auto" w:fill="FFFFFF"/>
      <w:spacing w:after="0" w:line="253" w:lineRule="exact"/>
      <w:ind w:left="0"/>
      <w:jc w:val="both"/>
    </w:pPr>
    <w:rPr>
      <w:rFonts w:ascii="Times New Roman" w:hAnsi="Times New Roman"/>
      <w:sz w:val="20"/>
      <w:szCs w:val="20"/>
      <w:lang w:eastAsia="ru-RU"/>
    </w:rPr>
  </w:style>
  <w:style w:type="character" w:customStyle="1" w:styleId="270">
    <w:name w:val="Основной текст (2) + 7"/>
    <w:aliases w:val="5 pt68"/>
    <w:rsid w:val="00306B5B"/>
    <w:rPr>
      <w:rFonts w:ascii="Times New Roman" w:hAnsi="Times New Roman" w:cs="Times New Roman"/>
      <w:spacing w:val="0"/>
      <w:sz w:val="15"/>
      <w:szCs w:val="15"/>
      <w:shd w:val="clear" w:color="auto" w:fill="FFFFFF"/>
    </w:rPr>
  </w:style>
  <w:style w:type="paragraph" w:customStyle="1" w:styleId="ptx">
    <w:name w:val="ptx"/>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paragraph" w:customStyle="1" w:styleId="1ffa">
    <w:name w:val="Знак Знак Знак Знак Знак Знак Знак Знак Знак Знак Знак Знак Знак Знак Знак1 Знак Знак Знак Знак Знак Знак Знак Знак Знак Знак Знак Знак Знак"/>
    <w:basedOn w:val="a3"/>
    <w:rsid w:val="00306B5B"/>
    <w:pPr>
      <w:spacing w:before="100" w:beforeAutospacing="1" w:after="100" w:afterAutospacing="1" w:line="240" w:lineRule="auto"/>
      <w:ind w:left="0"/>
    </w:pPr>
    <w:rPr>
      <w:rFonts w:ascii="Tahoma" w:eastAsia="Times New Roman" w:hAnsi="Tahoma"/>
      <w:sz w:val="20"/>
      <w:szCs w:val="20"/>
      <w:lang w:val="en-US"/>
    </w:rPr>
  </w:style>
  <w:style w:type="character" w:customStyle="1" w:styleId="s5">
    <w:name w:val="s5"/>
    <w:basedOn w:val="a4"/>
    <w:rsid w:val="00306B5B"/>
  </w:style>
  <w:style w:type="character" w:customStyle="1" w:styleId="picgalery">
    <w:name w:val="picgalery"/>
    <w:basedOn w:val="a4"/>
    <w:rsid w:val="00306B5B"/>
  </w:style>
  <w:style w:type="character" w:customStyle="1" w:styleId="name">
    <w:name w:val="name"/>
    <w:basedOn w:val="a4"/>
    <w:rsid w:val="00306B5B"/>
  </w:style>
  <w:style w:type="table" w:styleId="1ffb">
    <w:name w:val="Table Classic 1"/>
    <w:basedOn w:val="a5"/>
    <w:semiHidden/>
    <w:rsid w:val="00306B5B"/>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itle1">
    <w:name w:val="Title1"/>
    <w:basedOn w:val="a3"/>
    <w:next w:val="Authorsnames"/>
    <w:rsid w:val="00306B5B"/>
    <w:pPr>
      <w:spacing w:after="360" w:line="288" w:lineRule="auto"/>
      <w:ind w:left="0"/>
      <w:jc w:val="center"/>
    </w:pPr>
    <w:rPr>
      <w:rFonts w:ascii="Times New Roman" w:eastAsia="Times New Roman" w:hAnsi="Times New Roman"/>
      <w:b/>
      <w:bCs/>
      <w:sz w:val="32"/>
      <w:szCs w:val="24"/>
      <w:lang w:val="en-US" w:eastAsia="ru-RU"/>
    </w:rPr>
  </w:style>
  <w:style w:type="paragraph" w:customStyle="1" w:styleId="Authorsnames">
    <w:name w:val="Authors' names"/>
    <w:basedOn w:val="a3"/>
    <w:next w:val="Authorsaddress"/>
    <w:rsid w:val="00306B5B"/>
    <w:pPr>
      <w:spacing w:before="120" w:after="120" w:line="288" w:lineRule="auto"/>
      <w:ind w:left="567" w:right="567"/>
      <w:jc w:val="center"/>
    </w:pPr>
    <w:rPr>
      <w:rFonts w:ascii="Times New Roman" w:eastAsia="Times New Roman" w:hAnsi="Times New Roman"/>
      <w:sz w:val="24"/>
      <w:szCs w:val="24"/>
      <w:lang w:val="en-US" w:eastAsia="ru-RU"/>
    </w:rPr>
  </w:style>
  <w:style w:type="paragraph" w:customStyle="1" w:styleId="Authorsaddress">
    <w:name w:val="Authors' address"/>
    <w:basedOn w:val="a3"/>
    <w:rsid w:val="00306B5B"/>
    <w:pPr>
      <w:spacing w:before="120" w:after="360" w:line="288" w:lineRule="auto"/>
      <w:ind w:left="567" w:right="567"/>
      <w:jc w:val="center"/>
    </w:pPr>
    <w:rPr>
      <w:rFonts w:ascii="Times New Roman" w:eastAsia="Times New Roman" w:hAnsi="Times New Roman"/>
      <w:i/>
      <w:iCs/>
      <w:sz w:val="20"/>
      <w:szCs w:val="24"/>
      <w:lang w:val="en-US" w:eastAsia="ru-RU"/>
    </w:rPr>
  </w:style>
  <w:style w:type="paragraph" w:customStyle="1" w:styleId="JPP09reference">
    <w:name w:val="JPP09_reference"/>
    <w:basedOn w:val="a3"/>
    <w:rsid w:val="00306B5B"/>
    <w:pPr>
      <w:spacing w:after="0" w:line="360" w:lineRule="auto"/>
      <w:ind w:left="425" w:hanging="425"/>
      <w:jc w:val="both"/>
    </w:pPr>
    <w:rPr>
      <w:rFonts w:ascii="Times" w:eastAsia="Times New Roman" w:hAnsi="Times"/>
      <w:noProof/>
      <w:sz w:val="20"/>
      <w:szCs w:val="20"/>
      <w:lang w:val="fr-FR" w:eastAsia="fr-FR"/>
    </w:rPr>
  </w:style>
  <w:style w:type="paragraph" w:customStyle="1" w:styleId="JPP08maintext">
    <w:name w:val="JPP08_main_text"/>
    <w:rsid w:val="00306B5B"/>
    <w:pPr>
      <w:spacing w:after="0" w:line="360" w:lineRule="auto"/>
      <w:ind w:firstLine="227"/>
      <w:jc w:val="both"/>
    </w:pPr>
    <w:rPr>
      <w:rFonts w:ascii="Times" w:eastAsia="Times New Roman" w:hAnsi="Times" w:cs="Times New Roman"/>
      <w:noProof/>
      <w:sz w:val="20"/>
      <w:szCs w:val="20"/>
      <w:lang w:val="fr-FR" w:eastAsia="fr-FR"/>
    </w:rPr>
  </w:style>
  <w:style w:type="paragraph" w:customStyle="1" w:styleId="JPP10figure">
    <w:name w:val="JPP10_figure"/>
    <w:basedOn w:val="JPP08maintext"/>
    <w:rsid w:val="00306B5B"/>
    <w:pPr>
      <w:spacing w:after="240"/>
      <w:ind w:firstLine="0"/>
    </w:pPr>
    <w:rPr>
      <w:sz w:val="18"/>
    </w:rPr>
  </w:style>
  <w:style w:type="paragraph" w:customStyle="1" w:styleId="JPP10table">
    <w:name w:val="JPP10_table"/>
    <w:basedOn w:val="JPP10figure"/>
    <w:rsid w:val="00306B5B"/>
  </w:style>
  <w:style w:type="character" w:customStyle="1" w:styleId="JPP08titleA">
    <w:name w:val="JPP08_title_A Знак"/>
    <w:rsid w:val="00306B5B"/>
    <w:rPr>
      <w:rFonts w:ascii="Times" w:hAnsi="Times"/>
      <w:b/>
      <w:caps/>
      <w:noProof/>
      <w:sz w:val="24"/>
      <w:lang w:val="fr-FR" w:eastAsia="fr-FR" w:bidi="ar-SA"/>
    </w:rPr>
  </w:style>
  <w:style w:type="paragraph" w:customStyle="1" w:styleId="04Abstract">
    <w:name w:val="04 Abstract"/>
    <w:rsid w:val="00306B5B"/>
    <w:pPr>
      <w:spacing w:line="200" w:lineRule="exact"/>
      <w:jc w:val="both"/>
    </w:pPr>
    <w:rPr>
      <w:rFonts w:ascii="Times New Roman" w:eastAsia="Times New Roman" w:hAnsi="Times New Roman" w:cs="Times New Roman"/>
      <w:noProof/>
      <w:sz w:val="18"/>
      <w:szCs w:val="20"/>
      <w:lang w:val="en-GB" w:eastAsia="en-GB"/>
    </w:rPr>
  </w:style>
  <w:style w:type="paragraph" w:customStyle="1" w:styleId="05AHeading">
    <w:name w:val="05 A Heading"/>
    <w:rsid w:val="00306B5B"/>
    <w:pPr>
      <w:spacing w:before="240" w:after="120" w:line="240" w:lineRule="exact"/>
    </w:pPr>
    <w:rPr>
      <w:rFonts w:ascii="Times New Roman" w:eastAsia="Times New Roman" w:hAnsi="Times New Roman" w:cs="Times New Roman"/>
      <w:b/>
      <w:noProof/>
      <w:szCs w:val="20"/>
      <w:lang w:val="en-GB" w:eastAsia="en-GB"/>
    </w:rPr>
  </w:style>
  <w:style w:type="paragraph" w:styleId="afffffffff0">
    <w:name w:val="Body Text First Indent"/>
    <w:basedOn w:val="af2"/>
    <w:link w:val="afffffffff1"/>
    <w:rsid w:val="00306B5B"/>
    <w:pPr>
      <w:spacing w:after="120"/>
      <w:ind w:firstLine="210"/>
      <w:jc w:val="left"/>
    </w:pPr>
    <w:rPr>
      <w:sz w:val="20"/>
    </w:rPr>
  </w:style>
  <w:style w:type="character" w:customStyle="1" w:styleId="afffffffff1">
    <w:name w:val="Красная строка Знак"/>
    <w:basedOn w:val="af3"/>
    <w:link w:val="afffffffff0"/>
    <w:rsid w:val="00306B5B"/>
    <w:rPr>
      <w:rFonts w:ascii="Times New Roman" w:eastAsia="Times New Roman" w:hAnsi="Times New Roman" w:cs="Times New Roman"/>
      <w:sz w:val="20"/>
      <w:szCs w:val="20"/>
      <w:lang w:eastAsia="ar-SA"/>
    </w:rPr>
  </w:style>
  <w:style w:type="paragraph" w:customStyle="1" w:styleId="Textbody">
    <w:name w:val="Text body"/>
    <w:basedOn w:val="Standard"/>
    <w:rsid w:val="00306B5B"/>
    <w:pPr>
      <w:spacing w:after="120"/>
    </w:pPr>
    <w:rPr>
      <w:rFonts w:ascii="TraktirC" w:eastAsia="SimSun" w:hAnsi="TraktirC" w:cs="Mangal"/>
      <w:sz w:val="21"/>
      <w:lang w:val="ru-RU" w:eastAsia="hi-IN" w:bidi="hi-IN"/>
    </w:rPr>
  </w:style>
  <w:style w:type="paragraph" w:styleId="afffffffff2">
    <w:name w:val="Normal Indent"/>
    <w:aliases w:val="ннннн"/>
    <w:basedOn w:val="a3"/>
    <w:rsid w:val="00306B5B"/>
    <w:pPr>
      <w:spacing w:after="0" w:line="240" w:lineRule="auto"/>
      <w:ind w:left="0" w:firstLine="709"/>
      <w:jc w:val="both"/>
    </w:pPr>
    <w:rPr>
      <w:rFonts w:ascii="Times New Roman" w:eastAsia="Times New Roman" w:hAnsi="Times New Roman"/>
      <w:sz w:val="24"/>
      <w:szCs w:val="24"/>
      <w:lang w:eastAsia="ru-RU"/>
    </w:rPr>
  </w:style>
  <w:style w:type="character" w:customStyle="1" w:styleId="Heading1Char">
    <w:name w:val="Heading 1 Char"/>
    <w:locked/>
    <w:rsid w:val="00306B5B"/>
    <w:rPr>
      <w:rFonts w:ascii="Arial" w:hAnsi="Arial" w:cs="Arial"/>
      <w:b/>
      <w:bCs/>
      <w:kern w:val="32"/>
      <w:sz w:val="32"/>
      <w:szCs w:val="32"/>
    </w:rPr>
  </w:style>
  <w:style w:type="character" w:customStyle="1" w:styleId="Heading2Char">
    <w:name w:val="Heading 2 Char"/>
    <w:locked/>
    <w:rsid w:val="00306B5B"/>
    <w:rPr>
      <w:rFonts w:cs="Times New Roman"/>
      <w:b/>
      <w:sz w:val="22"/>
    </w:rPr>
  </w:style>
  <w:style w:type="character" w:customStyle="1" w:styleId="Heading3Char">
    <w:name w:val="Heading 3 Char"/>
    <w:locked/>
    <w:rsid w:val="00306B5B"/>
    <w:rPr>
      <w:rFonts w:ascii="Cambria" w:hAnsi="Cambria" w:cs="Times New Roman"/>
      <w:b/>
      <w:bCs/>
      <w:sz w:val="26"/>
      <w:szCs w:val="26"/>
    </w:rPr>
  </w:style>
  <w:style w:type="character" w:customStyle="1" w:styleId="Heading5Char">
    <w:name w:val="Heading 5 Char"/>
    <w:locked/>
    <w:rsid w:val="00306B5B"/>
    <w:rPr>
      <w:rFonts w:ascii="Calibri" w:hAnsi="Calibri" w:cs="Times New Roman"/>
      <w:b/>
      <w:bCs/>
      <w:i/>
      <w:iCs/>
      <w:sz w:val="26"/>
      <w:szCs w:val="26"/>
    </w:rPr>
  </w:style>
  <w:style w:type="character" w:customStyle="1" w:styleId="Heading8Char">
    <w:name w:val="Heading 8 Char"/>
    <w:locked/>
    <w:rsid w:val="00306B5B"/>
    <w:rPr>
      <w:rFonts w:cs="Times New Roman"/>
      <w:sz w:val="28"/>
    </w:rPr>
  </w:style>
  <w:style w:type="character" w:customStyle="1" w:styleId="Heading9Char">
    <w:name w:val="Heading 9 Char"/>
    <w:locked/>
    <w:rsid w:val="00306B5B"/>
    <w:rPr>
      <w:rFonts w:ascii="Arial" w:hAnsi="Arial" w:cs="Arial"/>
      <w:sz w:val="22"/>
      <w:szCs w:val="22"/>
    </w:rPr>
  </w:style>
  <w:style w:type="paragraph" w:customStyle="1" w:styleId="3f4">
    <w:name w:val="Знак Знак3 Знак Знак Знак Знак"/>
    <w:basedOn w:val="a3"/>
    <w:rsid w:val="00306B5B"/>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paragraph" w:customStyle="1" w:styleId="1ffc">
    <w:name w:val="Знак1"/>
    <w:basedOn w:val="a3"/>
    <w:rsid w:val="00306B5B"/>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character" w:customStyle="1" w:styleId="TitleChar">
    <w:name w:val="Title Char"/>
    <w:locked/>
    <w:rsid w:val="00306B5B"/>
    <w:rPr>
      <w:rFonts w:cs="Times New Roman"/>
      <w:b/>
      <w:sz w:val="28"/>
    </w:rPr>
  </w:style>
  <w:style w:type="character" w:customStyle="1" w:styleId="1c">
    <w:name w:val="Без интервала Знак1"/>
    <w:link w:val="aff2"/>
    <w:locked/>
    <w:rsid w:val="00306B5B"/>
    <w:rPr>
      <w:rFonts w:ascii="Calibri" w:eastAsia="Arial" w:hAnsi="Calibri" w:cs="Calibri"/>
      <w:lang w:eastAsia="ar-SA"/>
    </w:rPr>
  </w:style>
  <w:style w:type="paragraph" w:customStyle="1" w:styleId="frfield">
    <w:name w:val="fr_field"/>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HeaderChar1">
    <w:name w:val="Header Char1"/>
    <w:locked/>
    <w:rsid w:val="00306B5B"/>
    <w:rPr>
      <w:lang w:val="ru-RU" w:eastAsia="ar-SA" w:bidi="ar-SA"/>
    </w:rPr>
  </w:style>
  <w:style w:type="character" w:customStyle="1" w:styleId="translation-chunk">
    <w:name w:val="translation-chunk"/>
    <w:basedOn w:val="a4"/>
    <w:rsid w:val="00306B5B"/>
  </w:style>
  <w:style w:type="character" w:customStyle="1" w:styleId="identifiertype">
    <w:name w:val="identifier type"/>
    <w:basedOn w:val="a4"/>
    <w:rsid w:val="00306B5B"/>
  </w:style>
  <w:style w:type="character" w:customStyle="1" w:styleId="authorfn">
    <w:name w:val="author fn"/>
    <w:basedOn w:val="a4"/>
    <w:rsid w:val="00306B5B"/>
  </w:style>
  <w:style w:type="character" w:customStyle="1" w:styleId="journalname">
    <w:name w:val="journalname"/>
    <w:basedOn w:val="a4"/>
    <w:rsid w:val="00306B5B"/>
  </w:style>
  <w:style w:type="character" w:customStyle="1" w:styleId="slug-issue">
    <w:name w:val="slug-issue"/>
    <w:basedOn w:val="a4"/>
    <w:rsid w:val="00306B5B"/>
  </w:style>
  <w:style w:type="character" w:customStyle="1" w:styleId="slug-pages">
    <w:name w:val="slug-pages"/>
    <w:basedOn w:val="a4"/>
    <w:rsid w:val="00306B5B"/>
  </w:style>
  <w:style w:type="character" w:customStyle="1" w:styleId="namepredpr">
    <w:name w:val="namepredpr"/>
    <w:basedOn w:val="a4"/>
    <w:rsid w:val="00306B5B"/>
  </w:style>
  <w:style w:type="character" w:customStyle="1" w:styleId="value">
    <w:name w:val="value"/>
    <w:basedOn w:val="a4"/>
    <w:rsid w:val="00306B5B"/>
  </w:style>
  <w:style w:type="character" w:customStyle="1" w:styleId="citationjournal">
    <w:name w:val="citation journal"/>
    <w:basedOn w:val="a4"/>
    <w:rsid w:val="00306B5B"/>
  </w:style>
  <w:style w:type="character" w:customStyle="1" w:styleId="slug-pub-date">
    <w:name w:val="slug-pub-date"/>
    <w:basedOn w:val="a4"/>
    <w:rsid w:val="00306B5B"/>
  </w:style>
  <w:style w:type="character" w:customStyle="1" w:styleId="slug-vol">
    <w:name w:val="slug-vol"/>
    <w:basedOn w:val="a4"/>
    <w:rsid w:val="00306B5B"/>
  </w:style>
  <w:style w:type="character" w:customStyle="1" w:styleId="red">
    <w:name w:val="red"/>
    <w:basedOn w:val="a4"/>
    <w:rsid w:val="00306B5B"/>
  </w:style>
  <w:style w:type="character" w:customStyle="1" w:styleId="search-title-text">
    <w:name w:val="search-title-text"/>
    <w:basedOn w:val="a4"/>
    <w:rsid w:val="00306B5B"/>
  </w:style>
  <w:style w:type="character" w:customStyle="1" w:styleId="ReferencesChar">
    <w:name w:val="References Char"/>
    <w:link w:val="References"/>
    <w:rsid w:val="00306B5B"/>
    <w:rPr>
      <w:rFonts w:ascii="Times New Roman" w:eastAsia="Arial" w:hAnsi="Times New Roman" w:cs="Times New Roman"/>
      <w:sz w:val="24"/>
      <w:szCs w:val="20"/>
      <w:lang w:eastAsia="ar-SA"/>
    </w:rPr>
  </w:style>
  <w:style w:type="character" w:customStyle="1" w:styleId="bigtext">
    <w:name w:val="bigtext"/>
    <w:rsid w:val="00306B5B"/>
  </w:style>
  <w:style w:type="paragraph" w:customStyle="1" w:styleId="afffffffff3">
    <w:name w:val="Знак Знак 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4">
    <w:name w:val="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5">
    <w:name w:val="Знак Знак Знак 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afffffffff6">
    <w:name w:val="Знак Знак Знак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1ffd">
    <w:name w:val="Знак Знак Знак Знак Знак Знак Знак Знак1 Знак Знак Знак Знак Знак Знак Знак Знак Знак Знак"/>
    <w:basedOn w:val="a3"/>
    <w:rsid w:val="00306B5B"/>
    <w:pPr>
      <w:spacing w:after="160" w:line="240" w:lineRule="exact"/>
      <w:ind w:left="0"/>
    </w:pPr>
    <w:rPr>
      <w:rFonts w:ascii="Verdana" w:eastAsia="Times New Roman" w:hAnsi="Verdana" w:cs="Verdana"/>
      <w:sz w:val="20"/>
      <w:szCs w:val="20"/>
      <w:lang w:val="en-US"/>
    </w:rPr>
  </w:style>
  <w:style w:type="paragraph" w:customStyle="1" w:styleId="FR1">
    <w:name w:val="FR1"/>
    <w:rsid w:val="00306B5B"/>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3f5">
    <w:name w:val="Обычный3"/>
    <w:rsid w:val="00306B5B"/>
    <w:pPr>
      <w:spacing w:after="0" w:line="240" w:lineRule="auto"/>
    </w:pPr>
    <w:rPr>
      <w:rFonts w:ascii="Times New Roman" w:eastAsia="Times New Roman" w:hAnsi="Times New Roman" w:cs="Times New Roman"/>
      <w:snapToGrid w:val="0"/>
      <w:sz w:val="24"/>
      <w:szCs w:val="24"/>
      <w:lang w:eastAsia="ru-RU"/>
    </w:rPr>
  </w:style>
  <w:style w:type="paragraph" w:customStyle="1" w:styleId="ListParagraph1">
    <w:name w:val="List Paragraph1"/>
    <w:basedOn w:val="a3"/>
    <w:rsid w:val="00306B5B"/>
    <w:pPr>
      <w:spacing w:after="0" w:line="264" w:lineRule="auto"/>
      <w:ind w:left="720" w:firstLine="360"/>
      <w:jc w:val="both"/>
    </w:pPr>
    <w:rPr>
      <w:rFonts w:ascii="Times New Roman" w:eastAsia="Times New Roman" w:hAnsi="Times New Roman"/>
      <w:sz w:val="21"/>
      <w:szCs w:val="20"/>
      <w:lang w:val="en-US"/>
    </w:rPr>
  </w:style>
  <w:style w:type="paragraph" w:customStyle="1" w:styleId="3f6">
    <w:name w:val="Абзац списка3"/>
    <w:basedOn w:val="a3"/>
    <w:rsid w:val="00306B5B"/>
    <w:pPr>
      <w:ind w:left="720"/>
      <w:contextualSpacing/>
    </w:pPr>
    <w:rPr>
      <w:rFonts w:eastAsia="Times New Roman"/>
    </w:rPr>
  </w:style>
  <w:style w:type="paragraph" w:customStyle="1" w:styleId="AbsRCCTBodyTextTimesNewRoman11pt">
    <w:name w:val="AbsRCCT_BodyText + Times New Roman 11 pt"/>
    <w:basedOn w:val="a3"/>
    <w:link w:val="AbsRCCTBodyTextTimesNewRoman11pt0"/>
    <w:rsid w:val="00306B5B"/>
    <w:pPr>
      <w:spacing w:after="0" w:line="240" w:lineRule="auto"/>
      <w:ind w:left="0"/>
      <w:jc w:val="both"/>
    </w:pPr>
    <w:rPr>
      <w:rFonts w:ascii="Times New Roman" w:eastAsia="Times New Roman" w:hAnsi="Times New Roman"/>
      <w:sz w:val="20"/>
      <w:szCs w:val="20"/>
      <w:lang w:val="en-GB" w:eastAsia="x-none"/>
    </w:rPr>
  </w:style>
  <w:style w:type="character" w:customStyle="1" w:styleId="AbsRCCTBodyTextTimesNewRoman11pt0">
    <w:name w:val="AbsRCCT_BodyText + Times New Roman 11 pt Знак"/>
    <w:link w:val="AbsRCCTBodyTextTimesNewRoman11pt"/>
    <w:locked/>
    <w:rsid w:val="00306B5B"/>
    <w:rPr>
      <w:rFonts w:ascii="Times New Roman" w:eastAsia="Times New Roman" w:hAnsi="Times New Roman" w:cs="Times New Roman"/>
      <w:sz w:val="20"/>
      <w:szCs w:val="20"/>
      <w:lang w:val="en-GB" w:eastAsia="x-none"/>
    </w:rPr>
  </w:style>
  <w:style w:type="character" w:customStyle="1" w:styleId="FontStyle78">
    <w:name w:val="Font Style78"/>
    <w:rsid w:val="00306B5B"/>
    <w:rPr>
      <w:rFonts w:ascii="Times New Roman" w:hAnsi="Times New Roman" w:cs="Times New Roman"/>
      <w:b/>
      <w:bCs/>
      <w:sz w:val="18"/>
      <w:szCs w:val="18"/>
    </w:rPr>
  </w:style>
  <w:style w:type="character" w:customStyle="1" w:styleId="st1">
    <w:name w:val="st1"/>
    <w:rsid w:val="00306B5B"/>
  </w:style>
  <w:style w:type="paragraph" w:customStyle="1" w:styleId="12pt">
    <w:name w:val="Обычный + 12 pt"/>
    <w:aliases w:val="(сложные знаки) полужирный,по ширине,Первая строка:  1.06 ......"/>
    <w:basedOn w:val="a3"/>
    <w:rsid w:val="00306B5B"/>
    <w:pPr>
      <w:spacing w:after="0" w:line="240" w:lineRule="auto"/>
      <w:ind w:left="0" w:firstLine="600"/>
      <w:jc w:val="both"/>
    </w:pPr>
    <w:rPr>
      <w:rFonts w:ascii="Times New Roman" w:eastAsia="Times New Roman" w:hAnsi="Times New Roman"/>
      <w:color w:val="000000"/>
      <w:lang w:eastAsia="ru-RU"/>
    </w:rPr>
  </w:style>
  <w:style w:type="character" w:customStyle="1" w:styleId="A60">
    <w:name w:val="A6"/>
    <w:rsid w:val="00306B5B"/>
    <w:rPr>
      <w:color w:val="000000"/>
      <w:sz w:val="14"/>
      <w:szCs w:val="14"/>
    </w:rPr>
  </w:style>
  <w:style w:type="character" w:customStyle="1" w:styleId="authorlink">
    <w:name w:val="author_link"/>
    <w:rsid w:val="00306B5B"/>
  </w:style>
  <w:style w:type="paragraph" w:customStyle="1" w:styleId="3f7">
    <w:name w:val="Заголовок 3 диплом"/>
    <w:basedOn w:val="3"/>
    <w:link w:val="3f8"/>
    <w:qFormat/>
    <w:rsid w:val="00306B5B"/>
    <w:pPr>
      <w:keepLines/>
      <w:tabs>
        <w:tab w:val="clear" w:pos="0"/>
      </w:tabs>
      <w:suppressAutoHyphens w:val="0"/>
      <w:spacing w:before="200" w:line="360" w:lineRule="auto"/>
      <w:ind w:left="0" w:firstLine="0"/>
      <w:jc w:val="both"/>
    </w:pPr>
    <w:rPr>
      <w:rFonts w:ascii="Cambria" w:hAnsi="Cambria"/>
      <w:color w:val="4F81BD"/>
      <w:sz w:val="20"/>
      <w:lang w:val="en-GB" w:eastAsia="ru-RU"/>
    </w:rPr>
  </w:style>
  <w:style w:type="character" w:customStyle="1" w:styleId="3f8">
    <w:name w:val="Заголовок 3 диплом Знак"/>
    <w:link w:val="3f7"/>
    <w:rsid w:val="00306B5B"/>
    <w:rPr>
      <w:rFonts w:ascii="Cambria" w:eastAsia="Times New Roman" w:hAnsi="Cambria" w:cs="Times New Roman"/>
      <w:b/>
      <w:bCs/>
      <w:color w:val="4F81BD"/>
      <w:sz w:val="20"/>
      <w:szCs w:val="20"/>
      <w:lang w:val="en-GB" w:eastAsia="ru-RU"/>
    </w:rPr>
  </w:style>
  <w:style w:type="paragraph" w:customStyle="1" w:styleId="1ffe">
    <w:name w:val="Стиль1"/>
    <w:basedOn w:val="a3"/>
    <w:qFormat/>
    <w:rsid w:val="00306B5B"/>
    <w:pPr>
      <w:spacing w:after="0" w:line="360" w:lineRule="auto"/>
      <w:ind w:left="0" w:firstLine="709"/>
      <w:jc w:val="both"/>
    </w:pPr>
    <w:rPr>
      <w:rFonts w:ascii="Times New Roman" w:hAnsi="Times New Roman"/>
      <w:sz w:val="28"/>
      <w:szCs w:val="28"/>
    </w:rPr>
  </w:style>
  <w:style w:type="paragraph" w:customStyle="1" w:styleId="Julia">
    <w:name w:val="Julia"/>
    <w:basedOn w:val="a3"/>
    <w:link w:val="Julia0"/>
    <w:rsid w:val="00306B5B"/>
    <w:pPr>
      <w:spacing w:after="0" w:line="312" w:lineRule="auto"/>
      <w:ind w:left="0" w:firstLine="709"/>
      <w:jc w:val="both"/>
    </w:pPr>
    <w:rPr>
      <w:rFonts w:ascii="Times New Roman" w:eastAsia="Times New Roman" w:hAnsi="Times New Roman"/>
      <w:sz w:val="28"/>
      <w:szCs w:val="20"/>
      <w:lang w:val="en-US"/>
    </w:rPr>
  </w:style>
  <w:style w:type="character" w:customStyle="1" w:styleId="Julia0">
    <w:name w:val="Julia Знак"/>
    <w:link w:val="Julia"/>
    <w:locked/>
    <w:rsid w:val="00306B5B"/>
    <w:rPr>
      <w:rFonts w:ascii="Times New Roman" w:eastAsia="Times New Roman" w:hAnsi="Times New Roman" w:cs="Times New Roman"/>
      <w:sz w:val="28"/>
      <w:szCs w:val="20"/>
      <w:lang w:val="en-US"/>
    </w:rPr>
  </w:style>
  <w:style w:type="character" w:customStyle="1" w:styleId="js-invalid-drag-target">
    <w:name w:val="js-invalid-drag-target"/>
    <w:basedOn w:val="a4"/>
    <w:rsid w:val="00306B5B"/>
  </w:style>
  <w:style w:type="character" w:styleId="afffffffff7">
    <w:name w:val="Subtle Emphasis"/>
    <w:qFormat/>
    <w:rsid w:val="00306B5B"/>
    <w:rPr>
      <w:i/>
      <w:iCs/>
      <w:color w:val="808080"/>
    </w:rPr>
  </w:style>
  <w:style w:type="paragraph" w:customStyle="1" w:styleId="PlainText2">
    <w:name w:val="Plain Text2"/>
    <w:basedOn w:val="a3"/>
    <w:rsid w:val="00306B5B"/>
    <w:pPr>
      <w:autoSpaceDE w:val="0"/>
      <w:autoSpaceDN w:val="0"/>
      <w:adjustRightInd w:val="0"/>
      <w:spacing w:after="0" w:line="240" w:lineRule="auto"/>
      <w:ind w:left="0"/>
    </w:pPr>
    <w:rPr>
      <w:rFonts w:ascii="Courier New" w:eastAsia="SimSun" w:hAnsi="Courier New"/>
      <w:sz w:val="20"/>
      <w:szCs w:val="20"/>
      <w:lang w:eastAsia="ru-RU"/>
    </w:rPr>
  </w:style>
  <w:style w:type="paragraph" w:customStyle="1" w:styleId="-11">
    <w:name w:val="Цветной список - Акцент 11"/>
    <w:basedOn w:val="a3"/>
    <w:qFormat/>
    <w:rsid w:val="00306B5B"/>
    <w:pPr>
      <w:spacing w:after="0" w:line="240" w:lineRule="auto"/>
      <w:ind w:left="720"/>
      <w:contextualSpacing/>
    </w:pPr>
    <w:rPr>
      <w:rFonts w:eastAsia="Times New Roman"/>
      <w:sz w:val="24"/>
      <w:szCs w:val="24"/>
      <w:lang w:eastAsia="ru-RU"/>
    </w:rPr>
  </w:style>
  <w:style w:type="character" w:customStyle="1" w:styleId="A00">
    <w:name w:val="A0"/>
    <w:rsid w:val="00306B5B"/>
    <w:rPr>
      <w:rFonts w:cs="Friz Quadrata Std"/>
      <w:color w:val="000000"/>
      <w:sz w:val="18"/>
      <w:szCs w:val="18"/>
    </w:rPr>
  </w:style>
  <w:style w:type="character" w:customStyle="1" w:styleId="A10">
    <w:name w:val="A1"/>
    <w:rsid w:val="00306B5B"/>
    <w:rPr>
      <w:rFonts w:cs="Friz Quadrata Std"/>
      <w:color w:val="000000"/>
      <w:sz w:val="16"/>
      <w:szCs w:val="16"/>
    </w:rPr>
  </w:style>
  <w:style w:type="character" w:customStyle="1" w:styleId="A20">
    <w:name w:val="A2"/>
    <w:rsid w:val="00306B5B"/>
    <w:rPr>
      <w:rFonts w:ascii="Frutiger LT Std 55 Roman" w:hAnsi="Frutiger LT Std 55 Roman" w:cs="Frutiger LT Std 55 Roman"/>
      <w:color w:val="000000"/>
      <w:sz w:val="12"/>
      <w:szCs w:val="12"/>
    </w:rPr>
  </w:style>
  <w:style w:type="paragraph" w:customStyle="1" w:styleId="itemid">
    <w:name w:val="itemid"/>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feature">
    <w:name w:val="feature"/>
    <w:basedOn w:val="a4"/>
    <w:rsid w:val="00306B5B"/>
  </w:style>
  <w:style w:type="character" w:customStyle="1" w:styleId="ffline">
    <w:name w:val="ff_line"/>
    <w:basedOn w:val="a4"/>
    <w:rsid w:val="00306B5B"/>
  </w:style>
  <w:style w:type="character" w:customStyle="1" w:styleId="picnum">
    <w:name w:val="picnum"/>
    <w:basedOn w:val="a4"/>
    <w:rsid w:val="00306B5B"/>
  </w:style>
  <w:style w:type="character" w:customStyle="1" w:styleId="year">
    <w:name w:val="year"/>
    <w:basedOn w:val="a4"/>
    <w:rsid w:val="00306B5B"/>
  </w:style>
  <w:style w:type="character" w:customStyle="1" w:styleId="info">
    <w:name w:val="info"/>
    <w:basedOn w:val="a4"/>
    <w:rsid w:val="00306B5B"/>
  </w:style>
  <w:style w:type="character" w:customStyle="1" w:styleId="issue">
    <w:name w:val="issue"/>
    <w:basedOn w:val="a4"/>
    <w:rsid w:val="00306B5B"/>
  </w:style>
  <w:style w:type="character" w:customStyle="1" w:styleId="pages">
    <w:name w:val="pages"/>
    <w:basedOn w:val="a4"/>
    <w:rsid w:val="00306B5B"/>
  </w:style>
  <w:style w:type="character" w:customStyle="1" w:styleId="pagesnum">
    <w:name w:val="pagesnum"/>
    <w:basedOn w:val="a4"/>
    <w:rsid w:val="00306B5B"/>
  </w:style>
  <w:style w:type="paragraph" w:customStyle="1" w:styleId="afffffffff8">
    <w:name w:val="......."/>
    <w:basedOn w:val="Default"/>
    <w:next w:val="Default"/>
    <w:rsid w:val="00306B5B"/>
    <w:pPr>
      <w:suppressAutoHyphens w:val="0"/>
      <w:autoSpaceDN w:val="0"/>
      <w:adjustRightInd w:val="0"/>
    </w:pPr>
    <w:rPr>
      <w:rFonts w:eastAsia="Times New Roman"/>
      <w:color w:val="auto"/>
      <w:lang w:eastAsia="ru-RU"/>
    </w:rPr>
  </w:style>
  <w:style w:type="paragraph" w:customStyle="1" w:styleId="101">
    <w:name w:val="Название10"/>
    <w:basedOn w:val="a3"/>
    <w:next w:val="Authorsnames"/>
    <w:rsid w:val="00306B5B"/>
    <w:pPr>
      <w:spacing w:after="360" w:line="288" w:lineRule="auto"/>
      <w:ind w:left="0"/>
      <w:jc w:val="center"/>
    </w:pPr>
    <w:rPr>
      <w:rFonts w:ascii="Times New Roman" w:eastAsia="Times New Roman" w:hAnsi="Times New Roman"/>
      <w:b/>
      <w:bCs/>
      <w:sz w:val="32"/>
      <w:szCs w:val="24"/>
      <w:lang w:val="en-US" w:eastAsia="ru-RU"/>
    </w:rPr>
  </w:style>
  <w:style w:type="paragraph" w:customStyle="1" w:styleId="ElsAffiliation">
    <w:name w:val="Els_Affiliation"/>
    <w:rsid w:val="00306B5B"/>
    <w:pPr>
      <w:spacing w:after="0" w:line="200" w:lineRule="exact"/>
    </w:pPr>
    <w:rPr>
      <w:rFonts w:ascii="Times New Roman" w:eastAsia="Times New Roman" w:hAnsi="Times New Roman" w:cs="Times New Roman"/>
      <w:i/>
      <w:sz w:val="16"/>
      <w:szCs w:val="20"/>
      <w:lang w:val="en-US"/>
    </w:rPr>
  </w:style>
  <w:style w:type="character" w:customStyle="1" w:styleId="redtxts4">
    <w:name w:val="red_txt_s4"/>
    <w:basedOn w:val="a4"/>
    <w:rsid w:val="00306B5B"/>
  </w:style>
  <w:style w:type="paragraph" w:customStyle="1" w:styleId="CharCharCharCharCharCharCharChar">
    <w:name w:val="Char Char Знак Знак Char Char Знак Знак Char Char Знак Знак Char Char"/>
    <w:basedOn w:val="a3"/>
    <w:rsid w:val="00306B5B"/>
    <w:pPr>
      <w:spacing w:after="160" w:line="240" w:lineRule="exact"/>
      <w:ind w:left="0"/>
    </w:pPr>
    <w:rPr>
      <w:rFonts w:ascii="Verdana" w:eastAsia="Times New Roman" w:hAnsi="Verdana" w:cs="Verdana"/>
      <w:sz w:val="20"/>
      <w:szCs w:val="20"/>
      <w:lang w:val="en-US"/>
    </w:rPr>
  </w:style>
  <w:style w:type="paragraph" w:customStyle="1" w:styleId="Moltech-Text">
    <w:name w:val="Moltech-Text"/>
    <w:basedOn w:val="a3"/>
    <w:rsid w:val="00306B5B"/>
    <w:pPr>
      <w:spacing w:after="0" w:line="240" w:lineRule="auto"/>
      <w:ind w:left="0" w:firstLine="720"/>
      <w:jc w:val="both"/>
    </w:pPr>
    <w:rPr>
      <w:rFonts w:ascii="Times New Roman" w:eastAsia="Times New Roman" w:hAnsi="Times New Roman"/>
      <w:sz w:val="28"/>
      <w:szCs w:val="20"/>
      <w:lang w:val="en-US" w:eastAsia="ru-RU"/>
    </w:rPr>
  </w:style>
  <w:style w:type="character" w:customStyle="1" w:styleId="contribdegrees">
    <w:name w:val="contribdegrees"/>
    <w:rsid w:val="00306B5B"/>
  </w:style>
  <w:style w:type="character" w:customStyle="1" w:styleId="a-size-large">
    <w:name w:val="a-size-large"/>
    <w:rsid w:val="00306B5B"/>
  </w:style>
  <w:style w:type="character" w:customStyle="1" w:styleId="a-declarative">
    <w:name w:val="a-declarative"/>
    <w:rsid w:val="00306B5B"/>
  </w:style>
  <w:style w:type="character" w:customStyle="1" w:styleId="header2">
    <w:name w:val="header2"/>
    <w:rsid w:val="00306B5B"/>
  </w:style>
  <w:style w:type="character" w:customStyle="1" w:styleId="smallnolink">
    <w:name w:val="small_nolink"/>
    <w:rsid w:val="00306B5B"/>
  </w:style>
  <w:style w:type="character" w:customStyle="1" w:styleId="query">
    <w:name w:val="query"/>
    <w:rsid w:val="00306B5B"/>
  </w:style>
  <w:style w:type="character" w:customStyle="1" w:styleId="journaltitle">
    <w:name w:val="journaltitle"/>
    <w:basedOn w:val="a4"/>
    <w:rsid w:val="00306B5B"/>
  </w:style>
  <w:style w:type="paragraph" w:customStyle="1" w:styleId="icon--meta-keyline-before">
    <w:name w:val="icon--meta-keyline-before"/>
    <w:basedOn w:val="a3"/>
    <w:rsid w:val="00306B5B"/>
    <w:pPr>
      <w:spacing w:before="100" w:beforeAutospacing="1" w:after="100" w:afterAutospacing="1" w:line="240" w:lineRule="auto"/>
      <w:ind w:left="0"/>
    </w:pPr>
    <w:rPr>
      <w:rFonts w:ascii="Times New Roman" w:eastAsia="Times New Roman" w:hAnsi="Times New Roman"/>
      <w:sz w:val="24"/>
      <w:szCs w:val="24"/>
      <w:lang w:eastAsia="ru-RU"/>
    </w:rPr>
  </w:style>
  <w:style w:type="character" w:customStyle="1" w:styleId="articlecitationyear">
    <w:name w:val="articlecitation_year"/>
    <w:basedOn w:val="a4"/>
    <w:rsid w:val="00306B5B"/>
  </w:style>
  <w:style w:type="character" w:customStyle="1" w:styleId="articlecitationvolume">
    <w:name w:val="articlecitation_volume"/>
    <w:basedOn w:val="a4"/>
    <w:rsid w:val="00306B5B"/>
  </w:style>
  <w:style w:type="character" w:customStyle="1" w:styleId="articlecitationpages">
    <w:name w:val="articlecitation_pages"/>
    <w:basedOn w:val="a4"/>
    <w:rsid w:val="00306B5B"/>
  </w:style>
  <w:style w:type="character" w:customStyle="1" w:styleId="patent-title">
    <w:name w:val="patent-title"/>
    <w:basedOn w:val="a4"/>
    <w:rsid w:val="00306B5B"/>
  </w:style>
  <w:style w:type="character" w:customStyle="1" w:styleId="patent-number">
    <w:name w:val="patent-number"/>
    <w:basedOn w:val="a4"/>
    <w:rsid w:val="00306B5B"/>
  </w:style>
  <w:style w:type="character" w:customStyle="1" w:styleId="patent-bibdata-value">
    <w:name w:val="patent-bibdata-value"/>
    <w:basedOn w:val="a4"/>
    <w:rsid w:val="00306B5B"/>
  </w:style>
  <w:style w:type="character" w:customStyle="1" w:styleId="harvardtitle">
    <w:name w:val="harvard_title"/>
    <w:basedOn w:val="a4"/>
    <w:rsid w:val="00306B5B"/>
  </w:style>
  <w:style w:type="character" w:customStyle="1" w:styleId="hlfld-title">
    <w:name w:val="hlfld-title"/>
    <w:basedOn w:val="a4"/>
    <w:rsid w:val="00306B5B"/>
  </w:style>
  <w:style w:type="character" w:customStyle="1" w:styleId="smallcaps">
    <w:name w:val="smallcaps"/>
    <w:basedOn w:val="a4"/>
    <w:rsid w:val="00306B5B"/>
  </w:style>
  <w:style w:type="character" w:customStyle="1" w:styleId="articlealttitle">
    <w:name w:val="articlealttitle"/>
    <w:basedOn w:val="a4"/>
    <w:rsid w:val="00306B5B"/>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character" w:customStyle="1" w:styleId="patent-section-title">
    <w:name w:val="patent-section-title"/>
    <w:basedOn w:val="a4"/>
    <w:rsid w:val="00822498"/>
  </w:style>
  <w:style w:type="character" w:customStyle="1" w:styleId="patent-bibdata-value-list">
    <w:name w:val="patent-bibdata-value-list"/>
    <w:basedOn w:val="a4"/>
    <w:rsid w:val="00822498"/>
  </w:style>
  <w:style w:type="character" w:customStyle="1" w:styleId="xref-sep">
    <w:name w:val="xref-sep"/>
    <w:basedOn w:val="a4"/>
    <w:rsid w:val="00822498"/>
  </w:style>
  <w:style w:type="paragraph" w:styleId="HTML2">
    <w:name w:val="HTML Address"/>
    <w:basedOn w:val="a3"/>
    <w:link w:val="HTML3"/>
    <w:rsid w:val="00822498"/>
    <w:pPr>
      <w:spacing w:after="0" w:line="240" w:lineRule="auto"/>
      <w:ind w:left="0"/>
    </w:pPr>
    <w:rPr>
      <w:rFonts w:ascii="Times New Roman" w:eastAsia="Times New Roman" w:hAnsi="Times New Roman"/>
      <w:i/>
      <w:iCs/>
      <w:sz w:val="24"/>
      <w:szCs w:val="24"/>
      <w:lang w:eastAsia="ru-RU"/>
    </w:rPr>
  </w:style>
  <w:style w:type="character" w:customStyle="1" w:styleId="HTML3">
    <w:name w:val="Адрес HTML Знак"/>
    <w:basedOn w:val="a4"/>
    <w:link w:val="HTML2"/>
    <w:rsid w:val="00822498"/>
    <w:rPr>
      <w:rFonts w:ascii="Times New Roman" w:eastAsia="Times New Roman" w:hAnsi="Times New Roman" w:cs="Times New Roman"/>
      <w:i/>
      <w:iCs/>
      <w:sz w:val="24"/>
      <w:szCs w:val="24"/>
      <w:lang w:eastAsia="ru-RU"/>
    </w:rPr>
  </w:style>
  <w:style w:type="character" w:customStyle="1" w:styleId="slug-doi">
    <w:name w:val="slug-doi"/>
    <w:basedOn w:val="a4"/>
    <w:rsid w:val="00822498"/>
  </w:style>
  <w:style w:type="character" w:customStyle="1" w:styleId="detailwholabel">
    <w:name w:val="detailwholabel"/>
    <w:basedOn w:val="a4"/>
    <w:rsid w:val="00822498"/>
  </w:style>
  <w:style w:type="character" w:customStyle="1" w:styleId="cit">
    <w:name w:val="cit"/>
    <w:basedOn w:val="a4"/>
    <w:rsid w:val="00822498"/>
  </w:style>
  <w:style w:type="character" w:customStyle="1" w:styleId="fm-vol-iss-date">
    <w:name w:val="fm-vol-iss-date"/>
    <w:basedOn w:val="a4"/>
    <w:rsid w:val="00822498"/>
  </w:style>
  <w:style w:type="character" w:customStyle="1" w:styleId="doi">
    <w:name w:val="doi"/>
    <w:basedOn w:val="a4"/>
    <w:rsid w:val="00822498"/>
  </w:style>
  <w:style w:type="character" w:customStyle="1" w:styleId="titleheading">
    <w:name w:val="title_heading"/>
    <w:basedOn w:val="a4"/>
    <w:rsid w:val="00822498"/>
  </w:style>
  <w:style w:type="character" w:customStyle="1" w:styleId="italic">
    <w:name w:val="italic"/>
    <w:basedOn w:val="a4"/>
    <w:rsid w:val="00822498"/>
  </w:style>
  <w:style w:type="character" w:customStyle="1" w:styleId="hlfld-contribauthor">
    <w:name w:val="hlfld-contribauthor"/>
    <w:basedOn w:val="a4"/>
    <w:rsid w:val="00822498"/>
  </w:style>
  <w:style w:type="character" w:customStyle="1" w:styleId="institution">
    <w:name w:val="institution"/>
    <w:basedOn w:val="a4"/>
    <w:rsid w:val="00822498"/>
  </w:style>
  <w:style w:type="character" w:customStyle="1" w:styleId="ui-ncbitoggler-master-text">
    <w:name w:val="ui-ncbitoggler-master-text"/>
    <w:basedOn w:val="a4"/>
    <w:rsid w:val="00822498"/>
  </w:style>
  <w:style w:type="paragraph" w:customStyle="1" w:styleId="afffffffffa">
    <w:name w:val="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b">
    <w:name w:val="Знак Знак Знак Знак Знак Знак Знак Знак Знак Знак Знак Знак Знак Знак Знак Знак 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c">
    <w:name w:val="Знак Знак"/>
    <w:basedOn w:val="a3"/>
    <w:rsid w:val="00822498"/>
    <w:pPr>
      <w:spacing w:after="160" w:line="240" w:lineRule="exact"/>
      <w:ind w:left="0"/>
    </w:pPr>
    <w:rPr>
      <w:rFonts w:ascii="Verdana" w:eastAsia="Times New Roman" w:hAnsi="Verdana" w:cs="Verdana"/>
      <w:sz w:val="20"/>
      <w:szCs w:val="20"/>
      <w:lang w:val="en-US"/>
    </w:rPr>
  </w:style>
  <w:style w:type="paragraph" w:customStyle="1" w:styleId="a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e">
    <w:name w:val="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iconlinktext">
    <w:name w:val="iconlinktext"/>
    <w:basedOn w:val="a4"/>
    <w:rsid w:val="00AB78BA"/>
  </w:style>
  <w:style w:type="paragraph" w:customStyle="1" w:styleId="af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CharChar0">
    <w:name w:val="Char Char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authorsname">
    <w:name w:val="authors__name"/>
    <w:basedOn w:val="a4"/>
    <w:rsid w:val="00AB78BA"/>
  </w:style>
  <w:style w:type="paragraph" w:customStyle="1" w:styleId="affffffffff1">
    <w:name w:val="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character" w:customStyle="1" w:styleId="articleentryauthorslinks">
    <w:name w:val="articleentryauthorslinks"/>
    <w:basedOn w:val="a4"/>
    <w:rsid w:val="00AB78BA"/>
  </w:style>
  <w:style w:type="character" w:customStyle="1" w:styleId="entryauthornormalhlfld-contribauthor">
    <w:name w:val="entryauthor normal hlfld-contribauthor"/>
    <w:basedOn w:val="a4"/>
    <w:rsid w:val="00AB78BA"/>
  </w:style>
  <w:style w:type="character" w:customStyle="1" w:styleId="articlepagerange">
    <w:name w:val="articlepagerange"/>
    <w:basedOn w:val="a4"/>
    <w:rsid w:val="00AB78BA"/>
  </w:style>
  <w:style w:type="character" w:customStyle="1" w:styleId="mantype">
    <w:name w:val="mantype"/>
    <w:basedOn w:val="a4"/>
    <w:rsid w:val="00AB78BA"/>
  </w:style>
  <w:style w:type="paragraph" w:customStyle="1" w:styleId="afffff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B78BA"/>
    <w:pPr>
      <w:spacing w:after="160" w:line="240" w:lineRule="exact"/>
      <w:ind w:left="0"/>
    </w:pPr>
    <w:rPr>
      <w:rFonts w:ascii="Verdana" w:eastAsia="Times New Roman" w:hAnsi="Verdana" w:cs="Verdana"/>
      <w:sz w:val="20"/>
      <w:szCs w:val="20"/>
      <w:lang w:val="en-US"/>
    </w:rPr>
  </w:style>
  <w:style w:type="paragraph" w:customStyle="1" w:styleId="1fff">
    <w:name w:val="Знак1 Знак Знак Знак"/>
    <w:basedOn w:val="a3"/>
    <w:rsid w:val="00AB78BA"/>
    <w:pPr>
      <w:spacing w:after="160" w:line="240" w:lineRule="exact"/>
      <w:ind w:left="0"/>
    </w:pPr>
    <w:rPr>
      <w:rFonts w:ascii="Verdana" w:eastAsia="Batang" w:hAnsi="Verdana" w:cs="Verdana"/>
      <w:sz w:val="20"/>
      <w:szCs w:val="20"/>
      <w:lang w:val="en-US"/>
    </w:rPr>
  </w:style>
  <w:style w:type="character" w:customStyle="1" w:styleId="s0">
    <w:name w:val="s0"/>
    <w:rsid w:val="00775881"/>
    <w:rPr>
      <w:rFonts w:ascii="Times New Roman" w:hAnsi="Times New Roman" w:cs="Times New Roman"/>
      <w:b w:val="0"/>
      <w:bCs w:val="0"/>
      <w:i w:val="0"/>
      <w:iCs w:val="0"/>
      <w:color w:val="000000"/>
      <w:sz w:val="28"/>
      <w:szCs w:val="28"/>
      <w:u w:val="none"/>
    </w:rPr>
  </w:style>
  <w:style w:type="character" w:customStyle="1" w:styleId="affff3">
    <w:name w:val="Обычный (веб) Знак"/>
    <w:link w:val="affff2"/>
    <w:uiPriority w:val="99"/>
    <w:locked/>
    <w:rsid w:val="00845E78"/>
    <w:rPr>
      <w:rFonts w:ascii="Times New Roman" w:eastAsia="Times New Roman" w:hAnsi="Times New Roman" w:cs="Times New Roman"/>
      <w:sz w:val="24"/>
      <w:szCs w:val="24"/>
      <w:lang w:eastAsia="ru-RU"/>
    </w:rPr>
  </w:style>
  <w:style w:type="character" w:customStyle="1" w:styleId="no-wikidata">
    <w:name w:val="no-wikidata"/>
    <w:basedOn w:val="a4"/>
    <w:rsid w:val="00882AEB"/>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w:basedOn w:val="a3"/>
    <w:rsid w:val="00EF5C68"/>
    <w:pPr>
      <w:spacing w:after="160" w:line="240" w:lineRule="exact"/>
      <w:ind w:left="0"/>
    </w:pPr>
    <w:rPr>
      <w:rFonts w:ascii="Verdana" w:eastAsia="Times New Roman" w:hAnsi="Verdana" w:cs="Verdana"/>
      <w:sz w:val="20"/>
      <w:szCs w:val="20"/>
      <w:lang w:val="en-US"/>
    </w:rPr>
  </w:style>
  <w:style w:type="paragraph" w:customStyle="1" w:styleId="affffffffff6">
    <w:name w:val="Знак"/>
    <w:basedOn w:val="a3"/>
    <w:rsid w:val="00BC7447"/>
    <w:pPr>
      <w:spacing w:after="160" w:line="240" w:lineRule="exact"/>
      <w:ind w:left="0"/>
    </w:pPr>
    <w:rPr>
      <w:rFonts w:ascii="Verdana" w:eastAsia="Times New Roman" w:hAnsi="Verdana" w:cs="Verdana"/>
      <w:sz w:val="20"/>
      <w:szCs w:val="20"/>
      <w:lang w:val="en-US"/>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93741"/>
    <w:pPr>
      <w:spacing w:after="160" w:line="240" w:lineRule="exact"/>
      <w:ind w:left="0"/>
    </w:pPr>
    <w:rPr>
      <w:rFonts w:ascii="Verdana" w:eastAsia="Times New Roman" w:hAnsi="Verdana" w:cs="Verdana"/>
      <w:sz w:val="20"/>
      <w:szCs w:val="20"/>
      <w:lang w:val="en-US"/>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w:basedOn w:val="a3"/>
    <w:rsid w:val="00DA7A94"/>
    <w:pPr>
      <w:spacing w:after="160" w:line="240" w:lineRule="exact"/>
      <w:ind w:left="0"/>
    </w:pPr>
    <w:rPr>
      <w:rFonts w:ascii="Verdana" w:eastAsia="Times New Roman" w:hAnsi="Verdana" w:cs="Verdana"/>
      <w:sz w:val="20"/>
      <w:szCs w:val="20"/>
      <w:lang w:val="en-US"/>
    </w:rPr>
  </w:style>
  <w:style w:type="paragraph" w:customStyle="1" w:styleId="a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76174"/>
    <w:pPr>
      <w:spacing w:after="160" w:line="240" w:lineRule="exact"/>
      <w:ind w:left="0"/>
    </w:pPr>
    <w:rPr>
      <w:rFonts w:ascii="Verdana" w:eastAsia="Times New Roman" w:hAnsi="Verdana" w:cs="Verdana"/>
      <w:sz w:val="20"/>
      <w:szCs w:val="20"/>
      <w:lang w:val="en-US"/>
    </w:rPr>
  </w:style>
  <w:style w:type="paragraph" w:customStyle="1" w:styleId="af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CE6D81"/>
    <w:pPr>
      <w:spacing w:after="160" w:line="240" w:lineRule="exact"/>
      <w:ind w:left="0"/>
    </w:pPr>
    <w:rPr>
      <w:rFonts w:ascii="Verdana" w:eastAsia="Times New Roman" w:hAnsi="Verdana" w:cs="Verdana"/>
      <w:sz w:val="20"/>
      <w:szCs w:val="20"/>
      <w:lang w:val="en-US"/>
    </w:rPr>
  </w:style>
  <w:style w:type="paragraph" w:customStyle="1" w:styleId="a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E3F74"/>
    <w:pPr>
      <w:spacing w:after="160" w:line="240" w:lineRule="exact"/>
      <w:ind w:left="0"/>
    </w:pPr>
    <w:rPr>
      <w:rFonts w:ascii="Verdana" w:eastAsia="Times New Roman" w:hAnsi="Verdana" w:cs="Verdana"/>
      <w:sz w:val="20"/>
      <w:szCs w:val="20"/>
      <w:lang w:val="en-US"/>
    </w:rPr>
  </w:style>
  <w:style w:type="paragraph" w:customStyle="1" w:styleId="affffffffffc">
    <w:name w:val="Знак"/>
    <w:basedOn w:val="a3"/>
    <w:rsid w:val="005F126F"/>
    <w:pPr>
      <w:spacing w:after="160" w:line="240" w:lineRule="exact"/>
      <w:ind w:left="0"/>
    </w:pPr>
    <w:rPr>
      <w:rFonts w:ascii="Verdana" w:eastAsia="Times New Roman" w:hAnsi="Verdana" w:cs="Verdana"/>
      <w:sz w:val="20"/>
      <w:szCs w:val="20"/>
      <w:lang w:val="en-US"/>
    </w:rPr>
  </w:style>
  <w:style w:type="paragraph" w:customStyle="1" w:styleId="affffffffffd">
    <w:name w:val="Знак"/>
    <w:basedOn w:val="a3"/>
    <w:rsid w:val="003703CC"/>
    <w:pPr>
      <w:spacing w:after="160" w:line="240" w:lineRule="exact"/>
      <w:ind w:left="0"/>
    </w:pPr>
    <w:rPr>
      <w:rFonts w:ascii="Verdana" w:eastAsia="Times New Roman" w:hAnsi="Verdana" w:cs="Verdana"/>
      <w:sz w:val="20"/>
      <w:szCs w:val="20"/>
      <w:lang w:val="en-US"/>
    </w:rPr>
  </w:style>
  <w:style w:type="paragraph" w:customStyle="1" w:styleId="msonormalmailrucssattributepostfix">
    <w:name w:val="msonormal_mailru_css_attribute_postfix"/>
    <w:basedOn w:val="a3"/>
    <w:rsid w:val="008B5387"/>
    <w:pPr>
      <w:spacing w:before="100" w:beforeAutospacing="1" w:after="100" w:afterAutospacing="1" w:line="240" w:lineRule="auto"/>
      <w:ind w:left="0"/>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23132">
      <w:bodyDiv w:val="1"/>
      <w:marLeft w:val="0"/>
      <w:marRight w:val="0"/>
      <w:marTop w:val="0"/>
      <w:marBottom w:val="0"/>
      <w:divBdr>
        <w:top w:val="none" w:sz="0" w:space="0" w:color="auto"/>
        <w:left w:val="none" w:sz="0" w:space="0" w:color="auto"/>
        <w:bottom w:val="none" w:sz="0" w:space="0" w:color="auto"/>
        <w:right w:val="none" w:sz="0" w:space="0" w:color="auto"/>
      </w:divBdr>
    </w:div>
    <w:div w:id="469057418">
      <w:bodyDiv w:val="1"/>
      <w:marLeft w:val="0"/>
      <w:marRight w:val="0"/>
      <w:marTop w:val="0"/>
      <w:marBottom w:val="0"/>
      <w:divBdr>
        <w:top w:val="none" w:sz="0" w:space="0" w:color="auto"/>
        <w:left w:val="none" w:sz="0" w:space="0" w:color="auto"/>
        <w:bottom w:val="none" w:sz="0" w:space="0" w:color="auto"/>
        <w:right w:val="none" w:sz="0" w:space="0" w:color="auto"/>
      </w:divBdr>
      <w:divsChild>
        <w:div w:id="133331152">
          <w:marLeft w:val="0"/>
          <w:marRight w:val="0"/>
          <w:marTop w:val="0"/>
          <w:marBottom w:val="0"/>
          <w:divBdr>
            <w:top w:val="none" w:sz="0" w:space="0" w:color="auto"/>
            <w:left w:val="none" w:sz="0" w:space="0" w:color="auto"/>
            <w:bottom w:val="none" w:sz="0" w:space="0" w:color="auto"/>
            <w:right w:val="none" w:sz="0" w:space="0" w:color="auto"/>
          </w:divBdr>
        </w:div>
      </w:divsChild>
    </w:div>
    <w:div w:id="574238889">
      <w:bodyDiv w:val="1"/>
      <w:marLeft w:val="0"/>
      <w:marRight w:val="0"/>
      <w:marTop w:val="0"/>
      <w:marBottom w:val="0"/>
      <w:divBdr>
        <w:top w:val="none" w:sz="0" w:space="0" w:color="auto"/>
        <w:left w:val="none" w:sz="0" w:space="0" w:color="auto"/>
        <w:bottom w:val="none" w:sz="0" w:space="0" w:color="auto"/>
        <w:right w:val="none" w:sz="0" w:space="0" w:color="auto"/>
      </w:divBdr>
    </w:div>
    <w:div w:id="633102551">
      <w:bodyDiv w:val="1"/>
      <w:marLeft w:val="0"/>
      <w:marRight w:val="0"/>
      <w:marTop w:val="0"/>
      <w:marBottom w:val="0"/>
      <w:divBdr>
        <w:top w:val="none" w:sz="0" w:space="0" w:color="auto"/>
        <w:left w:val="none" w:sz="0" w:space="0" w:color="auto"/>
        <w:bottom w:val="none" w:sz="0" w:space="0" w:color="auto"/>
        <w:right w:val="none" w:sz="0" w:space="0" w:color="auto"/>
      </w:divBdr>
    </w:div>
    <w:div w:id="804083826">
      <w:bodyDiv w:val="1"/>
      <w:marLeft w:val="0"/>
      <w:marRight w:val="0"/>
      <w:marTop w:val="0"/>
      <w:marBottom w:val="0"/>
      <w:divBdr>
        <w:top w:val="none" w:sz="0" w:space="0" w:color="auto"/>
        <w:left w:val="none" w:sz="0" w:space="0" w:color="auto"/>
        <w:bottom w:val="none" w:sz="0" w:space="0" w:color="auto"/>
        <w:right w:val="none" w:sz="0" w:space="0" w:color="auto"/>
      </w:divBdr>
    </w:div>
    <w:div w:id="1042629672">
      <w:bodyDiv w:val="1"/>
      <w:marLeft w:val="0"/>
      <w:marRight w:val="0"/>
      <w:marTop w:val="0"/>
      <w:marBottom w:val="0"/>
      <w:divBdr>
        <w:top w:val="none" w:sz="0" w:space="0" w:color="auto"/>
        <w:left w:val="none" w:sz="0" w:space="0" w:color="auto"/>
        <w:bottom w:val="none" w:sz="0" w:space="0" w:color="auto"/>
        <w:right w:val="none" w:sz="0" w:space="0" w:color="auto"/>
      </w:divBdr>
    </w:div>
    <w:div w:id="1087918359">
      <w:bodyDiv w:val="1"/>
      <w:marLeft w:val="0"/>
      <w:marRight w:val="0"/>
      <w:marTop w:val="0"/>
      <w:marBottom w:val="0"/>
      <w:divBdr>
        <w:top w:val="none" w:sz="0" w:space="0" w:color="auto"/>
        <w:left w:val="none" w:sz="0" w:space="0" w:color="auto"/>
        <w:bottom w:val="none" w:sz="0" w:space="0" w:color="auto"/>
        <w:right w:val="none" w:sz="0" w:space="0" w:color="auto"/>
      </w:divBdr>
    </w:div>
    <w:div w:id="1114325179">
      <w:bodyDiv w:val="1"/>
      <w:marLeft w:val="0"/>
      <w:marRight w:val="0"/>
      <w:marTop w:val="0"/>
      <w:marBottom w:val="0"/>
      <w:divBdr>
        <w:top w:val="none" w:sz="0" w:space="0" w:color="auto"/>
        <w:left w:val="none" w:sz="0" w:space="0" w:color="auto"/>
        <w:bottom w:val="none" w:sz="0" w:space="0" w:color="auto"/>
        <w:right w:val="none" w:sz="0" w:space="0" w:color="auto"/>
      </w:divBdr>
    </w:div>
    <w:div w:id="1174417798">
      <w:bodyDiv w:val="1"/>
      <w:marLeft w:val="0"/>
      <w:marRight w:val="0"/>
      <w:marTop w:val="0"/>
      <w:marBottom w:val="0"/>
      <w:divBdr>
        <w:top w:val="none" w:sz="0" w:space="0" w:color="auto"/>
        <w:left w:val="none" w:sz="0" w:space="0" w:color="auto"/>
        <w:bottom w:val="none" w:sz="0" w:space="0" w:color="auto"/>
        <w:right w:val="none" w:sz="0" w:space="0" w:color="auto"/>
      </w:divBdr>
    </w:div>
    <w:div w:id="1439445901">
      <w:bodyDiv w:val="1"/>
      <w:marLeft w:val="0"/>
      <w:marRight w:val="0"/>
      <w:marTop w:val="0"/>
      <w:marBottom w:val="0"/>
      <w:divBdr>
        <w:top w:val="none" w:sz="0" w:space="0" w:color="auto"/>
        <w:left w:val="none" w:sz="0" w:space="0" w:color="auto"/>
        <w:bottom w:val="none" w:sz="0" w:space="0" w:color="auto"/>
        <w:right w:val="none" w:sz="0" w:space="0" w:color="auto"/>
      </w:divBdr>
    </w:div>
    <w:div w:id="1552958301">
      <w:bodyDiv w:val="1"/>
      <w:marLeft w:val="0"/>
      <w:marRight w:val="0"/>
      <w:marTop w:val="0"/>
      <w:marBottom w:val="0"/>
      <w:divBdr>
        <w:top w:val="none" w:sz="0" w:space="0" w:color="auto"/>
        <w:left w:val="none" w:sz="0" w:space="0" w:color="auto"/>
        <w:bottom w:val="none" w:sz="0" w:space="0" w:color="auto"/>
        <w:right w:val="none" w:sz="0" w:space="0" w:color="auto"/>
      </w:divBdr>
    </w:div>
    <w:div w:id="1774938054">
      <w:bodyDiv w:val="1"/>
      <w:marLeft w:val="0"/>
      <w:marRight w:val="0"/>
      <w:marTop w:val="0"/>
      <w:marBottom w:val="0"/>
      <w:divBdr>
        <w:top w:val="none" w:sz="0" w:space="0" w:color="auto"/>
        <w:left w:val="none" w:sz="0" w:space="0" w:color="auto"/>
        <w:bottom w:val="none" w:sz="0" w:space="0" w:color="auto"/>
        <w:right w:val="none" w:sz="0" w:space="0" w:color="auto"/>
      </w:divBdr>
    </w:div>
    <w:div w:id="208937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emf"/><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image" Target="media/image42.jpeg"/><Relationship Id="rId112" Type="http://schemas.openxmlformats.org/officeDocument/2006/relationships/footer" Target="footer1.xml"/><Relationship Id="rId16" Type="http://schemas.openxmlformats.org/officeDocument/2006/relationships/hyperlink" Target="http://www.xumuk.ru/encyklopedia/2079.html" TargetMode="External"/><Relationship Id="rId107" Type="http://schemas.openxmlformats.org/officeDocument/2006/relationships/image" Target="media/image52.emf"/><Relationship Id="rId11" Type="http://schemas.openxmlformats.org/officeDocument/2006/relationships/hyperlink" Target="http://www.ngpedia.ru/pg22161691fmAjp70008611139"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1.emf"/><Relationship Id="rId58" Type="http://schemas.openxmlformats.org/officeDocument/2006/relationships/oleObject" Target="embeddings/oleObject21.bin"/><Relationship Id="rId66" Type="http://schemas.openxmlformats.org/officeDocument/2006/relationships/image" Target="media/image29.emf"/><Relationship Id="rId74" Type="http://schemas.openxmlformats.org/officeDocument/2006/relationships/image" Target="media/image34.wmf"/><Relationship Id="rId79" Type="http://schemas.openxmlformats.org/officeDocument/2006/relationships/oleObject" Target="embeddings/oleObject29.bin"/><Relationship Id="rId87" Type="http://schemas.openxmlformats.org/officeDocument/2006/relationships/image" Target="media/image40.jpeg"/><Relationship Id="rId102" Type="http://schemas.openxmlformats.org/officeDocument/2006/relationships/hyperlink" Target="http://ntb.misis.ru/opac/index.php?url=/auteurs/view/60128/source:default" TargetMode="External"/><Relationship Id="rId110" Type="http://schemas.openxmlformats.org/officeDocument/2006/relationships/image" Target="media/image55.emf"/><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37.wmf"/><Relationship Id="rId90" Type="http://schemas.openxmlformats.org/officeDocument/2006/relationships/image" Target="media/image43.jpeg"/><Relationship Id="rId95" Type="http://schemas.openxmlformats.org/officeDocument/2006/relationships/image" Target="media/image47.jpeg"/><Relationship Id="rId19" Type="http://schemas.openxmlformats.org/officeDocument/2006/relationships/image" Target="media/image4.emf"/><Relationship Id="rId14" Type="http://schemas.openxmlformats.org/officeDocument/2006/relationships/hyperlink" Target="http://kzpatents.com/4-26780-sposob-pererabotki-rastvorov-podzemnogo-vyshhelachivaniya-renijjsoderzhashhih-uranovyh-rud.html" TargetMode="Externa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27.e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hyperlink" Target="http://ntb.misis.ru/opac/index.php?url=/auteurs/view/58994/source:default" TargetMode="External"/><Relationship Id="rId105" Type="http://schemas.openxmlformats.org/officeDocument/2006/relationships/image" Target="media/image50.emf"/><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image" Target="media/image33.wmf"/><Relationship Id="rId80" Type="http://schemas.openxmlformats.org/officeDocument/2006/relationships/oleObject" Target="embeddings/oleObject30.bin"/><Relationship Id="rId85" Type="http://schemas.openxmlformats.org/officeDocument/2006/relationships/oleObject" Target="embeddings/oleObject33.bin"/><Relationship Id="rId93" Type="http://schemas.openxmlformats.org/officeDocument/2006/relationships/image" Target="media/image45.jpeg"/><Relationship Id="rId98" Type="http://schemas.openxmlformats.org/officeDocument/2006/relationships/hyperlink" Target="http://foliant.ru/catalog/psulibr?BOOK_UP+000DAD+5844EC+-1+-1" TargetMode="External"/><Relationship Id="rId3" Type="http://schemas.openxmlformats.org/officeDocument/2006/relationships/styles" Target="styles.xml"/><Relationship Id="rId12" Type="http://schemas.openxmlformats.org/officeDocument/2006/relationships/hyperlink" Target="http://www.ngpedia.ru/pg1765730jdcGdpi0012611139"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30.emf"/><Relationship Id="rId103" Type="http://schemas.openxmlformats.org/officeDocument/2006/relationships/hyperlink" Target="http://ntb.misis.ru/opac/index.php?url=/auteurs/view/60127/source:default" TargetMode="External"/><Relationship Id="rId108" Type="http://schemas.openxmlformats.org/officeDocument/2006/relationships/image" Target="media/image53.emf"/><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2.wmf"/><Relationship Id="rId75" Type="http://schemas.openxmlformats.org/officeDocument/2006/relationships/oleObject" Target="embeddings/oleObject27.bin"/><Relationship Id="rId83" Type="http://schemas.openxmlformats.org/officeDocument/2006/relationships/oleObject" Target="embeddings/oleObject32.bin"/><Relationship Id="rId88" Type="http://schemas.openxmlformats.org/officeDocument/2006/relationships/image" Target="media/image41.jpeg"/><Relationship Id="rId91" Type="http://schemas.openxmlformats.org/officeDocument/2006/relationships/hyperlink" Target="https://www.multitran.ru/c/m.exe?t=6849799_2_1&amp;s1=minor%20isomer" TargetMode="External"/><Relationship Id="rId96" Type="http://schemas.openxmlformats.org/officeDocument/2006/relationships/image" Target="media/image48.jpeg"/><Relationship Id="rId111"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zpatents.com/5-ip29286-sposob-izvlecheniya-summy-redkozemelnyh-metallov-pri-sernokislotnom-vyshhelachivanii-uranovyh-rud.html" TargetMode="Externa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image" Target="media/image51.emf"/><Relationship Id="rId114" Type="http://schemas.openxmlformats.org/officeDocument/2006/relationships/theme" Target="theme/theme1.xml"/><Relationship Id="rId10" Type="http://schemas.openxmlformats.org/officeDocument/2006/relationships/hyperlink" Target="http://www.xumuk.ru/encyklopedia/2079.html" TargetMode="External"/><Relationship Id="rId31" Type="http://schemas.openxmlformats.org/officeDocument/2006/relationships/image" Target="media/image10.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emf"/><Relationship Id="rId73" Type="http://schemas.openxmlformats.org/officeDocument/2006/relationships/oleObject" Target="embeddings/oleObject26.bin"/><Relationship Id="rId78" Type="http://schemas.openxmlformats.org/officeDocument/2006/relationships/image" Target="media/image36.wmf"/><Relationship Id="rId81" Type="http://schemas.openxmlformats.org/officeDocument/2006/relationships/oleObject" Target="embeddings/oleObject31.bin"/><Relationship Id="rId86" Type="http://schemas.openxmlformats.org/officeDocument/2006/relationships/image" Target="media/image39.jpeg"/><Relationship Id="rId94" Type="http://schemas.openxmlformats.org/officeDocument/2006/relationships/image" Target="media/image46.jpeg"/><Relationship Id="rId99" Type="http://schemas.openxmlformats.org/officeDocument/2006/relationships/hyperlink" Target="https://doi.org/10.1016/S0022-328X(01)01228-1" TargetMode="External"/><Relationship Id="rId101" Type="http://schemas.openxmlformats.org/officeDocument/2006/relationships/hyperlink" Target="http://ntb.misis.ru/opac/index.php?url=/auteurs/view/58994/source:defaul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zpatents.com/5-22364-sposob-izvlecheniya-urana-iz-produktivnyh-rastvorov-podzemnogo-vyshhelachivaniya.html"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4.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emf"/><Relationship Id="rId76" Type="http://schemas.openxmlformats.org/officeDocument/2006/relationships/image" Target="media/image35.wmf"/><Relationship Id="rId97" Type="http://schemas.openxmlformats.org/officeDocument/2006/relationships/image" Target="media/image49.jpeg"/><Relationship Id="rId104" Type="http://schemas.openxmlformats.org/officeDocument/2006/relationships/hyperlink" Target="http://ntb.misis.ru/opac/index.php?url=/auteurs/view/124697/source:default" TargetMode="Externa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A648-7944-4CBB-B199-678E4361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54</Pages>
  <Words>14662</Words>
  <Characters>83580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777</cp:lastModifiedBy>
  <cp:revision>47</cp:revision>
  <cp:lastPrinted>2018-10-19T05:30:00Z</cp:lastPrinted>
  <dcterms:created xsi:type="dcterms:W3CDTF">2018-10-19T10:03:00Z</dcterms:created>
  <dcterms:modified xsi:type="dcterms:W3CDTF">2018-10-20T03:52:00Z</dcterms:modified>
</cp:coreProperties>
</file>